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3EC" w:rsidRPr="0025023D" w:rsidRDefault="005813EC" w:rsidP="008A7C41">
      <w:pPr>
        <w:jc w:val="center"/>
        <w:rPr>
          <w:rFonts w:eastAsia="標楷體"/>
          <w:b/>
          <w:sz w:val="22"/>
          <w:szCs w:val="22"/>
        </w:rPr>
      </w:pPr>
      <w:r w:rsidRPr="0025023D">
        <w:rPr>
          <w:rFonts w:eastAsia="標楷體" w:hint="eastAsia"/>
          <w:b/>
          <w:sz w:val="32"/>
          <w:szCs w:val="32"/>
        </w:rPr>
        <w:t>高雄醫學大學</w:t>
      </w:r>
      <w:r w:rsidR="00145D24" w:rsidRPr="0025023D">
        <w:rPr>
          <w:rFonts w:eastAsia="標楷體" w:hint="eastAsia"/>
          <w:b/>
          <w:sz w:val="32"/>
          <w:szCs w:val="32"/>
        </w:rPr>
        <w:t>人文社會科學院</w:t>
      </w:r>
      <w:r w:rsidR="00C51E13" w:rsidRPr="0025023D">
        <w:rPr>
          <w:rFonts w:eastAsia="標楷體" w:hint="eastAsia"/>
          <w:b/>
          <w:sz w:val="32"/>
          <w:szCs w:val="32"/>
        </w:rPr>
        <w:t>專任教師新聘及升等計分細則</w:t>
      </w:r>
    </w:p>
    <w:p w:rsidR="005813EC" w:rsidRDefault="00145D24" w:rsidP="00741F5F">
      <w:pPr>
        <w:spacing w:line="240" w:lineRule="exact"/>
        <w:ind w:right="200"/>
        <w:jc w:val="right"/>
        <w:rPr>
          <w:rFonts w:eastAsia="標楷體"/>
          <w:sz w:val="20"/>
          <w:szCs w:val="20"/>
        </w:rPr>
      </w:pPr>
      <w:r w:rsidRPr="00145D24">
        <w:rPr>
          <w:rFonts w:eastAsia="標楷體" w:hint="eastAsia"/>
          <w:sz w:val="20"/>
          <w:szCs w:val="20"/>
        </w:rPr>
        <w:t>103.</w:t>
      </w:r>
      <w:r w:rsidR="006B012D">
        <w:rPr>
          <w:rFonts w:eastAsia="標楷體" w:hint="eastAsia"/>
          <w:sz w:val="20"/>
          <w:szCs w:val="20"/>
        </w:rPr>
        <w:t>06.25</w:t>
      </w:r>
      <w:r w:rsidR="005813EC" w:rsidRPr="00145D24">
        <w:rPr>
          <w:rFonts w:eastAsia="標楷體" w:hint="eastAsia"/>
          <w:sz w:val="20"/>
          <w:szCs w:val="20"/>
        </w:rPr>
        <w:t xml:space="preserve">  </w:t>
      </w:r>
      <w:r w:rsidRPr="00145D24">
        <w:rPr>
          <w:rFonts w:eastAsia="標楷體" w:hint="eastAsia"/>
          <w:sz w:val="20"/>
          <w:szCs w:val="20"/>
        </w:rPr>
        <w:t>102</w:t>
      </w:r>
      <w:r w:rsidR="005813EC" w:rsidRPr="00145D24">
        <w:rPr>
          <w:rFonts w:eastAsia="標楷體" w:hint="eastAsia"/>
          <w:sz w:val="20"/>
          <w:szCs w:val="20"/>
        </w:rPr>
        <w:t>學年度</w:t>
      </w:r>
      <w:r w:rsidRPr="00145D24">
        <w:rPr>
          <w:rFonts w:eastAsia="標楷體" w:hint="eastAsia"/>
          <w:sz w:val="20"/>
          <w:szCs w:val="20"/>
        </w:rPr>
        <w:t>人文社會科學院</w:t>
      </w:r>
      <w:r w:rsidR="005813EC" w:rsidRPr="00145D24">
        <w:rPr>
          <w:rFonts w:eastAsia="標楷體" w:hint="eastAsia"/>
          <w:sz w:val="20"/>
          <w:szCs w:val="20"/>
        </w:rPr>
        <w:t>第</w:t>
      </w:r>
      <w:r w:rsidR="006B012D">
        <w:rPr>
          <w:rFonts w:eastAsia="標楷體" w:hint="eastAsia"/>
          <w:sz w:val="20"/>
          <w:szCs w:val="20"/>
        </w:rPr>
        <w:t>6</w:t>
      </w:r>
      <w:r w:rsidR="00741F5F">
        <w:rPr>
          <w:rFonts w:eastAsia="標楷體" w:hint="eastAsia"/>
          <w:sz w:val="20"/>
          <w:szCs w:val="20"/>
        </w:rPr>
        <w:t>次</w:t>
      </w:r>
      <w:r w:rsidRPr="00145D24">
        <w:rPr>
          <w:rFonts w:eastAsia="標楷體" w:hint="eastAsia"/>
          <w:sz w:val="20"/>
          <w:szCs w:val="20"/>
        </w:rPr>
        <w:t>教評會審議通過</w:t>
      </w:r>
    </w:p>
    <w:p w:rsidR="006E0CF5" w:rsidRDefault="006E0CF5" w:rsidP="00277D18">
      <w:pPr>
        <w:spacing w:line="240" w:lineRule="exact"/>
        <w:ind w:right="400" w:firstLineChars="2450" w:firstLine="4900"/>
        <w:rPr>
          <w:rFonts w:eastAsia="標楷體"/>
          <w:sz w:val="20"/>
          <w:szCs w:val="20"/>
        </w:rPr>
      </w:pPr>
      <w:r w:rsidRPr="00145D24">
        <w:rPr>
          <w:rFonts w:eastAsia="標楷體" w:hint="eastAsia"/>
          <w:sz w:val="20"/>
          <w:szCs w:val="20"/>
        </w:rPr>
        <w:t>103.</w:t>
      </w:r>
      <w:r>
        <w:rPr>
          <w:rFonts w:eastAsia="標楷體" w:hint="eastAsia"/>
          <w:sz w:val="20"/>
          <w:szCs w:val="20"/>
        </w:rPr>
        <w:t>07.01</w:t>
      </w:r>
      <w:r w:rsidRPr="00145D24">
        <w:rPr>
          <w:rFonts w:eastAsia="標楷體" w:hint="eastAsia"/>
          <w:sz w:val="20"/>
          <w:szCs w:val="20"/>
        </w:rPr>
        <w:t xml:space="preserve">  102</w:t>
      </w:r>
      <w:r w:rsidRPr="00145D24">
        <w:rPr>
          <w:rFonts w:eastAsia="標楷體" w:hint="eastAsia"/>
          <w:sz w:val="20"/>
          <w:szCs w:val="20"/>
        </w:rPr>
        <w:t>學年度</w:t>
      </w:r>
      <w:r>
        <w:rPr>
          <w:rFonts w:eastAsia="標楷體" w:hint="eastAsia"/>
          <w:sz w:val="20"/>
          <w:szCs w:val="20"/>
        </w:rPr>
        <w:t>第</w:t>
      </w:r>
      <w:r>
        <w:rPr>
          <w:rFonts w:eastAsia="標楷體" w:hint="eastAsia"/>
          <w:sz w:val="20"/>
          <w:szCs w:val="20"/>
        </w:rPr>
        <w:t>8</w:t>
      </w:r>
      <w:r>
        <w:rPr>
          <w:rFonts w:eastAsia="標楷體" w:hint="eastAsia"/>
          <w:sz w:val="20"/>
          <w:szCs w:val="20"/>
        </w:rPr>
        <w:t>次校</w:t>
      </w:r>
      <w:r w:rsidRPr="00145D24">
        <w:rPr>
          <w:rFonts w:eastAsia="標楷體" w:hint="eastAsia"/>
          <w:sz w:val="20"/>
          <w:szCs w:val="20"/>
        </w:rPr>
        <w:t>教評會審議通過</w:t>
      </w:r>
    </w:p>
    <w:p w:rsidR="00277D18" w:rsidRDefault="00277D18" w:rsidP="00277D18">
      <w:pPr>
        <w:spacing w:line="240" w:lineRule="exact"/>
        <w:ind w:right="400" w:firstLineChars="2450" w:firstLine="4900"/>
        <w:rPr>
          <w:rFonts w:eastAsia="標楷體"/>
          <w:sz w:val="20"/>
          <w:szCs w:val="20"/>
        </w:rPr>
      </w:pPr>
      <w:r>
        <w:rPr>
          <w:rFonts w:eastAsia="標楷體" w:hint="eastAsia"/>
          <w:sz w:val="20"/>
          <w:szCs w:val="20"/>
        </w:rPr>
        <w:t xml:space="preserve">103.07.24  </w:t>
      </w:r>
      <w:r>
        <w:rPr>
          <w:rFonts w:eastAsia="標楷體" w:hint="eastAsia"/>
          <w:sz w:val="20"/>
          <w:szCs w:val="20"/>
        </w:rPr>
        <w:t>高醫院人字第</w:t>
      </w:r>
      <w:r>
        <w:rPr>
          <w:rFonts w:eastAsia="標楷體" w:hint="eastAsia"/>
          <w:sz w:val="20"/>
          <w:szCs w:val="20"/>
        </w:rPr>
        <w:t>1031102304</w:t>
      </w:r>
      <w:r>
        <w:rPr>
          <w:rFonts w:eastAsia="標楷體" w:hint="eastAsia"/>
          <w:sz w:val="20"/>
          <w:szCs w:val="20"/>
        </w:rPr>
        <w:t>號函公布</w:t>
      </w:r>
    </w:p>
    <w:p w:rsidR="002C6588" w:rsidRDefault="002C6588" w:rsidP="002C6588">
      <w:pPr>
        <w:spacing w:line="240" w:lineRule="exact"/>
        <w:ind w:right="-24" w:firstLineChars="2450" w:firstLine="4900"/>
        <w:rPr>
          <w:rFonts w:eastAsia="標楷體"/>
          <w:sz w:val="20"/>
          <w:szCs w:val="20"/>
        </w:rPr>
      </w:pP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w:t>
      </w:r>
      <w:r>
        <w:rPr>
          <w:rFonts w:eastAsia="標楷體" w:hint="eastAsia"/>
          <w:sz w:val="20"/>
          <w:szCs w:val="20"/>
        </w:rPr>
        <w:t>06.03</w:t>
      </w:r>
      <w:r w:rsidRPr="00145D24">
        <w:rPr>
          <w:rFonts w:eastAsia="標楷體" w:hint="eastAsia"/>
          <w:sz w:val="20"/>
          <w:szCs w:val="20"/>
        </w:rPr>
        <w:t xml:space="preserve">  10</w:t>
      </w:r>
      <w:r>
        <w:rPr>
          <w:rFonts w:eastAsia="標楷體" w:hint="eastAsia"/>
          <w:sz w:val="20"/>
          <w:szCs w:val="20"/>
        </w:rPr>
        <w:t>3</w:t>
      </w:r>
      <w:r w:rsidRPr="00145D24">
        <w:rPr>
          <w:rFonts w:eastAsia="標楷體" w:hint="eastAsia"/>
          <w:sz w:val="20"/>
          <w:szCs w:val="20"/>
        </w:rPr>
        <w:t>學年度人文社會科學院第</w:t>
      </w:r>
      <w:r>
        <w:rPr>
          <w:rFonts w:eastAsia="標楷體" w:hint="eastAsia"/>
          <w:sz w:val="20"/>
          <w:szCs w:val="20"/>
        </w:rPr>
        <w:t>6</w:t>
      </w:r>
      <w:r w:rsidR="00E779EB">
        <w:rPr>
          <w:rFonts w:eastAsia="標楷體" w:hint="eastAsia"/>
          <w:sz w:val="20"/>
          <w:szCs w:val="20"/>
        </w:rPr>
        <w:t>次</w:t>
      </w:r>
      <w:r w:rsidRPr="00145D24">
        <w:rPr>
          <w:rFonts w:eastAsia="標楷體" w:hint="eastAsia"/>
          <w:sz w:val="20"/>
          <w:szCs w:val="20"/>
        </w:rPr>
        <w:t>教評會審議通過</w:t>
      </w:r>
    </w:p>
    <w:p w:rsidR="002C6588" w:rsidRDefault="002C6588" w:rsidP="002C6588">
      <w:pPr>
        <w:spacing w:line="240" w:lineRule="exact"/>
        <w:ind w:right="-24" w:firstLineChars="2450" w:firstLine="4900"/>
        <w:rPr>
          <w:rFonts w:eastAsia="標楷體"/>
          <w:sz w:val="20"/>
          <w:szCs w:val="20"/>
        </w:rPr>
      </w:pP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w:t>
      </w:r>
      <w:r>
        <w:rPr>
          <w:rFonts w:eastAsia="標楷體" w:hint="eastAsia"/>
          <w:sz w:val="20"/>
          <w:szCs w:val="20"/>
        </w:rPr>
        <w:t>06.10</w:t>
      </w:r>
      <w:r w:rsidRPr="00145D24">
        <w:rPr>
          <w:rFonts w:eastAsia="標楷體" w:hint="eastAsia"/>
          <w:sz w:val="20"/>
          <w:szCs w:val="20"/>
        </w:rPr>
        <w:t xml:space="preserve">  10</w:t>
      </w:r>
      <w:r>
        <w:rPr>
          <w:rFonts w:eastAsia="標楷體" w:hint="eastAsia"/>
          <w:sz w:val="20"/>
          <w:szCs w:val="20"/>
        </w:rPr>
        <w:t>3</w:t>
      </w:r>
      <w:r w:rsidRPr="00145D24">
        <w:rPr>
          <w:rFonts w:eastAsia="標楷體" w:hint="eastAsia"/>
          <w:sz w:val="20"/>
          <w:szCs w:val="20"/>
        </w:rPr>
        <w:t>學年度</w:t>
      </w:r>
      <w:r>
        <w:rPr>
          <w:rFonts w:eastAsia="標楷體" w:hint="eastAsia"/>
          <w:sz w:val="20"/>
          <w:szCs w:val="20"/>
        </w:rPr>
        <w:t>第</w:t>
      </w:r>
      <w:r>
        <w:rPr>
          <w:rFonts w:eastAsia="標楷體" w:hint="eastAsia"/>
          <w:sz w:val="20"/>
          <w:szCs w:val="20"/>
        </w:rPr>
        <w:t>6</w:t>
      </w:r>
      <w:r>
        <w:rPr>
          <w:rFonts w:eastAsia="標楷體" w:hint="eastAsia"/>
          <w:sz w:val="20"/>
          <w:szCs w:val="20"/>
        </w:rPr>
        <w:t>次校</w:t>
      </w:r>
      <w:r w:rsidRPr="00145D24">
        <w:rPr>
          <w:rFonts w:eastAsia="標楷體" w:hint="eastAsia"/>
          <w:sz w:val="20"/>
          <w:szCs w:val="20"/>
        </w:rPr>
        <w:t>教評會審議通過</w:t>
      </w:r>
    </w:p>
    <w:p w:rsidR="001E6CA7" w:rsidRDefault="002C6588" w:rsidP="002C6588">
      <w:pPr>
        <w:spacing w:line="240" w:lineRule="exact"/>
        <w:ind w:right="400" w:firstLineChars="2450" w:firstLine="4900"/>
        <w:rPr>
          <w:rFonts w:eastAsia="標楷體"/>
          <w:sz w:val="20"/>
          <w:szCs w:val="20"/>
        </w:rPr>
      </w:pPr>
      <w:r>
        <w:rPr>
          <w:rFonts w:eastAsia="標楷體" w:hint="eastAsia"/>
          <w:sz w:val="20"/>
          <w:szCs w:val="20"/>
        </w:rPr>
        <w:t>104.12.</w:t>
      </w:r>
      <w:r w:rsidR="00945DB7">
        <w:rPr>
          <w:rFonts w:eastAsia="標楷體" w:hint="eastAsia"/>
          <w:sz w:val="20"/>
          <w:szCs w:val="20"/>
        </w:rPr>
        <w:t>11</w:t>
      </w:r>
      <w:r>
        <w:rPr>
          <w:rFonts w:eastAsia="標楷體" w:hint="eastAsia"/>
          <w:sz w:val="20"/>
          <w:szCs w:val="20"/>
        </w:rPr>
        <w:t xml:space="preserve">  </w:t>
      </w:r>
      <w:r w:rsidRPr="00E82FBC">
        <w:rPr>
          <w:rFonts w:eastAsia="標楷體" w:hint="eastAsia"/>
          <w:sz w:val="20"/>
          <w:szCs w:val="20"/>
        </w:rPr>
        <w:t>高醫院人字第</w:t>
      </w:r>
      <w:r w:rsidRPr="00E82FBC">
        <w:rPr>
          <w:rFonts w:eastAsia="標楷體" w:hint="eastAsia"/>
          <w:sz w:val="20"/>
          <w:szCs w:val="20"/>
        </w:rPr>
        <w:t>1041104120</w:t>
      </w:r>
      <w:r w:rsidRPr="00E82FBC">
        <w:rPr>
          <w:rFonts w:eastAsia="標楷體" w:hint="eastAsia"/>
          <w:sz w:val="20"/>
          <w:szCs w:val="20"/>
        </w:rPr>
        <w:t>號</w:t>
      </w:r>
      <w:r>
        <w:rPr>
          <w:rFonts w:eastAsia="標楷體" w:hint="eastAsia"/>
          <w:sz w:val="20"/>
          <w:szCs w:val="20"/>
        </w:rPr>
        <w:t>函公布</w:t>
      </w:r>
    </w:p>
    <w:p w:rsidR="00E779EB" w:rsidRDefault="00E779EB" w:rsidP="00E779EB">
      <w:pPr>
        <w:spacing w:line="240" w:lineRule="exact"/>
        <w:ind w:right="118" w:firstLineChars="2450" w:firstLine="4900"/>
        <w:rPr>
          <w:rFonts w:eastAsia="標楷體"/>
          <w:sz w:val="20"/>
          <w:szCs w:val="20"/>
        </w:rPr>
      </w:pP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w:t>
      </w:r>
      <w:r>
        <w:rPr>
          <w:rFonts w:eastAsia="標楷體" w:hint="eastAsia"/>
          <w:sz w:val="20"/>
          <w:szCs w:val="20"/>
        </w:rPr>
        <w:t>12.30</w:t>
      </w:r>
      <w:r w:rsidRPr="00145D24">
        <w:rPr>
          <w:rFonts w:eastAsia="標楷體" w:hint="eastAsia"/>
          <w:sz w:val="20"/>
          <w:szCs w:val="20"/>
        </w:rPr>
        <w:t xml:space="preserve">  </w:t>
      </w:r>
      <w:r w:rsidRPr="00145D24">
        <w:rPr>
          <w:rFonts w:eastAsia="標楷體" w:hint="eastAsia"/>
          <w:sz w:val="20"/>
          <w:szCs w:val="20"/>
        </w:rPr>
        <w:t>人文社會科學院</w:t>
      </w: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學年度第</w:t>
      </w:r>
      <w:r>
        <w:rPr>
          <w:rFonts w:eastAsia="標楷體" w:hint="eastAsia"/>
          <w:sz w:val="20"/>
          <w:szCs w:val="20"/>
        </w:rPr>
        <w:t>3</w:t>
      </w:r>
      <w:r>
        <w:rPr>
          <w:rFonts w:eastAsia="標楷體" w:hint="eastAsia"/>
          <w:sz w:val="20"/>
          <w:szCs w:val="20"/>
        </w:rPr>
        <w:t>次</w:t>
      </w:r>
      <w:r w:rsidRPr="00145D24">
        <w:rPr>
          <w:rFonts w:eastAsia="標楷體" w:hint="eastAsia"/>
          <w:sz w:val="20"/>
          <w:szCs w:val="20"/>
        </w:rPr>
        <w:t>教評會審議通過</w:t>
      </w:r>
    </w:p>
    <w:p w:rsidR="00FD6691" w:rsidRDefault="00FD6691" w:rsidP="00E779EB">
      <w:pPr>
        <w:spacing w:line="240" w:lineRule="exact"/>
        <w:ind w:right="118" w:firstLineChars="2450" w:firstLine="4900"/>
        <w:rPr>
          <w:rFonts w:eastAsia="標楷體"/>
          <w:sz w:val="20"/>
          <w:szCs w:val="20"/>
        </w:rPr>
      </w:pPr>
      <w:r w:rsidRPr="00FD6691">
        <w:rPr>
          <w:rFonts w:eastAsia="標楷體" w:hint="eastAsia"/>
          <w:sz w:val="20"/>
          <w:szCs w:val="20"/>
        </w:rPr>
        <w:t>105.01.06  104</w:t>
      </w:r>
      <w:r w:rsidRPr="00FD6691">
        <w:rPr>
          <w:rFonts w:eastAsia="標楷體" w:hint="eastAsia"/>
          <w:sz w:val="20"/>
          <w:szCs w:val="20"/>
        </w:rPr>
        <w:t>學年度第</w:t>
      </w:r>
      <w:r w:rsidRPr="00FD6691">
        <w:rPr>
          <w:rFonts w:eastAsia="標楷體" w:hint="eastAsia"/>
          <w:sz w:val="20"/>
          <w:szCs w:val="20"/>
        </w:rPr>
        <w:t>2</w:t>
      </w:r>
      <w:r w:rsidRPr="00FD6691">
        <w:rPr>
          <w:rFonts w:eastAsia="標楷體" w:hint="eastAsia"/>
          <w:sz w:val="20"/>
          <w:szCs w:val="20"/>
        </w:rPr>
        <w:t>次校教評會審議通過</w:t>
      </w:r>
    </w:p>
    <w:p w:rsidR="009E4A12" w:rsidRPr="00FD6691" w:rsidRDefault="009E4A12" w:rsidP="00E779EB">
      <w:pPr>
        <w:spacing w:line="240" w:lineRule="exact"/>
        <w:ind w:right="118" w:firstLineChars="2450" w:firstLine="4900"/>
        <w:rPr>
          <w:rFonts w:eastAsia="標楷體"/>
          <w:sz w:val="20"/>
          <w:szCs w:val="20"/>
        </w:rPr>
      </w:pPr>
      <w:r w:rsidRPr="00D24F3B">
        <w:rPr>
          <w:rFonts w:eastAsia="標楷體" w:hint="eastAsia"/>
          <w:sz w:val="20"/>
          <w:szCs w:val="20"/>
        </w:rPr>
        <w:t>105.01.2</w:t>
      </w:r>
      <w:r w:rsidR="00D24F3B" w:rsidRPr="00D24F3B">
        <w:rPr>
          <w:rFonts w:eastAsia="標楷體" w:hint="eastAsia"/>
          <w:sz w:val="20"/>
          <w:szCs w:val="20"/>
        </w:rPr>
        <w:t>6</w:t>
      </w:r>
      <w:r w:rsidRPr="00D24F3B">
        <w:rPr>
          <w:rFonts w:eastAsia="標楷體" w:hint="eastAsia"/>
          <w:sz w:val="20"/>
          <w:szCs w:val="20"/>
        </w:rPr>
        <w:t xml:space="preserve"> </w:t>
      </w:r>
      <w:r>
        <w:rPr>
          <w:rFonts w:eastAsia="標楷體" w:hint="eastAsia"/>
          <w:sz w:val="20"/>
          <w:szCs w:val="20"/>
        </w:rPr>
        <w:t xml:space="preserve"> </w:t>
      </w:r>
      <w:r w:rsidRPr="00E82FBC">
        <w:rPr>
          <w:rFonts w:eastAsia="標楷體" w:hint="eastAsia"/>
          <w:sz w:val="20"/>
          <w:szCs w:val="20"/>
        </w:rPr>
        <w:t>高醫院人字第</w:t>
      </w:r>
      <w:bookmarkStart w:id="0" w:name="_GoBack"/>
      <w:r w:rsidRPr="00E82FBC">
        <w:rPr>
          <w:rFonts w:eastAsia="標楷體" w:hint="eastAsia"/>
          <w:sz w:val="20"/>
          <w:szCs w:val="20"/>
        </w:rPr>
        <w:t>10</w:t>
      </w:r>
      <w:r>
        <w:rPr>
          <w:rFonts w:eastAsia="標楷體" w:hint="eastAsia"/>
          <w:sz w:val="20"/>
          <w:szCs w:val="20"/>
        </w:rPr>
        <w:t>51100218</w:t>
      </w:r>
      <w:bookmarkEnd w:id="0"/>
      <w:r w:rsidRPr="00E82FBC">
        <w:rPr>
          <w:rFonts w:eastAsia="標楷體" w:hint="eastAsia"/>
          <w:sz w:val="20"/>
          <w:szCs w:val="20"/>
        </w:rPr>
        <w:t>號</w:t>
      </w:r>
      <w:r>
        <w:rPr>
          <w:rFonts w:eastAsia="標楷體" w:hint="eastAsia"/>
          <w:sz w:val="20"/>
          <w:szCs w:val="20"/>
        </w:rPr>
        <w:t>函公布</w:t>
      </w:r>
    </w:p>
    <w:p w:rsidR="005813EC" w:rsidRPr="00145D24" w:rsidRDefault="005813EC" w:rsidP="000D31AB">
      <w:pPr>
        <w:ind w:firstLineChars="4000" w:firstLine="9600"/>
        <w:rPr>
          <w:rFonts w:eastAsia="標楷體"/>
        </w:rPr>
      </w:pPr>
    </w:p>
    <w:tbl>
      <w:tblPr>
        <w:tblW w:w="5000" w:type="pct"/>
        <w:tblLook w:val="04A0" w:firstRow="1" w:lastRow="0" w:firstColumn="1" w:lastColumn="0" w:noHBand="0" w:noVBand="1"/>
      </w:tblPr>
      <w:tblGrid>
        <w:gridCol w:w="963"/>
        <w:gridCol w:w="9719"/>
      </w:tblGrid>
      <w:tr w:rsidR="005C3933" w:rsidRPr="00FE3940" w:rsidTr="00234FD2">
        <w:trPr>
          <w:trHeight w:val="426"/>
        </w:trPr>
        <w:tc>
          <w:tcPr>
            <w:tcW w:w="992" w:type="dxa"/>
          </w:tcPr>
          <w:p w:rsidR="00C51E13" w:rsidRPr="00FE3940" w:rsidRDefault="00C51E13" w:rsidP="000D31AB">
            <w:pPr>
              <w:spacing w:line="0" w:lineRule="atLeast"/>
              <w:rPr>
                <w:rFonts w:eastAsia="標楷體"/>
              </w:rPr>
            </w:pPr>
            <w:r w:rsidRPr="00FE3940">
              <w:rPr>
                <w:rFonts w:eastAsia="標楷體" w:hint="eastAsia"/>
              </w:rPr>
              <w:t>第一條</w:t>
            </w:r>
          </w:p>
        </w:tc>
        <w:tc>
          <w:tcPr>
            <w:tcW w:w="9690" w:type="dxa"/>
          </w:tcPr>
          <w:p w:rsidR="00C51E13" w:rsidRPr="00FE3940" w:rsidRDefault="00335F31" w:rsidP="000D31AB">
            <w:pPr>
              <w:spacing w:line="0" w:lineRule="atLeast"/>
              <w:rPr>
                <w:rFonts w:eastAsia="標楷體"/>
              </w:rPr>
            </w:pPr>
            <w:r w:rsidRPr="00FE3940">
              <w:rPr>
                <w:rFonts w:eastAsia="標楷體" w:hint="eastAsia"/>
              </w:rPr>
              <w:t>依據本校專任教師新聘及升等計分標準第六條規定，訂定本細則。</w:t>
            </w:r>
          </w:p>
        </w:tc>
      </w:tr>
      <w:tr w:rsidR="005C3933" w:rsidRPr="00FE3940" w:rsidTr="008D4A4D">
        <w:trPr>
          <w:trHeight w:val="5503"/>
        </w:trPr>
        <w:tc>
          <w:tcPr>
            <w:tcW w:w="992" w:type="dxa"/>
          </w:tcPr>
          <w:p w:rsidR="00C51E13" w:rsidRPr="00FE3940" w:rsidRDefault="00C51E13" w:rsidP="00D303F6">
            <w:pPr>
              <w:spacing w:line="0" w:lineRule="atLeast"/>
              <w:rPr>
                <w:rFonts w:eastAsia="標楷體"/>
              </w:rPr>
            </w:pPr>
            <w:r w:rsidRPr="00FE3940">
              <w:rPr>
                <w:rFonts w:eastAsia="標楷體" w:hint="eastAsia"/>
              </w:rPr>
              <w:t>第</w:t>
            </w:r>
            <w:r w:rsidR="00D303F6" w:rsidRPr="00FE3940">
              <w:rPr>
                <w:rFonts w:eastAsia="標楷體" w:hint="eastAsia"/>
              </w:rPr>
              <w:t>二</w:t>
            </w:r>
            <w:r w:rsidRPr="00FE3940">
              <w:rPr>
                <w:rFonts w:eastAsia="標楷體" w:hint="eastAsia"/>
              </w:rPr>
              <w:t>條</w:t>
            </w:r>
          </w:p>
        </w:tc>
        <w:tc>
          <w:tcPr>
            <w:tcW w:w="9690" w:type="dxa"/>
          </w:tcPr>
          <w:p w:rsidR="008D4A4D" w:rsidRPr="00FE3940" w:rsidRDefault="008D4A4D" w:rsidP="008D4A4D">
            <w:pPr>
              <w:spacing w:line="0" w:lineRule="atLeast"/>
              <w:ind w:left="480" w:hangingChars="200" w:hanging="480"/>
              <w:rPr>
                <w:rFonts w:eastAsia="標楷體"/>
              </w:rPr>
            </w:pPr>
            <w:r w:rsidRPr="00FE3940">
              <w:rPr>
                <w:rFonts w:eastAsia="標楷體" w:hint="eastAsia"/>
              </w:rPr>
              <w:t>各類共通條件</w:t>
            </w:r>
          </w:p>
          <w:p w:rsidR="008D4A4D" w:rsidRPr="00FE3940" w:rsidRDefault="008D4A4D" w:rsidP="008D4A4D">
            <w:pPr>
              <w:spacing w:line="0" w:lineRule="atLeast"/>
              <w:ind w:left="509" w:hangingChars="212" w:hanging="509"/>
              <w:rPr>
                <w:rFonts w:eastAsia="標楷體"/>
              </w:rPr>
            </w:pPr>
            <w:r w:rsidRPr="00FE3940">
              <w:rPr>
                <w:rFonts w:eastAsia="標楷體" w:hint="eastAsia"/>
                <w:u w:val="single"/>
              </w:rPr>
              <w:t>一、</w:t>
            </w:r>
            <w:r w:rsidRPr="00FE3940">
              <w:rPr>
                <w:rFonts w:eastAsia="標楷體" w:hint="eastAsia"/>
              </w:rPr>
              <w:t>專任教師每週上課時數標準（含兼任行政職務減授時數）為：講師每週</w:t>
            </w:r>
            <w:r w:rsidRPr="00FE3940">
              <w:rPr>
                <w:rFonts w:eastAsia="標楷體" w:hint="eastAsia"/>
              </w:rPr>
              <w:t>8</w:t>
            </w:r>
            <w:r w:rsidRPr="00FE3940">
              <w:rPr>
                <w:rFonts w:eastAsia="標楷體" w:hint="eastAsia"/>
              </w:rPr>
              <w:t>小時；助理教授每週</w:t>
            </w:r>
            <w:r w:rsidRPr="00FE3940">
              <w:rPr>
                <w:rFonts w:eastAsia="標楷體" w:hint="eastAsia"/>
              </w:rPr>
              <w:t>7</w:t>
            </w:r>
            <w:r w:rsidRPr="00FE3940">
              <w:rPr>
                <w:rFonts w:eastAsia="標楷體" w:hint="eastAsia"/>
              </w:rPr>
              <w:t>小時；副教授每週</w:t>
            </w:r>
            <w:r w:rsidRPr="00FE3940">
              <w:rPr>
                <w:rFonts w:eastAsia="標楷體" w:hint="eastAsia"/>
              </w:rPr>
              <w:t>7</w:t>
            </w:r>
            <w:r w:rsidRPr="00FE3940">
              <w:rPr>
                <w:rFonts w:eastAsia="標楷體" w:hint="eastAsia"/>
              </w:rPr>
              <w:t>小時。申請升等教師最近三年（出國年度不計）平均每週上課時數不得低於此標準。</w:t>
            </w:r>
          </w:p>
          <w:p w:rsidR="008D4A4D" w:rsidRPr="00FE3940" w:rsidRDefault="008D4A4D" w:rsidP="008D4A4D">
            <w:pPr>
              <w:spacing w:line="0" w:lineRule="atLeast"/>
              <w:ind w:left="509" w:hangingChars="212" w:hanging="509"/>
              <w:rPr>
                <w:rFonts w:eastAsia="標楷體"/>
              </w:rPr>
            </w:pPr>
            <w:r w:rsidRPr="00FE3940">
              <w:rPr>
                <w:rFonts w:eastAsia="標楷體" w:hint="eastAsia"/>
                <w:u w:val="single"/>
              </w:rPr>
              <w:t>二、</w:t>
            </w:r>
            <w:r w:rsidRPr="00FE3940">
              <w:rPr>
                <w:rFonts w:eastAsia="標楷體" w:hint="eastAsia"/>
                <w:color w:val="000000"/>
              </w:rPr>
              <w:t>新聘、升等教師之專門著作（包含學位論文）</w:t>
            </w:r>
            <w:r w:rsidRPr="00FE3940">
              <w:rPr>
                <w:rFonts w:eastAsia="標楷體" w:hint="eastAsia"/>
              </w:rPr>
              <w:t>及藝術類科教師作品</w:t>
            </w:r>
            <w:r w:rsidRPr="00FE3940">
              <w:rPr>
                <w:rFonts w:eastAsia="標楷體" w:hint="eastAsia"/>
                <w:color w:val="000000"/>
              </w:rPr>
              <w:t>外審採</w:t>
            </w:r>
            <w:r w:rsidRPr="00FE3940">
              <w:rPr>
                <w:rFonts w:eastAsia="標楷體" w:hint="eastAsia"/>
              </w:rPr>
              <w:t>一</w:t>
            </w:r>
            <w:r w:rsidRPr="00FE3940">
              <w:rPr>
                <w:rFonts w:eastAsia="標楷體" w:hint="eastAsia"/>
                <w:color w:val="000000"/>
              </w:rPr>
              <w:t>階段送審，</w:t>
            </w:r>
            <w:r w:rsidRPr="00FE3940">
              <w:rPr>
                <w:rFonts w:eastAsia="標楷體" w:hint="eastAsia"/>
              </w:rPr>
              <w:t>一次送六位外審委員，至少四位</w:t>
            </w:r>
            <w:r w:rsidRPr="00FE3940">
              <w:rPr>
                <w:rFonts w:eastAsia="標楷體" w:hint="eastAsia"/>
                <w:color w:val="000000"/>
              </w:rPr>
              <w:t>外審成績給予及格者為通過</w:t>
            </w:r>
            <w:r w:rsidRPr="00FE3940">
              <w:rPr>
                <w:rFonts w:eastAsia="標楷體" w:hint="eastAsia"/>
                <w:color w:val="000000"/>
              </w:rPr>
              <w:t>;</w:t>
            </w:r>
            <w:r w:rsidRPr="00FE3940">
              <w:rPr>
                <w:rFonts w:eastAsia="標楷體" w:hint="eastAsia"/>
                <w:color w:val="000000"/>
              </w:rPr>
              <w:t>每一階段各職級外審成績及格底線分數如下：講師級</w:t>
            </w:r>
            <w:r w:rsidRPr="00FE3940">
              <w:rPr>
                <w:rFonts w:eastAsia="標楷體" w:hint="eastAsia"/>
                <w:color w:val="000000"/>
              </w:rPr>
              <w:t>70</w:t>
            </w:r>
            <w:r w:rsidRPr="00FE3940">
              <w:rPr>
                <w:rFonts w:eastAsia="標楷體" w:hint="eastAsia"/>
                <w:color w:val="000000"/>
              </w:rPr>
              <w:t>分，助理教授級</w:t>
            </w:r>
            <w:r w:rsidRPr="00FE3940">
              <w:rPr>
                <w:rFonts w:eastAsia="標楷體" w:hint="eastAsia"/>
                <w:color w:val="000000"/>
              </w:rPr>
              <w:t>75</w:t>
            </w:r>
            <w:r w:rsidRPr="00FE3940">
              <w:rPr>
                <w:rFonts w:eastAsia="標楷體" w:hint="eastAsia"/>
                <w:color w:val="000000"/>
              </w:rPr>
              <w:t>分，副教授級</w:t>
            </w:r>
            <w:r w:rsidRPr="00FE3940">
              <w:rPr>
                <w:rFonts w:eastAsia="標楷體" w:hint="eastAsia"/>
                <w:color w:val="000000"/>
              </w:rPr>
              <w:t>78</w:t>
            </w:r>
            <w:r w:rsidRPr="00FE3940">
              <w:rPr>
                <w:rFonts w:eastAsia="標楷體" w:hint="eastAsia"/>
                <w:color w:val="000000"/>
              </w:rPr>
              <w:t>分，教授級</w:t>
            </w:r>
            <w:r w:rsidRPr="00FE3940">
              <w:rPr>
                <w:rFonts w:eastAsia="標楷體" w:hint="eastAsia"/>
                <w:color w:val="000000"/>
              </w:rPr>
              <w:t>80</w:t>
            </w:r>
            <w:r w:rsidRPr="00FE3940">
              <w:rPr>
                <w:rFonts w:eastAsia="標楷體" w:hint="eastAsia"/>
                <w:color w:val="000000"/>
              </w:rPr>
              <w:t>分。</w:t>
            </w:r>
          </w:p>
          <w:p w:rsidR="008D4A4D" w:rsidRPr="00FE3940" w:rsidRDefault="008D4A4D" w:rsidP="00FE3940">
            <w:pPr>
              <w:spacing w:line="0" w:lineRule="atLeast"/>
              <w:ind w:left="720" w:hangingChars="300" w:hanging="720"/>
              <w:rPr>
                <w:rFonts w:eastAsia="標楷體"/>
              </w:rPr>
            </w:pPr>
            <w:r w:rsidRPr="00FE3940">
              <w:rPr>
                <w:rFonts w:eastAsia="標楷體" w:hint="eastAsia"/>
                <w:u w:val="single"/>
              </w:rPr>
              <w:t>三、</w:t>
            </w:r>
            <w:r w:rsidRPr="00FE3940">
              <w:rPr>
                <w:rFonts w:eastAsia="標楷體" w:hint="eastAsia"/>
              </w:rPr>
              <w:t>升等教授及副教授之教學計分分數需達</w:t>
            </w:r>
            <w:r w:rsidRPr="00FE3940">
              <w:rPr>
                <w:rFonts w:eastAsia="標楷體" w:hint="eastAsia"/>
              </w:rPr>
              <w:t>70</w:t>
            </w:r>
            <w:r w:rsidRPr="00FE3940">
              <w:rPr>
                <w:rFonts w:eastAsia="標楷體" w:hint="eastAsia"/>
              </w:rPr>
              <w:t>分以上。</w:t>
            </w:r>
          </w:p>
          <w:p w:rsidR="008D4A4D" w:rsidRPr="00FE3940" w:rsidRDefault="008D4A4D" w:rsidP="008D4A4D">
            <w:pPr>
              <w:spacing w:line="0" w:lineRule="atLeast"/>
              <w:ind w:leftChars="212" w:left="509"/>
              <w:rPr>
                <w:rFonts w:eastAsia="標楷體"/>
              </w:rPr>
            </w:pPr>
            <w:r w:rsidRPr="00FE3940">
              <w:rPr>
                <w:rFonts w:eastAsia="標楷體" w:hint="eastAsia"/>
              </w:rPr>
              <w:t>服務輔導計分分數教授及副教授需分別達</w:t>
            </w:r>
            <w:r w:rsidRPr="00FE3940">
              <w:rPr>
                <w:rFonts w:eastAsia="標楷體" w:hint="eastAsia"/>
              </w:rPr>
              <w:t>40</w:t>
            </w:r>
            <w:r w:rsidRPr="00FE3940">
              <w:rPr>
                <w:rFonts w:eastAsia="標楷體" w:hint="eastAsia"/>
              </w:rPr>
              <w:t>分與</w:t>
            </w:r>
            <w:r w:rsidRPr="00FE3940">
              <w:rPr>
                <w:rFonts w:eastAsia="標楷體" w:hint="eastAsia"/>
              </w:rPr>
              <w:t>30</w:t>
            </w:r>
            <w:r w:rsidRPr="00FE3940">
              <w:rPr>
                <w:rFonts w:eastAsia="標楷體" w:hint="eastAsia"/>
              </w:rPr>
              <w:t>分以上。</w:t>
            </w:r>
          </w:p>
          <w:p w:rsidR="008D4A4D" w:rsidRPr="00FE3940" w:rsidRDefault="008D4A4D" w:rsidP="008D4A4D">
            <w:pPr>
              <w:spacing w:line="0" w:lineRule="atLeast"/>
              <w:ind w:left="509" w:hangingChars="212" w:hanging="509"/>
              <w:rPr>
                <w:rFonts w:eastAsia="標楷體"/>
              </w:rPr>
            </w:pPr>
            <w:r w:rsidRPr="00FE3940">
              <w:rPr>
                <w:rFonts w:eastAsia="標楷體" w:hint="eastAsia"/>
                <w:u w:val="single"/>
              </w:rPr>
              <w:t>四、</w:t>
            </w:r>
            <w:r w:rsidRPr="00FE3940">
              <w:rPr>
                <w:rFonts w:ascii="標楷體" w:eastAsia="標楷體" w:hAnsi="標楷體" w:hint="eastAsia"/>
                <w:bCs/>
              </w:rPr>
              <w:t>新聘、升等教師曾於取得前一等級教師資格後及代表著作送審前五年或參考著作送審前七年內懷孕或生產者，得檢具證明申請延長前述年限二年。</w:t>
            </w:r>
          </w:p>
          <w:p w:rsidR="008D4A4D" w:rsidRPr="00FE3940" w:rsidRDefault="008D4A4D" w:rsidP="008D4A4D">
            <w:pPr>
              <w:spacing w:line="0" w:lineRule="atLeast"/>
              <w:ind w:left="509" w:hangingChars="212" w:hanging="509"/>
              <w:rPr>
                <w:rFonts w:eastAsia="標楷體" w:hAnsi="標楷體"/>
              </w:rPr>
            </w:pPr>
            <w:r w:rsidRPr="00FE3940">
              <w:rPr>
                <w:rFonts w:eastAsia="標楷體" w:hint="eastAsia"/>
                <w:u w:val="single"/>
              </w:rPr>
              <w:t>五、</w:t>
            </w:r>
            <w:r w:rsidRPr="00FE3940">
              <w:rPr>
                <w:rFonts w:eastAsia="標楷體" w:hAnsi="標楷體" w:hint="eastAsia"/>
              </w:rPr>
              <w:t>除通識教育類之</w:t>
            </w:r>
            <w:r w:rsidRPr="00FE3940">
              <w:rPr>
                <w:rFonts w:eastAsia="標楷體" w:hAnsi="標楷體"/>
              </w:rPr>
              <w:t>人文藝術和體育學門以外教師</w:t>
            </w:r>
            <w:r w:rsidRPr="00FE3940">
              <w:rPr>
                <w:rFonts w:eastAsia="標楷體" w:hAnsi="標楷體" w:hint="eastAsia"/>
              </w:rPr>
              <w:t>，自</w:t>
            </w:r>
            <w:r w:rsidRPr="00FE3940">
              <w:rPr>
                <w:rFonts w:eastAsia="標楷體"/>
              </w:rPr>
              <w:t>10</w:t>
            </w:r>
            <w:r w:rsidRPr="00FE3940">
              <w:rPr>
                <w:rFonts w:eastAsia="標楷體" w:hint="eastAsia"/>
              </w:rPr>
              <w:t>6</w:t>
            </w:r>
            <w:r w:rsidRPr="00FE3940">
              <w:rPr>
                <w:rFonts w:eastAsia="標楷體" w:hAnsi="標楷體"/>
              </w:rPr>
              <w:t>學年</w:t>
            </w:r>
            <w:r w:rsidRPr="00FE3940">
              <w:rPr>
                <w:rFonts w:eastAsia="標楷體" w:hAnsi="標楷體" w:hint="eastAsia"/>
              </w:rPr>
              <w:t>度起</w:t>
            </w:r>
            <w:r w:rsidRPr="00FE3940">
              <w:rPr>
                <w:rFonts w:eastAsia="標楷體" w:hAnsi="標楷體"/>
              </w:rPr>
              <w:t>升等教授五年內應至少主持二件，升等副教授應至少主持</w:t>
            </w:r>
            <w:r w:rsidRPr="00FE3940">
              <w:rPr>
                <w:rFonts w:eastAsia="標楷體" w:hAnsi="標楷體" w:hint="eastAsia"/>
              </w:rPr>
              <w:t>一</w:t>
            </w:r>
            <w:r w:rsidRPr="00FE3940">
              <w:rPr>
                <w:rFonts w:eastAsia="標楷體" w:hAnsi="標楷體"/>
              </w:rPr>
              <w:t>件國內外政府機構研究、教育</w:t>
            </w:r>
            <w:r w:rsidRPr="00FE3940">
              <w:rPr>
                <w:rFonts w:eastAsia="標楷體" w:hAnsi="標楷體" w:hint="eastAsia"/>
              </w:rPr>
              <w:t>或</w:t>
            </w:r>
            <w:r w:rsidRPr="00FE3940">
              <w:rPr>
                <w:rFonts w:eastAsia="標楷體" w:hAnsi="標楷體"/>
              </w:rPr>
              <w:t>服務計畫（多年期及整合型計畫子計畫每年算為一件），或</w:t>
            </w:r>
            <w:r w:rsidRPr="00FE3940">
              <w:rPr>
                <w:rFonts w:eastAsia="標楷體" w:hAnsi="標楷體" w:hint="eastAsia"/>
              </w:rPr>
              <w:t>累計達</w:t>
            </w:r>
            <w:r w:rsidRPr="00FE3940">
              <w:rPr>
                <w:rFonts w:eastAsia="標楷體" w:hAnsi="標楷體"/>
              </w:rPr>
              <w:t>五十萬以上之產學研究計畫。</w:t>
            </w:r>
          </w:p>
          <w:p w:rsidR="0019538F" w:rsidRPr="00FE3940" w:rsidRDefault="008D4A4D" w:rsidP="00FE3940">
            <w:pPr>
              <w:spacing w:line="0" w:lineRule="atLeast"/>
              <w:ind w:left="720" w:hangingChars="300" w:hanging="720"/>
              <w:rPr>
                <w:rFonts w:eastAsia="標楷體" w:hAnsi="標楷體"/>
              </w:rPr>
            </w:pPr>
            <w:r w:rsidRPr="00FE3940">
              <w:rPr>
                <w:rFonts w:eastAsia="標楷體" w:hAnsi="標楷體" w:hint="eastAsia"/>
                <w:u w:val="single"/>
              </w:rPr>
              <w:t>六、</w:t>
            </w:r>
            <w:r w:rsidRPr="00FE3940">
              <w:rPr>
                <w:rFonts w:ascii="標楷體" w:eastAsia="標楷體" w:hAnsi="標楷體" w:hint="eastAsia"/>
                <w:bCs/>
              </w:rPr>
              <w:t>主治醫師</w:t>
            </w:r>
            <w:r w:rsidRPr="00FE3940">
              <w:rPr>
                <w:rFonts w:eastAsia="標楷體" w:hAnsi="標楷體" w:hint="eastAsia"/>
              </w:rPr>
              <w:t>自</w:t>
            </w:r>
            <w:r w:rsidRPr="00FE3940">
              <w:rPr>
                <w:rFonts w:eastAsia="標楷體"/>
              </w:rPr>
              <w:t>10</w:t>
            </w:r>
            <w:r w:rsidRPr="00FE3940">
              <w:rPr>
                <w:rFonts w:eastAsia="標楷體" w:hint="eastAsia"/>
              </w:rPr>
              <w:t>6</w:t>
            </w:r>
            <w:r w:rsidRPr="00FE3940">
              <w:rPr>
                <w:rFonts w:eastAsia="標楷體" w:hAnsi="標楷體"/>
              </w:rPr>
              <w:t>學年</w:t>
            </w:r>
            <w:r w:rsidRPr="00FE3940">
              <w:rPr>
                <w:rFonts w:eastAsia="標楷體" w:hAnsi="標楷體" w:hint="eastAsia"/>
              </w:rPr>
              <w:t>度起</w:t>
            </w:r>
            <w:r w:rsidRPr="00FE3940">
              <w:rPr>
                <w:rFonts w:eastAsia="標楷體" w:hAnsi="標楷體"/>
              </w:rPr>
              <w:t>申請新聘助理教授應具碩士學位或博士生身份；升等副教授應具博士學位或博士候選人資格；</w:t>
            </w:r>
            <w:r w:rsidRPr="00FE3940">
              <w:rPr>
                <w:rFonts w:eastAsia="標楷體" w:hAnsi="標楷體" w:hint="eastAsia"/>
              </w:rPr>
              <w:t>自</w:t>
            </w:r>
            <w:r w:rsidRPr="00FE3940">
              <w:rPr>
                <w:rFonts w:eastAsia="標楷體" w:hAnsi="標楷體" w:hint="eastAsia"/>
              </w:rPr>
              <w:t>109</w:t>
            </w:r>
            <w:r w:rsidRPr="00FE3940">
              <w:rPr>
                <w:rFonts w:eastAsia="標楷體" w:hAnsi="標楷體" w:hint="eastAsia"/>
              </w:rPr>
              <w:t>學年度起</w:t>
            </w:r>
            <w:r w:rsidRPr="00FE3940">
              <w:rPr>
                <w:rFonts w:eastAsia="標楷體" w:hAnsi="標楷體"/>
              </w:rPr>
              <w:t>升等教授應具博士學位或出國進修一年（含）以上。</w:t>
            </w:r>
          </w:p>
        </w:tc>
      </w:tr>
      <w:tr w:rsidR="00744C71" w:rsidRPr="00FE3940" w:rsidTr="00234FD2">
        <w:tc>
          <w:tcPr>
            <w:tcW w:w="992" w:type="dxa"/>
          </w:tcPr>
          <w:p w:rsidR="00C51E13" w:rsidRPr="00FE3940" w:rsidRDefault="00C51E13" w:rsidP="000D31AB">
            <w:pPr>
              <w:spacing w:line="0" w:lineRule="atLeast"/>
              <w:rPr>
                <w:rFonts w:eastAsia="標楷體"/>
              </w:rPr>
            </w:pPr>
            <w:r w:rsidRPr="00FE3940">
              <w:rPr>
                <w:rFonts w:eastAsia="標楷體" w:hint="eastAsia"/>
              </w:rPr>
              <w:t>第</w:t>
            </w:r>
            <w:r w:rsidR="00D303F6" w:rsidRPr="00FE3940">
              <w:rPr>
                <w:rFonts w:eastAsia="標楷體" w:hint="eastAsia"/>
              </w:rPr>
              <w:t>三</w:t>
            </w:r>
            <w:r w:rsidRPr="00FE3940">
              <w:rPr>
                <w:rFonts w:eastAsia="標楷體" w:hint="eastAsia"/>
              </w:rPr>
              <w:t>條</w:t>
            </w:r>
          </w:p>
        </w:tc>
        <w:tc>
          <w:tcPr>
            <w:tcW w:w="9690" w:type="dxa"/>
          </w:tcPr>
          <w:p w:rsidR="008D4A4D" w:rsidRPr="00FE3940" w:rsidRDefault="008D4A4D" w:rsidP="008D4A4D">
            <w:pPr>
              <w:spacing w:line="0" w:lineRule="atLeast"/>
              <w:rPr>
                <w:rFonts w:eastAsia="標楷體"/>
              </w:rPr>
            </w:pPr>
            <w:r w:rsidRPr="00FE3940">
              <w:rPr>
                <w:rFonts w:eastAsia="標楷體" w:hint="eastAsia"/>
              </w:rPr>
              <w:t>定義</w:t>
            </w:r>
          </w:p>
          <w:p w:rsidR="008D4A4D" w:rsidRPr="00FE3940" w:rsidRDefault="008D4A4D" w:rsidP="00FE3940">
            <w:pPr>
              <w:spacing w:line="0" w:lineRule="atLeast"/>
              <w:ind w:left="1642" w:hangingChars="684" w:hanging="1642"/>
              <w:rPr>
                <w:rFonts w:eastAsia="標楷體"/>
              </w:rPr>
            </w:pPr>
            <w:r w:rsidRPr="00FE3940">
              <w:rPr>
                <w:rFonts w:eastAsia="標楷體" w:hint="eastAsia"/>
                <w:u w:val="single"/>
              </w:rPr>
              <w:t>一、</w:t>
            </w:r>
            <w:r w:rsidRPr="00FE3940">
              <w:rPr>
                <w:rFonts w:eastAsia="標楷體" w:hint="eastAsia"/>
              </w:rPr>
              <w:t>「主論文」：</w:t>
            </w:r>
            <w:r w:rsidRPr="00FE3940">
              <w:rPr>
                <w:rFonts w:ascii="標楷體" w:eastAsia="標楷體" w:hAnsi="標楷體" w:hint="eastAsia"/>
              </w:rPr>
              <w:t>必須以本校名義於升等前一級教師任內發表(新聘教師不受此限)，且為五年內以第一作者或通訊作者發表之論文（限原著及被邀寫之綜說，不包含</w:t>
            </w:r>
            <w:r w:rsidRPr="00FE3940">
              <w:rPr>
                <w:rFonts w:ascii="標楷體" w:eastAsia="標楷體" w:hAnsi="標楷體" w:hint="eastAsia"/>
                <w:shd w:val="clear" w:color="auto" w:fill="FFFFFF"/>
              </w:rPr>
              <w:t>短篇報告及病例報告</w:t>
            </w:r>
            <w:r w:rsidRPr="00FE3940">
              <w:rPr>
                <w:rFonts w:ascii="標楷體" w:eastAsia="標楷體" w:hAnsi="標楷體" w:hint="eastAsia"/>
              </w:rPr>
              <w:t>）。</w:t>
            </w:r>
          </w:p>
          <w:p w:rsidR="008D4A4D" w:rsidRPr="00FE3940" w:rsidRDefault="008D4A4D" w:rsidP="00FE3940">
            <w:pPr>
              <w:pStyle w:val="a7"/>
              <w:ind w:left="1882" w:hangingChars="784" w:hanging="1882"/>
              <w:rPr>
                <w:rFonts w:ascii="標楷體" w:eastAsia="標楷體" w:hAnsi="標楷體"/>
              </w:rPr>
            </w:pPr>
            <w:r w:rsidRPr="00FE3940">
              <w:rPr>
                <w:rFonts w:eastAsia="標楷體" w:hint="eastAsia"/>
                <w:u w:val="single"/>
              </w:rPr>
              <w:t>二、</w:t>
            </w:r>
            <w:r w:rsidRPr="00FE3940">
              <w:rPr>
                <w:rFonts w:eastAsia="標楷體" w:hint="eastAsia"/>
              </w:rPr>
              <w:t>「代表著作」：</w:t>
            </w:r>
            <w:r w:rsidRPr="00FE3940">
              <w:rPr>
                <w:rFonts w:ascii="標楷體" w:eastAsia="標楷體" w:hAnsi="標楷體" w:hint="eastAsia"/>
              </w:rPr>
              <w:t>主論文中至少一篇為代表著作，且須為五年內以第一作者發表之論文。但曾任國外知名大學或學術機構副教授以上職務，經校方認定者，或升等教授者，得以通訊作者發表之論文為代表著作。惟以通訊作者發表代表著作升等教授者，其主論文仍須至少一篇以第一作者發表。</w:t>
            </w:r>
          </w:p>
          <w:p w:rsidR="008D4A4D" w:rsidRPr="00FE3940" w:rsidRDefault="008D4A4D" w:rsidP="008D4A4D">
            <w:pPr>
              <w:pStyle w:val="a7"/>
              <w:spacing w:line="0" w:lineRule="atLeast"/>
              <w:ind w:leftChars="802" w:left="1925" w:firstLine="1"/>
              <w:rPr>
                <w:rFonts w:eastAsia="標楷體"/>
              </w:rPr>
            </w:pPr>
            <w:r w:rsidRPr="00FE3940">
              <w:rPr>
                <w:rFonts w:eastAsia="標楷體"/>
              </w:rPr>
              <w:t>Equal Contribution</w:t>
            </w:r>
            <w:r w:rsidRPr="00FE3940">
              <w:rPr>
                <w:rFonts w:ascii="標楷體" w:eastAsia="標楷體" w:hAnsi="標楷體" w:hint="eastAsia"/>
              </w:rPr>
              <w:t>(同等貢獻)之主論文不得作為代表著作，但</w:t>
            </w:r>
            <w:r w:rsidRPr="00FE3940">
              <w:rPr>
                <w:rFonts w:eastAsia="標楷體"/>
              </w:rPr>
              <w:t>I.F.</w:t>
            </w:r>
            <w:r w:rsidRPr="00FE3940">
              <w:rPr>
                <w:rFonts w:eastAsia="標楷體" w:hint="eastAsia"/>
              </w:rPr>
              <w:t xml:space="preserve"> </w:t>
            </w:r>
            <w:r w:rsidRPr="00FE3940">
              <w:rPr>
                <w:rFonts w:eastAsia="標楷體"/>
              </w:rPr>
              <w:t>≥10</w:t>
            </w:r>
            <w:r w:rsidRPr="00FE3940">
              <w:rPr>
                <w:rFonts w:ascii="標楷體" w:eastAsia="標楷體" w:hAnsi="標楷體" w:hint="eastAsia"/>
              </w:rPr>
              <w:t>除外。</w:t>
            </w:r>
          </w:p>
          <w:p w:rsidR="008D4A4D" w:rsidRPr="00FE3940" w:rsidRDefault="008D4A4D" w:rsidP="00FE3940">
            <w:pPr>
              <w:spacing w:line="0" w:lineRule="atLeast"/>
              <w:ind w:left="1920" w:hangingChars="800" w:hanging="1920"/>
              <w:rPr>
                <w:rFonts w:eastAsia="標楷體"/>
              </w:rPr>
            </w:pPr>
            <w:r w:rsidRPr="00FE3940">
              <w:rPr>
                <w:rFonts w:eastAsia="標楷體" w:hint="eastAsia"/>
                <w:u w:val="single"/>
              </w:rPr>
              <w:t>三、</w:t>
            </w:r>
            <w:r w:rsidRPr="00FE3940">
              <w:rPr>
                <w:rFonts w:eastAsia="標楷體" w:hint="eastAsia"/>
              </w:rPr>
              <w:t>「參考論文」：升等前一級教師任內之論文，且須為七年內發表者。</w:t>
            </w:r>
          </w:p>
          <w:p w:rsidR="00C51E13" w:rsidRPr="00FE3940" w:rsidRDefault="008D4A4D" w:rsidP="00FE3940">
            <w:pPr>
              <w:spacing w:line="0" w:lineRule="atLeast"/>
              <w:ind w:left="1961" w:hangingChars="817" w:hanging="1961"/>
              <w:rPr>
                <w:rFonts w:eastAsia="標楷體"/>
              </w:rPr>
            </w:pPr>
            <w:r w:rsidRPr="00FE3940">
              <w:rPr>
                <w:rFonts w:eastAsia="標楷體" w:hint="eastAsia"/>
                <w:u w:val="single"/>
              </w:rPr>
              <w:t>四、</w:t>
            </w:r>
            <w:r w:rsidRPr="00FE3940">
              <w:rPr>
                <w:rFonts w:eastAsia="標楷體" w:hint="eastAsia"/>
              </w:rPr>
              <w:t>「專書著作」：中英專書著作只限「人文學類」領域教師得作為代表著作。前稱「專書著作」，僅限第一作者。每本專書著作原則上視同三篇論文。惟應附專業審查證明、出版公司編輯委員名單及出版之專家學術審查書面意見。專書出版公司的等級評定，須經院級教評會審議通過。</w:t>
            </w:r>
          </w:p>
        </w:tc>
      </w:tr>
      <w:tr w:rsidR="005C3933" w:rsidRPr="00FE3940" w:rsidTr="00234FD2">
        <w:trPr>
          <w:trHeight w:val="3693"/>
        </w:trPr>
        <w:tc>
          <w:tcPr>
            <w:tcW w:w="992" w:type="dxa"/>
          </w:tcPr>
          <w:p w:rsidR="00C51E13" w:rsidRPr="00FE3940" w:rsidRDefault="00C51E13" w:rsidP="00D303F6">
            <w:pPr>
              <w:spacing w:line="0" w:lineRule="atLeast"/>
              <w:rPr>
                <w:rFonts w:eastAsia="標楷體"/>
              </w:rPr>
            </w:pPr>
            <w:r w:rsidRPr="00FE3940">
              <w:rPr>
                <w:rFonts w:eastAsia="標楷體" w:hint="eastAsia"/>
              </w:rPr>
              <w:lastRenderedPageBreak/>
              <w:t>第</w:t>
            </w:r>
            <w:r w:rsidR="00D303F6" w:rsidRPr="00FE3940">
              <w:rPr>
                <w:rFonts w:eastAsia="標楷體" w:hint="eastAsia"/>
              </w:rPr>
              <w:t>四</w:t>
            </w:r>
            <w:r w:rsidRPr="00FE3940">
              <w:rPr>
                <w:rFonts w:eastAsia="標楷體" w:hint="eastAsia"/>
              </w:rPr>
              <w:t>條</w:t>
            </w:r>
          </w:p>
        </w:tc>
        <w:tc>
          <w:tcPr>
            <w:tcW w:w="9690" w:type="dxa"/>
          </w:tcPr>
          <w:p w:rsidR="008D4A4D" w:rsidRPr="00FE3940" w:rsidRDefault="008D4A4D" w:rsidP="008D4A4D">
            <w:pPr>
              <w:spacing w:line="0" w:lineRule="atLeast"/>
              <w:ind w:left="2"/>
              <w:rPr>
                <w:rFonts w:eastAsia="標楷體"/>
                <w:bCs/>
              </w:rPr>
            </w:pPr>
            <w:r w:rsidRPr="00FE3940">
              <w:rPr>
                <w:rFonts w:eastAsia="標楷體" w:hint="eastAsia"/>
                <w:bCs/>
              </w:rPr>
              <w:t>各類個</w:t>
            </w:r>
            <w:r w:rsidRPr="00FE3940">
              <w:rPr>
                <w:rFonts w:eastAsia="標楷體"/>
                <w:bCs/>
              </w:rPr>
              <w:t>別規範之論文條件</w:t>
            </w:r>
            <w:r w:rsidRPr="00FE3940">
              <w:rPr>
                <w:rFonts w:eastAsia="標楷體" w:hint="eastAsia"/>
                <w:bCs/>
              </w:rPr>
              <w:t>：</w:t>
            </w:r>
          </w:p>
          <w:p w:rsidR="008D4A4D" w:rsidRPr="00FE3940" w:rsidRDefault="008D4A4D" w:rsidP="008D4A4D">
            <w:pPr>
              <w:spacing w:line="0" w:lineRule="atLeast"/>
              <w:ind w:left="2"/>
              <w:rPr>
                <w:rFonts w:eastAsia="標楷體" w:hAnsi="標楷體"/>
                <w:bCs/>
              </w:rPr>
            </w:pPr>
            <w:r w:rsidRPr="00FE3940">
              <w:rPr>
                <w:rFonts w:eastAsia="標楷體" w:hAnsi="標楷體"/>
                <w:bCs/>
              </w:rPr>
              <w:t>以學位申請教師資格審查者，其學位論文等同一篇</w:t>
            </w:r>
            <w:r w:rsidRPr="00FE3940">
              <w:rPr>
                <w:rFonts w:eastAsia="標楷體"/>
                <w:bCs/>
              </w:rPr>
              <w:t>SCI/SSCI/EI/TSSCI</w:t>
            </w:r>
            <w:r w:rsidRPr="00FE3940">
              <w:rPr>
                <w:rFonts w:eastAsia="標楷體" w:hAnsi="標楷體"/>
                <w:bCs/>
              </w:rPr>
              <w:t>主論文</w:t>
            </w:r>
            <w:r w:rsidRPr="00FE3940">
              <w:rPr>
                <w:rFonts w:eastAsia="標楷體" w:hint="eastAsia"/>
                <w:bCs/>
              </w:rPr>
              <w:t>（</w:t>
            </w:r>
            <w:r w:rsidRPr="00FE3940">
              <w:rPr>
                <w:rFonts w:eastAsia="標楷體" w:hAnsi="標楷體"/>
                <w:bCs/>
              </w:rPr>
              <w:t>不列排名</w:t>
            </w:r>
            <w:r w:rsidRPr="00FE3940">
              <w:rPr>
                <w:rFonts w:eastAsia="標楷體" w:hAnsi="標楷體" w:hint="eastAsia"/>
                <w:bCs/>
              </w:rPr>
              <w:t>）</w:t>
            </w:r>
            <w:r w:rsidRPr="00FE3940">
              <w:rPr>
                <w:rFonts w:eastAsia="標楷體" w:hAnsi="標楷體"/>
                <w:bCs/>
              </w:rPr>
              <w:t>。</w:t>
            </w:r>
            <w:r w:rsidRPr="00FE3940">
              <w:rPr>
                <w:rFonts w:eastAsia="標楷體"/>
                <w:bCs/>
              </w:rPr>
              <w:t>Impact factor</w:t>
            </w:r>
            <w:r w:rsidRPr="00FE3940">
              <w:rPr>
                <w:rFonts w:eastAsia="標楷體" w:hAnsi="標楷體"/>
                <w:bCs/>
              </w:rPr>
              <w:t>介於</w:t>
            </w:r>
            <w:r w:rsidRPr="00FE3940">
              <w:rPr>
                <w:rFonts w:eastAsia="標楷體"/>
                <w:bCs/>
              </w:rPr>
              <w:t>10-20</w:t>
            </w:r>
            <w:r w:rsidRPr="00FE3940">
              <w:rPr>
                <w:rFonts w:eastAsia="標楷體" w:hAnsi="標楷體"/>
                <w:bCs/>
              </w:rPr>
              <w:t>之論文等同兩篇論文，</w:t>
            </w:r>
            <w:r w:rsidRPr="00FE3940">
              <w:rPr>
                <w:rFonts w:eastAsia="標楷體"/>
                <w:bCs/>
              </w:rPr>
              <w:t>Impact factor</w:t>
            </w:r>
            <w:r w:rsidRPr="00FE3940">
              <w:rPr>
                <w:rFonts w:eastAsia="標楷體" w:hAnsi="標楷體"/>
                <w:bCs/>
              </w:rPr>
              <w:t>大於</w:t>
            </w:r>
            <w:r w:rsidRPr="00FE3940">
              <w:rPr>
                <w:rFonts w:eastAsia="標楷體"/>
                <w:bCs/>
              </w:rPr>
              <w:t>20</w:t>
            </w:r>
            <w:r w:rsidRPr="00FE3940">
              <w:rPr>
                <w:rFonts w:eastAsia="標楷體" w:hAnsi="標楷體"/>
                <w:bCs/>
              </w:rPr>
              <w:t>之論文等同三篇論文。</w:t>
            </w:r>
          </w:p>
          <w:p w:rsidR="008D4A4D" w:rsidRPr="00FE3940" w:rsidRDefault="008D4A4D" w:rsidP="008D4A4D">
            <w:pPr>
              <w:spacing w:line="0" w:lineRule="atLeast"/>
              <w:ind w:left="2"/>
              <w:rPr>
                <w:rFonts w:eastAsia="標楷體"/>
                <w:bCs/>
              </w:rPr>
            </w:pPr>
          </w:p>
          <w:p w:rsidR="008D4A4D" w:rsidRPr="00FE3940" w:rsidRDefault="008D4A4D" w:rsidP="008D4A4D">
            <w:pPr>
              <w:spacing w:line="0" w:lineRule="atLeast"/>
              <w:ind w:left="485" w:hangingChars="202" w:hanging="485"/>
              <w:rPr>
                <w:rFonts w:eastAsia="標楷體"/>
              </w:rPr>
            </w:pPr>
            <w:r w:rsidRPr="00FE3940">
              <w:rPr>
                <w:rFonts w:eastAsia="標楷體"/>
                <w:u w:val="single"/>
              </w:rPr>
              <w:t>一</w:t>
            </w:r>
            <w:r w:rsidRPr="00FE3940">
              <w:rPr>
                <w:rFonts w:eastAsia="標楷體" w:hint="eastAsia"/>
                <w:u w:val="single"/>
              </w:rPr>
              <w:t>、</w:t>
            </w:r>
            <w:r w:rsidRPr="00FE3940">
              <w:rPr>
                <w:rFonts w:eastAsia="標楷體" w:hint="eastAsia"/>
              </w:rPr>
              <w:t>社會人文科學類：</w:t>
            </w:r>
            <w:r w:rsidRPr="00340A40">
              <w:rPr>
                <w:rFonts w:ascii="標楷體" w:eastAsia="標楷體" w:hAnsi="標楷體" w:hint="eastAsia"/>
              </w:rPr>
              <w:t>期刊等級，由各系</w:t>
            </w:r>
            <w:r w:rsidRPr="00340A40">
              <w:rPr>
                <w:rFonts w:ascii="標楷體" w:eastAsia="標楷體" w:hAnsi="標楷體"/>
              </w:rPr>
              <w:t>(</w:t>
            </w:r>
            <w:r w:rsidRPr="00340A40">
              <w:rPr>
                <w:rFonts w:ascii="標楷體" w:eastAsia="標楷體" w:hAnsi="標楷體" w:hint="eastAsia"/>
              </w:rPr>
              <w:t>所、中心</w:t>
            </w:r>
            <w:r w:rsidRPr="00340A40">
              <w:rPr>
                <w:rFonts w:ascii="標楷體" w:eastAsia="標楷體" w:hAnsi="標楷體"/>
              </w:rPr>
              <w:t>)</w:t>
            </w:r>
            <w:r w:rsidRPr="00340A40">
              <w:rPr>
                <w:rFonts w:ascii="標楷體" w:eastAsia="標楷體" w:hAnsi="標楷體" w:hint="eastAsia"/>
              </w:rPr>
              <w:t>教評會審議後經院教評會核定公佈</w:t>
            </w:r>
            <w:r w:rsidRPr="00340A40">
              <w:rPr>
                <w:rFonts w:ascii="新細明體" w:eastAsia="標楷體" w:hAnsi="新細明體" w:hint="eastAsia"/>
              </w:rPr>
              <w:t>。</w:t>
            </w:r>
          </w:p>
          <w:tbl>
            <w:tblPr>
              <w:tblW w:w="926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7"/>
              <w:gridCol w:w="4052"/>
              <w:gridCol w:w="4082"/>
            </w:tblGrid>
            <w:tr w:rsidR="008D4A4D" w:rsidRPr="00FE3940" w:rsidTr="008D4A4D">
              <w:tc>
                <w:tcPr>
                  <w:tcW w:w="1127" w:type="dxa"/>
                  <w:vAlign w:val="center"/>
                </w:tcPr>
                <w:p w:rsidR="008D4A4D" w:rsidRPr="00FE3940" w:rsidRDefault="008D4A4D" w:rsidP="002B6EF3">
                  <w:pPr>
                    <w:spacing w:line="0" w:lineRule="atLeast"/>
                    <w:ind w:left="2"/>
                    <w:jc w:val="center"/>
                    <w:rPr>
                      <w:rFonts w:eastAsia="標楷體"/>
                    </w:rPr>
                  </w:pPr>
                  <w:r w:rsidRPr="00FE3940">
                    <w:rPr>
                      <w:rFonts w:eastAsia="標楷體" w:hint="eastAsia"/>
                    </w:rPr>
                    <w:t>申請職別</w:t>
                  </w:r>
                </w:p>
              </w:tc>
              <w:tc>
                <w:tcPr>
                  <w:tcW w:w="4052" w:type="dxa"/>
                  <w:vAlign w:val="center"/>
                </w:tcPr>
                <w:p w:rsidR="008D4A4D" w:rsidRPr="00340A40" w:rsidRDefault="008D4A4D" w:rsidP="002B6EF3">
                  <w:pPr>
                    <w:spacing w:line="0" w:lineRule="atLeast"/>
                    <w:ind w:left="2"/>
                    <w:jc w:val="center"/>
                    <w:rPr>
                      <w:rFonts w:eastAsia="標楷體"/>
                    </w:rPr>
                  </w:pPr>
                  <w:r w:rsidRPr="00340A40">
                    <w:rPr>
                      <w:rFonts w:eastAsia="標楷體" w:hint="eastAsia"/>
                    </w:rPr>
                    <w:t>主論文</w:t>
                  </w:r>
                </w:p>
                <w:p w:rsidR="008D4A4D" w:rsidRPr="00340A40" w:rsidRDefault="008D4A4D" w:rsidP="002B6EF3">
                  <w:pPr>
                    <w:spacing w:line="0" w:lineRule="atLeast"/>
                    <w:ind w:left="2"/>
                    <w:rPr>
                      <w:rFonts w:eastAsia="標楷體"/>
                    </w:rPr>
                  </w:pPr>
                  <w:r w:rsidRPr="00340A40">
                    <w:rPr>
                      <w:rFonts w:eastAsia="標楷體" w:hint="eastAsia"/>
                    </w:rPr>
                    <w:t>（</w:t>
                  </w:r>
                  <w:r w:rsidRPr="00340A40">
                    <w:rPr>
                      <w:rFonts w:eastAsia="標楷體"/>
                    </w:rPr>
                    <w:t>SCI/SSCI/AHCI/TSSCI/THCI Core</w:t>
                  </w:r>
                  <w:r w:rsidRPr="00340A40">
                    <w:rPr>
                      <w:rFonts w:eastAsia="標楷體"/>
                    </w:rPr>
                    <w:t>或</w:t>
                  </w:r>
                  <w:r w:rsidRPr="00340A40">
                    <w:rPr>
                      <w:rFonts w:eastAsia="標楷體" w:hint="eastAsia"/>
                    </w:rPr>
                    <w:t>所屬領域</w:t>
                  </w:r>
                  <w:r w:rsidRPr="00340A40">
                    <w:rPr>
                      <w:rFonts w:eastAsia="標楷體"/>
                    </w:rPr>
                    <w:t>一級</w:t>
                  </w:r>
                  <w:r w:rsidRPr="00340A40">
                    <w:rPr>
                      <w:rFonts w:eastAsia="標楷體" w:hint="eastAsia"/>
                    </w:rPr>
                    <w:t>優良</w:t>
                  </w:r>
                  <w:r w:rsidRPr="00340A40">
                    <w:rPr>
                      <w:rFonts w:eastAsia="標楷體"/>
                    </w:rPr>
                    <w:t>期刊之著作論文</w:t>
                  </w:r>
                  <w:r w:rsidRPr="00340A40">
                    <w:rPr>
                      <w:rFonts w:eastAsia="標楷體" w:hint="eastAsia"/>
                    </w:rPr>
                    <w:t>）</w:t>
                  </w:r>
                </w:p>
              </w:tc>
              <w:tc>
                <w:tcPr>
                  <w:tcW w:w="4082" w:type="dxa"/>
                  <w:vAlign w:val="center"/>
                </w:tcPr>
                <w:p w:rsidR="008D4A4D" w:rsidRPr="00340A40" w:rsidRDefault="008D4A4D" w:rsidP="002B6EF3">
                  <w:pPr>
                    <w:spacing w:line="0" w:lineRule="atLeast"/>
                    <w:ind w:left="2"/>
                    <w:jc w:val="center"/>
                    <w:rPr>
                      <w:rFonts w:eastAsia="標楷體"/>
                    </w:rPr>
                  </w:pPr>
                  <w:r w:rsidRPr="00340A40">
                    <w:rPr>
                      <w:rFonts w:eastAsia="標楷體" w:hint="eastAsia"/>
                    </w:rPr>
                    <w:t>參考論文</w:t>
                  </w:r>
                </w:p>
                <w:p w:rsidR="008D4A4D" w:rsidRPr="00340A40" w:rsidRDefault="008D4A4D" w:rsidP="002B6EF3">
                  <w:pPr>
                    <w:spacing w:line="0" w:lineRule="atLeast"/>
                    <w:ind w:left="2"/>
                    <w:rPr>
                      <w:rFonts w:eastAsia="標楷體"/>
                    </w:rPr>
                  </w:pPr>
                  <w:r w:rsidRPr="00340A40">
                    <w:rPr>
                      <w:rFonts w:eastAsia="標楷體" w:hint="eastAsia"/>
                    </w:rPr>
                    <w:t>（</w:t>
                  </w:r>
                  <w:r w:rsidRPr="00340A40">
                    <w:rPr>
                      <w:rFonts w:eastAsia="標楷體"/>
                    </w:rPr>
                    <w:t>SCI/SSCI/AHCI/TSSCI/THCI</w:t>
                  </w:r>
                  <w:r w:rsidRPr="00340A40">
                    <w:rPr>
                      <w:rFonts w:eastAsia="標楷體" w:hint="eastAsia"/>
                    </w:rPr>
                    <w:t xml:space="preserve"> </w:t>
                  </w:r>
                  <w:r w:rsidRPr="00340A40">
                    <w:rPr>
                      <w:rFonts w:eastAsia="標楷體"/>
                    </w:rPr>
                    <w:t>Core</w:t>
                  </w:r>
                  <w:r w:rsidRPr="00340A40">
                    <w:rPr>
                      <w:rFonts w:eastAsia="標楷體"/>
                    </w:rPr>
                    <w:t>或</w:t>
                  </w:r>
                  <w:r w:rsidRPr="00340A40">
                    <w:rPr>
                      <w:rFonts w:eastAsia="標楷體" w:hint="eastAsia"/>
                    </w:rPr>
                    <w:t>所屬領域一級至三級</w:t>
                  </w:r>
                  <w:r w:rsidRPr="00340A40">
                    <w:rPr>
                      <w:rFonts w:eastAsia="標楷體"/>
                    </w:rPr>
                    <w:t>優良期刊之著作</w:t>
                  </w:r>
                  <w:r w:rsidRPr="00340A40">
                    <w:rPr>
                      <w:rFonts w:eastAsia="標楷體" w:hint="eastAsia"/>
                    </w:rPr>
                    <w:t>）</w:t>
                  </w:r>
                </w:p>
              </w:tc>
            </w:tr>
            <w:tr w:rsidR="008D4A4D" w:rsidRPr="00FE3940" w:rsidTr="008D4A4D">
              <w:trPr>
                <w:trHeight w:val="882"/>
              </w:trPr>
              <w:tc>
                <w:tcPr>
                  <w:tcW w:w="1127" w:type="dxa"/>
                  <w:vAlign w:val="center"/>
                </w:tcPr>
                <w:p w:rsidR="008D4A4D" w:rsidRPr="00FE3940" w:rsidRDefault="008D4A4D" w:rsidP="002B6EF3">
                  <w:pPr>
                    <w:spacing w:line="0" w:lineRule="atLeast"/>
                    <w:ind w:left="2"/>
                    <w:jc w:val="center"/>
                    <w:rPr>
                      <w:rFonts w:eastAsia="標楷體"/>
                    </w:rPr>
                  </w:pPr>
                  <w:r w:rsidRPr="00FE3940">
                    <w:rPr>
                      <w:rFonts w:eastAsia="標楷體" w:hint="eastAsia"/>
                    </w:rPr>
                    <w:t>教授</w:t>
                  </w:r>
                </w:p>
              </w:tc>
              <w:tc>
                <w:tcPr>
                  <w:tcW w:w="4052" w:type="dxa"/>
                  <w:vAlign w:val="center"/>
                </w:tcPr>
                <w:p w:rsidR="008D4A4D" w:rsidRPr="00FE3940" w:rsidRDefault="008D4A4D" w:rsidP="002B6EF3">
                  <w:pPr>
                    <w:spacing w:line="0" w:lineRule="atLeast"/>
                    <w:ind w:left="2"/>
                    <w:rPr>
                      <w:rFonts w:eastAsia="標楷體"/>
                    </w:rPr>
                  </w:pPr>
                  <w:r w:rsidRPr="00FE3940">
                    <w:rPr>
                      <w:rFonts w:eastAsia="標楷體"/>
                    </w:rPr>
                    <w:t>3</w:t>
                  </w:r>
                  <w:r w:rsidRPr="00FE3940">
                    <w:rPr>
                      <w:rFonts w:eastAsia="標楷體"/>
                    </w:rPr>
                    <w:t>篇</w:t>
                  </w:r>
                  <w:r w:rsidRPr="00340A40">
                    <w:rPr>
                      <w:rFonts w:eastAsia="標楷體"/>
                    </w:rPr>
                    <w:t>或專書著作</w:t>
                  </w:r>
                  <w:r w:rsidRPr="00340A40">
                    <w:rPr>
                      <w:rFonts w:eastAsia="標楷體"/>
                    </w:rPr>
                    <w:t>1</w:t>
                  </w:r>
                  <w:r w:rsidRPr="00340A40">
                    <w:rPr>
                      <w:rFonts w:eastAsia="標楷體"/>
                    </w:rPr>
                    <w:t>本</w:t>
                  </w:r>
                </w:p>
              </w:tc>
              <w:tc>
                <w:tcPr>
                  <w:tcW w:w="4082" w:type="dxa"/>
                </w:tcPr>
                <w:p w:rsidR="008D4A4D" w:rsidRPr="00FE3940" w:rsidRDefault="008D4A4D" w:rsidP="002B6EF3">
                  <w:pPr>
                    <w:spacing w:line="0" w:lineRule="atLeast"/>
                    <w:ind w:left="2"/>
                    <w:rPr>
                      <w:rFonts w:eastAsia="標楷體"/>
                    </w:rPr>
                  </w:pPr>
                  <w:r w:rsidRPr="00FE3940">
                    <w:rPr>
                      <w:rFonts w:eastAsia="標楷體"/>
                    </w:rPr>
                    <w:t>一級期刊</w:t>
                  </w:r>
                  <w:r w:rsidRPr="00FE3940">
                    <w:rPr>
                      <w:rFonts w:eastAsia="標楷體"/>
                    </w:rPr>
                    <w:t>1</w:t>
                  </w:r>
                  <w:r w:rsidRPr="00FE3940">
                    <w:rPr>
                      <w:rFonts w:eastAsia="標楷體"/>
                    </w:rPr>
                    <w:t>篇</w:t>
                  </w:r>
                  <w:r w:rsidRPr="00FE3940">
                    <w:rPr>
                      <w:rFonts w:eastAsia="標楷體"/>
                    </w:rPr>
                    <w:t xml:space="preserve"> </w:t>
                  </w:r>
                  <w:r w:rsidRPr="00FE3940">
                    <w:rPr>
                      <w:rFonts w:eastAsia="標楷體"/>
                    </w:rPr>
                    <w:t>或</w:t>
                  </w:r>
                </w:p>
                <w:p w:rsidR="008D4A4D" w:rsidRPr="00FE3940" w:rsidRDefault="008D4A4D" w:rsidP="002B6EF3">
                  <w:pPr>
                    <w:spacing w:line="0" w:lineRule="atLeast"/>
                    <w:ind w:left="2"/>
                    <w:rPr>
                      <w:rFonts w:eastAsia="標楷體"/>
                    </w:rPr>
                  </w:pPr>
                  <w:r w:rsidRPr="00FE3940">
                    <w:rPr>
                      <w:rFonts w:eastAsia="標楷體"/>
                    </w:rPr>
                    <w:t>二級期刊</w:t>
                  </w:r>
                  <w:r w:rsidRPr="00FE3940">
                    <w:rPr>
                      <w:rFonts w:eastAsia="標楷體"/>
                    </w:rPr>
                    <w:t>2</w:t>
                  </w:r>
                  <w:r w:rsidRPr="00FE3940">
                    <w:rPr>
                      <w:rFonts w:eastAsia="標楷體"/>
                    </w:rPr>
                    <w:t>篇</w:t>
                  </w:r>
                  <w:r w:rsidRPr="00FE3940">
                    <w:rPr>
                      <w:rFonts w:eastAsia="標楷體"/>
                    </w:rPr>
                    <w:t xml:space="preserve"> </w:t>
                  </w:r>
                  <w:r w:rsidRPr="00FE3940">
                    <w:rPr>
                      <w:rFonts w:eastAsia="標楷體"/>
                    </w:rPr>
                    <w:t>或</w:t>
                  </w:r>
                </w:p>
                <w:p w:rsidR="008D4A4D" w:rsidRPr="00FE3940" w:rsidRDefault="008D4A4D" w:rsidP="002B6EF3">
                  <w:pPr>
                    <w:spacing w:line="0" w:lineRule="atLeast"/>
                    <w:ind w:left="2"/>
                    <w:rPr>
                      <w:rFonts w:eastAsia="標楷體"/>
                    </w:rPr>
                  </w:pPr>
                  <w:r w:rsidRPr="00FE3940">
                    <w:rPr>
                      <w:rFonts w:eastAsia="標楷體"/>
                    </w:rPr>
                    <w:t>三級期刊</w:t>
                  </w:r>
                  <w:r w:rsidRPr="00FE3940">
                    <w:rPr>
                      <w:rFonts w:eastAsia="標楷體"/>
                    </w:rPr>
                    <w:t>4</w:t>
                  </w:r>
                  <w:r w:rsidRPr="00FE3940">
                    <w:rPr>
                      <w:rFonts w:eastAsia="標楷體"/>
                    </w:rPr>
                    <w:t>篇</w:t>
                  </w:r>
                </w:p>
              </w:tc>
            </w:tr>
            <w:tr w:rsidR="008D4A4D" w:rsidRPr="00FE3940" w:rsidTr="008D4A4D">
              <w:trPr>
                <w:trHeight w:val="771"/>
              </w:trPr>
              <w:tc>
                <w:tcPr>
                  <w:tcW w:w="1127" w:type="dxa"/>
                  <w:vAlign w:val="center"/>
                </w:tcPr>
                <w:p w:rsidR="008D4A4D" w:rsidRPr="00FE3940" w:rsidRDefault="008D4A4D" w:rsidP="002B6EF3">
                  <w:pPr>
                    <w:spacing w:line="0" w:lineRule="atLeast"/>
                    <w:ind w:left="2"/>
                    <w:jc w:val="center"/>
                    <w:rPr>
                      <w:rFonts w:eastAsia="標楷體"/>
                    </w:rPr>
                  </w:pPr>
                  <w:r w:rsidRPr="00FE3940">
                    <w:rPr>
                      <w:rFonts w:eastAsia="標楷體" w:hint="eastAsia"/>
                    </w:rPr>
                    <w:t>副教授</w:t>
                  </w:r>
                </w:p>
              </w:tc>
              <w:tc>
                <w:tcPr>
                  <w:tcW w:w="4052" w:type="dxa"/>
                  <w:vAlign w:val="center"/>
                </w:tcPr>
                <w:p w:rsidR="008D4A4D" w:rsidRPr="00FE3940" w:rsidRDefault="008D4A4D" w:rsidP="002B6EF3">
                  <w:pPr>
                    <w:spacing w:line="0" w:lineRule="atLeast"/>
                    <w:ind w:left="2"/>
                    <w:rPr>
                      <w:rFonts w:eastAsia="標楷體"/>
                    </w:rPr>
                  </w:pPr>
                  <w:r w:rsidRPr="00FE3940">
                    <w:rPr>
                      <w:rFonts w:eastAsia="標楷體"/>
                    </w:rPr>
                    <w:t>2</w:t>
                  </w:r>
                  <w:r w:rsidRPr="00FE3940">
                    <w:rPr>
                      <w:rFonts w:eastAsia="標楷體"/>
                    </w:rPr>
                    <w:t>篇</w:t>
                  </w:r>
                </w:p>
              </w:tc>
              <w:tc>
                <w:tcPr>
                  <w:tcW w:w="4082" w:type="dxa"/>
                </w:tcPr>
                <w:p w:rsidR="008D4A4D" w:rsidRPr="00FE3940" w:rsidRDefault="008D4A4D" w:rsidP="002B6EF3">
                  <w:pPr>
                    <w:spacing w:line="0" w:lineRule="atLeast"/>
                    <w:ind w:left="2"/>
                    <w:rPr>
                      <w:rFonts w:eastAsia="標楷體"/>
                    </w:rPr>
                  </w:pPr>
                  <w:r w:rsidRPr="00FE3940">
                    <w:rPr>
                      <w:rFonts w:eastAsia="標楷體"/>
                    </w:rPr>
                    <w:t>一級期刊</w:t>
                  </w:r>
                  <w:r w:rsidRPr="00FE3940">
                    <w:rPr>
                      <w:rFonts w:eastAsia="標楷體"/>
                    </w:rPr>
                    <w:t>1</w:t>
                  </w:r>
                  <w:r w:rsidRPr="00FE3940">
                    <w:rPr>
                      <w:rFonts w:eastAsia="標楷體"/>
                    </w:rPr>
                    <w:t>篇</w:t>
                  </w:r>
                  <w:r w:rsidRPr="00FE3940">
                    <w:rPr>
                      <w:rFonts w:eastAsia="標楷體"/>
                    </w:rPr>
                    <w:t xml:space="preserve"> </w:t>
                  </w:r>
                  <w:r w:rsidRPr="00FE3940">
                    <w:rPr>
                      <w:rFonts w:eastAsia="標楷體"/>
                    </w:rPr>
                    <w:t>或</w:t>
                  </w:r>
                </w:p>
                <w:p w:rsidR="008D4A4D" w:rsidRPr="00FE3940" w:rsidRDefault="008D4A4D" w:rsidP="002B6EF3">
                  <w:pPr>
                    <w:spacing w:line="0" w:lineRule="atLeast"/>
                    <w:ind w:left="2"/>
                    <w:rPr>
                      <w:rFonts w:eastAsia="標楷體"/>
                    </w:rPr>
                  </w:pPr>
                  <w:r w:rsidRPr="00FE3940">
                    <w:rPr>
                      <w:rFonts w:eastAsia="標楷體"/>
                    </w:rPr>
                    <w:t>二級期刊</w:t>
                  </w:r>
                  <w:r w:rsidRPr="00FE3940">
                    <w:rPr>
                      <w:rFonts w:eastAsia="標楷體"/>
                    </w:rPr>
                    <w:t>2</w:t>
                  </w:r>
                  <w:r w:rsidRPr="00FE3940">
                    <w:rPr>
                      <w:rFonts w:eastAsia="標楷體"/>
                    </w:rPr>
                    <w:t>篇</w:t>
                  </w:r>
                  <w:r w:rsidRPr="00FE3940">
                    <w:rPr>
                      <w:rFonts w:eastAsia="標楷體"/>
                    </w:rPr>
                    <w:t xml:space="preserve"> </w:t>
                  </w:r>
                  <w:r w:rsidRPr="00FE3940">
                    <w:rPr>
                      <w:rFonts w:eastAsia="標楷體"/>
                    </w:rPr>
                    <w:t>或</w:t>
                  </w:r>
                  <w:r w:rsidRPr="00FE3940">
                    <w:rPr>
                      <w:rFonts w:eastAsia="標楷體"/>
                    </w:rPr>
                    <w:t xml:space="preserve"> </w:t>
                  </w:r>
                </w:p>
                <w:p w:rsidR="008D4A4D" w:rsidRPr="00FE3940" w:rsidRDefault="008D4A4D" w:rsidP="002B6EF3">
                  <w:pPr>
                    <w:spacing w:line="0" w:lineRule="atLeast"/>
                    <w:ind w:left="2"/>
                    <w:rPr>
                      <w:rFonts w:eastAsia="標楷體"/>
                    </w:rPr>
                  </w:pPr>
                  <w:r w:rsidRPr="00FE3940">
                    <w:rPr>
                      <w:rFonts w:eastAsia="標楷體"/>
                    </w:rPr>
                    <w:t>三級期刊</w:t>
                  </w:r>
                  <w:r w:rsidRPr="00FE3940">
                    <w:rPr>
                      <w:rFonts w:eastAsia="標楷體"/>
                    </w:rPr>
                    <w:t>4</w:t>
                  </w:r>
                  <w:r w:rsidRPr="00FE3940">
                    <w:rPr>
                      <w:rFonts w:eastAsia="標楷體"/>
                    </w:rPr>
                    <w:t>篇</w:t>
                  </w:r>
                </w:p>
              </w:tc>
            </w:tr>
            <w:tr w:rsidR="008D4A4D" w:rsidRPr="00FE3940" w:rsidTr="008D4A4D">
              <w:trPr>
                <w:trHeight w:val="826"/>
              </w:trPr>
              <w:tc>
                <w:tcPr>
                  <w:tcW w:w="1127" w:type="dxa"/>
                  <w:vAlign w:val="center"/>
                </w:tcPr>
                <w:p w:rsidR="008D4A4D" w:rsidRPr="00FE3940" w:rsidRDefault="008D4A4D" w:rsidP="002B6EF3">
                  <w:pPr>
                    <w:spacing w:line="0" w:lineRule="atLeast"/>
                    <w:ind w:left="2"/>
                    <w:jc w:val="center"/>
                    <w:rPr>
                      <w:rFonts w:eastAsia="標楷體"/>
                    </w:rPr>
                  </w:pPr>
                  <w:r w:rsidRPr="00FE3940">
                    <w:rPr>
                      <w:rFonts w:eastAsia="標楷體" w:hint="eastAsia"/>
                    </w:rPr>
                    <w:t>助理教授</w:t>
                  </w:r>
                </w:p>
              </w:tc>
              <w:tc>
                <w:tcPr>
                  <w:tcW w:w="4052" w:type="dxa"/>
                  <w:vAlign w:val="center"/>
                </w:tcPr>
                <w:p w:rsidR="008D4A4D" w:rsidRPr="00FE3940" w:rsidRDefault="008D4A4D" w:rsidP="002B6EF3">
                  <w:pPr>
                    <w:spacing w:line="0" w:lineRule="atLeast"/>
                    <w:ind w:left="2"/>
                    <w:rPr>
                      <w:rFonts w:eastAsia="標楷體"/>
                    </w:rPr>
                  </w:pPr>
                  <w:r w:rsidRPr="00FE3940">
                    <w:rPr>
                      <w:rFonts w:eastAsia="標楷體"/>
                    </w:rPr>
                    <w:t>1</w:t>
                  </w:r>
                  <w:r w:rsidRPr="00FE3940">
                    <w:rPr>
                      <w:rFonts w:eastAsia="標楷體"/>
                    </w:rPr>
                    <w:t>篇</w:t>
                  </w:r>
                </w:p>
              </w:tc>
              <w:tc>
                <w:tcPr>
                  <w:tcW w:w="4082" w:type="dxa"/>
                </w:tcPr>
                <w:p w:rsidR="008D4A4D" w:rsidRPr="00FE3940" w:rsidRDefault="008D4A4D" w:rsidP="002B6EF3">
                  <w:pPr>
                    <w:spacing w:line="0" w:lineRule="atLeast"/>
                    <w:ind w:left="2"/>
                    <w:rPr>
                      <w:rFonts w:eastAsia="標楷體"/>
                    </w:rPr>
                  </w:pPr>
                  <w:r w:rsidRPr="00FE3940">
                    <w:rPr>
                      <w:rFonts w:eastAsia="標楷體"/>
                    </w:rPr>
                    <w:t>一級期刊</w:t>
                  </w:r>
                  <w:r w:rsidRPr="00FE3940">
                    <w:rPr>
                      <w:rFonts w:eastAsia="標楷體"/>
                    </w:rPr>
                    <w:t>1</w:t>
                  </w:r>
                  <w:r w:rsidRPr="00FE3940">
                    <w:rPr>
                      <w:rFonts w:eastAsia="標楷體"/>
                    </w:rPr>
                    <w:t>篇</w:t>
                  </w:r>
                  <w:r w:rsidRPr="00FE3940">
                    <w:rPr>
                      <w:rFonts w:eastAsia="標楷體" w:hint="eastAsia"/>
                    </w:rPr>
                    <w:t xml:space="preserve"> </w:t>
                  </w:r>
                  <w:r w:rsidRPr="00FE3940">
                    <w:rPr>
                      <w:rFonts w:eastAsia="標楷體"/>
                    </w:rPr>
                    <w:t>或</w:t>
                  </w:r>
                </w:p>
                <w:p w:rsidR="008D4A4D" w:rsidRPr="00FE3940" w:rsidRDefault="008D4A4D" w:rsidP="002B6EF3">
                  <w:pPr>
                    <w:spacing w:line="0" w:lineRule="atLeast"/>
                    <w:ind w:left="2"/>
                    <w:rPr>
                      <w:rFonts w:eastAsia="標楷體"/>
                    </w:rPr>
                  </w:pPr>
                  <w:r w:rsidRPr="00FE3940">
                    <w:rPr>
                      <w:rFonts w:eastAsia="標楷體"/>
                    </w:rPr>
                    <w:t>二級期刊</w:t>
                  </w:r>
                  <w:r w:rsidRPr="00FE3940">
                    <w:rPr>
                      <w:rFonts w:eastAsia="標楷體"/>
                    </w:rPr>
                    <w:t>2</w:t>
                  </w:r>
                  <w:r w:rsidRPr="00FE3940">
                    <w:rPr>
                      <w:rFonts w:eastAsia="標楷體"/>
                    </w:rPr>
                    <w:t>篇</w:t>
                  </w:r>
                  <w:r w:rsidRPr="00FE3940">
                    <w:rPr>
                      <w:rFonts w:eastAsia="標楷體" w:hint="eastAsia"/>
                    </w:rPr>
                    <w:t xml:space="preserve"> </w:t>
                  </w:r>
                  <w:r w:rsidRPr="00FE3940">
                    <w:rPr>
                      <w:rFonts w:eastAsia="標楷體"/>
                    </w:rPr>
                    <w:t>或</w:t>
                  </w:r>
                </w:p>
                <w:p w:rsidR="008D4A4D" w:rsidRPr="00FE3940" w:rsidRDefault="008D4A4D" w:rsidP="002B6EF3">
                  <w:pPr>
                    <w:spacing w:line="0" w:lineRule="atLeast"/>
                    <w:ind w:left="2"/>
                    <w:rPr>
                      <w:rFonts w:eastAsia="標楷體"/>
                    </w:rPr>
                  </w:pPr>
                  <w:r w:rsidRPr="00FE3940">
                    <w:rPr>
                      <w:rFonts w:eastAsia="標楷體"/>
                    </w:rPr>
                    <w:t>三級期刊</w:t>
                  </w:r>
                  <w:r w:rsidRPr="00FE3940">
                    <w:rPr>
                      <w:rFonts w:eastAsia="標楷體"/>
                    </w:rPr>
                    <w:t>4</w:t>
                  </w:r>
                  <w:r w:rsidRPr="00FE3940">
                    <w:rPr>
                      <w:rFonts w:eastAsia="標楷體"/>
                    </w:rPr>
                    <w:t>篇</w:t>
                  </w:r>
                </w:p>
              </w:tc>
            </w:tr>
          </w:tbl>
          <w:p w:rsidR="008D4A4D" w:rsidRPr="00FE3940" w:rsidRDefault="008D4A4D" w:rsidP="008D4A4D">
            <w:pPr>
              <w:spacing w:line="0" w:lineRule="atLeast"/>
              <w:ind w:left="2"/>
              <w:rPr>
                <w:rFonts w:eastAsia="標楷體"/>
              </w:rPr>
            </w:pPr>
          </w:p>
          <w:p w:rsidR="008D4A4D" w:rsidRPr="00340A40" w:rsidRDefault="008D4A4D" w:rsidP="008D4A4D">
            <w:pPr>
              <w:spacing w:line="0" w:lineRule="atLeast"/>
              <w:ind w:left="485" w:hangingChars="202" w:hanging="485"/>
              <w:rPr>
                <w:rFonts w:ascii="新細明體" w:eastAsia="標楷體" w:hAnsi="新細明體"/>
              </w:rPr>
            </w:pPr>
            <w:r w:rsidRPr="00FE3940">
              <w:rPr>
                <w:rFonts w:eastAsia="標楷體" w:hint="eastAsia"/>
                <w:u w:val="single"/>
              </w:rPr>
              <w:t>二、</w:t>
            </w:r>
            <w:r w:rsidRPr="00FE3940">
              <w:rPr>
                <w:rFonts w:eastAsia="標楷體" w:hint="eastAsia"/>
              </w:rPr>
              <w:t>通識教育類：</w:t>
            </w:r>
            <w:r w:rsidRPr="00340A40">
              <w:rPr>
                <w:rFonts w:ascii="標楷體" w:eastAsia="標楷體" w:hAnsi="標楷體" w:hint="eastAsia"/>
              </w:rPr>
              <w:t>期刊及展演場地之等級，由各系</w:t>
            </w:r>
            <w:r w:rsidRPr="00340A40">
              <w:rPr>
                <w:rFonts w:ascii="標楷體" w:eastAsia="標楷體" w:hAnsi="標楷體"/>
              </w:rPr>
              <w:t>(</w:t>
            </w:r>
            <w:r w:rsidRPr="00340A40">
              <w:rPr>
                <w:rFonts w:ascii="標楷體" w:eastAsia="標楷體" w:hAnsi="標楷體" w:hint="eastAsia"/>
              </w:rPr>
              <w:t>所、中心</w:t>
            </w:r>
            <w:r w:rsidRPr="00340A40">
              <w:rPr>
                <w:rFonts w:ascii="標楷體" w:eastAsia="標楷體" w:hAnsi="標楷體"/>
              </w:rPr>
              <w:t>)</w:t>
            </w:r>
            <w:r w:rsidRPr="00340A40">
              <w:rPr>
                <w:rFonts w:ascii="標楷體" w:eastAsia="標楷體" w:hAnsi="標楷體" w:hint="eastAsia"/>
              </w:rPr>
              <w:t>教評會審議後經院教評會核定公佈</w:t>
            </w:r>
            <w:r w:rsidRPr="00340A40">
              <w:rPr>
                <w:rFonts w:ascii="新細明體" w:eastAsia="標楷體" w:hAnsi="新細明體" w:hint="eastAsia"/>
              </w:rPr>
              <w:t>。</w:t>
            </w:r>
          </w:p>
          <w:p w:rsidR="008D4A4D" w:rsidRPr="00FE3940" w:rsidRDefault="008D4A4D" w:rsidP="008D4A4D">
            <w:pPr>
              <w:spacing w:line="0" w:lineRule="atLeast"/>
              <w:ind w:left="605" w:hangingChars="252" w:hanging="605"/>
              <w:rPr>
                <w:rFonts w:eastAsia="標楷體"/>
              </w:rPr>
            </w:pPr>
            <w:r w:rsidRPr="00FE3940">
              <w:rPr>
                <w:rFonts w:eastAsia="標楷體" w:hint="eastAsia"/>
                <w:u w:val="single"/>
              </w:rPr>
              <w:t>（一）</w:t>
            </w:r>
            <w:r w:rsidRPr="00340A40">
              <w:rPr>
                <w:rFonts w:eastAsia="標楷體" w:hint="eastAsia"/>
              </w:rPr>
              <w:t>以專門著作送審者：</w:t>
            </w:r>
            <w:r w:rsidRPr="00FE3940">
              <w:rPr>
                <w:rFonts w:ascii="標楷體" w:eastAsia="標楷體" w:hAnsi="標楷體" w:hint="eastAsia"/>
              </w:rPr>
              <w:t>人文與藝術教育中心、語言與文化中心、體育教學中心</w:t>
            </w:r>
            <w:r w:rsidRPr="00FE3940">
              <w:rPr>
                <w:rFonts w:ascii="標楷體" w:eastAsia="標楷體" w:hAnsi="標楷體" w:hint="eastAsia"/>
                <w:u w:val="single"/>
              </w:rPr>
              <w:t>。</w:t>
            </w:r>
          </w:p>
          <w:tbl>
            <w:tblPr>
              <w:tblW w:w="9177"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0"/>
              <w:gridCol w:w="3969"/>
              <w:gridCol w:w="3998"/>
            </w:tblGrid>
            <w:tr w:rsidR="00FE3940" w:rsidRPr="00FE3940" w:rsidTr="008D4A4D">
              <w:tc>
                <w:tcPr>
                  <w:tcW w:w="1210" w:type="dxa"/>
                  <w:vAlign w:val="center"/>
                </w:tcPr>
                <w:p w:rsidR="008D4A4D" w:rsidRPr="00FE3940" w:rsidRDefault="008D4A4D" w:rsidP="002B6EF3">
                  <w:pPr>
                    <w:spacing w:line="300" w:lineRule="exact"/>
                    <w:ind w:leftChars="-45" w:rightChars="-45" w:right="-108" w:hangingChars="45" w:hanging="108"/>
                    <w:jc w:val="center"/>
                    <w:rPr>
                      <w:rFonts w:ascii="標楷體" w:eastAsia="標楷體" w:hAnsi="標楷體"/>
                    </w:rPr>
                  </w:pPr>
                  <w:r w:rsidRPr="00FE3940">
                    <w:rPr>
                      <w:rFonts w:ascii="標楷體" w:eastAsia="標楷體" w:hAnsi="標楷體" w:hint="eastAsia"/>
                    </w:rPr>
                    <w:t>申請職別</w:t>
                  </w:r>
                </w:p>
              </w:tc>
              <w:tc>
                <w:tcPr>
                  <w:tcW w:w="3969" w:type="dxa"/>
                  <w:vAlign w:val="center"/>
                </w:tcPr>
                <w:p w:rsidR="008D4A4D" w:rsidRPr="00340A40" w:rsidRDefault="008D4A4D" w:rsidP="002B6EF3">
                  <w:pPr>
                    <w:ind w:left="-45" w:right="-45"/>
                    <w:jc w:val="center"/>
                    <w:rPr>
                      <w:rFonts w:eastAsia="標楷體"/>
                    </w:rPr>
                  </w:pPr>
                  <w:r w:rsidRPr="00340A40">
                    <w:rPr>
                      <w:rFonts w:eastAsia="標楷體" w:hAnsi="標楷體"/>
                    </w:rPr>
                    <w:t>主論文</w:t>
                  </w:r>
                </w:p>
                <w:p w:rsidR="008D4A4D" w:rsidRPr="00340A40" w:rsidRDefault="008D4A4D" w:rsidP="002B6EF3">
                  <w:pPr>
                    <w:ind w:left="-45" w:right="-45"/>
                    <w:rPr>
                      <w:rFonts w:eastAsia="標楷體"/>
                    </w:rPr>
                  </w:pPr>
                  <w:r w:rsidRPr="00340A40">
                    <w:rPr>
                      <w:rFonts w:eastAsia="標楷體" w:hAnsi="標楷體"/>
                    </w:rPr>
                    <w:t>（</w:t>
                  </w:r>
                  <w:r w:rsidRPr="00340A40">
                    <w:rPr>
                      <w:rFonts w:eastAsia="標楷體"/>
                    </w:rPr>
                    <w:t>SCI/SSCI/AHCI/TSSCI/THCI</w:t>
                  </w:r>
                  <w:r w:rsidRPr="00340A40">
                    <w:rPr>
                      <w:rFonts w:eastAsia="標楷體" w:hint="eastAsia"/>
                    </w:rPr>
                    <w:t xml:space="preserve"> </w:t>
                  </w:r>
                  <w:r w:rsidRPr="00340A40">
                    <w:rPr>
                      <w:rFonts w:eastAsia="標楷體"/>
                    </w:rPr>
                    <w:t>Core</w:t>
                  </w:r>
                  <w:r w:rsidRPr="00340A40">
                    <w:rPr>
                      <w:rFonts w:eastAsia="標楷體" w:hAnsi="標楷體"/>
                    </w:rPr>
                    <w:t>或所屬領域一級優良期刊之論文）</w:t>
                  </w:r>
                </w:p>
              </w:tc>
              <w:tc>
                <w:tcPr>
                  <w:tcW w:w="3998" w:type="dxa"/>
                  <w:vAlign w:val="center"/>
                </w:tcPr>
                <w:p w:rsidR="008D4A4D" w:rsidRPr="00340A40" w:rsidRDefault="008D4A4D" w:rsidP="002B6EF3">
                  <w:pPr>
                    <w:ind w:right="-45"/>
                    <w:jc w:val="center"/>
                    <w:rPr>
                      <w:rFonts w:eastAsia="標楷體"/>
                    </w:rPr>
                  </w:pPr>
                  <w:r w:rsidRPr="00340A40">
                    <w:rPr>
                      <w:rFonts w:eastAsia="標楷體" w:hAnsi="標楷體"/>
                    </w:rPr>
                    <w:t>參考論文</w:t>
                  </w:r>
                </w:p>
                <w:p w:rsidR="008D4A4D" w:rsidRPr="00340A40" w:rsidRDefault="008D4A4D" w:rsidP="002B6EF3">
                  <w:pPr>
                    <w:ind w:right="-45"/>
                    <w:rPr>
                      <w:rFonts w:eastAsia="標楷體"/>
                    </w:rPr>
                  </w:pPr>
                  <w:r w:rsidRPr="00340A40">
                    <w:rPr>
                      <w:rFonts w:eastAsia="標楷體" w:hAnsi="標楷體"/>
                    </w:rPr>
                    <w:t>（</w:t>
                  </w:r>
                  <w:r w:rsidRPr="00340A40">
                    <w:rPr>
                      <w:rFonts w:eastAsia="標楷體"/>
                    </w:rPr>
                    <w:t>SCI/SSCI/AHCI/TSSCI/THCI</w:t>
                  </w:r>
                  <w:r w:rsidRPr="00340A40">
                    <w:rPr>
                      <w:rFonts w:eastAsia="標楷體" w:hint="eastAsia"/>
                    </w:rPr>
                    <w:t xml:space="preserve"> </w:t>
                  </w:r>
                  <w:r w:rsidRPr="00340A40">
                    <w:rPr>
                      <w:rFonts w:eastAsia="標楷體"/>
                    </w:rPr>
                    <w:t>Core</w:t>
                  </w:r>
                  <w:r w:rsidRPr="00340A40">
                    <w:rPr>
                      <w:rFonts w:eastAsia="標楷體" w:hAnsi="標楷體"/>
                    </w:rPr>
                    <w:t>或所屬領域優良期刊之論文）</w:t>
                  </w:r>
                </w:p>
              </w:tc>
            </w:tr>
            <w:tr w:rsidR="00FE3940" w:rsidRPr="00FE3940" w:rsidTr="008D4A4D">
              <w:trPr>
                <w:trHeight w:val="672"/>
              </w:trPr>
              <w:tc>
                <w:tcPr>
                  <w:tcW w:w="1210" w:type="dxa"/>
                  <w:vAlign w:val="center"/>
                </w:tcPr>
                <w:p w:rsidR="008D4A4D" w:rsidRPr="00FE3940" w:rsidRDefault="008D4A4D" w:rsidP="002B6EF3">
                  <w:pPr>
                    <w:snapToGrid w:val="0"/>
                    <w:spacing w:line="300" w:lineRule="exact"/>
                    <w:jc w:val="center"/>
                    <w:rPr>
                      <w:rFonts w:ascii="標楷體" w:eastAsia="標楷體" w:hAnsi="標楷體"/>
                    </w:rPr>
                  </w:pPr>
                  <w:r w:rsidRPr="00FE3940">
                    <w:rPr>
                      <w:rFonts w:ascii="標楷體" w:eastAsia="標楷體" w:hAnsi="標楷體" w:hint="eastAsia"/>
                    </w:rPr>
                    <w:t>教授</w:t>
                  </w:r>
                </w:p>
              </w:tc>
              <w:tc>
                <w:tcPr>
                  <w:tcW w:w="3969" w:type="dxa"/>
                  <w:vAlign w:val="center"/>
                </w:tcPr>
                <w:p w:rsidR="008D4A4D" w:rsidRPr="00FE3940" w:rsidRDefault="008D4A4D" w:rsidP="002B6EF3">
                  <w:pPr>
                    <w:jc w:val="both"/>
                    <w:rPr>
                      <w:rFonts w:eastAsia="標楷體"/>
                    </w:rPr>
                  </w:pPr>
                  <w:r w:rsidRPr="00FE3940">
                    <w:rPr>
                      <w:rFonts w:eastAsia="標楷體"/>
                    </w:rPr>
                    <w:t>2</w:t>
                  </w:r>
                  <w:r w:rsidRPr="00FE3940">
                    <w:rPr>
                      <w:rFonts w:eastAsia="標楷體" w:hAnsi="Calibri"/>
                    </w:rPr>
                    <w:t>篇或專書著作</w:t>
                  </w:r>
                  <w:r w:rsidRPr="00FE3940">
                    <w:rPr>
                      <w:rFonts w:eastAsia="標楷體"/>
                    </w:rPr>
                    <w:t>1</w:t>
                  </w:r>
                  <w:r w:rsidRPr="00FE3940">
                    <w:rPr>
                      <w:rFonts w:eastAsia="標楷體" w:hAnsi="Calibri"/>
                    </w:rPr>
                    <w:t>本</w:t>
                  </w:r>
                </w:p>
              </w:tc>
              <w:tc>
                <w:tcPr>
                  <w:tcW w:w="3998" w:type="dxa"/>
                </w:tcPr>
                <w:p w:rsidR="008D4A4D" w:rsidRPr="00FE3940" w:rsidRDefault="008D4A4D" w:rsidP="002B6EF3">
                  <w:pPr>
                    <w:jc w:val="both"/>
                    <w:rPr>
                      <w:rFonts w:eastAsia="標楷體"/>
                    </w:rPr>
                  </w:pPr>
                  <w:r w:rsidRPr="00FE3940">
                    <w:rPr>
                      <w:rFonts w:eastAsia="標楷體" w:hAnsi="Calibri"/>
                    </w:rPr>
                    <w:t>一級期刊</w:t>
                  </w:r>
                  <w:r w:rsidRPr="00FE3940">
                    <w:rPr>
                      <w:rFonts w:eastAsia="標楷體"/>
                    </w:rPr>
                    <w:t>1</w:t>
                  </w:r>
                  <w:r w:rsidRPr="00FE3940">
                    <w:rPr>
                      <w:rFonts w:eastAsia="標楷體" w:hAnsi="Calibri"/>
                    </w:rPr>
                    <w:t>篇或</w:t>
                  </w:r>
                </w:p>
                <w:p w:rsidR="008D4A4D" w:rsidRPr="00FE3940" w:rsidRDefault="008D4A4D" w:rsidP="002B6EF3">
                  <w:pPr>
                    <w:jc w:val="both"/>
                    <w:rPr>
                      <w:rFonts w:eastAsia="標楷體"/>
                    </w:rPr>
                  </w:pPr>
                  <w:r w:rsidRPr="00FE3940">
                    <w:rPr>
                      <w:rFonts w:eastAsia="標楷體" w:hAnsi="Calibri"/>
                    </w:rPr>
                    <w:t>二級期刊</w:t>
                  </w:r>
                  <w:r w:rsidRPr="00FE3940">
                    <w:rPr>
                      <w:rFonts w:eastAsia="標楷體"/>
                    </w:rPr>
                    <w:t>2</w:t>
                  </w:r>
                  <w:r w:rsidRPr="00FE3940">
                    <w:rPr>
                      <w:rFonts w:eastAsia="標楷體" w:hAnsi="Calibri"/>
                    </w:rPr>
                    <w:t>篇</w:t>
                  </w:r>
                </w:p>
              </w:tc>
            </w:tr>
            <w:tr w:rsidR="00FE3940" w:rsidRPr="00FE3940" w:rsidTr="008D4A4D">
              <w:trPr>
                <w:trHeight w:val="707"/>
              </w:trPr>
              <w:tc>
                <w:tcPr>
                  <w:tcW w:w="1210" w:type="dxa"/>
                  <w:vAlign w:val="center"/>
                </w:tcPr>
                <w:p w:rsidR="008D4A4D" w:rsidRPr="00FE3940" w:rsidRDefault="008D4A4D" w:rsidP="002B6EF3">
                  <w:pPr>
                    <w:snapToGrid w:val="0"/>
                    <w:spacing w:line="300" w:lineRule="exact"/>
                    <w:jc w:val="center"/>
                    <w:rPr>
                      <w:rFonts w:ascii="標楷體" w:eastAsia="標楷體" w:hAnsi="標楷體"/>
                    </w:rPr>
                  </w:pPr>
                  <w:r w:rsidRPr="00FE3940">
                    <w:rPr>
                      <w:rFonts w:ascii="標楷體" w:eastAsia="標楷體" w:hAnsi="標楷體" w:hint="eastAsia"/>
                    </w:rPr>
                    <w:t>副教授</w:t>
                  </w:r>
                </w:p>
              </w:tc>
              <w:tc>
                <w:tcPr>
                  <w:tcW w:w="3969" w:type="dxa"/>
                  <w:vAlign w:val="center"/>
                </w:tcPr>
                <w:p w:rsidR="008D4A4D" w:rsidRPr="00FE3940" w:rsidRDefault="008D4A4D" w:rsidP="002B6EF3">
                  <w:pPr>
                    <w:jc w:val="both"/>
                    <w:rPr>
                      <w:rFonts w:eastAsia="標楷體"/>
                    </w:rPr>
                  </w:pPr>
                  <w:r w:rsidRPr="00FE3940">
                    <w:rPr>
                      <w:rFonts w:eastAsia="標楷體"/>
                    </w:rPr>
                    <w:t>1</w:t>
                  </w:r>
                  <w:r w:rsidRPr="00FE3940">
                    <w:rPr>
                      <w:rFonts w:eastAsia="標楷體" w:hAnsi="Calibri"/>
                    </w:rPr>
                    <w:t>篇</w:t>
                  </w:r>
                  <w:r w:rsidRPr="00340A40">
                    <w:rPr>
                      <w:rFonts w:eastAsia="標楷體" w:hAnsi="Calibri"/>
                    </w:rPr>
                    <w:t>或專書著作</w:t>
                  </w:r>
                  <w:r w:rsidRPr="00340A40">
                    <w:rPr>
                      <w:rFonts w:eastAsia="標楷體"/>
                    </w:rPr>
                    <w:t>1</w:t>
                  </w:r>
                  <w:r w:rsidRPr="00340A40">
                    <w:rPr>
                      <w:rFonts w:eastAsia="標楷體" w:hAnsi="Calibri"/>
                    </w:rPr>
                    <w:t>本</w:t>
                  </w:r>
                </w:p>
              </w:tc>
              <w:tc>
                <w:tcPr>
                  <w:tcW w:w="3998" w:type="dxa"/>
                </w:tcPr>
                <w:p w:rsidR="008D4A4D" w:rsidRPr="00FE3940" w:rsidRDefault="008D4A4D" w:rsidP="002B6EF3">
                  <w:pPr>
                    <w:spacing w:line="320" w:lineRule="exact"/>
                    <w:ind w:left="2"/>
                    <w:jc w:val="both"/>
                    <w:rPr>
                      <w:rFonts w:eastAsia="標楷體"/>
                    </w:rPr>
                  </w:pPr>
                  <w:r w:rsidRPr="00FE3940">
                    <w:rPr>
                      <w:rFonts w:eastAsia="標楷體" w:hAnsi="Calibri"/>
                    </w:rPr>
                    <w:t>一級期刊</w:t>
                  </w:r>
                  <w:r w:rsidRPr="00FE3940">
                    <w:rPr>
                      <w:rFonts w:eastAsia="標楷體"/>
                    </w:rPr>
                    <w:t>1</w:t>
                  </w:r>
                  <w:r w:rsidRPr="00FE3940">
                    <w:rPr>
                      <w:rFonts w:eastAsia="標楷體" w:hAnsi="Calibri"/>
                    </w:rPr>
                    <w:t>篇或</w:t>
                  </w:r>
                </w:p>
                <w:p w:rsidR="008D4A4D" w:rsidRPr="00FE3940" w:rsidRDefault="008D4A4D" w:rsidP="002B6EF3">
                  <w:pPr>
                    <w:spacing w:line="320" w:lineRule="exact"/>
                    <w:ind w:left="2"/>
                    <w:jc w:val="both"/>
                    <w:rPr>
                      <w:rFonts w:eastAsia="標楷體"/>
                    </w:rPr>
                  </w:pPr>
                  <w:r w:rsidRPr="00FE3940">
                    <w:rPr>
                      <w:rFonts w:eastAsia="標楷體" w:hAnsi="Calibri"/>
                    </w:rPr>
                    <w:t>二級期刊</w:t>
                  </w:r>
                  <w:r w:rsidRPr="00FE3940">
                    <w:rPr>
                      <w:rFonts w:eastAsia="標楷體"/>
                    </w:rPr>
                    <w:t>2</w:t>
                  </w:r>
                  <w:r w:rsidRPr="00FE3940">
                    <w:rPr>
                      <w:rFonts w:eastAsia="標楷體" w:hAnsi="Calibri"/>
                    </w:rPr>
                    <w:t>篇</w:t>
                  </w:r>
                </w:p>
              </w:tc>
            </w:tr>
            <w:tr w:rsidR="00FE3940" w:rsidRPr="00FE3940" w:rsidTr="008D4A4D">
              <w:trPr>
                <w:trHeight w:val="1024"/>
              </w:trPr>
              <w:tc>
                <w:tcPr>
                  <w:tcW w:w="1210" w:type="dxa"/>
                  <w:vAlign w:val="center"/>
                </w:tcPr>
                <w:p w:rsidR="008D4A4D" w:rsidRPr="00FE3940" w:rsidRDefault="008D4A4D" w:rsidP="002B6EF3">
                  <w:pPr>
                    <w:snapToGrid w:val="0"/>
                    <w:spacing w:line="300" w:lineRule="exact"/>
                    <w:jc w:val="center"/>
                    <w:rPr>
                      <w:rFonts w:ascii="標楷體" w:eastAsia="標楷體" w:hAnsi="標楷體"/>
                    </w:rPr>
                  </w:pPr>
                  <w:r w:rsidRPr="00FE3940">
                    <w:rPr>
                      <w:rFonts w:ascii="標楷體" w:eastAsia="標楷體" w:hAnsi="標楷體" w:hint="eastAsia"/>
                    </w:rPr>
                    <w:t>助理教授</w:t>
                  </w:r>
                </w:p>
              </w:tc>
              <w:tc>
                <w:tcPr>
                  <w:tcW w:w="3969" w:type="dxa"/>
                  <w:vAlign w:val="center"/>
                </w:tcPr>
                <w:p w:rsidR="008D4A4D" w:rsidRPr="00FE3940" w:rsidRDefault="008D4A4D" w:rsidP="002B6EF3">
                  <w:pPr>
                    <w:jc w:val="both"/>
                    <w:rPr>
                      <w:rFonts w:eastAsia="標楷體"/>
                    </w:rPr>
                  </w:pPr>
                  <w:r w:rsidRPr="00FE3940">
                    <w:rPr>
                      <w:rFonts w:eastAsia="標楷體"/>
                    </w:rPr>
                    <w:t>1</w:t>
                  </w:r>
                  <w:r w:rsidRPr="00FE3940">
                    <w:rPr>
                      <w:rFonts w:eastAsia="標楷體" w:hAnsi="Calibri"/>
                    </w:rPr>
                    <w:t>篇</w:t>
                  </w:r>
                </w:p>
              </w:tc>
              <w:tc>
                <w:tcPr>
                  <w:tcW w:w="3998" w:type="dxa"/>
                  <w:vAlign w:val="center"/>
                </w:tcPr>
                <w:p w:rsidR="008D4A4D" w:rsidRPr="00FE3940" w:rsidRDefault="008D4A4D" w:rsidP="002B6EF3">
                  <w:pPr>
                    <w:spacing w:line="320" w:lineRule="exact"/>
                    <w:ind w:left="2"/>
                    <w:jc w:val="both"/>
                    <w:rPr>
                      <w:rFonts w:eastAsia="標楷體"/>
                    </w:rPr>
                  </w:pPr>
                  <w:r w:rsidRPr="00FE3940">
                    <w:rPr>
                      <w:rFonts w:eastAsia="標楷體" w:hAnsi="Calibri"/>
                    </w:rPr>
                    <w:t>一級期刊</w:t>
                  </w:r>
                  <w:r w:rsidRPr="00FE3940">
                    <w:rPr>
                      <w:rFonts w:eastAsia="標楷體"/>
                    </w:rPr>
                    <w:t>1</w:t>
                  </w:r>
                  <w:r w:rsidRPr="00FE3940">
                    <w:rPr>
                      <w:rFonts w:eastAsia="標楷體" w:hAnsi="Calibri"/>
                    </w:rPr>
                    <w:t>篇或</w:t>
                  </w:r>
                </w:p>
                <w:p w:rsidR="008D4A4D" w:rsidRPr="00FE3940" w:rsidRDefault="008D4A4D" w:rsidP="002B6EF3">
                  <w:pPr>
                    <w:spacing w:line="320" w:lineRule="exact"/>
                    <w:ind w:left="2"/>
                    <w:jc w:val="both"/>
                    <w:rPr>
                      <w:rFonts w:eastAsia="標楷體"/>
                    </w:rPr>
                  </w:pPr>
                  <w:r w:rsidRPr="00FE3940">
                    <w:rPr>
                      <w:rFonts w:eastAsia="標楷體" w:hAnsi="Calibri"/>
                    </w:rPr>
                    <w:t>二級期刊</w:t>
                  </w:r>
                  <w:r w:rsidRPr="00FE3940">
                    <w:rPr>
                      <w:rFonts w:eastAsia="標楷體"/>
                    </w:rPr>
                    <w:t>2</w:t>
                  </w:r>
                  <w:r w:rsidRPr="00FE3940">
                    <w:rPr>
                      <w:rFonts w:eastAsia="標楷體" w:hAnsi="Calibri"/>
                    </w:rPr>
                    <w:t>篇或</w:t>
                  </w:r>
                </w:p>
                <w:p w:rsidR="008D4A4D" w:rsidRPr="00FE3940" w:rsidRDefault="008D4A4D" w:rsidP="002B6EF3">
                  <w:pPr>
                    <w:spacing w:line="320" w:lineRule="exact"/>
                    <w:ind w:left="2"/>
                    <w:jc w:val="both"/>
                    <w:rPr>
                      <w:rFonts w:eastAsia="標楷體"/>
                    </w:rPr>
                  </w:pPr>
                  <w:r w:rsidRPr="00FE3940">
                    <w:rPr>
                      <w:rFonts w:eastAsia="標楷體" w:hAnsi="Calibri"/>
                    </w:rPr>
                    <w:t>三級期刊</w:t>
                  </w:r>
                  <w:r w:rsidRPr="00FE3940">
                    <w:rPr>
                      <w:rFonts w:eastAsia="標楷體"/>
                    </w:rPr>
                    <w:t>4</w:t>
                  </w:r>
                  <w:r w:rsidRPr="00FE3940">
                    <w:rPr>
                      <w:rFonts w:eastAsia="標楷體" w:hAnsi="Calibri"/>
                    </w:rPr>
                    <w:t>篇</w:t>
                  </w:r>
                </w:p>
              </w:tc>
            </w:tr>
          </w:tbl>
          <w:p w:rsidR="008D4A4D" w:rsidRPr="00FE3940" w:rsidRDefault="008D4A4D" w:rsidP="008D4A4D">
            <w:pPr>
              <w:spacing w:line="0" w:lineRule="atLeast"/>
              <w:ind w:left="2"/>
              <w:rPr>
                <w:rFonts w:eastAsia="標楷體"/>
              </w:rPr>
            </w:pPr>
          </w:p>
          <w:p w:rsidR="008D4A4D" w:rsidRPr="00833239" w:rsidRDefault="008D4A4D" w:rsidP="00FE3940">
            <w:pPr>
              <w:spacing w:line="360" w:lineRule="exact"/>
              <w:ind w:left="720" w:hangingChars="300" w:hanging="720"/>
              <w:rPr>
                <w:rFonts w:ascii="標楷體" w:eastAsia="標楷體" w:hAnsi="標楷體"/>
                <w:shd w:val="clear" w:color="auto" w:fill="FFFFFF"/>
              </w:rPr>
            </w:pPr>
            <w:r w:rsidRPr="00FE3940">
              <w:rPr>
                <w:rFonts w:ascii="標楷體" w:eastAsia="標楷體" w:hAnsi="標楷體" w:hint="eastAsia"/>
                <w:u w:val="single"/>
              </w:rPr>
              <w:t>（二）</w:t>
            </w:r>
            <w:r w:rsidRPr="00833239">
              <w:rPr>
                <w:rFonts w:ascii="標楷體" w:eastAsia="標楷體" w:hAnsi="標楷體" w:hint="eastAsia"/>
              </w:rPr>
              <w:t>以</w:t>
            </w:r>
            <w:r w:rsidRPr="00833239">
              <w:rPr>
                <w:rFonts w:ascii="標楷體" w:eastAsia="標楷體" w:hAnsi="標楷體" w:hint="eastAsia"/>
                <w:shd w:val="clear" w:color="auto" w:fill="FFFFFF"/>
              </w:rPr>
              <w:t>作品、成就證明代替專門著作送審者：人文與藝術教育中心藝術類科教師。</w:t>
            </w:r>
          </w:p>
          <w:p w:rsidR="008D4A4D" w:rsidRPr="00FE3940" w:rsidRDefault="008D4A4D" w:rsidP="008D4A4D">
            <w:pPr>
              <w:spacing w:line="360" w:lineRule="exact"/>
              <w:rPr>
                <w:rFonts w:ascii="標楷體" w:eastAsia="標楷體" w:cs="標楷體"/>
                <w:kern w:val="0"/>
                <w:u w:val="single"/>
              </w:rPr>
            </w:pPr>
            <w:r w:rsidRPr="00833239">
              <w:rPr>
                <w:rFonts w:eastAsia="標楷體" w:hAnsi="標楷體" w:hint="eastAsia"/>
              </w:rPr>
              <w:t>藝術類科教師新聘及升等之作品審查基準、類別及規格依教育部</w:t>
            </w:r>
            <w:r w:rsidRPr="00833239">
              <w:rPr>
                <w:rFonts w:ascii="標楷體" w:eastAsia="標楷體" w:cs="標楷體" w:hint="eastAsia"/>
                <w:kern w:val="0"/>
              </w:rPr>
              <w:t>專科以上學校教師資格審定辦法及本校相關規定辦理，且</w:t>
            </w:r>
            <w:r w:rsidRPr="00833239">
              <w:rPr>
                <w:rFonts w:eastAsia="標楷體" w:hint="eastAsia"/>
              </w:rPr>
              <w:t>所有</w:t>
            </w:r>
            <w:r w:rsidRPr="00833239">
              <w:rPr>
                <w:rFonts w:eastAsia="標楷體" w:hAnsi="標楷體" w:hint="eastAsia"/>
              </w:rPr>
              <w:t>作品應於本學院教評會核定之各級場館辦理展演（各類別分述如下）。</w:t>
            </w:r>
          </w:p>
          <w:p w:rsidR="008D4A4D" w:rsidRPr="00FE3940" w:rsidRDefault="008D4A4D" w:rsidP="008D4A4D">
            <w:pPr>
              <w:spacing w:line="360" w:lineRule="exact"/>
              <w:rPr>
                <w:rFonts w:ascii="標楷體" w:eastAsia="標楷體" w:cs="標楷體"/>
                <w:kern w:val="0"/>
                <w:u w:val="single"/>
              </w:rPr>
            </w:pPr>
          </w:p>
          <w:p w:rsidR="008D4A4D" w:rsidRPr="00FE3940" w:rsidRDefault="008D4A4D" w:rsidP="008D4A4D">
            <w:pPr>
              <w:pStyle w:val="1"/>
              <w:spacing w:line="360" w:lineRule="exact"/>
              <w:ind w:leftChars="0" w:left="0"/>
              <w:rPr>
                <w:rFonts w:ascii="Times New Roman" w:eastAsia="標楷體" w:hAnsi="Times New Roman"/>
                <w:kern w:val="0"/>
                <w:u w:val="single"/>
              </w:rPr>
            </w:pPr>
            <w:r w:rsidRPr="00FE3940">
              <w:rPr>
                <w:rFonts w:ascii="Times New Roman" w:eastAsia="標楷體" w:hAnsi="Times New Roman"/>
                <w:kern w:val="0"/>
                <w:u w:val="single"/>
              </w:rPr>
              <w:t>1.</w:t>
            </w:r>
            <w:r w:rsidRPr="00833239">
              <w:rPr>
                <w:rFonts w:ascii="Times New Roman" w:eastAsia="標楷體" w:hAnsi="Times New Roman"/>
                <w:kern w:val="0"/>
              </w:rPr>
              <w:t>美術類科教師新聘及升等標準：</w:t>
            </w:r>
          </w:p>
          <w:tbl>
            <w:tblPr>
              <w:tblW w:w="4811" w:type="pct"/>
              <w:jc w:val="center"/>
              <w:tblInd w:w="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96"/>
              <w:gridCol w:w="2309"/>
              <w:gridCol w:w="2623"/>
              <w:gridCol w:w="3006"/>
            </w:tblGrid>
            <w:tr w:rsidR="008D4A4D" w:rsidRPr="00833239" w:rsidTr="008D4A4D">
              <w:trPr>
                <w:jc w:val="center"/>
              </w:trPr>
              <w:tc>
                <w:tcPr>
                  <w:tcW w:w="1196" w:type="dxa"/>
                  <w:tcBorders>
                    <w:top w:val="single" w:sz="4" w:space="0" w:color="000000"/>
                    <w:left w:val="single" w:sz="4" w:space="0" w:color="000000"/>
                    <w:bottom w:val="single" w:sz="4" w:space="0" w:color="000000"/>
                    <w:right w:val="single" w:sz="4" w:space="0" w:color="000000"/>
                  </w:tcBorders>
                  <w:vAlign w:val="center"/>
                </w:tcPr>
                <w:p w:rsidR="008D4A4D" w:rsidRPr="00833239" w:rsidRDefault="008D4A4D" w:rsidP="002B6EF3">
                  <w:pPr>
                    <w:spacing w:line="300" w:lineRule="exact"/>
                    <w:ind w:leftChars="-45" w:rightChars="-45" w:right="-108" w:hangingChars="45" w:hanging="108"/>
                    <w:jc w:val="center"/>
                    <w:rPr>
                      <w:rFonts w:eastAsia="標楷體"/>
                    </w:rPr>
                  </w:pPr>
                  <w:r w:rsidRPr="00833239">
                    <w:rPr>
                      <w:rFonts w:eastAsia="標楷體"/>
                    </w:rPr>
                    <w:t>申請職別</w:t>
                  </w:r>
                </w:p>
              </w:tc>
              <w:tc>
                <w:tcPr>
                  <w:tcW w:w="2309" w:type="dxa"/>
                  <w:tcBorders>
                    <w:top w:val="single" w:sz="4" w:space="0" w:color="000000"/>
                    <w:left w:val="single" w:sz="4" w:space="0" w:color="000000"/>
                    <w:bottom w:val="single" w:sz="4" w:space="0" w:color="000000"/>
                    <w:right w:val="single" w:sz="4" w:space="0" w:color="000000"/>
                  </w:tcBorders>
                  <w:vAlign w:val="center"/>
                </w:tcPr>
                <w:p w:rsidR="008D4A4D" w:rsidRPr="00833239" w:rsidRDefault="008D4A4D" w:rsidP="002B6EF3">
                  <w:pPr>
                    <w:spacing w:line="360" w:lineRule="exact"/>
                    <w:ind w:firstLineChars="50" w:firstLine="120"/>
                    <w:rPr>
                      <w:rFonts w:eastAsia="標楷體"/>
                    </w:rPr>
                  </w:pPr>
                  <w:r w:rsidRPr="00833239">
                    <w:rPr>
                      <w:rFonts w:eastAsia="標楷體"/>
                    </w:rPr>
                    <w:t>代表作品</w:t>
                  </w:r>
                </w:p>
              </w:tc>
              <w:tc>
                <w:tcPr>
                  <w:tcW w:w="2623" w:type="dxa"/>
                  <w:tcBorders>
                    <w:top w:val="single" w:sz="4" w:space="0" w:color="000000"/>
                    <w:left w:val="single" w:sz="4" w:space="0" w:color="000000"/>
                    <w:bottom w:val="single" w:sz="4" w:space="0" w:color="000000"/>
                    <w:right w:val="single" w:sz="4" w:space="0" w:color="auto"/>
                  </w:tcBorders>
                  <w:vAlign w:val="center"/>
                </w:tcPr>
                <w:p w:rsidR="008D4A4D" w:rsidRPr="00833239" w:rsidRDefault="008D4A4D" w:rsidP="002B6EF3">
                  <w:pPr>
                    <w:spacing w:line="360" w:lineRule="exact"/>
                    <w:jc w:val="center"/>
                    <w:rPr>
                      <w:rFonts w:eastAsia="標楷體"/>
                    </w:rPr>
                  </w:pPr>
                  <w:r w:rsidRPr="00833239">
                    <w:rPr>
                      <w:rFonts w:eastAsia="標楷體"/>
                    </w:rPr>
                    <w:t>參考作品</w:t>
                  </w:r>
                </w:p>
              </w:tc>
              <w:tc>
                <w:tcPr>
                  <w:tcW w:w="3006" w:type="dxa"/>
                  <w:tcBorders>
                    <w:top w:val="single" w:sz="4" w:space="0" w:color="000000"/>
                    <w:left w:val="single" w:sz="4" w:space="0" w:color="auto"/>
                    <w:bottom w:val="single" w:sz="4" w:space="0" w:color="000000"/>
                    <w:right w:val="single" w:sz="4" w:space="0" w:color="000000"/>
                  </w:tcBorders>
                  <w:vAlign w:val="center"/>
                </w:tcPr>
                <w:p w:rsidR="008D4A4D" w:rsidRPr="00833239" w:rsidRDefault="008D4A4D" w:rsidP="002B6EF3">
                  <w:pPr>
                    <w:spacing w:line="360" w:lineRule="exact"/>
                    <w:jc w:val="center"/>
                    <w:rPr>
                      <w:rFonts w:eastAsia="標楷體"/>
                    </w:rPr>
                  </w:pPr>
                  <w:r w:rsidRPr="00833239">
                    <w:rPr>
                      <w:rFonts w:eastAsia="標楷體"/>
                    </w:rPr>
                    <w:t>展出定義</w:t>
                  </w:r>
                </w:p>
              </w:tc>
            </w:tr>
            <w:tr w:rsidR="008D4A4D" w:rsidRPr="00833239" w:rsidTr="008D4A4D">
              <w:trPr>
                <w:trHeight w:val="382"/>
                <w:jc w:val="center"/>
              </w:trPr>
              <w:tc>
                <w:tcPr>
                  <w:tcW w:w="1196" w:type="dxa"/>
                  <w:tcBorders>
                    <w:top w:val="single" w:sz="4" w:space="0" w:color="000000"/>
                    <w:left w:val="single" w:sz="4" w:space="0" w:color="000000"/>
                    <w:bottom w:val="single" w:sz="4" w:space="0" w:color="000000"/>
                    <w:right w:val="single" w:sz="4" w:space="0" w:color="000000"/>
                  </w:tcBorders>
                  <w:vAlign w:val="center"/>
                </w:tcPr>
                <w:p w:rsidR="008D4A4D" w:rsidRPr="00833239" w:rsidRDefault="008D4A4D" w:rsidP="002B6EF3">
                  <w:pPr>
                    <w:snapToGrid w:val="0"/>
                    <w:spacing w:line="260" w:lineRule="exact"/>
                    <w:jc w:val="center"/>
                    <w:rPr>
                      <w:rFonts w:eastAsia="標楷體"/>
                    </w:rPr>
                  </w:pPr>
                  <w:r w:rsidRPr="00833239">
                    <w:rPr>
                      <w:rFonts w:eastAsia="標楷體"/>
                    </w:rPr>
                    <w:t>教授</w:t>
                  </w:r>
                </w:p>
              </w:tc>
              <w:tc>
                <w:tcPr>
                  <w:tcW w:w="2309" w:type="dxa"/>
                  <w:tcBorders>
                    <w:top w:val="single" w:sz="4" w:space="0" w:color="000000"/>
                    <w:left w:val="single" w:sz="4" w:space="0" w:color="000000"/>
                    <w:bottom w:val="single" w:sz="4" w:space="0" w:color="000000"/>
                    <w:right w:val="single" w:sz="4" w:space="0" w:color="000000"/>
                  </w:tcBorders>
                  <w:vAlign w:val="center"/>
                </w:tcPr>
                <w:p w:rsidR="008D4A4D" w:rsidRPr="00833239" w:rsidRDefault="008D4A4D" w:rsidP="002B6EF3">
                  <w:pPr>
                    <w:spacing w:line="260" w:lineRule="exact"/>
                    <w:jc w:val="both"/>
                    <w:rPr>
                      <w:rFonts w:eastAsia="標楷體"/>
                    </w:rPr>
                  </w:pPr>
                  <w:r w:rsidRPr="00833239">
                    <w:rPr>
                      <w:rFonts w:eastAsia="標楷體"/>
                    </w:rPr>
                    <w:t>一級展演</w:t>
                  </w:r>
                  <w:r w:rsidRPr="00833239">
                    <w:rPr>
                      <w:rFonts w:eastAsia="標楷體"/>
                    </w:rPr>
                    <w:t>2</w:t>
                  </w:r>
                  <w:r w:rsidRPr="00833239">
                    <w:rPr>
                      <w:rFonts w:eastAsia="標楷體"/>
                    </w:rPr>
                    <w:t>場</w:t>
                  </w:r>
                </w:p>
              </w:tc>
              <w:tc>
                <w:tcPr>
                  <w:tcW w:w="2623" w:type="dxa"/>
                  <w:tcBorders>
                    <w:top w:val="single" w:sz="4" w:space="0" w:color="000000"/>
                    <w:left w:val="single" w:sz="4" w:space="0" w:color="000000"/>
                    <w:bottom w:val="single" w:sz="4" w:space="0" w:color="000000"/>
                    <w:right w:val="single" w:sz="4" w:space="0" w:color="auto"/>
                  </w:tcBorders>
                </w:tcPr>
                <w:p w:rsidR="008D4A4D" w:rsidRPr="00833239" w:rsidRDefault="008D4A4D" w:rsidP="002B6EF3">
                  <w:pPr>
                    <w:spacing w:line="260" w:lineRule="exact"/>
                    <w:jc w:val="both"/>
                    <w:rPr>
                      <w:rFonts w:eastAsia="標楷體"/>
                    </w:rPr>
                  </w:pPr>
                  <w:r w:rsidRPr="00833239">
                    <w:rPr>
                      <w:rFonts w:eastAsia="標楷體"/>
                    </w:rPr>
                    <w:t>一級展演</w:t>
                  </w:r>
                  <w:r w:rsidRPr="00833239">
                    <w:rPr>
                      <w:rFonts w:eastAsia="標楷體"/>
                    </w:rPr>
                    <w:t>1</w:t>
                  </w:r>
                  <w:r w:rsidRPr="00833239">
                    <w:rPr>
                      <w:rFonts w:eastAsia="標楷體"/>
                    </w:rPr>
                    <w:t>場或</w:t>
                  </w:r>
                </w:p>
                <w:p w:rsidR="008D4A4D" w:rsidRPr="00833239" w:rsidRDefault="008D4A4D" w:rsidP="002B6EF3">
                  <w:pPr>
                    <w:spacing w:line="260" w:lineRule="exact"/>
                    <w:jc w:val="both"/>
                    <w:rPr>
                      <w:rFonts w:eastAsia="標楷體"/>
                    </w:rPr>
                  </w:pPr>
                  <w:r w:rsidRPr="00833239">
                    <w:rPr>
                      <w:rFonts w:eastAsia="標楷體"/>
                    </w:rPr>
                    <w:t>二級展演</w:t>
                  </w:r>
                  <w:r w:rsidRPr="00833239">
                    <w:rPr>
                      <w:rFonts w:eastAsia="標楷體"/>
                    </w:rPr>
                    <w:t>2</w:t>
                  </w:r>
                  <w:r w:rsidRPr="00833239">
                    <w:rPr>
                      <w:rFonts w:eastAsia="標楷體"/>
                    </w:rPr>
                    <w:t>場</w:t>
                  </w:r>
                </w:p>
              </w:tc>
              <w:tc>
                <w:tcPr>
                  <w:tcW w:w="3006" w:type="dxa"/>
                  <w:vMerge w:val="restart"/>
                  <w:tcBorders>
                    <w:top w:val="single" w:sz="4" w:space="0" w:color="000000"/>
                    <w:left w:val="single" w:sz="4" w:space="0" w:color="auto"/>
                    <w:bottom w:val="single" w:sz="4" w:space="0" w:color="000000"/>
                    <w:right w:val="single" w:sz="4" w:space="0" w:color="000000"/>
                  </w:tcBorders>
                </w:tcPr>
                <w:p w:rsidR="008D4A4D" w:rsidRPr="00833239" w:rsidRDefault="008D4A4D" w:rsidP="002B6EF3">
                  <w:pPr>
                    <w:pStyle w:val="1"/>
                    <w:spacing w:line="280" w:lineRule="exact"/>
                    <w:ind w:leftChars="0" w:left="185" w:hangingChars="77" w:hanging="185"/>
                    <w:rPr>
                      <w:rFonts w:ascii="Times New Roman" w:eastAsia="標楷體" w:hAnsi="Times New Roman"/>
                    </w:rPr>
                  </w:pPr>
                  <w:r w:rsidRPr="00833239">
                    <w:rPr>
                      <w:rFonts w:ascii="Times New Roman" w:eastAsia="標楷體" w:hAnsi="Times New Roman" w:hint="eastAsia"/>
                    </w:rPr>
                    <w:t>1.</w:t>
                  </w:r>
                  <w:r w:rsidRPr="00833239">
                    <w:rPr>
                      <w:rFonts w:ascii="Times New Roman" w:eastAsia="標楷體" w:hAnsi="Times New Roman"/>
                    </w:rPr>
                    <w:t>展出作品不得重複。</w:t>
                  </w:r>
                </w:p>
                <w:p w:rsidR="008D4A4D" w:rsidRPr="00833239" w:rsidRDefault="008D4A4D" w:rsidP="002B6EF3">
                  <w:pPr>
                    <w:pStyle w:val="1"/>
                    <w:spacing w:line="280" w:lineRule="exact"/>
                    <w:ind w:leftChars="0" w:left="240" w:hangingChars="100" w:hanging="240"/>
                    <w:rPr>
                      <w:rFonts w:ascii="Times New Roman" w:eastAsia="標楷體" w:hAnsi="Times New Roman"/>
                    </w:rPr>
                  </w:pPr>
                  <w:r w:rsidRPr="00833239">
                    <w:rPr>
                      <w:rFonts w:ascii="Times New Roman" w:eastAsia="標楷體" w:hAnsi="Times New Roman" w:hint="eastAsia"/>
                    </w:rPr>
                    <w:t>2.</w:t>
                  </w:r>
                  <w:r w:rsidRPr="00833239">
                    <w:rPr>
                      <w:rFonts w:ascii="Times New Roman" w:eastAsia="標楷體" w:hAnsi="Times New Roman"/>
                    </w:rPr>
                    <w:t>「個展」係指申請教師至少展出</w:t>
                  </w:r>
                  <w:r w:rsidRPr="00833239">
                    <w:rPr>
                      <w:rFonts w:ascii="Times New Roman" w:eastAsia="標楷體" w:hAnsi="Times New Roman"/>
                    </w:rPr>
                    <w:t>20</w:t>
                  </w:r>
                  <w:r w:rsidRPr="00833239">
                    <w:rPr>
                      <w:rFonts w:ascii="Times New Roman" w:eastAsia="標楷體" w:hAnsi="Times New Roman"/>
                    </w:rPr>
                    <w:t>件作品（含）以上。</w:t>
                  </w:r>
                </w:p>
                <w:p w:rsidR="008D4A4D" w:rsidRPr="00833239" w:rsidRDefault="008D4A4D" w:rsidP="002B6EF3">
                  <w:pPr>
                    <w:pStyle w:val="1"/>
                    <w:spacing w:line="280" w:lineRule="exact"/>
                    <w:ind w:leftChars="0" w:left="240" w:hangingChars="100" w:hanging="240"/>
                    <w:rPr>
                      <w:rFonts w:ascii="Times New Roman" w:eastAsia="標楷體" w:hAnsi="Times New Roman"/>
                    </w:rPr>
                  </w:pPr>
                  <w:r w:rsidRPr="00833239">
                    <w:rPr>
                      <w:rFonts w:ascii="Times New Roman" w:eastAsia="標楷體" w:hAnsi="Times New Roman" w:hint="eastAsia"/>
                    </w:rPr>
                    <w:t>3.</w:t>
                  </w:r>
                  <w:r w:rsidRPr="00833239">
                    <w:rPr>
                      <w:rFonts w:ascii="Times New Roman" w:eastAsia="標楷體" w:hAnsi="Times New Roman"/>
                    </w:rPr>
                    <w:t>「二人聯展」係指申請教師至少展出</w:t>
                  </w:r>
                  <w:r w:rsidRPr="00833239">
                    <w:rPr>
                      <w:rFonts w:ascii="Times New Roman" w:eastAsia="標楷體" w:hAnsi="Times New Roman"/>
                    </w:rPr>
                    <w:t>6</w:t>
                  </w:r>
                  <w:r w:rsidRPr="00833239">
                    <w:rPr>
                      <w:rFonts w:ascii="Times New Roman" w:eastAsia="標楷體" w:hAnsi="Times New Roman"/>
                    </w:rPr>
                    <w:t>件作品</w:t>
                  </w:r>
                  <w:r w:rsidRPr="00833239">
                    <w:rPr>
                      <w:rFonts w:ascii="Times New Roman" w:eastAsia="標楷體" w:hAnsi="Times New Roman"/>
                    </w:rPr>
                    <w:lastRenderedPageBreak/>
                    <w:t>（含）以上。</w:t>
                  </w:r>
                </w:p>
                <w:p w:rsidR="008D4A4D" w:rsidRPr="00833239" w:rsidRDefault="008D4A4D" w:rsidP="002B6EF3">
                  <w:pPr>
                    <w:pStyle w:val="1"/>
                    <w:spacing w:line="280" w:lineRule="exact"/>
                    <w:ind w:leftChars="0" w:left="240" w:hangingChars="100" w:hanging="240"/>
                    <w:jc w:val="both"/>
                    <w:rPr>
                      <w:rFonts w:ascii="Times New Roman" w:eastAsia="標楷體" w:hAnsi="Times New Roman"/>
                    </w:rPr>
                  </w:pPr>
                  <w:r w:rsidRPr="00833239">
                    <w:rPr>
                      <w:rFonts w:ascii="Times New Roman" w:eastAsia="標楷體" w:hAnsi="Times New Roman" w:hint="eastAsia"/>
                    </w:rPr>
                    <w:t>4.</w:t>
                  </w:r>
                  <w:r w:rsidRPr="00833239">
                    <w:rPr>
                      <w:rFonts w:ascii="Times New Roman" w:eastAsia="標楷體" w:hAnsi="Times New Roman"/>
                    </w:rPr>
                    <w:t>「多人聯展」係指申請教師至少展出</w:t>
                  </w:r>
                  <w:r w:rsidRPr="00833239">
                    <w:rPr>
                      <w:rFonts w:ascii="Times New Roman" w:eastAsia="標楷體" w:hAnsi="Times New Roman"/>
                    </w:rPr>
                    <w:t>3</w:t>
                  </w:r>
                  <w:r w:rsidRPr="00833239">
                    <w:rPr>
                      <w:rFonts w:ascii="Times New Roman" w:eastAsia="標楷體" w:hAnsi="Times New Roman"/>
                    </w:rPr>
                    <w:t>件作品（含）以上。</w:t>
                  </w:r>
                </w:p>
              </w:tc>
            </w:tr>
            <w:tr w:rsidR="008D4A4D" w:rsidRPr="00833239" w:rsidTr="008D4A4D">
              <w:trPr>
                <w:trHeight w:val="252"/>
                <w:jc w:val="center"/>
              </w:trPr>
              <w:tc>
                <w:tcPr>
                  <w:tcW w:w="1196" w:type="dxa"/>
                  <w:tcBorders>
                    <w:top w:val="single" w:sz="4" w:space="0" w:color="000000"/>
                    <w:left w:val="single" w:sz="4" w:space="0" w:color="000000"/>
                    <w:bottom w:val="single" w:sz="4" w:space="0" w:color="000000"/>
                    <w:right w:val="single" w:sz="4" w:space="0" w:color="000000"/>
                  </w:tcBorders>
                  <w:vAlign w:val="center"/>
                </w:tcPr>
                <w:p w:rsidR="008D4A4D" w:rsidRPr="00833239" w:rsidRDefault="008D4A4D" w:rsidP="002B6EF3">
                  <w:pPr>
                    <w:snapToGrid w:val="0"/>
                    <w:spacing w:line="260" w:lineRule="exact"/>
                    <w:jc w:val="center"/>
                    <w:rPr>
                      <w:rFonts w:eastAsia="標楷體"/>
                    </w:rPr>
                  </w:pPr>
                  <w:r w:rsidRPr="00833239">
                    <w:rPr>
                      <w:rFonts w:eastAsia="標楷體"/>
                    </w:rPr>
                    <w:t>副教授</w:t>
                  </w:r>
                </w:p>
              </w:tc>
              <w:tc>
                <w:tcPr>
                  <w:tcW w:w="2309" w:type="dxa"/>
                  <w:tcBorders>
                    <w:top w:val="single" w:sz="4" w:space="0" w:color="000000"/>
                    <w:left w:val="single" w:sz="4" w:space="0" w:color="000000"/>
                    <w:bottom w:val="single" w:sz="4" w:space="0" w:color="000000"/>
                    <w:right w:val="single" w:sz="4" w:space="0" w:color="000000"/>
                  </w:tcBorders>
                  <w:vAlign w:val="center"/>
                </w:tcPr>
                <w:p w:rsidR="008D4A4D" w:rsidRPr="00833239" w:rsidRDefault="008D4A4D" w:rsidP="002B6EF3">
                  <w:pPr>
                    <w:spacing w:line="260" w:lineRule="exact"/>
                    <w:jc w:val="both"/>
                    <w:rPr>
                      <w:rFonts w:eastAsia="標楷體"/>
                    </w:rPr>
                  </w:pPr>
                  <w:r w:rsidRPr="00833239">
                    <w:rPr>
                      <w:rFonts w:eastAsia="標楷體"/>
                    </w:rPr>
                    <w:t>一級展演</w:t>
                  </w:r>
                  <w:r w:rsidRPr="00833239">
                    <w:rPr>
                      <w:rFonts w:eastAsia="標楷體"/>
                    </w:rPr>
                    <w:t xml:space="preserve"> 1</w:t>
                  </w:r>
                  <w:r w:rsidRPr="00833239">
                    <w:rPr>
                      <w:rFonts w:eastAsia="標楷體"/>
                    </w:rPr>
                    <w:t>場</w:t>
                  </w:r>
                </w:p>
              </w:tc>
              <w:tc>
                <w:tcPr>
                  <w:tcW w:w="2623" w:type="dxa"/>
                  <w:tcBorders>
                    <w:top w:val="single" w:sz="4" w:space="0" w:color="000000"/>
                    <w:left w:val="single" w:sz="4" w:space="0" w:color="000000"/>
                    <w:bottom w:val="single" w:sz="4" w:space="0" w:color="000000"/>
                    <w:right w:val="single" w:sz="4" w:space="0" w:color="auto"/>
                  </w:tcBorders>
                </w:tcPr>
                <w:p w:rsidR="008D4A4D" w:rsidRPr="00833239" w:rsidRDefault="008D4A4D" w:rsidP="002B6EF3">
                  <w:pPr>
                    <w:spacing w:line="260" w:lineRule="exact"/>
                    <w:jc w:val="both"/>
                    <w:rPr>
                      <w:rFonts w:eastAsia="標楷體"/>
                    </w:rPr>
                  </w:pPr>
                  <w:r w:rsidRPr="00833239">
                    <w:rPr>
                      <w:rFonts w:eastAsia="標楷體"/>
                    </w:rPr>
                    <w:t>一級展演</w:t>
                  </w:r>
                  <w:r w:rsidRPr="00833239">
                    <w:rPr>
                      <w:rFonts w:eastAsia="標楷體"/>
                    </w:rPr>
                    <w:t>1</w:t>
                  </w:r>
                  <w:r w:rsidRPr="00833239">
                    <w:rPr>
                      <w:rFonts w:eastAsia="標楷體"/>
                    </w:rPr>
                    <w:t>場或</w:t>
                  </w:r>
                </w:p>
                <w:p w:rsidR="008D4A4D" w:rsidRPr="00833239" w:rsidRDefault="008D4A4D" w:rsidP="002B6EF3">
                  <w:pPr>
                    <w:spacing w:line="260" w:lineRule="exact"/>
                    <w:jc w:val="both"/>
                    <w:rPr>
                      <w:rFonts w:eastAsia="標楷體"/>
                    </w:rPr>
                  </w:pPr>
                  <w:r w:rsidRPr="00833239">
                    <w:rPr>
                      <w:rFonts w:eastAsia="標楷體"/>
                    </w:rPr>
                    <w:t>二級展演</w:t>
                  </w:r>
                  <w:r w:rsidRPr="00833239">
                    <w:rPr>
                      <w:rFonts w:eastAsia="標楷體"/>
                    </w:rPr>
                    <w:t>2</w:t>
                  </w:r>
                  <w:r w:rsidRPr="00833239">
                    <w:rPr>
                      <w:rFonts w:eastAsia="標楷體"/>
                    </w:rPr>
                    <w:t>場</w:t>
                  </w:r>
                </w:p>
              </w:tc>
              <w:tc>
                <w:tcPr>
                  <w:tcW w:w="3006" w:type="dxa"/>
                  <w:vMerge/>
                  <w:tcBorders>
                    <w:top w:val="single" w:sz="4" w:space="0" w:color="000000"/>
                    <w:left w:val="single" w:sz="4" w:space="0" w:color="auto"/>
                    <w:bottom w:val="single" w:sz="4" w:space="0" w:color="000000"/>
                    <w:right w:val="single" w:sz="4" w:space="0" w:color="000000"/>
                  </w:tcBorders>
                </w:tcPr>
                <w:p w:rsidR="008D4A4D" w:rsidRPr="00833239" w:rsidRDefault="008D4A4D" w:rsidP="002B6EF3">
                  <w:pPr>
                    <w:jc w:val="both"/>
                    <w:rPr>
                      <w:rFonts w:eastAsia="標楷體"/>
                    </w:rPr>
                  </w:pPr>
                </w:p>
              </w:tc>
            </w:tr>
            <w:tr w:rsidR="008D4A4D" w:rsidRPr="00833239" w:rsidTr="008D4A4D">
              <w:trPr>
                <w:trHeight w:val="887"/>
                <w:jc w:val="center"/>
              </w:trPr>
              <w:tc>
                <w:tcPr>
                  <w:tcW w:w="1196" w:type="dxa"/>
                  <w:tcBorders>
                    <w:top w:val="single" w:sz="4" w:space="0" w:color="000000"/>
                    <w:left w:val="single" w:sz="4" w:space="0" w:color="000000"/>
                    <w:bottom w:val="single" w:sz="4" w:space="0" w:color="000000"/>
                    <w:right w:val="single" w:sz="4" w:space="0" w:color="000000"/>
                  </w:tcBorders>
                  <w:vAlign w:val="center"/>
                </w:tcPr>
                <w:p w:rsidR="008D4A4D" w:rsidRPr="00833239" w:rsidRDefault="008D4A4D" w:rsidP="002B6EF3">
                  <w:pPr>
                    <w:snapToGrid w:val="0"/>
                    <w:spacing w:line="260" w:lineRule="exact"/>
                    <w:jc w:val="center"/>
                    <w:rPr>
                      <w:rFonts w:eastAsia="標楷體"/>
                    </w:rPr>
                  </w:pPr>
                  <w:r w:rsidRPr="00833239">
                    <w:rPr>
                      <w:rFonts w:eastAsia="標楷體"/>
                    </w:rPr>
                    <w:t>助理教授</w:t>
                  </w:r>
                </w:p>
              </w:tc>
              <w:tc>
                <w:tcPr>
                  <w:tcW w:w="2309" w:type="dxa"/>
                  <w:tcBorders>
                    <w:top w:val="single" w:sz="4" w:space="0" w:color="000000"/>
                    <w:left w:val="single" w:sz="4" w:space="0" w:color="000000"/>
                    <w:bottom w:val="single" w:sz="4" w:space="0" w:color="000000"/>
                    <w:right w:val="single" w:sz="4" w:space="0" w:color="000000"/>
                  </w:tcBorders>
                  <w:vAlign w:val="center"/>
                </w:tcPr>
                <w:p w:rsidR="008D4A4D" w:rsidRPr="00833239" w:rsidRDefault="008D4A4D" w:rsidP="002B6EF3">
                  <w:pPr>
                    <w:spacing w:line="260" w:lineRule="exact"/>
                    <w:jc w:val="both"/>
                    <w:rPr>
                      <w:rFonts w:eastAsia="標楷體"/>
                    </w:rPr>
                  </w:pPr>
                  <w:r w:rsidRPr="00833239">
                    <w:rPr>
                      <w:rFonts w:eastAsia="標楷體"/>
                    </w:rPr>
                    <w:t>一級展演</w:t>
                  </w:r>
                  <w:r w:rsidRPr="00833239">
                    <w:rPr>
                      <w:rFonts w:eastAsia="標楷體"/>
                    </w:rPr>
                    <w:t>1</w:t>
                  </w:r>
                  <w:r w:rsidRPr="00833239">
                    <w:rPr>
                      <w:rFonts w:eastAsia="標楷體"/>
                    </w:rPr>
                    <w:t>場</w:t>
                  </w:r>
                </w:p>
              </w:tc>
              <w:tc>
                <w:tcPr>
                  <w:tcW w:w="2623" w:type="dxa"/>
                  <w:tcBorders>
                    <w:top w:val="single" w:sz="4" w:space="0" w:color="000000"/>
                    <w:left w:val="single" w:sz="4" w:space="0" w:color="000000"/>
                    <w:bottom w:val="single" w:sz="4" w:space="0" w:color="000000"/>
                    <w:right w:val="single" w:sz="4" w:space="0" w:color="auto"/>
                  </w:tcBorders>
                  <w:vAlign w:val="center"/>
                </w:tcPr>
                <w:p w:rsidR="008D4A4D" w:rsidRPr="00833239" w:rsidRDefault="008D4A4D" w:rsidP="002B6EF3">
                  <w:pPr>
                    <w:spacing w:line="260" w:lineRule="exact"/>
                    <w:jc w:val="both"/>
                    <w:rPr>
                      <w:rFonts w:eastAsia="標楷體"/>
                    </w:rPr>
                  </w:pPr>
                  <w:r w:rsidRPr="00833239">
                    <w:rPr>
                      <w:rFonts w:eastAsia="標楷體"/>
                    </w:rPr>
                    <w:t>一級展演</w:t>
                  </w:r>
                  <w:r w:rsidRPr="00833239">
                    <w:rPr>
                      <w:rFonts w:eastAsia="標楷體"/>
                    </w:rPr>
                    <w:t>1</w:t>
                  </w:r>
                  <w:r w:rsidRPr="00833239">
                    <w:rPr>
                      <w:rFonts w:eastAsia="標楷體"/>
                    </w:rPr>
                    <w:t>場或</w:t>
                  </w:r>
                </w:p>
                <w:p w:rsidR="008D4A4D" w:rsidRPr="00833239" w:rsidRDefault="008D4A4D" w:rsidP="002B6EF3">
                  <w:pPr>
                    <w:spacing w:line="260" w:lineRule="exact"/>
                    <w:jc w:val="both"/>
                    <w:rPr>
                      <w:rFonts w:eastAsia="標楷體"/>
                    </w:rPr>
                  </w:pPr>
                  <w:r w:rsidRPr="00833239">
                    <w:rPr>
                      <w:rFonts w:eastAsia="標楷體"/>
                    </w:rPr>
                    <w:t>二級展演</w:t>
                  </w:r>
                  <w:r w:rsidRPr="00833239">
                    <w:rPr>
                      <w:rFonts w:eastAsia="標楷體"/>
                    </w:rPr>
                    <w:t>2</w:t>
                  </w:r>
                  <w:r w:rsidRPr="00833239">
                    <w:rPr>
                      <w:rFonts w:eastAsia="標楷體"/>
                    </w:rPr>
                    <w:t>場或</w:t>
                  </w:r>
                </w:p>
                <w:p w:rsidR="008D4A4D" w:rsidRPr="00833239" w:rsidRDefault="008D4A4D" w:rsidP="002B6EF3">
                  <w:pPr>
                    <w:spacing w:line="260" w:lineRule="exact"/>
                    <w:jc w:val="both"/>
                    <w:rPr>
                      <w:rFonts w:eastAsia="標楷體"/>
                    </w:rPr>
                  </w:pPr>
                  <w:r w:rsidRPr="00833239">
                    <w:rPr>
                      <w:rFonts w:eastAsia="標楷體"/>
                    </w:rPr>
                    <w:t>三級展演</w:t>
                  </w:r>
                  <w:r w:rsidRPr="00833239">
                    <w:rPr>
                      <w:rFonts w:eastAsia="標楷體"/>
                    </w:rPr>
                    <w:t>4</w:t>
                  </w:r>
                  <w:r w:rsidRPr="00833239">
                    <w:rPr>
                      <w:rFonts w:eastAsia="標楷體"/>
                    </w:rPr>
                    <w:t>場</w:t>
                  </w:r>
                </w:p>
              </w:tc>
              <w:tc>
                <w:tcPr>
                  <w:tcW w:w="3006" w:type="dxa"/>
                  <w:vMerge/>
                  <w:tcBorders>
                    <w:top w:val="single" w:sz="4" w:space="0" w:color="000000"/>
                    <w:left w:val="single" w:sz="4" w:space="0" w:color="auto"/>
                    <w:bottom w:val="single" w:sz="4" w:space="0" w:color="000000"/>
                    <w:right w:val="single" w:sz="4" w:space="0" w:color="000000"/>
                  </w:tcBorders>
                  <w:vAlign w:val="center"/>
                </w:tcPr>
                <w:p w:rsidR="008D4A4D" w:rsidRPr="00833239" w:rsidRDefault="008D4A4D" w:rsidP="002B6EF3">
                  <w:pPr>
                    <w:jc w:val="both"/>
                    <w:rPr>
                      <w:rFonts w:eastAsia="標楷體"/>
                    </w:rPr>
                  </w:pPr>
                </w:p>
              </w:tc>
            </w:tr>
          </w:tbl>
          <w:p w:rsidR="008D4A4D" w:rsidRPr="00FE3940" w:rsidRDefault="008D4A4D" w:rsidP="008D4A4D">
            <w:pPr>
              <w:pStyle w:val="1"/>
              <w:spacing w:line="360" w:lineRule="exact"/>
              <w:ind w:leftChars="0" w:left="223" w:hangingChars="93" w:hanging="223"/>
              <w:rPr>
                <w:rFonts w:ascii="Times New Roman" w:eastAsia="標楷體" w:hAnsi="Times New Roman"/>
                <w:u w:val="single"/>
              </w:rPr>
            </w:pPr>
          </w:p>
          <w:p w:rsidR="008D4A4D" w:rsidRPr="00FE3940" w:rsidRDefault="008D4A4D" w:rsidP="008D4A4D">
            <w:pPr>
              <w:pStyle w:val="1"/>
              <w:spacing w:line="360" w:lineRule="exact"/>
              <w:ind w:leftChars="0" w:left="223" w:hangingChars="93" w:hanging="223"/>
              <w:rPr>
                <w:rFonts w:ascii="Times New Roman" w:eastAsia="標楷體" w:hAnsi="Times New Roman"/>
                <w:kern w:val="0"/>
                <w:u w:val="single"/>
              </w:rPr>
            </w:pPr>
            <w:r w:rsidRPr="00FE3940">
              <w:rPr>
                <w:rFonts w:ascii="Times New Roman" w:eastAsia="標楷體" w:hAnsi="Times New Roman"/>
                <w:u w:val="single"/>
              </w:rPr>
              <w:t>2.</w:t>
            </w:r>
            <w:r w:rsidRPr="00FE3940">
              <w:rPr>
                <w:rFonts w:ascii="Times New Roman" w:eastAsia="標楷體" w:hAnsi="Times New Roman"/>
                <w:u w:val="single"/>
              </w:rPr>
              <w:t>音樂類科</w:t>
            </w:r>
            <w:r w:rsidRPr="00FE3940">
              <w:rPr>
                <w:rFonts w:ascii="Times New Roman" w:eastAsia="標楷體" w:hAnsi="Times New Roman"/>
                <w:kern w:val="0"/>
                <w:u w:val="single"/>
              </w:rPr>
              <w:t>教師新聘、升等</w:t>
            </w:r>
            <w:r w:rsidRPr="00FE3940">
              <w:rPr>
                <w:rFonts w:ascii="Times New Roman" w:eastAsia="標楷體" w:hAnsi="Times New Roman"/>
                <w:u w:val="single"/>
              </w:rPr>
              <w:t>標準：相同曲目音樂會以一場次計算，曲目不得重複。</w:t>
            </w:r>
          </w:p>
          <w:p w:rsidR="008D4A4D" w:rsidRPr="00FE3940" w:rsidRDefault="008D4A4D" w:rsidP="008D4A4D">
            <w:pPr>
              <w:pStyle w:val="1"/>
              <w:spacing w:line="360" w:lineRule="exact"/>
              <w:ind w:leftChars="0" w:left="0"/>
              <w:rPr>
                <w:rFonts w:ascii="Times New Roman" w:eastAsia="標楷體" w:hAnsi="Times New Roman"/>
                <w:u w:val="single"/>
              </w:rPr>
            </w:pPr>
            <w:r w:rsidRPr="00FE3940">
              <w:rPr>
                <w:rFonts w:ascii="Times New Roman" w:eastAsia="標楷體" w:hAnsi="Times New Roman"/>
                <w:kern w:val="0"/>
                <w:u w:val="single"/>
              </w:rPr>
              <w:t>（</w:t>
            </w:r>
            <w:r w:rsidRPr="00FE3940">
              <w:rPr>
                <w:rFonts w:ascii="Times New Roman" w:eastAsia="標楷體" w:hAnsi="Times New Roman"/>
                <w:kern w:val="0"/>
                <w:u w:val="single"/>
              </w:rPr>
              <w:t>1</w:t>
            </w:r>
            <w:r w:rsidRPr="00FE3940">
              <w:rPr>
                <w:rFonts w:ascii="Times New Roman" w:eastAsia="標楷體" w:hAnsi="Times New Roman"/>
                <w:kern w:val="0"/>
                <w:u w:val="single"/>
              </w:rPr>
              <w:t>）音樂類科教師新聘</w:t>
            </w:r>
            <w:r w:rsidRPr="00FE3940">
              <w:rPr>
                <w:rFonts w:ascii="Times New Roman" w:eastAsia="標楷體" w:hAnsi="Times New Roman"/>
                <w:u w:val="single"/>
              </w:rPr>
              <w:t>標準：</w:t>
            </w:r>
          </w:p>
          <w:tbl>
            <w:tblPr>
              <w:tblW w:w="4704" w:type="pct"/>
              <w:jc w:val="center"/>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7"/>
              <w:gridCol w:w="3466"/>
              <w:gridCol w:w="4078"/>
            </w:tblGrid>
            <w:tr w:rsidR="008D4A4D" w:rsidRPr="00FE3940" w:rsidTr="002B6EF3">
              <w:trPr>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8D4A4D" w:rsidRPr="00FE3940" w:rsidRDefault="008D4A4D" w:rsidP="002B6EF3">
                  <w:pPr>
                    <w:ind w:leftChars="-45" w:rightChars="-45" w:right="-108" w:hangingChars="45" w:hanging="108"/>
                    <w:jc w:val="center"/>
                    <w:rPr>
                      <w:rFonts w:eastAsia="標楷體"/>
                      <w:u w:val="single"/>
                    </w:rPr>
                  </w:pPr>
                  <w:r w:rsidRPr="00FE3940">
                    <w:rPr>
                      <w:rFonts w:eastAsia="標楷體"/>
                      <w:u w:val="single"/>
                    </w:rPr>
                    <w:t>申請職別</w:t>
                  </w:r>
                </w:p>
              </w:tc>
              <w:tc>
                <w:tcPr>
                  <w:tcW w:w="2519" w:type="dxa"/>
                  <w:tcBorders>
                    <w:top w:val="single" w:sz="4" w:space="0" w:color="000000"/>
                    <w:left w:val="single" w:sz="4" w:space="0" w:color="000000"/>
                    <w:bottom w:val="single" w:sz="4" w:space="0" w:color="000000"/>
                    <w:right w:val="single" w:sz="4" w:space="0" w:color="000000"/>
                  </w:tcBorders>
                  <w:vAlign w:val="center"/>
                </w:tcPr>
                <w:p w:rsidR="008D4A4D" w:rsidRPr="00FE3940" w:rsidRDefault="008D4A4D" w:rsidP="002B6EF3">
                  <w:pPr>
                    <w:ind w:left="-45"/>
                    <w:jc w:val="center"/>
                    <w:rPr>
                      <w:rFonts w:eastAsia="標楷體"/>
                      <w:u w:val="single"/>
                    </w:rPr>
                  </w:pPr>
                  <w:r w:rsidRPr="00FE3940">
                    <w:rPr>
                      <w:rFonts w:eastAsia="標楷體"/>
                      <w:u w:val="single"/>
                    </w:rPr>
                    <w:t>代表作品</w:t>
                  </w:r>
                </w:p>
              </w:tc>
              <w:tc>
                <w:tcPr>
                  <w:tcW w:w="2964" w:type="dxa"/>
                  <w:tcBorders>
                    <w:top w:val="single" w:sz="4" w:space="0" w:color="000000"/>
                    <w:left w:val="single" w:sz="4" w:space="0" w:color="000000"/>
                    <w:bottom w:val="single" w:sz="4" w:space="0" w:color="000000"/>
                    <w:right w:val="single" w:sz="4" w:space="0" w:color="000000"/>
                  </w:tcBorders>
                  <w:vAlign w:val="center"/>
                </w:tcPr>
                <w:p w:rsidR="008D4A4D" w:rsidRPr="00FE3940" w:rsidRDefault="008D4A4D" w:rsidP="002B6EF3">
                  <w:pPr>
                    <w:ind w:left="-45"/>
                    <w:jc w:val="center"/>
                    <w:rPr>
                      <w:rFonts w:eastAsia="標楷體"/>
                      <w:u w:val="single"/>
                    </w:rPr>
                  </w:pPr>
                  <w:r w:rsidRPr="00FE3940">
                    <w:rPr>
                      <w:rFonts w:eastAsia="標楷體"/>
                      <w:u w:val="single"/>
                    </w:rPr>
                    <w:t>參考作品</w:t>
                  </w:r>
                </w:p>
              </w:tc>
            </w:tr>
            <w:tr w:rsidR="008D4A4D" w:rsidRPr="00FE3940" w:rsidTr="002B6EF3">
              <w:trPr>
                <w:trHeight w:val="382"/>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8D4A4D" w:rsidRPr="00FE3940" w:rsidRDefault="008D4A4D" w:rsidP="002B6EF3">
                  <w:pPr>
                    <w:snapToGrid w:val="0"/>
                    <w:ind w:left="-45"/>
                    <w:jc w:val="center"/>
                    <w:rPr>
                      <w:rFonts w:eastAsia="標楷體"/>
                      <w:u w:val="single"/>
                    </w:rPr>
                  </w:pPr>
                  <w:r w:rsidRPr="00FE3940">
                    <w:rPr>
                      <w:rFonts w:eastAsia="標楷體"/>
                      <w:u w:val="single"/>
                    </w:rPr>
                    <w:t>教授</w:t>
                  </w:r>
                </w:p>
              </w:tc>
              <w:tc>
                <w:tcPr>
                  <w:tcW w:w="2519" w:type="dxa"/>
                  <w:tcBorders>
                    <w:top w:val="single" w:sz="4" w:space="0" w:color="000000"/>
                    <w:left w:val="single" w:sz="4" w:space="0" w:color="000000"/>
                    <w:bottom w:val="single" w:sz="4" w:space="0" w:color="000000"/>
                    <w:right w:val="single" w:sz="4" w:space="0" w:color="000000"/>
                  </w:tcBorders>
                  <w:vAlign w:val="center"/>
                </w:tcPr>
                <w:p w:rsidR="008D4A4D" w:rsidRPr="00FE3940" w:rsidRDefault="008D4A4D" w:rsidP="002B6EF3">
                  <w:pPr>
                    <w:ind w:left="-45"/>
                    <w:jc w:val="both"/>
                    <w:rPr>
                      <w:rFonts w:eastAsia="標楷體"/>
                      <w:u w:val="single"/>
                    </w:rPr>
                  </w:pPr>
                  <w:r w:rsidRPr="00FE3940">
                    <w:rPr>
                      <w:rFonts w:eastAsia="標楷體"/>
                      <w:u w:val="single"/>
                    </w:rPr>
                    <w:t>一級展演</w:t>
                  </w:r>
                  <w:r w:rsidRPr="00FE3940">
                    <w:rPr>
                      <w:rFonts w:eastAsia="標楷體"/>
                      <w:u w:val="single"/>
                    </w:rPr>
                    <w:t>2</w:t>
                  </w:r>
                  <w:r w:rsidRPr="00FE3940">
                    <w:rPr>
                      <w:rFonts w:eastAsia="標楷體"/>
                      <w:u w:val="single"/>
                    </w:rPr>
                    <w:t>場</w:t>
                  </w:r>
                </w:p>
              </w:tc>
              <w:tc>
                <w:tcPr>
                  <w:tcW w:w="2964" w:type="dxa"/>
                  <w:tcBorders>
                    <w:top w:val="single" w:sz="4" w:space="0" w:color="000000"/>
                    <w:left w:val="single" w:sz="4" w:space="0" w:color="000000"/>
                    <w:bottom w:val="single" w:sz="4" w:space="0" w:color="000000"/>
                    <w:right w:val="single" w:sz="4" w:space="0" w:color="000000"/>
                  </w:tcBorders>
                </w:tcPr>
                <w:p w:rsidR="008D4A4D" w:rsidRPr="00FE3940" w:rsidRDefault="008D4A4D" w:rsidP="002B6EF3">
                  <w:pPr>
                    <w:ind w:left="-45"/>
                    <w:jc w:val="both"/>
                    <w:rPr>
                      <w:rFonts w:eastAsia="標楷體"/>
                      <w:u w:val="single"/>
                    </w:rPr>
                  </w:pPr>
                  <w:r w:rsidRPr="00FE3940">
                    <w:rPr>
                      <w:rFonts w:eastAsia="標楷體"/>
                      <w:u w:val="single"/>
                    </w:rPr>
                    <w:t>一級展演</w:t>
                  </w:r>
                  <w:r w:rsidRPr="00FE3940">
                    <w:rPr>
                      <w:rFonts w:eastAsia="標楷體"/>
                      <w:u w:val="single"/>
                    </w:rPr>
                    <w:t>1</w:t>
                  </w:r>
                  <w:r w:rsidRPr="00FE3940">
                    <w:rPr>
                      <w:rFonts w:eastAsia="標楷體"/>
                      <w:u w:val="single"/>
                    </w:rPr>
                    <w:t>場或</w:t>
                  </w:r>
                </w:p>
                <w:p w:rsidR="008D4A4D" w:rsidRPr="00FE3940" w:rsidRDefault="008D4A4D" w:rsidP="002B6EF3">
                  <w:pPr>
                    <w:ind w:left="-45"/>
                    <w:jc w:val="both"/>
                    <w:rPr>
                      <w:rFonts w:eastAsia="標楷體"/>
                      <w:u w:val="single"/>
                    </w:rPr>
                  </w:pPr>
                  <w:r w:rsidRPr="00FE3940">
                    <w:rPr>
                      <w:rFonts w:eastAsia="標楷體"/>
                      <w:u w:val="single"/>
                    </w:rPr>
                    <w:t>二級展演</w:t>
                  </w:r>
                  <w:r w:rsidRPr="00FE3940">
                    <w:rPr>
                      <w:rFonts w:eastAsia="標楷體"/>
                      <w:u w:val="single"/>
                    </w:rPr>
                    <w:t>2</w:t>
                  </w:r>
                  <w:r w:rsidRPr="00FE3940">
                    <w:rPr>
                      <w:rFonts w:eastAsia="標楷體"/>
                      <w:u w:val="single"/>
                    </w:rPr>
                    <w:t>場</w:t>
                  </w:r>
                </w:p>
              </w:tc>
            </w:tr>
            <w:tr w:rsidR="008D4A4D" w:rsidRPr="00FE3940" w:rsidTr="002B6EF3">
              <w:trPr>
                <w:trHeight w:val="591"/>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8D4A4D" w:rsidRPr="00FE3940" w:rsidRDefault="008D4A4D" w:rsidP="002B6EF3">
                  <w:pPr>
                    <w:snapToGrid w:val="0"/>
                    <w:ind w:left="-45"/>
                    <w:jc w:val="center"/>
                    <w:rPr>
                      <w:rFonts w:eastAsia="標楷體"/>
                      <w:u w:val="single"/>
                    </w:rPr>
                  </w:pPr>
                  <w:r w:rsidRPr="00FE3940">
                    <w:rPr>
                      <w:rFonts w:eastAsia="標楷體"/>
                      <w:u w:val="single"/>
                    </w:rPr>
                    <w:t>副教授</w:t>
                  </w:r>
                </w:p>
              </w:tc>
              <w:tc>
                <w:tcPr>
                  <w:tcW w:w="2519" w:type="dxa"/>
                  <w:tcBorders>
                    <w:top w:val="single" w:sz="4" w:space="0" w:color="000000"/>
                    <w:left w:val="single" w:sz="4" w:space="0" w:color="000000"/>
                    <w:bottom w:val="single" w:sz="4" w:space="0" w:color="000000"/>
                    <w:right w:val="single" w:sz="4" w:space="0" w:color="000000"/>
                  </w:tcBorders>
                  <w:vAlign w:val="center"/>
                </w:tcPr>
                <w:p w:rsidR="008D4A4D" w:rsidRPr="00FE3940" w:rsidRDefault="008D4A4D" w:rsidP="002B6EF3">
                  <w:pPr>
                    <w:ind w:left="-45"/>
                    <w:jc w:val="both"/>
                    <w:rPr>
                      <w:rFonts w:eastAsia="標楷體"/>
                      <w:u w:val="single"/>
                    </w:rPr>
                  </w:pPr>
                  <w:r w:rsidRPr="00FE3940">
                    <w:rPr>
                      <w:rFonts w:eastAsia="標楷體"/>
                      <w:u w:val="single"/>
                    </w:rPr>
                    <w:t>一級展演</w:t>
                  </w:r>
                  <w:r w:rsidRPr="00FE3940">
                    <w:rPr>
                      <w:rFonts w:eastAsia="標楷體"/>
                      <w:u w:val="single"/>
                    </w:rPr>
                    <w:t>1</w:t>
                  </w:r>
                  <w:r w:rsidRPr="00FE3940">
                    <w:rPr>
                      <w:rFonts w:eastAsia="標楷體"/>
                      <w:u w:val="single"/>
                    </w:rPr>
                    <w:t>場</w:t>
                  </w:r>
                </w:p>
              </w:tc>
              <w:tc>
                <w:tcPr>
                  <w:tcW w:w="2964" w:type="dxa"/>
                  <w:tcBorders>
                    <w:top w:val="single" w:sz="4" w:space="0" w:color="000000"/>
                    <w:left w:val="single" w:sz="4" w:space="0" w:color="000000"/>
                    <w:bottom w:val="single" w:sz="4" w:space="0" w:color="000000"/>
                    <w:right w:val="single" w:sz="4" w:space="0" w:color="000000"/>
                  </w:tcBorders>
                </w:tcPr>
                <w:p w:rsidR="008D4A4D" w:rsidRPr="00FE3940" w:rsidRDefault="008D4A4D" w:rsidP="002B6EF3">
                  <w:pPr>
                    <w:ind w:left="-45"/>
                    <w:jc w:val="both"/>
                    <w:rPr>
                      <w:rFonts w:eastAsia="標楷體"/>
                      <w:u w:val="single"/>
                    </w:rPr>
                  </w:pPr>
                  <w:r w:rsidRPr="00FE3940">
                    <w:rPr>
                      <w:rFonts w:eastAsia="標楷體"/>
                      <w:u w:val="single"/>
                    </w:rPr>
                    <w:t>一級展演</w:t>
                  </w:r>
                  <w:r w:rsidRPr="00FE3940">
                    <w:rPr>
                      <w:rFonts w:eastAsia="標楷體"/>
                      <w:u w:val="single"/>
                    </w:rPr>
                    <w:t>1</w:t>
                  </w:r>
                  <w:r w:rsidRPr="00FE3940">
                    <w:rPr>
                      <w:rFonts w:eastAsia="標楷體"/>
                      <w:u w:val="single"/>
                    </w:rPr>
                    <w:t>場或</w:t>
                  </w:r>
                </w:p>
                <w:p w:rsidR="008D4A4D" w:rsidRPr="00FE3940" w:rsidRDefault="008D4A4D" w:rsidP="002B6EF3">
                  <w:pPr>
                    <w:ind w:left="-45"/>
                    <w:jc w:val="both"/>
                    <w:rPr>
                      <w:rFonts w:eastAsia="標楷體"/>
                      <w:u w:val="single"/>
                    </w:rPr>
                  </w:pPr>
                  <w:r w:rsidRPr="00FE3940">
                    <w:rPr>
                      <w:rFonts w:eastAsia="標楷體"/>
                      <w:u w:val="single"/>
                    </w:rPr>
                    <w:t>二級展演</w:t>
                  </w:r>
                  <w:r w:rsidRPr="00FE3940">
                    <w:rPr>
                      <w:rFonts w:eastAsia="標楷體"/>
                      <w:u w:val="single"/>
                    </w:rPr>
                    <w:t>2</w:t>
                  </w:r>
                  <w:r w:rsidRPr="00FE3940">
                    <w:rPr>
                      <w:rFonts w:eastAsia="標楷體"/>
                      <w:u w:val="single"/>
                    </w:rPr>
                    <w:t>場</w:t>
                  </w:r>
                </w:p>
              </w:tc>
            </w:tr>
            <w:tr w:rsidR="008D4A4D" w:rsidRPr="00FE3940" w:rsidTr="002B6EF3">
              <w:trPr>
                <w:trHeight w:val="590"/>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8D4A4D" w:rsidRPr="00FE3940" w:rsidRDefault="008D4A4D" w:rsidP="002B6EF3">
                  <w:pPr>
                    <w:snapToGrid w:val="0"/>
                    <w:ind w:left="-45"/>
                    <w:jc w:val="center"/>
                    <w:rPr>
                      <w:rFonts w:eastAsia="標楷體"/>
                      <w:u w:val="single"/>
                    </w:rPr>
                  </w:pPr>
                  <w:r w:rsidRPr="00FE3940">
                    <w:rPr>
                      <w:rFonts w:eastAsia="標楷體"/>
                      <w:u w:val="single"/>
                    </w:rPr>
                    <w:t>助理教授</w:t>
                  </w:r>
                </w:p>
              </w:tc>
              <w:tc>
                <w:tcPr>
                  <w:tcW w:w="2519" w:type="dxa"/>
                  <w:tcBorders>
                    <w:top w:val="single" w:sz="4" w:space="0" w:color="000000"/>
                    <w:left w:val="single" w:sz="4" w:space="0" w:color="000000"/>
                    <w:bottom w:val="single" w:sz="4" w:space="0" w:color="000000"/>
                    <w:right w:val="single" w:sz="4" w:space="0" w:color="000000"/>
                  </w:tcBorders>
                  <w:vAlign w:val="center"/>
                </w:tcPr>
                <w:p w:rsidR="008D4A4D" w:rsidRPr="00FE3940" w:rsidRDefault="008D4A4D" w:rsidP="002B6EF3">
                  <w:pPr>
                    <w:ind w:left="-45"/>
                    <w:jc w:val="both"/>
                    <w:rPr>
                      <w:rFonts w:eastAsia="標楷體"/>
                      <w:u w:val="single"/>
                    </w:rPr>
                  </w:pPr>
                  <w:r w:rsidRPr="00FE3940">
                    <w:rPr>
                      <w:rFonts w:eastAsia="標楷體"/>
                      <w:u w:val="single"/>
                    </w:rPr>
                    <w:t>一級展演</w:t>
                  </w:r>
                  <w:r w:rsidRPr="00FE3940">
                    <w:rPr>
                      <w:rFonts w:eastAsia="標楷體"/>
                      <w:u w:val="single"/>
                    </w:rPr>
                    <w:t>1</w:t>
                  </w:r>
                  <w:r w:rsidRPr="00FE3940">
                    <w:rPr>
                      <w:rFonts w:eastAsia="標楷體"/>
                      <w:u w:val="single"/>
                    </w:rPr>
                    <w:t>場</w:t>
                  </w:r>
                </w:p>
              </w:tc>
              <w:tc>
                <w:tcPr>
                  <w:tcW w:w="2964" w:type="dxa"/>
                  <w:tcBorders>
                    <w:top w:val="single" w:sz="4" w:space="0" w:color="000000"/>
                    <w:left w:val="single" w:sz="4" w:space="0" w:color="000000"/>
                    <w:bottom w:val="single" w:sz="4" w:space="0" w:color="000000"/>
                    <w:right w:val="single" w:sz="4" w:space="0" w:color="000000"/>
                  </w:tcBorders>
                  <w:vAlign w:val="center"/>
                </w:tcPr>
                <w:p w:rsidR="008D4A4D" w:rsidRPr="00FE3940" w:rsidRDefault="008D4A4D" w:rsidP="002B6EF3">
                  <w:pPr>
                    <w:ind w:left="-45"/>
                    <w:jc w:val="both"/>
                    <w:rPr>
                      <w:rFonts w:eastAsia="標楷體"/>
                      <w:u w:val="single"/>
                    </w:rPr>
                  </w:pPr>
                  <w:r w:rsidRPr="00FE3940">
                    <w:rPr>
                      <w:rFonts w:eastAsia="標楷體"/>
                      <w:u w:val="single"/>
                    </w:rPr>
                    <w:t>一級展演</w:t>
                  </w:r>
                  <w:r w:rsidRPr="00FE3940">
                    <w:rPr>
                      <w:rFonts w:eastAsia="標楷體"/>
                      <w:u w:val="single"/>
                    </w:rPr>
                    <w:t>1</w:t>
                  </w:r>
                  <w:r w:rsidRPr="00FE3940">
                    <w:rPr>
                      <w:rFonts w:eastAsia="標楷體"/>
                      <w:u w:val="single"/>
                    </w:rPr>
                    <w:t>場或</w:t>
                  </w:r>
                </w:p>
                <w:p w:rsidR="008D4A4D" w:rsidRPr="00FE3940" w:rsidRDefault="008D4A4D" w:rsidP="002B6EF3">
                  <w:pPr>
                    <w:ind w:left="-45"/>
                    <w:jc w:val="both"/>
                    <w:rPr>
                      <w:rFonts w:eastAsia="標楷體"/>
                      <w:u w:val="single"/>
                    </w:rPr>
                  </w:pPr>
                  <w:r w:rsidRPr="00FE3940">
                    <w:rPr>
                      <w:rFonts w:eastAsia="標楷體"/>
                      <w:u w:val="single"/>
                    </w:rPr>
                    <w:t>二級展演</w:t>
                  </w:r>
                  <w:r w:rsidRPr="00FE3940">
                    <w:rPr>
                      <w:rFonts w:eastAsia="標楷體"/>
                      <w:u w:val="single"/>
                    </w:rPr>
                    <w:t>2</w:t>
                  </w:r>
                  <w:r w:rsidRPr="00FE3940">
                    <w:rPr>
                      <w:rFonts w:eastAsia="標楷體"/>
                      <w:u w:val="single"/>
                    </w:rPr>
                    <w:t>場或</w:t>
                  </w:r>
                </w:p>
                <w:p w:rsidR="008D4A4D" w:rsidRPr="00FE3940" w:rsidRDefault="008D4A4D" w:rsidP="002B6EF3">
                  <w:pPr>
                    <w:ind w:left="-45"/>
                    <w:jc w:val="both"/>
                    <w:rPr>
                      <w:rFonts w:eastAsia="標楷體"/>
                      <w:u w:val="single"/>
                    </w:rPr>
                  </w:pPr>
                  <w:r w:rsidRPr="00FE3940">
                    <w:rPr>
                      <w:rFonts w:eastAsia="標楷體"/>
                      <w:u w:val="single"/>
                    </w:rPr>
                    <w:t>三級展演</w:t>
                  </w:r>
                  <w:r w:rsidRPr="00FE3940">
                    <w:rPr>
                      <w:rFonts w:eastAsia="標楷體"/>
                      <w:u w:val="single"/>
                    </w:rPr>
                    <w:t>4</w:t>
                  </w:r>
                  <w:r w:rsidRPr="00FE3940">
                    <w:rPr>
                      <w:rFonts w:eastAsia="標楷體"/>
                      <w:u w:val="single"/>
                    </w:rPr>
                    <w:t>場</w:t>
                  </w:r>
                </w:p>
              </w:tc>
            </w:tr>
          </w:tbl>
          <w:p w:rsidR="008D4A4D" w:rsidRPr="00FE3940" w:rsidRDefault="008D4A4D" w:rsidP="008D4A4D">
            <w:pPr>
              <w:spacing w:line="360" w:lineRule="exact"/>
              <w:rPr>
                <w:rFonts w:eastAsia="標楷體" w:cs="Calibri"/>
              </w:rPr>
            </w:pPr>
          </w:p>
          <w:p w:rsidR="008D4A4D" w:rsidRPr="00FE3940" w:rsidRDefault="008D4A4D" w:rsidP="008D4A4D">
            <w:pPr>
              <w:spacing w:line="360" w:lineRule="exact"/>
              <w:rPr>
                <w:rFonts w:eastAsia="標楷體" w:cs="Calibri"/>
              </w:rPr>
            </w:pPr>
            <w:r w:rsidRPr="00FE3940">
              <w:rPr>
                <w:rFonts w:eastAsia="標楷體" w:cs="Calibri" w:hint="eastAsia"/>
              </w:rPr>
              <w:t>（</w:t>
            </w:r>
            <w:r w:rsidRPr="00FE3940">
              <w:rPr>
                <w:rFonts w:eastAsia="標楷體" w:cs="Calibri" w:hint="eastAsia"/>
              </w:rPr>
              <w:t>2</w:t>
            </w:r>
            <w:r w:rsidRPr="00FE3940">
              <w:rPr>
                <w:rFonts w:eastAsia="標楷體" w:cs="Calibri" w:hint="eastAsia"/>
              </w:rPr>
              <w:t>）</w:t>
            </w:r>
            <w:r w:rsidRPr="00833239">
              <w:rPr>
                <w:rFonts w:ascii="Calibri" w:eastAsia="標楷體" w:hAnsi="Calibri" w:cs="Calibri" w:hint="eastAsia"/>
              </w:rPr>
              <w:t>音樂類</w:t>
            </w:r>
            <w:r w:rsidRPr="00833239">
              <w:rPr>
                <w:rFonts w:eastAsia="標楷體" w:cs="Calibri" w:hint="eastAsia"/>
              </w:rPr>
              <w:t>科</w:t>
            </w:r>
            <w:r w:rsidRPr="00833239">
              <w:rPr>
                <w:rFonts w:eastAsia="標楷體" w:hint="eastAsia"/>
                <w:kern w:val="0"/>
              </w:rPr>
              <w:t>教師升等</w:t>
            </w:r>
            <w:r w:rsidRPr="00833239">
              <w:rPr>
                <w:rFonts w:eastAsia="標楷體" w:cs="Calibri" w:hint="eastAsia"/>
              </w:rPr>
              <w:t>標準：</w:t>
            </w:r>
          </w:p>
          <w:tbl>
            <w:tblPr>
              <w:tblW w:w="4666" w:type="pct"/>
              <w:jc w:val="center"/>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1"/>
              <w:gridCol w:w="3512"/>
              <w:gridCol w:w="3996"/>
            </w:tblGrid>
            <w:tr w:rsidR="008D4A4D" w:rsidRPr="00833239" w:rsidTr="002B6EF3">
              <w:trPr>
                <w:jc w:val="center"/>
              </w:trPr>
              <w:tc>
                <w:tcPr>
                  <w:tcW w:w="982" w:type="dxa"/>
                  <w:tcBorders>
                    <w:top w:val="single" w:sz="4" w:space="0" w:color="000000"/>
                    <w:left w:val="single" w:sz="4" w:space="0" w:color="000000"/>
                    <w:bottom w:val="single" w:sz="4" w:space="0" w:color="000000"/>
                    <w:right w:val="single" w:sz="4" w:space="0" w:color="000000"/>
                  </w:tcBorders>
                  <w:vAlign w:val="center"/>
                </w:tcPr>
                <w:p w:rsidR="008D4A4D" w:rsidRPr="00833239" w:rsidRDefault="008D4A4D" w:rsidP="002B6EF3">
                  <w:pPr>
                    <w:ind w:leftChars="-45" w:rightChars="-45" w:right="-108" w:hangingChars="45" w:hanging="108"/>
                    <w:jc w:val="center"/>
                    <w:rPr>
                      <w:rFonts w:eastAsia="標楷體"/>
                    </w:rPr>
                  </w:pPr>
                  <w:r w:rsidRPr="00833239">
                    <w:rPr>
                      <w:rFonts w:eastAsia="標楷體"/>
                    </w:rPr>
                    <w:t>申請職別</w:t>
                  </w:r>
                </w:p>
              </w:tc>
              <w:tc>
                <w:tcPr>
                  <w:tcW w:w="2552" w:type="dxa"/>
                  <w:tcBorders>
                    <w:top w:val="single" w:sz="4" w:space="0" w:color="000000"/>
                    <w:left w:val="single" w:sz="4" w:space="0" w:color="000000"/>
                    <w:bottom w:val="single" w:sz="4" w:space="0" w:color="000000"/>
                    <w:right w:val="single" w:sz="4" w:space="0" w:color="000000"/>
                  </w:tcBorders>
                  <w:vAlign w:val="center"/>
                </w:tcPr>
                <w:p w:rsidR="008D4A4D" w:rsidRPr="00833239" w:rsidRDefault="008D4A4D" w:rsidP="002B6EF3">
                  <w:pPr>
                    <w:jc w:val="center"/>
                    <w:rPr>
                      <w:rFonts w:eastAsia="標楷體"/>
                    </w:rPr>
                  </w:pPr>
                  <w:r w:rsidRPr="00833239">
                    <w:rPr>
                      <w:rFonts w:eastAsia="標楷體"/>
                    </w:rPr>
                    <w:t>代表作品</w:t>
                  </w:r>
                </w:p>
              </w:tc>
              <w:tc>
                <w:tcPr>
                  <w:tcW w:w="2904" w:type="dxa"/>
                  <w:tcBorders>
                    <w:top w:val="single" w:sz="4" w:space="0" w:color="000000"/>
                    <w:left w:val="single" w:sz="4" w:space="0" w:color="000000"/>
                    <w:bottom w:val="single" w:sz="4" w:space="0" w:color="000000"/>
                    <w:right w:val="single" w:sz="4" w:space="0" w:color="000000"/>
                  </w:tcBorders>
                  <w:vAlign w:val="center"/>
                </w:tcPr>
                <w:p w:rsidR="008D4A4D" w:rsidRPr="00833239" w:rsidRDefault="008D4A4D" w:rsidP="002B6EF3">
                  <w:pPr>
                    <w:jc w:val="center"/>
                    <w:rPr>
                      <w:rFonts w:eastAsia="標楷體"/>
                    </w:rPr>
                  </w:pPr>
                  <w:r w:rsidRPr="00833239">
                    <w:rPr>
                      <w:rFonts w:eastAsia="標楷體"/>
                    </w:rPr>
                    <w:t>參考作品</w:t>
                  </w:r>
                </w:p>
              </w:tc>
            </w:tr>
            <w:tr w:rsidR="008D4A4D" w:rsidRPr="00833239" w:rsidTr="002B6EF3">
              <w:trPr>
                <w:trHeight w:val="755"/>
                <w:jc w:val="center"/>
              </w:trPr>
              <w:tc>
                <w:tcPr>
                  <w:tcW w:w="982" w:type="dxa"/>
                  <w:tcBorders>
                    <w:top w:val="single" w:sz="4" w:space="0" w:color="000000"/>
                    <w:left w:val="single" w:sz="4" w:space="0" w:color="000000"/>
                    <w:bottom w:val="single" w:sz="4" w:space="0" w:color="000000"/>
                    <w:right w:val="single" w:sz="4" w:space="0" w:color="000000"/>
                  </w:tcBorders>
                  <w:vAlign w:val="center"/>
                </w:tcPr>
                <w:p w:rsidR="008D4A4D" w:rsidRPr="00833239" w:rsidRDefault="008D4A4D" w:rsidP="002B6EF3">
                  <w:pPr>
                    <w:jc w:val="center"/>
                    <w:rPr>
                      <w:rFonts w:eastAsia="標楷體"/>
                    </w:rPr>
                  </w:pPr>
                  <w:r w:rsidRPr="00833239">
                    <w:rPr>
                      <w:rFonts w:eastAsia="標楷體"/>
                    </w:rPr>
                    <w:t>教授</w:t>
                  </w:r>
                </w:p>
              </w:tc>
              <w:tc>
                <w:tcPr>
                  <w:tcW w:w="2552" w:type="dxa"/>
                  <w:tcBorders>
                    <w:top w:val="single" w:sz="4" w:space="0" w:color="000000"/>
                    <w:left w:val="single" w:sz="4" w:space="0" w:color="000000"/>
                    <w:bottom w:val="single" w:sz="4" w:space="0" w:color="000000"/>
                    <w:right w:val="single" w:sz="4" w:space="0" w:color="000000"/>
                  </w:tcBorders>
                  <w:vAlign w:val="center"/>
                </w:tcPr>
                <w:p w:rsidR="008D4A4D" w:rsidRPr="00833239" w:rsidRDefault="008D4A4D" w:rsidP="002B6EF3">
                  <w:pPr>
                    <w:rPr>
                      <w:rFonts w:eastAsia="標楷體"/>
                    </w:rPr>
                  </w:pPr>
                  <w:r w:rsidRPr="00833239">
                    <w:rPr>
                      <w:rFonts w:eastAsia="標楷體"/>
                    </w:rPr>
                    <w:t>一級展演</w:t>
                  </w:r>
                  <w:r w:rsidRPr="00833239">
                    <w:rPr>
                      <w:rFonts w:eastAsia="標楷體"/>
                    </w:rPr>
                    <w:t>6</w:t>
                  </w:r>
                  <w:r w:rsidRPr="00833239">
                    <w:rPr>
                      <w:rFonts w:eastAsia="標楷體"/>
                    </w:rPr>
                    <w:t>場</w:t>
                  </w:r>
                </w:p>
                <w:p w:rsidR="008D4A4D" w:rsidRPr="00833239" w:rsidRDefault="008D4A4D" w:rsidP="002B6EF3">
                  <w:pPr>
                    <w:rPr>
                      <w:rFonts w:eastAsia="標楷體"/>
                    </w:rPr>
                  </w:pPr>
                  <w:r w:rsidRPr="00833239">
                    <w:rPr>
                      <w:rFonts w:eastAsia="標楷體"/>
                    </w:rPr>
                    <w:t>或二級展演</w:t>
                  </w:r>
                  <w:r w:rsidRPr="00833239">
                    <w:rPr>
                      <w:rFonts w:eastAsia="標楷體"/>
                    </w:rPr>
                    <w:t>7</w:t>
                  </w:r>
                  <w:r w:rsidRPr="00833239">
                    <w:rPr>
                      <w:rFonts w:eastAsia="標楷體"/>
                    </w:rPr>
                    <w:t>場</w:t>
                  </w:r>
                </w:p>
                <w:p w:rsidR="008D4A4D" w:rsidRPr="00833239" w:rsidRDefault="008D4A4D" w:rsidP="002B6EF3">
                  <w:pPr>
                    <w:rPr>
                      <w:rFonts w:eastAsia="標楷體"/>
                    </w:rPr>
                  </w:pPr>
                  <w:r w:rsidRPr="00833239">
                    <w:rPr>
                      <w:rFonts w:eastAsia="標楷體"/>
                    </w:rPr>
                    <w:t>或三級展演</w:t>
                  </w:r>
                  <w:r w:rsidRPr="00833239">
                    <w:rPr>
                      <w:rFonts w:eastAsia="標楷體"/>
                    </w:rPr>
                    <w:t>8</w:t>
                  </w:r>
                  <w:r w:rsidRPr="00833239">
                    <w:rPr>
                      <w:rFonts w:eastAsia="標楷體"/>
                    </w:rPr>
                    <w:t>場</w:t>
                  </w:r>
                  <w:r w:rsidRPr="00833239">
                    <w:rPr>
                      <w:rFonts w:eastAsia="標楷體"/>
                    </w:rPr>
                    <w:t xml:space="preserve"> </w:t>
                  </w:r>
                </w:p>
              </w:tc>
              <w:tc>
                <w:tcPr>
                  <w:tcW w:w="2904" w:type="dxa"/>
                  <w:tcBorders>
                    <w:top w:val="single" w:sz="4" w:space="0" w:color="000000"/>
                    <w:left w:val="single" w:sz="4" w:space="0" w:color="000000"/>
                    <w:bottom w:val="single" w:sz="4" w:space="0" w:color="000000"/>
                    <w:right w:val="single" w:sz="4" w:space="0" w:color="000000"/>
                  </w:tcBorders>
                </w:tcPr>
                <w:p w:rsidR="008D4A4D" w:rsidRPr="00833239" w:rsidRDefault="008D4A4D" w:rsidP="002B6EF3">
                  <w:pPr>
                    <w:rPr>
                      <w:rFonts w:eastAsia="標楷體"/>
                    </w:rPr>
                  </w:pPr>
                  <w:r w:rsidRPr="00833239">
                    <w:rPr>
                      <w:rFonts w:eastAsia="標楷體"/>
                    </w:rPr>
                    <w:t>一級展演</w:t>
                  </w:r>
                  <w:r w:rsidRPr="00833239">
                    <w:rPr>
                      <w:rFonts w:eastAsia="標楷體"/>
                    </w:rPr>
                    <w:t>2</w:t>
                  </w:r>
                  <w:r w:rsidRPr="00833239">
                    <w:rPr>
                      <w:rFonts w:eastAsia="標楷體"/>
                    </w:rPr>
                    <w:t>場或</w:t>
                  </w:r>
                </w:p>
                <w:p w:rsidR="008D4A4D" w:rsidRPr="00833239" w:rsidRDefault="008D4A4D" w:rsidP="002B6EF3">
                  <w:pPr>
                    <w:rPr>
                      <w:rFonts w:eastAsia="標楷體"/>
                    </w:rPr>
                  </w:pPr>
                  <w:r w:rsidRPr="00833239">
                    <w:rPr>
                      <w:rFonts w:eastAsia="標楷體"/>
                    </w:rPr>
                    <w:t>二級展演</w:t>
                  </w:r>
                  <w:r w:rsidRPr="00833239">
                    <w:rPr>
                      <w:rFonts w:eastAsia="標楷體"/>
                    </w:rPr>
                    <w:t>3</w:t>
                  </w:r>
                  <w:r w:rsidRPr="00833239">
                    <w:rPr>
                      <w:rFonts w:eastAsia="標楷體"/>
                    </w:rPr>
                    <w:t>場</w:t>
                  </w:r>
                </w:p>
              </w:tc>
            </w:tr>
            <w:tr w:rsidR="008D4A4D" w:rsidRPr="00833239" w:rsidTr="002B6EF3">
              <w:trPr>
                <w:trHeight w:val="264"/>
                <w:jc w:val="center"/>
              </w:trPr>
              <w:tc>
                <w:tcPr>
                  <w:tcW w:w="982" w:type="dxa"/>
                  <w:tcBorders>
                    <w:top w:val="single" w:sz="4" w:space="0" w:color="000000"/>
                    <w:left w:val="single" w:sz="4" w:space="0" w:color="000000"/>
                    <w:bottom w:val="single" w:sz="4" w:space="0" w:color="000000"/>
                    <w:right w:val="single" w:sz="4" w:space="0" w:color="000000"/>
                  </w:tcBorders>
                  <w:vAlign w:val="center"/>
                </w:tcPr>
                <w:p w:rsidR="008D4A4D" w:rsidRPr="00833239" w:rsidRDefault="008D4A4D" w:rsidP="002B6EF3">
                  <w:pPr>
                    <w:jc w:val="center"/>
                    <w:rPr>
                      <w:rFonts w:eastAsia="標楷體"/>
                    </w:rPr>
                  </w:pPr>
                  <w:r w:rsidRPr="00833239">
                    <w:rPr>
                      <w:rFonts w:eastAsia="標楷體"/>
                    </w:rPr>
                    <w:t>副教授</w:t>
                  </w:r>
                </w:p>
              </w:tc>
              <w:tc>
                <w:tcPr>
                  <w:tcW w:w="2552" w:type="dxa"/>
                  <w:tcBorders>
                    <w:top w:val="single" w:sz="4" w:space="0" w:color="000000"/>
                    <w:left w:val="single" w:sz="4" w:space="0" w:color="000000"/>
                    <w:bottom w:val="single" w:sz="4" w:space="0" w:color="000000"/>
                    <w:right w:val="single" w:sz="4" w:space="0" w:color="000000"/>
                  </w:tcBorders>
                  <w:vAlign w:val="center"/>
                </w:tcPr>
                <w:p w:rsidR="008D4A4D" w:rsidRPr="00833239" w:rsidRDefault="008D4A4D" w:rsidP="002B6EF3">
                  <w:pPr>
                    <w:rPr>
                      <w:rFonts w:eastAsia="標楷體"/>
                    </w:rPr>
                  </w:pPr>
                  <w:r w:rsidRPr="00833239">
                    <w:rPr>
                      <w:rFonts w:eastAsia="標楷體"/>
                    </w:rPr>
                    <w:t>一級展演</w:t>
                  </w:r>
                  <w:r w:rsidRPr="00833239">
                    <w:rPr>
                      <w:rFonts w:eastAsia="標楷體"/>
                    </w:rPr>
                    <w:t>6</w:t>
                  </w:r>
                  <w:r w:rsidRPr="00833239">
                    <w:rPr>
                      <w:rFonts w:eastAsia="標楷體"/>
                    </w:rPr>
                    <w:t>場</w:t>
                  </w:r>
                </w:p>
                <w:p w:rsidR="008D4A4D" w:rsidRPr="00833239" w:rsidRDefault="008D4A4D" w:rsidP="002B6EF3">
                  <w:pPr>
                    <w:rPr>
                      <w:rFonts w:eastAsia="標楷體"/>
                    </w:rPr>
                  </w:pPr>
                  <w:r w:rsidRPr="00833239">
                    <w:rPr>
                      <w:rFonts w:eastAsia="標楷體"/>
                    </w:rPr>
                    <w:t>或二級展演</w:t>
                  </w:r>
                  <w:r w:rsidRPr="00833239">
                    <w:rPr>
                      <w:rFonts w:eastAsia="標楷體"/>
                    </w:rPr>
                    <w:t>7</w:t>
                  </w:r>
                  <w:r w:rsidRPr="00833239">
                    <w:rPr>
                      <w:rFonts w:eastAsia="標楷體"/>
                    </w:rPr>
                    <w:t>場</w:t>
                  </w:r>
                </w:p>
                <w:p w:rsidR="008D4A4D" w:rsidRPr="00833239" w:rsidRDefault="008D4A4D" w:rsidP="002B6EF3">
                  <w:pPr>
                    <w:rPr>
                      <w:rFonts w:eastAsia="標楷體"/>
                    </w:rPr>
                  </w:pPr>
                  <w:r w:rsidRPr="00833239">
                    <w:rPr>
                      <w:rFonts w:eastAsia="標楷體"/>
                    </w:rPr>
                    <w:t>或三級展演</w:t>
                  </w:r>
                  <w:r w:rsidRPr="00833239">
                    <w:rPr>
                      <w:rFonts w:eastAsia="標楷體"/>
                    </w:rPr>
                    <w:t>8</w:t>
                  </w:r>
                  <w:r w:rsidRPr="00833239">
                    <w:rPr>
                      <w:rFonts w:eastAsia="標楷體"/>
                    </w:rPr>
                    <w:t>場</w:t>
                  </w:r>
                </w:p>
              </w:tc>
              <w:tc>
                <w:tcPr>
                  <w:tcW w:w="2904" w:type="dxa"/>
                  <w:tcBorders>
                    <w:top w:val="single" w:sz="4" w:space="0" w:color="000000"/>
                    <w:left w:val="single" w:sz="4" w:space="0" w:color="000000"/>
                    <w:bottom w:val="single" w:sz="4" w:space="0" w:color="000000"/>
                    <w:right w:val="single" w:sz="4" w:space="0" w:color="000000"/>
                  </w:tcBorders>
                </w:tcPr>
                <w:p w:rsidR="008D4A4D" w:rsidRPr="00833239" w:rsidRDefault="008D4A4D" w:rsidP="002B6EF3">
                  <w:pPr>
                    <w:rPr>
                      <w:rFonts w:eastAsia="標楷體"/>
                    </w:rPr>
                  </w:pPr>
                  <w:r w:rsidRPr="00833239">
                    <w:rPr>
                      <w:rFonts w:eastAsia="標楷體"/>
                    </w:rPr>
                    <w:t>一級展演</w:t>
                  </w:r>
                  <w:r w:rsidRPr="00833239">
                    <w:rPr>
                      <w:rFonts w:eastAsia="標楷體"/>
                    </w:rPr>
                    <w:t>1</w:t>
                  </w:r>
                  <w:r w:rsidRPr="00833239">
                    <w:rPr>
                      <w:rFonts w:eastAsia="標楷體"/>
                    </w:rPr>
                    <w:t>場或</w:t>
                  </w:r>
                </w:p>
                <w:p w:rsidR="008D4A4D" w:rsidRPr="00833239" w:rsidRDefault="008D4A4D" w:rsidP="002B6EF3">
                  <w:pPr>
                    <w:rPr>
                      <w:rFonts w:eastAsia="標楷體"/>
                    </w:rPr>
                  </w:pPr>
                  <w:r w:rsidRPr="00833239">
                    <w:rPr>
                      <w:rFonts w:eastAsia="標楷體"/>
                    </w:rPr>
                    <w:t>二級展演</w:t>
                  </w:r>
                  <w:r w:rsidRPr="00833239">
                    <w:rPr>
                      <w:rFonts w:eastAsia="標楷體"/>
                    </w:rPr>
                    <w:t>2</w:t>
                  </w:r>
                  <w:r w:rsidRPr="00833239">
                    <w:rPr>
                      <w:rFonts w:eastAsia="標楷體"/>
                    </w:rPr>
                    <w:t>場</w:t>
                  </w:r>
                </w:p>
              </w:tc>
            </w:tr>
            <w:tr w:rsidR="008D4A4D" w:rsidRPr="00833239" w:rsidTr="002B6EF3">
              <w:trPr>
                <w:trHeight w:val="541"/>
                <w:jc w:val="center"/>
              </w:trPr>
              <w:tc>
                <w:tcPr>
                  <w:tcW w:w="982" w:type="dxa"/>
                  <w:tcBorders>
                    <w:top w:val="single" w:sz="4" w:space="0" w:color="000000"/>
                    <w:left w:val="single" w:sz="4" w:space="0" w:color="000000"/>
                    <w:bottom w:val="single" w:sz="4" w:space="0" w:color="000000"/>
                    <w:right w:val="single" w:sz="4" w:space="0" w:color="000000"/>
                  </w:tcBorders>
                  <w:vAlign w:val="center"/>
                </w:tcPr>
                <w:p w:rsidR="008D4A4D" w:rsidRPr="00833239" w:rsidRDefault="008D4A4D" w:rsidP="002B6EF3">
                  <w:pPr>
                    <w:jc w:val="center"/>
                    <w:rPr>
                      <w:rFonts w:eastAsia="標楷體"/>
                    </w:rPr>
                  </w:pPr>
                  <w:r w:rsidRPr="00833239">
                    <w:rPr>
                      <w:rFonts w:eastAsia="標楷體"/>
                    </w:rPr>
                    <w:t>助理教授</w:t>
                  </w:r>
                </w:p>
              </w:tc>
              <w:tc>
                <w:tcPr>
                  <w:tcW w:w="2552" w:type="dxa"/>
                  <w:tcBorders>
                    <w:top w:val="single" w:sz="4" w:space="0" w:color="000000"/>
                    <w:left w:val="single" w:sz="4" w:space="0" w:color="000000"/>
                    <w:bottom w:val="single" w:sz="4" w:space="0" w:color="000000"/>
                    <w:right w:val="single" w:sz="4" w:space="0" w:color="000000"/>
                  </w:tcBorders>
                  <w:vAlign w:val="center"/>
                </w:tcPr>
                <w:p w:rsidR="008D4A4D" w:rsidRPr="00833239" w:rsidRDefault="008D4A4D" w:rsidP="002B6EF3">
                  <w:pPr>
                    <w:rPr>
                      <w:rFonts w:eastAsia="標楷體"/>
                    </w:rPr>
                  </w:pPr>
                  <w:r w:rsidRPr="00833239">
                    <w:rPr>
                      <w:rFonts w:eastAsia="標楷體"/>
                    </w:rPr>
                    <w:t>一級展演</w:t>
                  </w:r>
                  <w:r w:rsidRPr="00833239">
                    <w:rPr>
                      <w:rFonts w:eastAsia="標楷體"/>
                    </w:rPr>
                    <w:t>5</w:t>
                  </w:r>
                  <w:r w:rsidRPr="00833239">
                    <w:rPr>
                      <w:rFonts w:eastAsia="標楷體"/>
                    </w:rPr>
                    <w:t>場</w:t>
                  </w:r>
                </w:p>
                <w:p w:rsidR="008D4A4D" w:rsidRPr="00833239" w:rsidRDefault="008D4A4D" w:rsidP="002B6EF3">
                  <w:pPr>
                    <w:rPr>
                      <w:rFonts w:eastAsia="標楷體"/>
                    </w:rPr>
                  </w:pPr>
                  <w:r w:rsidRPr="00833239">
                    <w:rPr>
                      <w:rFonts w:eastAsia="標楷體"/>
                    </w:rPr>
                    <w:t>或二級展演</w:t>
                  </w:r>
                  <w:r w:rsidRPr="00833239">
                    <w:rPr>
                      <w:rFonts w:eastAsia="標楷體"/>
                    </w:rPr>
                    <w:t>6</w:t>
                  </w:r>
                  <w:r w:rsidRPr="00833239">
                    <w:rPr>
                      <w:rFonts w:eastAsia="標楷體"/>
                    </w:rPr>
                    <w:t>場</w:t>
                  </w:r>
                </w:p>
                <w:p w:rsidR="008D4A4D" w:rsidRPr="00833239" w:rsidRDefault="008D4A4D" w:rsidP="002B6EF3">
                  <w:pPr>
                    <w:rPr>
                      <w:rFonts w:eastAsia="標楷體"/>
                    </w:rPr>
                  </w:pPr>
                  <w:r w:rsidRPr="00833239">
                    <w:rPr>
                      <w:rFonts w:eastAsia="標楷體"/>
                    </w:rPr>
                    <w:t>或三級展演</w:t>
                  </w:r>
                  <w:r w:rsidRPr="00833239">
                    <w:rPr>
                      <w:rFonts w:eastAsia="標楷體"/>
                    </w:rPr>
                    <w:t>7</w:t>
                  </w:r>
                  <w:r w:rsidRPr="00833239">
                    <w:rPr>
                      <w:rFonts w:eastAsia="標楷體"/>
                    </w:rPr>
                    <w:t>場</w:t>
                  </w:r>
                </w:p>
              </w:tc>
              <w:tc>
                <w:tcPr>
                  <w:tcW w:w="2904" w:type="dxa"/>
                  <w:tcBorders>
                    <w:top w:val="single" w:sz="4" w:space="0" w:color="000000"/>
                    <w:left w:val="single" w:sz="4" w:space="0" w:color="000000"/>
                    <w:bottom w:val="single" w:sz="4" w:space="0" w:color="000000"/>
                    <w:right w:val="single" w:sz="4" w:space="0" w:color="000000"/>
                  </w:tcBorders>
                  <w:vAlign w:val="center"/>
                </w:tcPr>
                <w:p w:rsidR="008D4A4D" w:rsidRPr="00833239" w:rsidRDefault="008D4A4D" w:rsidP="002B6EF3">
                  <w:pPr>
                    <w:rPr>
                      <w:rFonts w:eastAsia="標楷體"/>
                    </w:rPr>
                  </w:pPr>
                  <w:r w:rsidRPr="00833239">
                    <w:rPr>
                      <w:rFonts w:eastAsia="標楷體"/>
                    </w:rPr>
                    <w:t>一級展演</w:t>
                  </w:r>
                  <w:r w:rsidRPr="00833239">
                    <w:rPr>
                      <w:rFonts w:eastAsia="標楷體"/>
                    </w:rPr>
                    <w:t>1</w:t>
                  </w:r>
                  <w:r w:rsidRPr="00833239">
                    <w:rPr>
                      <w:rFonts w:eastAsia="標楷體"/>
                    </w:rPr>
                    <w:t>場或</w:t>
                  </w:r>
                </w:p>
                <w:p w:rsidR="008D4A4D" w:rsidRPr="00833239" w:rsidRDefault="008D4A4D" w:rsidP="002B6EF3">
                  <w:pPr>
                    <w:rPr>
                      <w:rFonts w:eastAsia="標楷體"/>
                    </w:rPr>
                  </w:pPr>
                  <w:r w:rsidRPr="00833239">
                    <w:rPr>
                      <w:rFonts w:eastAsia="標楷體"/>
                    </w:rPr>
                    <w:t>二級展演</w:t>
                  </w:r>
                  <w:r w:rsidRPr="00833239">
                    <w:rPr>
                      <w:rFonts w:eastAsia="標楷體"/>
                    </w:rPr>
                    <w:t>2</w:t>
                  </w:r>
                  <w:r w:rsidRPr="00833239">
                    <w:rPr>
                      <w:rFonts w:eastAsia="標楷體"/>
                    </w:rPr>
                    <w:t>場或</w:t>
                  </w:r>
                </w:p>
                <w:p w:rsidR="008D4A4D" w:rsidRPr="00833239" w:rsidRDefault="008D4A4D" w:rsidP="002B6EF3">
                  <w:pPr>
                    <w:rPr>
                      <w:rFonts w:eastAsia="標楷體"/>
                    </w:rPr>
                  </w:pPr>
                  <w:r w:rsidRPr="00833239">
                    <w:rPr>
                      <w:rFonts w:eastAsia="標楷體"/>
                    </w:rPr>
                    <w:t>三級</w:t>
                  </w:r>
                  <w:r w:rsidRPr="00833239">
                    <w:rPr>
                      <w:rFonts w:eastAsia="標楷體"/>
                    </w:rPr>
                    <w:t>4</w:t>
                  </w:r>
                  <w:r w:rsidRPr="00833239">
                    <w:rPr>
                      <w:rFonts w:eastAsia="標楷體"/>
                    </w:rPr>
                    <w:t>場</w:t>
                  </w:r>
                </w:p>
              </w:tc>
            </w:tr>
          </w:tbl>
          <w:p w:rsidR="008D4A4D" w:rsidRPr="00FE3940" w:rsidRDefault="008D4A4D" w:rsidP="008D4A4D">
            <w:pPr>
              <w:spacing w:line="0" w:lineRule="atLeast"/>
              <w:ind w:left="2"/>
              <w:rPr>
                <w:rFonts w:eastAsia="標楷體"/>
              </w:rPr>
            </w:pPr>
          </w:p>
          <w:p w:rsidR="008D4A4D" w:rsidRPr="00FE3940" w:rsidRDefault="008D4A4D" w:rsidP="008D4A4D">
            <w:pPr>
              <w:spacing w:line="360" w:lineRule="exact"/>
              <w:rPr>
                <w:rFonts w:eastAsia="標楷體"/>
              </w:rPr>
            </w:pPr>
            <w:r w:rsidRPr="00FE3940">
              <w:rPr>
                <w:rFonts w:eastAsia="標楷體" w:hint="eastAsia"/>
                <w:u w:val="single"/>
              </w:rPr>
              <w:t>3</w:t>
            </w:r>
            <w:r w:rsidRPr="00FE3940">
              <w:rPr>
                <w:rFonts w:eastAsia="標楷體"/>
                <w:u w:val="single"/>
              </w:rPr>
              <w:t>.</w:t>
            </w:r>
            <w:r w:rsidRPr="00FE3940">
              <w:rPr>
                <w:rFonts w:eastAsia="標楷體" w:hAnsi="標楷體"/>
              </w:rPr>
              <w:t>基礎科學教育中心</w:t>
            </w:r>
          </w:p>
          <w:tbl>
            <w:tblPr>
              <w:tblW w:w="4669" w:type="pct"/>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4"/>
              <w:gridCol w:w="3543"/>
              <w:gridCol w:w="3828"/>
            </w:tblGrid>
            <w:tr w:rsidR="008D4A4D" w:rsidRPr="00FE3940" w:rsidTr="008D4A4D">
              <w:tc>
                <w:tcPr>
                  <w:tcW w:w="1494" w:type="dxa"/>
                  <w:vAlign w:val="center"/>
                </w:tcPr>
                <w:p w:rsidR="008D4A4D" w:rsidRPr="00FE3940" w:rsidRDefault="008D4A4D" w:rsidP="002B6EF3">
                  <w:pPr>
                    <w:ind w:rightChars="-11" w:right="-26"/>
                    <w:jc w:val="center"/>
                    <w:rPr>
                      <w:rFonts w:eastAsia="標楷體"/>
                      <w:szCs w:val="22"/>
                    </w:rPr>
                  </w:pPr>
                  <w:r w:rsidRPr="00FE3940">
                    <w:rPr>
                      <w:rFonts w:eastAsia="標楷體" w:hAnsi="Calibri"/>
                      <w:szCs w:val="22"/>
                    </w:rPr>
                    <w:t>申請類別</w:t>
                  </w:r>
                </w:p>
              </w:tc>
              <w:tc>
                <w:tcPr>
                  <w:tcW w:w="3543" w:type="dxa"/>
                </w:tcPr>
                <w:p w:rsidR="008D4A4D" w:rsidRPr="00FE3940" w:rsidRDefault="008D4A4D" w:rsidP="002B6EF3">
                  <w:pPr>
                    <w:jc w:val="center"/>
                    <w:rPr>
                      <w:rFonts w:eastAsia="標楷體"/>
                      <w:szCs w:val="22"/>
                    </w:rPr>
                  </w:pPr>
                  <w:r w:rsidRPr="00FE3940">
                    <w:rPr>
                      <w:rFonts w:eastAsia="標楷體" w:hAnsi="Calibri"/>
                      <w:szCs w:val="22"/>
                    </w:rPr>
                    <w:t>主論文</w:t>
                  </w:r>
                </w:p>
                <w:p w:rsidR="008D4A4D" w:rsidRPr="00FE3940" w:rsidRDefault="008D4A4D" w:rsidP="002B6EF3">
                  <w:pPr>
                    <w:jc w:val="center"/>
                    <w:rPr>
                      <w:rFonts w:eastAsia="標楷體"/>
                      <w:szCs w:val="22"/>
                    </w:rPr>
                  </w:pPr>
                  <w:r w:rsidRPr="00FE3940">
                    <w:rPr>
                      <w:rFonts w:eastAsia="標楷體" w:hAnsi="Calibri"/>
                      <w:szCs w:val="22"/>
                    </w:rPr>
                    <w:t>（</w:t>
                  </w:r>
                  <w:r w:rsidRPr="00FE3940">
                    <w:rPr>
                      <w:rFonts w:eastAsia="標楷體"/>
                      <w:szCs w:val="22"/>
                    </w:rPr>
                    <w:t>SCI/SSCI/EI</w:t>
                  </w:r>
                  <w:r w:rsidRPr="00FE3940">
                    <w:rPr>
                      <w:rFonts w:eastAsia="標楷體" w:hAnsi="Calibri"/>
                      <w:szCs w:val="22"/>
                    </w:rPr>
                    <w:t>論文）</w:t>
                  </w:r>
                </w:p>
              </w:tc>
              <w:tc>
                <w:tcPr>
                  <w:tcW w:w="3828" w:type="dxa"/>
                </w:tcPr>
                <w:p w:rsidR="008D4A4D" w:rsidRPr="00FE3940" w:rsidRDefault="008D4A4D" w:rsidP="002B6EF3">
                  <w:pPr>
                    <w:widowControl/>
                    <w:jc w:val="center"/>
                    <w:rPr>
                      <w:rFonts w:eastAsia="標楷體"/>
                      <w:szCs w:val="22"/>
                    </w:rPr>
                  </w:pPr>
                  <w:r w:rsidRPr="00FE3940">
                    <w:rPr>
                      <w:rFonts w:eastAsia="標楷體" w:hAnsi="Calibri"/>
                      <w:szCs w:val="22"/>
                    </w:rPr>
                    <w:t>參考論文</w:t>
                  </w:r>
                </w:p>
                <w:p w:rsidR="008D4A4D" w:rsidRPr="00FE3940" w:rsidRDefault="008D4A4D" w:rsidP="002B6EF3">
                  <w:pPr>
                    <w:widowControl/>
                    <w:jc w:val="center"/>
                    <w:rPr>
                      <w:rFonts w:eastAsia="標楷體"/>
                      <w:szCs w:val="22"/>
                    </w:rPr>
                  </w:pPr>
                  <w:r w:rsidRPr="00FE3940">
                    <w:rPr>
                      <w:rFonts w:eastAsia="標楷體" w:hAnsi="Calibri"/>
                      <w:szCs w:val="22"/>
                    </w:rPr>
                    <w:t>（</w:t>
                  </w:r>
                  <w:r w:rsidRPr="00FE3940">
                    <w:rPr>
                      <w:rFonts w:eastAsia="標楷體"/>
                      <w:szCs w:val="22"/>
                    </w:rPr>
                    <w:t>SCI/SSCI/EI</w:t>
                  </w:r>
                  <w:r w:rsidRPr="00FE3940">
                    <w:rPr>
                      <w:rFonts w:eastAsia="標楷體" w:hAnsi="Calibri"/>
                      <w:szCs w:val="22"/>
                    </w:rPr>
                    <w:t>論文）</w:t>
                  </w:r>
                </w:p>
              </w:tc>
            </w:tr>
            <w:tr w:rsidR="008D4A4D" w:rsidRPr="00FE3940" w:rsidTr="008D4A4D">
              <w:tc>
                <w:tcPr>
                  <w:tcW w:w="1494" w:type="dxa"/>
                  <w:vAlign w:val="center"/>
                </w:tcPr>
                <w:p w:rsidR="008D4A4D" w:rsidRPr="00FE3940" w:rsidRDefault="008D4A4D" w:rsidP="002B6EF3">
                  <w:pPr>
                    <w:ind w:rightChars="-11" w:right="-26"/>
                    <w:jc w:val="center"/>
                    <w:rPr>
                      <w:rFonts w:eastAsia="標楷體"/>
                      <w:szCs w:val="22"/>
                    </w:rPr>
                  </w:pPr>
                  <w:r w:rsidRPr="00FE3940">
                    <w:rPr>
                      <w:rFonts w:eastAsia="標楷體" w:hAnsi="Calibri"/>
                      <w:szCs w:val="22"/>
                    </w:rPr>
                    <w:t>教授</w:t>
                  </w:r>
                </w:p>
              </w:tc>
              <w:tc>
                <w:tcPr>
                  <w:tcW w:w="3543" w:type="dxa"/>
                </w:tcPr>
                <w:p w:rsidR="008D4A4D" w:rsidRPr="00FE3940" w:rsidRDefault="008D4A4D" w:rsidP="002B6EF3">
                  <w:pPr>
                    <w:rPr>
                      <w:rFonts w:eastAsia="標楷體"/>
                      <w:szCs w:val="22"/>
                    </w:rPr>
                  </w:pPr>
                  <w:r w:rsidRPr="00FE3940">
                    <w:rPr>
                      <w:rFonts w:eastAsia="標楷體"/>
                      <w:szCs w:val="22"/>
                    </w:rPr>
                    <w:t>4</w:t>
                  </w:r>
                  <w:r w:rsidRPr="00FE3940">
                    <w:rPr>
                      <w:rFonts w:eastAsia="標楷體" w:hAnsi="Calibri"/>
                      <w:szCs w:val="22"/>
                    </w:rPr>
                    <w:t>篇</w:t>
                  </w:r>
                </w:p>
              </w:tc>
              <w:tc>
                <w:tcPr>
                  <w:tcW w:w="3828" w:type="dxa"/>
                </w:tcPr>
                <w:p w:rsidR="008D4A4D" w:rsidRPr="00FE3940" w:rsidRDefault="008D4A4D" w:rsidP="002B6EF3">
                  <w:pPr>
                    <w:widowControl/>
                    <w:jc w:val="both"/>
                    <w:rPr>
                      <w:rFonts w:eastAsia="標楷體"/>
                      <w:szCs w:val="22"/>
                    </w:rPr>
                  </w:pPr>
                  <w:r w:rsidRPr="00FE3940">
                    <w:rPr>
                      <w:rFonts w:eastAsia="標楷體"/>
                      <w:szCs w:val="22"/>
                    </w:rPr>
                    <w:t xml:space="preserve">5 </w:t>
                  </w:r>
                  <w:r w:rsidRPr="00FE3940">
                    <w:rPr>
                      <w:rFonts w:eastAsia="標楷體" w:hAnsi="Calibri"/>
                      <w:szCs w:val="22"/>
                    </w:rPr>
                    <w:t>篇</w:t>
                  </w:r>
                </w:p>
              </w:tc>
            </w:tr>
            <w:tr w:rsidR="008D4A4D" w:rsidRPr="00FE3940" w:rsidTr="008D4A4D">
              <w:tc>
                <w:tcPr>
                  <w:tcW w:w="1494" w:type="dxa"/>
                  <w:vAlign w:val="center"/>
                </w:tcPr>
                <w:p w:rsidR="008D4A4D" w:rsidRPr="00FE3940" w:rsidRDefault="008D4A4D" w:rsidP="002B6EF3">
                  <w:pPr>
                    <w:ind w:rightChars="-11" w:right="-26"/>
                    <w:jc w:val="center"/>
                    <w:rPr>
                      <w:rFonts w:eastAsia="標楷體"/>
                      <w:szCs w:val="22"/>
                    </w:rPr>
                  </w:pPr>
                  <w:r w:rsidRPr="00FE3940">
                    <w:rPr>
                      <w:rFonts w:eastAsia="標楷體" w:hAnsi="Calibri"/>
                      <w:szCs w:val="22"/>
                    </w:rPr>
                    <w:t>副教授</w:t>
                  </w:r>
                </w:p>
              </w:tc>
              <w:tc>
                <w:tcPr>
                  <w:tcW w:w="3543" w:type="dxa"/>
                </w:tcPr>
                <w:p w:rsidR="008D4A4D" w:rsidRPr="00FE3940" w:rsidRDefault="008D4A4D" w:rsidP="002B6EF3">
                  <w:pPr>
                    <w:rPr>
                      <w:rFonts w:eastAsia="標楷體"/>
                      <w:szCs w:val="22"/>
                    </w:rPr>
                  </w:pPr>
                  <w:r w:rsidRPr="00FE3940">
                    <w:rPr>
                      <w:rFonts w:eastAsia="標楷體"/>
                      <w:szCs w:val="22"/>
                    </w:rPr>
                    <w:t>3</w:t>
                  </w:r>
                  <w:r w:rsidRPr="00FE3940">
                    <w:rPr>
                      <w:rFonts w:eastAsia="標楷體" w:hAnsi="Calibri"/>
                      <w:szCs w:val="22"/>
                    </w:rPr>
                    <w:t>篇</w:t>
                  </w:r>
                </w:p>
              </w:tc>
              <w:tc>
                <w:tcPr>
                  <w:tcW w:w="3828" w:type="dxa"/>
                </w:tcPr>
                <w:p w:rsidR="008D4A4D" w:rsidRPr="00FE3940" w:rsidRDefault="008D4A4D" w:rsidP="002B6EF3">
                  <w:pPr>
                    <w:widowControl/>
                    <w:jc w:val="both"/>
                    <w:rPr>
                      <w:rFonts w:eastAsia="標楷體"/>
                      <w:szCs w:val="22"/>
                    </w:rPr>
                  </w:pPr>
                  <w:r w:rsidRPr="00FE3940">
                    <w:rPr>
                      <w:rFonts w:eastAsia="標楷體"/>
                      <w:szCs w:val="22"/>
                    </w:rPr>
                    <w:t xml:space="preserve">4 </w:t>
                  </w:r>
                  <w:r w:rsidRPr="00FE3940">
                    <w:rPr>
                      <w:rFonts w:eastAsia="標楷體" w:hAnsi="Calibri"/>
                      <w:szCs w:val="22"/>
                    </w:rPr>
                    <w:t>篇</w:t>
                  </w:r>
                </w:p>
              </w:tc>
            </w:tr>
            <w:tr w:rsidR="008D4A4D" w:rsidRPr="00FE3940" w:rsidTr="008D4A4D">
              <w:tc>
                <w:tcPr>
                  <w:tcW w:w="1494" w:type="dxa"/>
                  <w:vAlign w:val="center"/>
                </w:tcPr>
                <w:p w:rsidR="008D4A4D" w:rsidRPr="00FE3940" w:rsidRDefault="008D4A4D" w:rsidP="002B6EF3">
                  <w:pPr>
                    <w:ind w:rightChars="-11" w:right="-26"/>
                    <w:jc w:val="center"/>
                    <w:rPr>
                      <w:rFonts w:eastAsia="標楷體"/>
                      <w:szCs w:val="22"/>
                    </w:rPr>
                  </w:pPr>
                  <w:r w:rsidRPr="00FE3940">
                    <w:rPr>
                      <w:rFonts w:eastAsia="標楷體" w:hAnsi="Calibri"/>
                      <w:szCs w:val="22"/>
                    </w:rPr>
                    <w:t>助理教授</w:t>
                  </w:r>
                </w:p>
              </w:tc>
              <w:tc>
                <w:tcPr>
                  <w:tcW w:w="3543" w:type="dxa"/>
                </w:tcPr>
                <w:p w:rsidR="008D4A4D" w:rsidRPr="00FE3940" w:rsidRDefault="008D4A4D" w:rsidP="002B6EF3">
                  <w:pPr>
                    <w:rPr>
                      <w:rFonts w:eastAsia="標楷體"/>
                      <w:szCs w:val="22"/>
                    </w:rPr>
                  </w:pPr>
                  <w:r w:rsidRPr="00FE3940">
                    <w:rPr>
                      <w:rFonts w:eastAsia="標楷體"/>
                      <w:szCs w:val="22"/>
                    </w:rPr>
                    <w:t>2</w:t>
                  </w:r>
                  <w:r w:rsidRPr="00FE3940">
                    <w:rPr>
                      <w:rFonts w:eastAsia="標楷體" w:hAnsi="Calibri"/>
                      <w:szCs w:val="22"/>
                    </w:rPr>
                    <w:t>篇</w:t>
                  </w:r>
                </w:p>
              </w:tc>
              <w:tc>
                <w:tcPr>
                  <w:tcW w:w="3828" w:type="dxa"/>
                </w:tcPr>
                <w:p w:rsidR="008D4A4D" w:rsidRPr="00FE3940" w:rsidRDefault="008D4A4D" w:rsidP="002B6EF3">
                  <w:pPr>
                    <w:spacing w:line="320" w:lineRule="exact"/>
                    <w:jc w:val="both"/>
                    <w:rPr>
                      <w:rFonts w:eastAsia="標楷體"/>
                      <w:szCs w:val="22"/>
                    </w:rPr>
                  </w:pPr>
                  <w:r w:rsidRPr="00FE3940">
                    <w:rPr>
                      <w:rFonts w:eastAsia="標楷體"/>
                      <w:szCs w:val="22"/>
                    </w:rPr>
                    <w:t xml:space="preserve">3 </w:t>
                  </w:r>
                  <w:r w:rsidRPr="00FE3940">
                    <w:rPr>
                      <w:rFonts w:eastAsia="標楷體" w:hAnsi="Calibri"/>
                      <w:szCs w:val="22"/>
                    </w:rPr>
                    <w:t>篇</w:t>
                  </w:r>
                </w:p>
              </w:tc>
            </w:tr>
          </w:tbl>
          <w:p w:rsidR="008D4A4D" w:rsidRPr="00FE3940" w:rsidRDefault="008D4A4D" w:rsidP="008D4A4D">
            <w:pPr>
              <w:spacing w:line="0" w:lineRule="atLeast"/>
              <w:ind w:left="2"/>
              <w:rPr>
                <w:rFonts w:eastAsia="標楷體"/>
              </w:rPr>
            </w:pPr>
          </w:p>
          <w:p w:rsidR="00C51E13" w:rsidRPr="00FE3940" w:rsidRDefault="008D4A4D" w:rsidP="00FE3940">
            <w:pPr>
              <w:spacing w:line="0" w:lineRule="atLeast"/>
              <w:ind w:left="840" w:hangingChars="350" w:hanging="840"/>
              <w:rPr>
                <w:rFonts w:eastAsia="標楷體"/>
              </w:rPr>
            </w:pPr>
            <w:r w:rsidRPr="00FE3940">
              <w:rPr>
                <w:rFonts w:eastAsia="標楷體" w:hint="eastAsia"/>
                <w:bCs/>
                <w:u w:val="single"/>
              </w:rPr>
              <w:t>三、</w:t>
            </w:r>
            <w:r w:rsidRPr="00FE3940">
              <w:rPr>
                <w:rFonts w:eastAsia="標楷體" w:hint="eastAsia"/>
                <w:bCs/>
              </w:rPr>
              <w:t>引用外調本校附屬機構或其他與本校院正式簽署建教合作醫院之論文必要條件規定教師只限使用一次。</w:t>
            </w:r>
          </w:p>
        </w:tc>
      </w:tr>
      <w:tr w:rsidR="005C3933" w:rsidRPr="00FE3940" w:rsidTr="00E04C41">
        <w:trPr>
          <w:trHeight w:val="11915"/>
        </w:trPr>
        <w:tc>
          <w:tcPr>
            <w:tcW w:w="992" w:type="dxa"/>
          </w:tcPr>
          <w:p w:rsidR="00C51E13" w:rsidRPr="00FE3940" w:rsidRDefault="00C51E13" w:rsidP="000D31AB">
            <w:pPr>
              <w:spacing w:line="0" w:lineRule="atLeast"/>
              <w:rPr>
                <w:rFonts w:eastAsia="標楷體"/>
              </w:rPr>
            </w:pPr>
            <w:r w:rsidRPr="00FE3940">
              <w:rPr>
                <w:rFonts w:eastAsia="標楷體" w:hint="eastAsia"/>
              </w:rPr>
              <w:lastRenderedPageBreak/>
              <w:t>第</w:t>
            </w:r>
            <w:r w:rsidR="00D303F6" w:rsidRPr="00FE3940">
              <w:rPr>
                <w:rFonts w:eastAsia="標楷體" w:hint="eastAsia"/>
              </w:rPr>
              <w:t>五</w:t>
            </w:r>
            <w:r w:rsidRPr="00FE3940">
              <w:rPr>
                <w:rFonts w:eastAsia="標楷體" w:hint="eastAsia"/>
              </w:rPr>
              <w:t>條</w:t>
            </w:r>
          </w:p>
        </w:tc>
        <w:tc>
          <w:tcPr>
            <w:tcW w:w="9690" w:type="dxa"/>
          </w:tcPr>
          <w:p w:rsidR="00673A40" w:rsidRPr="00FE3940" w:rsidRDefault="00673A40" w:rsidP="00673A40">
            <w:pPr>
              <w:spacing w:line="0" w:lineRule="atLeast"/>
              <w:rPr>
                <w:rFonts w:eastAsia="標楷體"/>
              </w:rPr>
            </w:pPr>
            <w:r w:rsidRPr="00FE3940">
              <w:rPr>
                <w:rFonts w:eastAsia="標楷體" w:hint="eastAsia"/>
                <w:bCs/>
              </w:rPr>
              <w:t>分數計算標準如下：</w:t>
            </w:r>
          </w:p>
          <w:p w:rsidR="00673A40" w:rsidRPr="00FE3940" w:rsidRDefault="00673A40" w:rsidP="00673A40">
            <w:pPr>
              <w:spacing w:line="0" w:lineRule="atLeast"/>
              <w:rPr>
                <w:rFonts w:eastAsia="標楷體"/>
              </w:rPr>
            </w:pPr>
            <w:r w:rsidRPr="00FE3940">
              <w:rPr>
                <w:rFonts w:eastAsia="標楷體"/>
                <w:u w:val="single"/>
              </w:rPr>
              <w:t>一</w:t>
            </w:r>
            <w:r w:rsidRPr="00FE3940">
              <w:rPr>
                <w:rFonts w:eastAsia="標楷體" w:hint="eastAsia"/>
                <w:u w:val="single"/>
              </w:rPr>
              <w:t>、</w:t>
            </w:r>
            <w:r w:rsidRPr="00FE3940">
              <w:rPr>
                <w:rFonts w:eastAsia="標楷體"/>
              </w:rPr>
              <w:t>教學</w:t>
            </w:r>
            <w:r w:rsidRPr="00FE3940">
              <w:rPr>
                <w:rFonts w:eastAsia="標楷體" w:hint="eastAsia"/>
              </w:rPr>
              <w:t>考核部分（詳附表一）</w:t>
            </w:r>
          </w:p>
          <w:p w:rsidR="00673A40" w:rsidRPr="00FE3940" w:rsidRDefault="00673A40" w:rsidP="00673A40">
            <w:pPr>
              <w:spacing w:line="0" w:lineRule="atLeast"/>
              <w:rPr>
                <w:rFonts w:eastAsia="標楷體"/>
              </w:rPr>
            </w:pPr>
            <w:r w:rsidRPr="00FE3940">
              <w:rPr>
                <w:rFonts w:eastAsia="標楷體" w:hint="eastAsia"/>
              </w:rPr>
              <w:t>項目包含「教學能力」、「教學評量」、「教學成長」、「教學特殊表現」、「教學行政配合度」及「學院特色教學績效」等</w:t>
            </w:r>
            <w:r w:rsidRPr="00FE3940">
              <w:rPr>
                <w:rFonts w:eastAsia="標楷體" w:hint="eastAsia"/>
                <w:u w:val="single"/>
              </w:rPr>
              <w:t>六</w:t>
            </w:r>
            <w:r w:rsidRPr="00FE3940">
              <w:rPr>
                <w:rFonts w:eastAsia="標楷體" w:hint="eastAsia"/>
              </w:rPr>
              <w:t>項評核指標如下：</w:t>
            </w:r>
          </w:p>
          <w:p w:rsidR="00673A40" w:rsidRPr="00FE3940" w:rsidRDefault="00673A40" w:rsidP="00673A40">
            <w:pPr>
              <w:spacing w:line="0" w:lineRule="atLeast"/>
              <w:rPr>
                <w:rFonts w:eastAsia="標楷體"/>
              </w:rPr>
            </w:pPr>
          </w:p>
          <w:p w:rsidR="00673A40" w:rsidRPr="00FE3940" w:rsidRDefault="00673A40" w:rsidP="00673A40">
            <w:pPr>
              <w:spacing w:line="0" w:lineRule="atLeast"/>
              <w:rPr>
                <w:rFonts w:eastAsia="標楷體"/>
                <w:bCs/>
              </w:rPr>
            </w:pPr>
            <w:r w:rsidRPr="00FE3940">
              <w:rPr>
                <w:rFonts w:eastAsia="標楷體" w:hint="eastAsia"/>
                <w:u w:val="single"/>
              </w:rPr>
              <w:t>（一）</w:t>
            </w:r>
            <w:r w:rsidRPr="00FE3940">
              <w:rPr>
                <w:rFonts w:eastAsia="標楷體" w:hint="eastAsia"/>
              </w:rPr>
              <w:t>教學能力：本項權重佔</w:t>
            </w:r>
            <w:r w:rsidRPr="00FE3940">
              <w:rPr>
                <w:rFonts w:eastAsia="標楷體" w:hint="eastAsia"/>
              </w:rPr>
              <w:t>20</w:t>
            </w:r>
            <w:r w:rsidRPr="00FE3940">
              <w:rPr>
                <w:rFonts w:eastAsia="標楷體" w:hint="eastAsia"/>
              </w:rPr>
              <w:t>％。</w:t>
            </w:r>
          </w:p>
          <w:tbl>
            <w:tblPr>
              <w:tblW w:w="8931"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424"/>
            </w:tblGrid>
            <w:tr w:rsidR="00673A40" w:rsidRPr="00FE3940" w:rsidTr="0054160B">
              <w:trPr>
                <w:trHeight w:val="380"/>
              </w:trPr>
              <w:tc>
                <w:tcPr>
                  <w:tcW w:w="4507" w:type="dxa"/>
                  <w:vAlign w:val="center"/>
                </w:tcPr>
                <w:p w:rsidR="00673A40" w:rsidRPr="00FE3940" w:rsidRDefault="00673A40" w:rsidP="002B6EF3">
                  <w:pPr>
                    <w:spacing w:line="0" w:lineRule="atLeast"/>
                    <w:jc w:val="center"/>
                    <w:rPr>
                      <w:rFonts w:eastAsia="標楷體"/>
                    </w:rPr>
                  </w:pPr>
                  <w:r w:rsidRPr="00FE3940">
                    <w:rPr>
                      <w:rFonts w:eastAsia="標楷體" w:hint="eastAsia"/>
                    </w:rPr>
                    <w:t>評分內容及標準（詳附表二）</w:t>
                  </w:r>
                </w:p>
              </w:tc>
              <w:tc>
                <w:tcPr>
                  <w:tcW w:w="4424" w:type="dxa"/>
                  <w:vAlign w:val="center"/>
                </w:tcPr>
                <w:p w:rsidR="00673A40" w:rsidRPr="00FE3940" w:rsidRDefault="00673A40" w:rsidP="002B6EF3">
                  <w:pPr>
                    <w:spacing w:line="0" w:lineRule="atLeast"/>
                    <w:jc w:val="center"/>
                    <w:rPr>
                      <w:rFonts w:eastAsia="標楷體"/>
                    </w:rPr>
                  </w:pPr>
                  <w:r w:rsidRPr="00FE3940">
                    <w:rPr>
                      <w:rFonts w:eastAsia="標楷體" w:hint="eastAsia"/>
                    </w:rPr>
                    <w:t>分數</w:t>
                  </w:r>
                </w:p>
              </w:tc>
            </w:tr>
            <w:tr w:rsidR="00673A40" w:rsidRPr="00FE3940" w:rsidTr="0054160B">
              <w:trPr>
                <w:trHeight w:val="219"/>
              </w:trPr>
              <w:tc>
                <w:tcPr>
                  <w:tcW w:w="4507" w:type="dxa"/>
                  <w:vAlign w:val="center"/>
                </w:tcPr>
                <w:p w:rsidR="00673A40" w:rsidRPr="00FE3940" w:rsidRDefault="00673A40" w:rsidP="002B6EF3">
                  <w:pPr>
                    <w:spacing w:line="0" w:lineRule="atLeast"/>
                    <w:jc w:val="both"/>
                    <w:rPr>
                      <w:rFonts w:eastAsia="標楷體"/>
                    </w:rPr>
                  </w:pPr>
                  <w:r w:rsidRPr="00FE3940">
                    <w:rPr>
                      <w:rFonts w:eastAsia="標楷體" w:hint="eastAsia"/>
                    </w:rPr>
                    <w:t>1.</w:t>
                  </w:r>
                  <w:r w:rsidRPr="00FE3940">
                    <w:rPr>
                      <w:rFonts w:eastAsia="標楷體" w:hint="eastAsia"/>
                    </w:rPr>
                    <w:t>課程規劃</w:t>
                  </w:r>
                </w:p>
              </w:tc>
              <w:tc>
                <w:tcPr>
                  <w:tcW w:w="4424" w:type="dxa"/>
                  <w:vAlign w:val="center"/>
                </w:tcPr>
                <w:p w:rsidR="00673A40" w:rsidRPr="00FE3940" w:rsidRDefault="00673A40" w:rsidP="0054160B">
                  <w:pPr>
                    <w:spacing w:line="0" w:lineRule="atLeast"/>
                    <w:jc w:val="center"/>
                    <w:rPr>
                      <w:rFonts w:eastAsia="標楷體"/>
                    </w:rPr>
                  </w:pPr>
                  <w:r w:rsidRPr="00FE3940">
                    <w:rPr>
                      <w:rFonts w:eastAsia="標楷體" w:hint="eastAsia"/>
                    </w:rPr>
                    <w:t>以核給</w:t>
                  </w:r>
                  <w:r w:rsidRPr="00FE3940">
                    <w:rPr>
                      <w:rFonts w:eastAsia="標楷體" w:hint="eastAsia"/>
                    </w:rPr>
                    <w:t xml:space="preserve"> 20 </w:t>
                  </w:r>
                  <w:r w:rsidRPr="00FE3940">
                    <w:rPr>
                      <w:rFonts w:eastAsia="標楷體" w:hint="eastAsia"/>
                    </w:rPr>
                    <w:t>分為上限</w:t>
                  </w:r>
                </w:p>
              </w:tc>
            </w:tr>
            <w:tr w:rsidR="00673A40" w:rsidRPr="00FE3940" w:rsidTr="0054160B">
              <w:trPr>
                <w:trHeight w:val="268"/>
              </w:trPr>
              <w:tc>
                <w:tcPr>
                  <w:tcW w:w="4507" w:type="dxa"/>
                  <w:vAlign w:val="center"/>
                </w:tcPr>
                <w:p w:rsidR="00673A40" w:rsidRPr="00FE3940" w:rsidRDefault="00673A40" w:rsidP="002B6EF3">
                  <w:pPr>
                    <w:spacing w:line="0" w:lineRule="atLeast"/>
                    <w:rPr>
                      <w:rFonts w:eastAsia="標楷體"/>
                    </w:rPr>
                  </w:pPr>
                  <w:r w:rsidRPr="00FE3940">
                    <w:rPr>
                      <w:rFonts w:eastAsia="標楷體" w:hint="eastAsia"/>
                    </w:rPr>
                    <w:t>2.</w:t>
                  </w:r>
                  <w:r w:rsidRPr="00FE3940">
                    <w:rPr>
                      <w:rFonts w:eastAsia="標楷體" w:hint="eastAsia"/>
                    </w:rPr>
                    <w:t>教學內容</w:t>
                  </w:r>
                </w:p>
              </w:tc>
              <w:tc>
                <w:tcPr>
                  <w:tcW w:w="4424" w:type="dxa"/>
                  <w:vAlign w:val="center"/>
                </w:tcPr>
                <w:p w:rsidR="00673A40" w:rsidRPr="00FE3940" w:rsidRDefault="00673A40" w:rsidP="0054160B">
                  <w:pPr>
                    <w:spacing w:line="0" w:lineRule="atLeast"/>
                    <w:jc w:val="center"/>
                    <w:rPr>
                      <w:rFonts w:eastAsia="標楷體"/>
                    </w:rPr>
                  </w:pPr>
                  <w:r w:rsidRPr="00FE3940">
                    <w:rPr>
                      <w:rFonts w:eastAsia="標楷體" w:hint="eastAsia"/>
                    </w:rPr>
                    <w:t>以核給</w:t>
                  </w:r>
                  <w:r w:rsidRPr="00FE3940">
                    <w:rPr>
                      <w:rFonts w:eastAsia="標楷體" w:hint="eastAsia"/>
                    </w:rPr>
                    <w:t xml:space="preserve"> 20 </w:t>
                  </w:r>
                  <w:r w:rsidRPr="00FE3940">
                    <w:rPr>
                      <w:rFonts w:eastAsia="標楷體" w:hint="eastAsia"/>
                    </w:rPr>
                    <w:t>分為上限</w:t>
                  </w:r>
                </w:p>
              </w:tc>
            </w:tr>
            <w:tr w:rsidR="00673A40" w:rsidRPr="00FE3940" w:rsidTr="0054160B">
              <w:trPr>
                <w:trHeight w:val="260"/>
              </w:trPr>
              <w:tc>
                <w:tcPr>
                  <w:tcW w:w="4507" w:type="dxa"/>
                  <w:vAlign w:val="center"/>
                </w:tcPr>
                <w:p w:rsidR="00673A40" w:rsidRPr="00FE3940" w:rsidRDefault="00673A40" w:rsidP="002B6EF3">
                  <w:pPr>
                    <w:spacing w:line="0" w:lineRule="atLeast"/>
                    <w:rPr>
                      <w:rFonts w:eastAsia="標楷體"/>
                    </w:rPr>
                  </w:pPr>
                  <w:r w:rsidRPr="00FE3940">
                    <w:rPr>
                      <w:rFonts w:eastAsia="標楷體" w:hint="eastAsia"/>
                    </w:rPr>
                    <w:t>3.</w:t>
                  </w:r>
                  <w:r w:rsidRPr="00FE3940">
                    <w:rPr>
                      <w:rFonts w:eastAsia="標楷體" w:hint="eastAsia"/>
                    </w:rPr>
                    <w:t>教學方法</w:t>
                  </w:r>
                </w:p>
              </w:tc>
              <w:tc>
                <w:tcPr>
                  <w:tcW w:w="4424" w:type="dxa"/>
                  <w:vAlign w:val="center"/>
                </w:tcPr>
                <w:p w:rsidR="00673A40" w:rsidRPr="00FE3940" w:rsidRDefault="00673A40" w:rsidP="0054160B">
                  <w:pPr>
                    <w:spacing w:line="0" w:lineRule="atLeast"/>
                    <w:jc w:val="center"/>
                    <w:rPr>
                      <w:rFonts w:eastAsia="標楷體"/>
                    </w:rPr>
                  </w:pPr>
                  <w:r w:rsidRPr="00FE3940">
                    <w:rPr>
                      <w:rFonts w:eastAsia="標楷體" w:hint="eastAsia"/>
                    </w:rPr>
                    <w:t>以核給</w:t>
                  </w:r>
                  <w:r w:rsidRPr="00FE3940">
                    <w:rPr>
                      <w:rFonts w:eastAsia="標楷體" w:hint="eastAsia"/>
                    </w:rPr>
                    <w:t xml:space="preserve"> 20 </w:t>
                  </w:r>
                  <w:r w:rsidRPr="00FE3940">
                    <w:rPr>
                      <w:rFonts w:eastAsia="標楷體" w:hint="eastAsia"/>
                    </w:rPr>
                    <w:t>分為上限</w:t>
                  </w:r>
                </w:p>
              </w:tc>
            </w:tr>
            <w:tr w:rsidR="00673A40" w:rsidRPr="00FE3940" w:rsidTr="0054160B">
              <w:trPr>
                <w:trHeight w:val="279"/>
              </w:trPr>
              <w:tc>
                <w:tcPr>
                  <w:tcW w:w="4507" w:type="dxa"/>
                  <w:vAlign w:val="center"/>
                </w:tcPr>
                <w:p w:rsidR="00673A40" w:rsidRPr="00FE3940" w:rsidRDefault="00673A40" w:rsidP="002B6EF3">
                  <w:pPr>
                    <w:spacing w:line="0" w:lineRule="atLeast"/>
                    <w:rPr>
                      <w:rFonts w:eastAsia="標楷體"/>
                    </w:rPr>
                  </w:pPr>
                  <w:r w:rsidRPr="00FE3940">
                    <w:rPr>
                      <w:rFonts w:eastAsia="標楷體" w:hint="eastAsia"/>
                    </w:rPr>
                    <w:t>4.</w:t>
                  </w:r>
                  <w:r w:rsidRPr="00FE3940">
                    <w:rPr>
                      <w:rFonts w:eastAsia="標楷體" w:hint="eastAsia"/>
                    </w:rPr>
                    <w:t>班級經營</w:t>
                  </w:r>
                </w:p>
              </w:tc>
              <w:tc>
                <w:tcPr>
                  <w:tcW w:w="4424" w:type="dxa"/>
                  <w:vAlign w:val="center"/>
                </w:tcPr>
                <w:p w:rsidR="00673A40" w:rsidRPr="00FE3940" w:rsidRDefault="00673A40" w:rsidP="0054160B">
                  <w:pPr>
                    <w:spacing w:line="0" w:lineRule="atLeast"/>
                    <w:jc w:val="center"/>
                    <w:rPr>
                      <w:rFonts w:eastAsia="標楷體"/>
                    </w:rPr>
                  </w:pPr>
                  <w:r w:rsidRPr="00FE3940">
                    <w:rPr>
                      <w:rFonts w:eastAsia="標楷體" w:hint="eastAsia"/>
                    </w:rPr>
                    <w:t>以核給</w:t>
                  </w:r>
                  <w:r w:rsidRPr="00FE3940">
                    <w:rPr>
                      <w:rFonts w:eastAsia="標楷體" w:hint="eastAsia"/>
                    </w:rPr>
                    <w:t xml:space="preserve"> 20 </w:t>
                  </w:r>
                  <w:r w:rsidRPr="00FE3940">
                    <w:rPr>
                      <w:rFonts w:eastAsia="標楷體" w:hint="eastAsia"/>
                    </w:rPr>
                    <w:t>分為上限</w:t>
                  </w:r>
                </w:p>
              </w:tc>
            </w:tr>
            <w:tr w:rsidR="00673A40" w:rsidRPr="00FE3940" w:rsidTr="0054160B">
              <w:trPr>
                <w:trHeight w:val="271"/>
              </w:trPr>
              <w:tc>
                <w:tcPr>
                  <w:tcW w:w="4507" w:type="dxa"/>
                  <w:vAlign w:val="center"/>
                </w:tcPr>
                <w:p w:rsidR="00673A40" w:rsidRPr="00FE3940" w:rsidRDefault="00673A40" w:rsidP="002B6EF3">
                  <w:pPr>
                    <w:spacing w:line="0" w:lineRule="atLeast"/>
                    <w:rPr>
                      <w:rFonts w:eastAsia="標楷體"/>
                    </w:rPr>
                  </w:pPr>
                  <w:r w:rsidRPr="00FE3940">
                    <w:rPr>
                      <w:rFonts w:eastAsia="標楷體" w:hint="eastAsia"/>
                    </w:rPr>
                    <w:t>5.</w:t>
                  </w:r>
                  <w:r w:rsidRPr="00FE3940">
                    <w:rPr>
                      <w:rFonts w:eastAsia="標楷體" w:hint="eastAsia"/>
                    </w:rPr>
                    <w:t>多元評量</w:t>
                  </w:r>
                </w:p>
              </w:tc>
              <w:tc>
                <w:tcPr>
                  <w:tcW w:w="4424" w:type="dxa"/>
                  <w:vAlign w:val="center"/>
                </w:tcPr>
                <w:p w:rsidR="00673A40" w:rsidRPr="00FE3940" w:rsidRDefault="00673A40" w:rsidP="0054160B">
                  <w:pPr>
                    <w:spacing w:line="0" w:lineRule="atLeast"/>
                    <w:jc w:val="center"/>
                    <w:rPr>
                      <w:rFonts w:eastAsia="標楷體"/>
                    </w:rPr>
                  </w:pPr>
                  <w:r w:rsidRPr="00FE3940">
                    <w:rPr>
                      <w:rFonts w:eastAsia="標楷體" w:hint="eastAsia"/>
                    </w:rPr>
                    <w:t>以核給</w:t>
                  </w:r>
                  <w:r w:rsidRPr="00FE3940">
                    <w:rPr>
                      <w:rFonts w:eastAsia="標楷體" w:hint="eastAsia"/>
                    </w:rPr>
                    <w:t xml:space="preserve"> 20 </w:t>
                  </w:r>
                  <w:r w:rsidRPr="00FE3940">
                    <w:rPr>
                      <w:rFonts w:eastAsia="標楷體" w:hint="eastAsia"/>
                    </w:rPr>
                    <w:t>分為上限</w:t>
                  </w:r>
                </w:p>
              </w:tc>
            </w:tr>
          </w:tbl>
          <w:p w:rsidR="00673A40" w:rsidRPr="00FE3940" w:rsidRDefault="00673A40" w:rsidP="00673A40">
            <w:pPr>
              <w:spacing w:line="0" w:lineRule="atLeast"/>
              <w:rPr>
                <w:rFonts w:eastAsia="標楷體"/>
                <w:bCs/>
              </w:rPr>
            </w:pPr>
          </w:p>
          <w:p w:rsidR="00673A40" w:rsidRPr="00FE3940" w:rsidRDefault="00673A40" w:rsidP="00673A40">
            <w:pPr>
              <w:spacing w:line="0" w:lineRule="atLeast"/>
              <w:rPr>
                <w:rFonts w:eastAsia="標楷體"/>
                <w:bCs/>
              </w:rPr>
            </w:pPr>
            <w:r w:rsidRPr="00FE3940">
              <w:rPr>
                <w:rFonts w:eastAsia="標楷體" w:hint="eastAsia"/>
                <w:bCs/>
                <w:u w:val="single"/>
              </w:rPr>
              <w:t>（二）</w:t>
            </w:r>
            <w:r w:rsidRPr="00FE3940">
              <w:rPr>
                <w:rFonts w:eastAsia="標楷體" w:hint="eastAsia"/>
              </w:rPr>
              <w:t>教學評量（以</w:t>
            </w:r>
            <w:r w:rsidRPr="00FE3940">
              <w:rPr>
                <w:rFonts w:eastAsia="標楷體"/>
              </w:rPr>
              <w:t>近</w:t>
            </w:r>
            <w:r w:rsidRPr="00FE3940">
              <w:rPr>
                <w:rFonts w:eastAsia="標楷體" w:hint="eastAsia"/>
                <w:u w:val="single"/>
              </w:rPr>
              <w:t>6</w:t>
            </w:r>
            <w:r w:rsidRPr="00FE3940">
              <w:rPr>
                <w:rFonts w:eastAsia="標楷體" w:hint="eastAsia"/>
                <w:u w:val="single"/>
              </w:rPr>
              <w:t>學期</w:t>
            </w:r>
            <w:r w:rsidRPr="00FE3940">
              <w:rPr>
                <w:rFonts w:eastAsia="標楷體" w:hint="eastAsia"/>
              </w:rPr>
              <w:t>為統計基準）：本項權重佔</w:t>
            </w:r>
            <w:r w:rsidRPr="00FE3940">
              <w:rPr>
                <w:rFonts w:eastAsia="標楷體" w:hint="eastAsia"/>
              </w:rPr>
              <w:t>10</w:t>
            </w:r>
            <w:r w:rsidRPr="00FE3940">
              <w:rPr>
                <w:rFonts w:eastAsia="標楷體" w:hint="eastAsia"/>
              </w:rPr>
              <w:t>％。</w:t>
            </w:r>
          </w:p>
          <w:tbl>
            <w:tblPr>
              <w:tblW w:w="893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9"/>
              <w:gridCol w:w="2694"/>
            </w:tblGrid>
            <w:tr w:rsidR="00673A40" w:rsidRPr="00FE3940" w:rsidTr="0054160B">
              <w:trPr>
                <w:trHeight w:val="204"/>
              </w:trPr>
              <w:tc>
                <w:tcPr>
                  <w:tcW w:w="6237" w:type="dxa"/>
                  <w:gridSpan w:val="2"/>
                </w:tcPr>
                <w:p w:rsidR="00673A40" w:rsidRPr="00FE3940" w:rsidRDefault="00673A40" w:rsidP="002B6EF3">
                  <w:pPr>
                    <w:spacing w:line="0" w:lineRule="atLeast"/>
                    <w:jc w:val="center"/>
                    <w:rPr>
                      <w:rFonts w:eastAsia="標楷體"/>
                    </w:rPr>
                  </w:pPr>
                  <w:r w:rsidRPr="00FE3940">
                    <w:rPr>
                      <w:rFonts w:eastAsia="標楷體" w:hint="eastAsia"/>
                    </w:rPr>
                    <w:t>評分內容及標準</w:t>
                  </w:r>
                </w:p>
              </w:tc>
              <w:tc>
                <w:tcPr>
                  <w:tcW w:w="2694" w:type="dxa"/>
                  <w:vMerge w:val="restart"/>
                  <w:vAlign w:val="center"/>
                </w:tcPr>
                <w:p w:rsidR="00673A40" w:rsidRPr="00FE3940" w:rsidRDefault="00673A40" w:rsidP="002B6EF3">
                  <w:pPr>
                    <w:spacing w:line="0" w:lineRule="atLeast"/>
                    <w:jc w:val="center"/>
                    <w:rPr>
                      <w:rFonts w:eastAsia="標楷體"/>
                    </w:rPr>
                  </w:pPr>
                  <w:r w:rsidRPr="00FE3940">
                    <w:rPr>
                      <w:rFonts w:eastAsia="標楷體" w:hint="eastAsia"/>
                    </w:rPr>
                    <w:t>分數</w:t>
                  </w:r>
                </w:p>
              </w:tc>
            </w:tr>
            <w:tr w:rsidR="00673A40" w:rsidRPr="00FE3940" w:rsidTr="0054160B">
              <w:trPr>
                <w:trHeight w:val="343"/>
              </w:trPr>
              <w:tc>
                <w:tcPr>
                  <w:tcW w:w="3118" w:type="dxa"/>
                  <w:vAlign w:val="center"/>
                </w:tcPr>
                <w:p w:rsidR="00673A40" w:rsidRPr="00FE3940" w:rsidRDefault="00673A40" w:rsidP="002B6EF3">
                  <w:pPr>
                    <w:spacing w:line="0" w:lineRule="atLeast"/>
                    <w:rPr>
                      <w:rFonts w:eastAsia="標楷體"/>
                    </w:rPr>
                  </w:pPr>
                  <w:r w:rsidRPr="00FE3940">
                    <w:rPr>
                      <w:rFonts w:eastAsia="標楷體" w:hint="eastAsia"/>
                    </w:rPr>
                    <w:t>100</w:t>
                  </w:r>
                  <w:r w:rsidRPr="00FE3940">
                    <w:rPr>
                      <w:rFonts w:eastAsia="標楷體" w:hint="eastAsia"/>
                    </w:rPr>
                    <w:t>學年度（含）以前</w:t>
                  </w:r>
                </w:p>
              </w:tc>
              <w:tc>
                <w:tcPr>
                  <w:tcW w:w="3119" w:type="dxa"/>
                  <w:vAlign w:val="center"/>
                </w:tcPr>
                <w:p w:rsidR="00673A40" w:rsidRPr="00FE3940" w:rsidRDefault="00673A40" w:rsidP="002B6EF3">
                  <w:pPr>
                    <w:spacing w:line="0" w:lineRule="atLeast"/>
                    <w:rPr>
                      <w:rFonts w:eastAsia="標楷體"/>
                    </w:rPr>
                  </w:pPr>
                  <w:r w:rsidRPr="00FE3940">
                    <w:rPr>
                      <w:rFonts w:eastAsia="標楷體" w:hint="eastAsia"/>
                    </w:rPr>
                    <w:t>101</w:t>
                  </w:r>
                  <w:r w:rsidRPr="00FE3940">
                    <w:rPr>
                      <w:rFonts w:eastAsia="標楷體" w:hint="eastAsia"/>
                    </w:rPr>
                    <w:t>學年度（含）以後</w:t>
                  </w:r>
                </w:p>
              </w:tc>
              <w:tc>
                <w:tcPr>
                  <w:tcW w:w="2694" w:type="dxa"/>
                  <w:vMerge/>
                  <w:vAlign w:val="center"/>
                </w:tcPr>
                <w:p w:rsidR="00673A40" w:rsidRPr="00FE3940" w:rsidRDefault="00673A40" w:rsidP="002B6EF3">
                  <w:pPr>
                    <w:spacing w:line="0" w:lineRule="atLeast"/>
                    <w:rPr>
                      <w:rFonts w:eastAsia="標楷體"/>
                    </w:rPr>
                  </w:pPr>
                </w:p>
              </w:tc>
            </w:tr>
            <w:tr w:rsidR="00673A40" w:rsidRPr="00FE3940" w:rsidTr="0054160B">
              <w:trPr>
                <w:trHeight w:val="105"/>
              </w:trPr>
              <w:tc>
                <w:tcPr>
                  <w:tcW w:w="3118" w:type="dxa"/>
                </w:tcPr>
                <w:p w:rsidR="00673A40" w:rsidRPr="00FE3940" w:rsidRDefault="00673A40" w:rsidP="002B6EF3">
                  <w:pPr>
                    <w:spacing w:line="0" w:lineRule="atLeast"/>
                    <w:ind w:left="120" w:hangingChars="50" w:hanging="120"/>
                    <w:rPr>
                      <w:rFonts w:eastAsia="標楷體"/>
                    </w:rPr>
                  </w:pPr>
                  <w:r w:rsidRPr="00FE3940">
                    <w:rPr>
                      <w:rFonts w:eastAsia="標楷體" w:hint="eastAsia"/>
                    </w:rPr>
                    <w:t>1.</w:t>
                  </w:r>
                  <w:r w:rsidRPr="00FE3940">
                    <w:rPr>
                      <w:rFonts w:eastAsia="標楷體"/>
                    </w:rPr>
                    <w:t>教學評量問卷調查合乎有效問卷標準，</w:t>
                  </w:r>
                  <w:r w:rsidRPr="00FE3940">
                    <w:rPr>
                      <w:rFonts w:eastAsia="標楷體" w:hint="eastAsia"/>
                    </w:rPr>
                    <w:t>且</w:t>
                  </w:r>
                  <w:r w:rsidRPr="00FE3940">
                    <w:rPr>
                      <w:rFonts w:eastAsia="標楷體" w:hint="eastAsia"/>
                      <w:u w:val="single"/>
                    </w:rPr>
                    <w:t>有效加權</w:t>
                  </w:r>
                  <w:r w:rsidRPr="00FE3940">
                    <w:rPr>
                      <w:rFonts w:eastAsia="標楷體"/>
                    </w:rPr>
                    <w:t>平均在</w:t>
                  </w:r>
                  <w:r w:rsidRPr="00FE3940">
                    <w:rPr>
                      <w:rFonts w:eastAsia="標楷體" w:hint="eastAsia"/>
                    </w:rPr>
                    <w:t>4</w:t>
                  </w:r>
                  <w:r w:rsidRPr="00FE3940">
                    <w:rPr>
                      <w:rFonts w:eastAsia="標楷體"/>
                    </w:rPr>
                    <w:t>.</w:t>
                  </w:r>
                  <w:r w:rsidRPr="00FE3940">
                    <w:rPr>
                      <w:rFonts w:eastAsia="標楷體" w:hint="eastAsia"/>
                    </w:rPr>
                    <w:t>50</w:t>
                  </w:r>
                  <w:r w:rsidRPr="00FE3940">
                    <w:rPr>
                      <w:rFonts w:eastAsia="標楷體"/>
                    </w:rPr>
                    <w:t>分</w:t>
                  </w:r>
                  <w:r w:rsidRPr="00FE3940">
                    <w:rPr>
                      <w:rFonts w:eastAsia="標楷體" w:hint="eastAsia"/>
                    </w:rPr>
                    <w:t>（</w:t>
                  </w:r>
                  <w:r w:rsidRPr="00FE3940">
                    <w:rPr>
                      <w:rFonts w:eastAsia="標楷體"/>
                    </w:rPr>
                    <w:t>含</w:t>
                  </w:r>
                  <w:r w:rsidRPr="00FE3940">
                    <w:rPr>
                      <w:rFonts w:eastAsia="標楷體" w:hint="eastAsia"/>
                    </w:rPr>
                    <w:t>）</w:t>
                  </w:r>
                  <w:r w:rsidRPr="00FE3940">
                    <w:rPr>
                      <w:rFonts w:eastAsia="標楷體"/>
                    </w:rPr>
                    <w:t>以上者</w:t>
                  </w:r>
                </w:p>
              </w:tc>
              <w:tc>
                <w:tcPr>
                  <w:tcW w:w="3119" w:type="dxa"/>
                </w:tcPr>
                <w:p w:rsidR="00673A40" w:rsidRPr="00FE3940" w:rsidRDefault="00673A40" w:rsidP="002B6EF3">
                  <w:pPr>
                    <w:spacing w:line="0" w:lineRule="atLeast"/>
                    <w:ind w:left="120" w:hangingChars="50" w:hanging="120"/>
                    <w:rPr>
                      <w:rFonts w:eastAsia="標楷體"/>
                    </w:rPr>
                  </w:pPr>
                  <w:r w:rsidRPr="00FE3940">
                    <w:rPr>
                      <w:rFonts w:eastAsia="標楷體" w:hint="eastAsia"/>
                    </w:rPr>
                    <w:t>1.</w:t>
                  </w:r>
                  <w:r w:rsidRPr="00FE3940">
                    <w:rPr>
                      <w:rFonts w:eastAsia="標楷體"/>
                    </w:rPr>
                    <w:t>教學評量問卷調查合乎有效問卷標準，</w:t>
                  </w:r>
                  <w:r w:rsidRPr="00FE3940">
                    <w:rPr>
                      <w:rFonts w:eastAsia="標楷體" w:hint="eastAsia"/>
                    </w:rPr>
                    <w:t>且</w:t>
                  </w:r>
                  <w:r w:rsidRPr="00FE3940">
                    <w:rPr>
                      <w:rFonts w:eastAsia="標楷體" w:hint="eastAsia"/>
                      <w:u w:val="single"/>
                    </w:rPr>
                    <w:t>有效加權</w:t>
                  </w:r>
                  <w:r w:rsidRPr="00FE3940">
                    <w:rPr>
                      <w:rFonts w:eastAsia="標楷體"/>
                    </w:rPr>
                    <w:t>平均在</w:t>
                  </w:r>
                  <w:r w:rsidRPr="00FE3940">
                    <w:rPr>
                      <w:rFonts w:eastAsia="標楷體" w:hint="eastAsia"/>
                    </w:rPr>
                    <w:t>5</w:t>
                  </w:r>
                  <w:r w:rsidRPr="00FE3940">
                    <w:rPr>
                      <w:rFonts w:eastAsia="標楷體"/>
                    </w:rPr>
                    <w:t>.</w:t>
                  </w:r>
                  <w:r w:rsidRPr="00FE3940">
                    <w:rPr>
                      <w:rFonts w:eastAsia="標楷體" w:hint="eastAsia"/>
                    </w:rPr>
                    <w:t>4</w:t>
                  </w:r>
                  <w:r w:rsidRPr="00FE3940">
                    <w:rPr>
                      <w:rFonts w:eastAsia="標楷體"/>
                    </w:rPr>
                    <w:t>0</w:t>
                  </w:r>
                  <w:r w:rsidRPr="00FE3940">
                    <w:rPr>
                      <w:rFonts w:eastAsia="標楷體"/>
                    </w:rPr>
                    <w:t>分</w:t>
                  </w:r>
                  <w:r w:rsidRPr="00FE3940">
                    <w:rPr>
                      <w:rFonts w:eastAsia="標楷體"/>
                    </w:rPr>
                    <w:t>(</w:t>
                  </w:r>
                  <w:r w:rsidRPr="00FE3940">
                    <w:rPr>
                      <w:rFonts w:eastAsia="標楷體"/>
                    </w:rPr>
                    <w:t>含</w:t>
                  </w:r>
                  <w:r w:rsidRPr="00FE3940">
                    <w:rPr>
                      <w:rFonts w:eastAsia="標楷體"/>
                    </w:rPr>
                    <w:t>)</w:t>
                  </w:r>
                  <w:r w:rsidRPr="00FE3940">
                    <w:rPr>
                      <w:rFonts w:eastAsia="標楷體"/>
                    </w:rPr>
                    <w:t>以上者</w:t>
                  </w:r>
                </w:p>
              </w:tc>
              <w:tc>
                <w:tcPr>
                  <w:tcW w:w="2694" w:type="dxa"/>
                  <w:vAlign w:val="center"/>
                </w:tcPr>
                <w:p w:rsidR="00673A40" w:rsidRPr="00FE3940" w:rsidRDefault="00673A40" w:rsidP="002B6EF3">
                  <w:pPr>
                    <w:spacing w:line="0" w:lineRule="atLeast"/>
                    <w:rPr>
                      <w:rFonts w:eastAsia="標楷體"/>
                    </w:rPr>
                  </w:pPr>
                  <w:r w:rsidRPr="00FE3940">
                    <w:rPr>
                      <w:rFonts w:eastAsia="標楷體" w:hint="eastAsia"/>
                      <w:u w:val="single"/>
                    </w:rPr>
                    <w:t>每學期</w:t>
                  </w:r>
                  <w:r w:rsidRPr="00FE3940">
                    <w:rPr>
                      <w:rFonts w:eastAsia="標楷體" w:hint="eastAsia"/>
                    </w:rPr>
                    <w:t>核給</w:t>
                  </w:r>
                  <w:r w:rsidRPr="00FE3940">
                    <w:rPr>
                      <w:rFonts w:eastAsia="標楷體" w:hint="eastAsia"/>
                      <w:u w:val="single"/>
                    </w:rPr>
                    <w:t>20</w:t>
                  </w:r>
                  <w:r w:rsidRPr="00FE3940">
                    <w:rPr>
                      <w:rFonts w:eastAsia="標楷體" w:hint="eastAsia"/>
                    </w:rPr>
                    <w:t>分為上限</w:t>
                  </w:r>
                </w:p>
              </w:tc>
            </w:tr>
            <w:tr w:rsidR="00673A40" w:rsidRPr="00FE3940" w:rsidTr="0054160B">
              <w:trPr>
                <w:trHeight w:val="373"/>
              </w:trPr>
              <w:tc>
                <w:tcPr>
                  <w:tcW w:w="3118" w:type="dxa"/>
                </w:tcPr>
                <w:p w:rsidR="00673A40" w:rsidRPr="00FE3940" w:rsidRDefault="00673A40" w:rsidP="002B6EF3">
                  <w:pPr>
                    <w:spacing w:line="0" w:lineRule="atLeast"/>
                    <w:ind w:left="120" w:hangingChars="50" w:hanging="120"/>
                    <w:rPr>
                      <w:rFonts w:eastAsia="標楷體"/>
                    </w:rPr>
                  </w:pPr>
                  <w:r w:rsidRPr="00FE3940">
                    <w:rPr>
                      <w:rFonts w:eastAsia="標楷體" w:hint="eastAsia"/>
                    </w:rPr>
                    <w:t>2.</w:t>
                  </w:r>
                  <w:r w:rsidRPr="00FE3940">
                    <w:rPr>
                      <w:rFonts w:eastAsia="標楷體"/>
                    </w:rPr>
                    <w:t>教學評量問卷調查合乎有效問卷標準，</w:t>
                  </w:r>
                  <w:r w:rsidRPr="00FE3940">
                    <w:rPr>
                      <w:rFonts w:eastAsia="標楷體" w:hint="eastAsia"/>
                    </w:rPr>
                    <w:t>且</w:t>
                  </w:r>
                  <w:r w:rsidRPr="00FE3940">
                    <w:rPr>
                      <w:rFonts w:eastAsia="標楷體" w:hint="eastAsia"/>
                      <w:u w:val="single"/>
                    </w:rPr>
                    <w:t>有效加權</w:t>
                  </w:r>
                  <w:r w:rsidRPr="00FE3940">
                    <w:rPr>
                      <w:rFonts w:eastAsia="標楷體" w:hint="eastAsia"/>
                    </w:rPr>
                    <w:t>平均</w:t>
                  </w:r>
                  <w:r w:rsidRPr="00FE3940">
                    <w:rPr>
                      <w:rFonts w:eastAsia="標楷體"/>
                    </w:rPr>
                    <w:t>在</w:t>
                  </w:r>
                  <w:r w:rsidRPr="00FE3940">
                    <w:rPr>
                      <w:rFonts w:eastAsia="標楷體" w:hint="eastAsia"/>
                    </w:rPr>
                    <w:t>4</w:t>
                  </w:r>
                  <w:r w:rsidRPr="00FE3940">
                    <w:rPr>
                      <w:rFonts w:eastAsia="標楷體"/>
                    </w:rPr>
                    <w:t>.</w:t>
                  </w:r>
                  <w:r w:rsidRPr="00FE3940">
                    <w:rPr>
                      <w:rFonts w:eastAsia="標楷體" w:hint="eastAsia"/>
                    </w:rPr>
                    <w:t>25</w:t>
                  </w:r>
                  <w:r w:rsidRPr="00FE3940">
                    <w:rPr>
                      <w:rFonts w:eastAsia="標楷體"/>
                    </w:rPr>
                    <w:t>分</w:t>
                  </w:r>
                  <w:r w:rsidRPr="00FE3940">
                    <w:rPr>
                      <w:rFonts w:eastAsia="標楷體" w:hint="eastAsia"/>
                    </w:rPr>
                    <w:t>（</w:t>
                  </w:r>
                  <w:r w:rsidRPr="00FE3940">
                    <w:rPr>
                      <w:rFonts w:eastAsia="標楷體"/>
                    </w:rPr>
                    <w:t>含</w:t>
                  </w:r>
                  <w:r w:rsidRPr="00FE3940">
                    <w:rPr>
                      <w:rFonts w:eastAsia="標楷體" w:hint="eastAsia"/>
                    </w:rPr>
                    <w:t>）</w:t>
                  </w:r>
                  <w:r w:rsidRPr="00FE3940">
                    <w:rPr>
                      <w:rFonts w:eastAsia="標楷體"/>
                    </w:rPr>
                    <w:t>以上未達</w:t>
                  </w:r>
                  <w:r w:rsidRPr="00FE3940">
                    <w:rPr>
                      <w:rFonts w:eastAsia="標楷體" w:hint="eastAsia"/>
                    </w:rPr>
                    <w:t>4</w:t>
                  </w:r>
                  <w:r w:rsidRPr="00FE3940">
                    <w:rPr>
                      <w:rFonts w:eastAsia="標楷體"/>
                    </w:rPr>
                    <w:t>.</w:t>
                  </w:r>
                  <w:r w:rsidRPr="00FE3940">
                    <w:rPr>
                      <w:rFonts w:eastAsia="標楷體" w:hint="eastAsia"/>
                    </w:rPr>
                    <w:t>50</w:t>
                  </w:r>
                  <w:r w:rsidRPr="00FE3940">
                    <w:rPr>
                      <w:rFonts w:eastAsia="標楷體"/>
                    </w:rPr>
                    <w:t>分者</w:t>
                  </w:r>
                </w:p>
              </w:tc>
              <w:tc>
                <w:tcPr>
                  <w:tcW w:w="3119" w:type="dxa"/>
                </w:tcPr>
                <w:p w:rsidR="00673A40" w:rsidRPr="00FE3940" w:rsidRDefault="00673A40" w:rsidP="002B6EF3">
                  <w:pPr>
                    <w:spacing w:line="0" w:lineRule="atLeast"/>
                    <w:ind w:left="120" w:hangingChars="50" w:hanging="120"/>
                    <w:rPr>
                      <w:rFonts w:eastAsia="標楷體"/>
                    </w:rPr>
                  </w:pPr>
                  <w:r w:rsidRPr="00FE3940">
                    <w:rPr>
                      <w:rFonts w:eastAsia="標楷體" w:hint="eastAsia"/>
                    </w:rPr>
                    <w:t>2.</w:t>
                  </w:r>
                  <w:r w:rsidRPr="00FE3940">
                    <w:rPr>
                      <w:rFonts w:eastAsia="標楷體"/>
                    </w:rPr>
                    <w:t>教學評量問卷調查合乎有效問卷標準，</w:t>
                  </w:r>
                  <w:r w:rsidRPr="00FE3940">
                    <w:rPr>
                      <w:rFonts w:eastAsia="標楷體" w:hint="eastAsia"/>
                    </w:rPr>
                    <w:t>且</w:t>
                  </w:r>
                  <w:r w:rsidRPr="00FE3940">
                    <w:rPr>
                      <w:rFonts w:eastAsia="標楷體" w:hint="eastAsia"/>
                      <w:u w:val="single"/>
                    </w:rPr>
                    <w:t>有效加權</w:t>
                  </w:r>
                  <w:r w:rsidRPr="00FE3940">
                    <w:rPr>
                      <w:rFonts w:eastAsia="標楷體" w:hint="eastAsia"/>
                    </w:rPr>
                    <w:t>平均</w:t>
                  </w:r>
                  <w:r w:rsidRPr="00FE3940">
                    <w:rPr>
                      <w:rFonts w:eastAsia="標楷體"/>
                    </w:rPr>
                    <w:t>在</w:t>
                  </w:r>
                  <w:r w:rsidRPr="00FE3940">
                    <w:rPr>
                      <w:rFonts w:eastAsia="標楷體" w:hint="eastAsia"/>
                    </w:rPr>
                    <w:t>5</w:t>
                  </w:r>
                  <w:r w:rsidRPr="00FE3940">
                    <w:rPr>
                      <w:rFonts w:eastAsia="標楷體"/>
                    </w:rPr>
                    <w:t>.</w:t>
                  </w:r>
                  <w:r w:rsidRPr="00FE3940">
                    <w:rPr>
                      <w:rFonts w:eastAsia="標楷體" w:hint="eastAsia"/>
                    </w:rPr>
                    <w:t>10</w:t>
                  </w:r>
                  <w:r w:rsidRPr="00FE3940">
                    <w:rPr>
                      <w:rFonts w:eastAsia="標楷體"/>
                    </w:rPr>
                    <w:t>分</w:t>
                  </w:r>
                  <w:r w:rsidRPr="00FE3940">
                    <w:rPr>
                      <w:rFonts w:eastAsia="標楷體"/>
                    </w:rPr>
                    <w:t>(</w:t>
                  </w:r>
                  <w:r w:rsidRPr="00FE3940">
                    <w:rPr>
                      <w:rFonts w:eastAsia="標楷體"/>
                    </w:rPr>
                    <w:t>含</w:t>
                  </w:r>
                  <w:r w:rsidRPr="00FE3940">
                    <w:rPr>
                      <w:rFonts w:eastAsia="標楷體"/>
                    </w:rPr>
                    <w:t>)</w:t>
                  </w:r>
                  <w:r w:rsidRPr="00FE3940">
                    <w:rPr>
                      <w:rFonts w:eastAsia="標楷體"/>
                    </w:rPr>
                    <w:t>以上未達</w:t>
                  </w:r>
                  <w:r w:rsidRPr="00FE3940">
                    <w:rPr>
                      <w:rFonts w:eastAsia="標楷體" w:hint="eastAsia"/>
                    </w:rPr>
                    <w:t>5</w:t>
                  </w:r>
                  <w:r w:rsidRPr="00FE3940">
                    <w:rPr>
                      <w:rFonts w:eastAsia="標楷體"/>
                    </w:rPr>
                    <w:t>.</w:t>
                  </w:r>
                  <w:r w:rsidRPr="00FE3940">
                    <w:rPr>
                      <w:rFonts w:eastAsia="標楷體" w:hint="eastAsia"/>
                    </w:rPr>
                    <w:t>40</w:t>
                  </w:r>
                  <w:r w:rsidRPr="00FE3940">
                    <w:rPr>
                      <w:rFonts w:eastAsia="標楷體"/>
                    </w:rPr>
                    <w:t>分者</w:t>
                  </w:r>
                </w:p>
              </w:tc>
              <w:tc>
                <w:tcPr>
                  <w:tcW w:w="2694" w:type="dxa"/>
                  <w:vAlign w:val="center"/>
                </w:tcPr>
                <w:p w:rsidR="00673A40" w:rsidRPr="00FE3940" w:rsidRDefault="00673A40" w:rsidP="002B6EF3">
                  <w:pPr>
                    <w:spacing w:line="0" w:lineRule="atLeast"/>
                    <w:rPr>
                      <w:rFonts w:eastAsia="標楷體"/>
                    </w:rPr>
                  </w:pPr>
                  <w:r w:rsidRPr="00FE3940">
                    <w:rPr>
                      <w:rFonts w:eastAsia="標楷體" w:hint="eastAsia"/>
                      <w:u w:val="single"/>
                    </w:rPr>
                    <w:t>每學期</w:t>
                  </w:r>
                  <w:r w:rsidRPr="00FE3940">
                    <w:rPr>
                      <w:rFonts w:eastAsia="標楷體" w:hint="eastAsia"/>
                    </w:rPr>
                    <w:t>核給</w:t>
                  </w:r>
                  <w:r w:rsidRPr="00FE3940">
                    <w:rPr>
                      <w:rFonts w:eastAsia="標楷體" w:hint="eastAsia"/>
                      <w:u w:val="single"/>
                    </w:rPr>
                    <w:t>15</w:t>
                  </w:r>
                  <w:r w:rsidRPr="00FE3940">
                    <w:rPr>
                      <w:rFonts w:eastAsia="標楷體" w:hint="eastAsia"/>
                    </w:rPr>
                    <w:t>分為上限</w:t>
                  </w:r>
                </w:p>
              </w:tc>
            </w:tr>
            <w:tr w:rsidR="00673A40" w:rsidRPr="00FE3940" w:rsidTr="0054160B">
              <w:trPr>
                <w:trHeight w:val="346"/>
              </w:trPr>
              <w:tc>
                <w:tcPr>
                  <w:tcW w:w="3118" w:type="dxa"/>
                </w:tcPr>
                <w:p w:rsidR="00673A40" w:rsidRPr="00FE3940" w:rsidRDefault="00673A40" w:rsidP="002B6EF3">
                  <w:pPr>
                    <w:spacing w:line="0" w:lineRule="atLeast"/>
                    <w:ind w:left="120" w:hangingChars="50" w:hanging="120"/>
                    <w:rPr>
                      <w:rFonts w:eastAsia="標楷體"/>
                    </w:rPr>
                  </w:pPr>
                  <w:r w:rsidRPr="00FE3940">
                    <w:rPr>
                      <w:rFonts w:eastAsia="標楷體" w:hint="eastAsia"/>
                    </w:rPr>
                    <w:t>3.</w:t>
                  </w:r>
                  <w:r w:rsidRPr="00FE3940">
                    <w:rPr>
                      <w:rFonts w:eastAsia="標楷體"/>
                    </w:rPr>
                    <w:t>教學評量問卷調查合乎有效問卷標準，</w:t>
                  </w:r>
                  <w:r w:rsidRPr="00FE3940">
                    <w:rPr>
                      <w:rFonts w:eastAsia="標楷體" w:hint="eastAsia"/>
                    </w:rPr>
                    <w:t>且</w:t>
                  </w:r>
                  <w:r w:rsidRPr="00FE3940">
                    <w:rPr>
                      <w:rFonts w:eastAsia="標楷體" w:hint="eastAsia"/>
                      <w:u w:val="single"/>
                    </w:rPr>
                    <w:t>有效加權</w:t>
                  </w:r>
                  <w:r w:rsidRPr="00FE3940">
                    <w:rPr>
                      <w:rFonts w:eastAsia="標楷體" w:hint="eastAsia"/>
                    </w:rPr>
                    <w:t>平均</w:t>
                  </w:r>
                  <w:r w:rsidRPr="00FE3940">
                    <w:rPr>
                      <w:rFonts w:eastAsia="標楷體"/>
                    </w:rPr>
                    <w:t>在</w:t>
                  </w:r>
                  <w:r w:rsidRPr="00FE3940">
                    <w:rPr>
                      <w:rFonts w:eastAsia="標楷體" w:hint="eastAsia"/>
                    </w:rPr>
                    <w:t>4</w:t>
                  </w:r>
                  <w:r w:rsidRPr="00FE3940">
                    <w:rPr>
                      <w:rFonts w:eastAsia="標楷體"/>
                    </w:rPr>
                    <w:t>.0</w:t>
                  </w:r>
                  <w:r w:rsidRPr="00FE3940">
                    <w:rPr>
                      <w:rFonts w:eastAsia="標楷體" w:hint="eastAsia"/>
                    </w:rPr>
                    <w:t>0</w:t>
                  </w:r>
                  <w:r w:rsidRPr="00FE3940">
                    <w:rPr>
                      <w:rFonts w:eastAsia="標楷體"/>
                    </w:rPr>
                    <w:t>分</w:t>
                  </w:r>
                  <w:r w:rsidRPr="00FE3940">
                    <w:rPr>
                      <w:rFonts w:eastAsia="標楷體" w:hint="eastAsia"/>
                    </w:rPr>
                    <w:t>（</w:t>
                  </w:r>
                  <w:r w:rsidRPr="00FE3940">
                    <w:rPr>
                      <w:rFonts w:eastAsia="標楷體"/>
                    </w:rPr>
                    <w:t>含</w:t>
                  </w:r>
                  <w:r w:rsidRPr="00FE3940">
                    <w:rPr>
                      <w:rFonts w:eastAsia="標楷體" w:hint="eastAsia"/>
                    </w:rPr>
                    <w:t>）</w:t>
                  </w:r>
                  <w:r w:rsidRPr="00FE3940">
                    <w:rPr>
                      <w:rFonts w:eastAsia="標楷體"/>
                    </w:rPr>
                    <w:t>以上未達</w:t>
                  </w:r>
                  <w:r w:rsidRPr="00FE3940">
                    <w:rPr>
                      <w:rFonts w:eastAsia="標楷體" w:hint="eastAsia"/>
                    </w:rPr>
                    <w:t>4</w:t>
                  </w:r>
                  <w:r w:rsidRPr="00FE3940">
                    <w:rPr>
                      <w:rFonts w:eastAsia="標楷體"/>
                    </w:rPr>
                    <w:t>.</w:t>
                  </w:r>
                  <w:r w:rsidRPr="00FE3940">
                    <w:rPr>
                      <w:rFonts w:eastAsia="標楷體" w:hint="eastAsia"/>
                    </w:rPr>
                    <w:t>25</w:t>
                  </w:r>
                  <w:r w:rsidRPr="00FE3940">
                    <w:rPr>
                      <w:rFonts w:eastAsia="標楷體"/>
                    </w:rPr>
                    <w:t>分者</w:t>
                  </w:r>
                </w:p>
              </w:tc>
              <w:tc>
                <w:tcPr>
                  <w:tcW w:w="3119" w:type="dxa"/>
                </w:tcPr>
                <w:p w:rsidR="00673A40" w:rsidRPr="00FE3940" w:rsidRDefault="00673A40" w:rsidP="002B6EF3">
                  <w:pPr>
                    <w:spacing w:line="0" w:lineRule="atLeast"/>
                    <w:ind w:left="120" w:hangingChars="50" w:hanging="120"/>
                    <w:rPr>
                      <w:rFonts w:eastAsia="標楷體"/>
                    </w:rPr>
                  </w:pPr>
                  <w:r w:rsidRPr="00FE3940">
                    <w:rPr>
                      <w:rFonts w:eastAsia="標楷體" w:hint="eastAsia"/>
                    </w:rPr>
                    <w:t>3.</w:t>
                  </w:r>
                  <w:r w:rsidRPr="00FE3940">
                    <w:rPr>
                      <w:rFonts w:eastAsia="標楷體"/>
                    </w:rPr>
                    <w:t>教學評量問卷調查合乎有效問卷標準，</w:t>
                  </w:r>
                  <w:r w:rsidRPr="00FE3940">
                    <w:rPr>
                      <w:rFonts w:eastAsia="標楷體" w:hint="eastAsia"/>
                    </w:rPr>
                    <w:t>且</w:t>
                  </w:r>
                  <w:r w:rsidRPr="00FE3940">
                    <w:rPr>
                      <w:rFonts w:eastAsia="標楷體" w:hint="eastAsia"/>
                      <w:u w:val="single"/>
                    </w:rPr>
                    <w:t>有效加權</w:t>
                  </w:r>
                  <w:r w:rsidRPr="00FE3940">
                    <w:rPr>
                      <w:rFonts w:eastAsia="標楷體" w:hint="eastAsia"/>
                    </w:rPr>
                    <w:t>平均</w:t>
                  </w:r>
                  <w:r w:rsidRPr="00FE3940">
                    <w:rPr>
                      <w:rFonts w:eastAsia="標楷體"/>
                    </w:rPr>
                    <w:t>在</w:t>
                  </w:r>
                  <w:r w:rsidRPr="00FE3940">
                    <w:rPr>
                      <w:rFonts w:eastAsia="標楷體" w:hint="eastAsia"/>
                    </w:rPr>
                    <w:t>4</w:t>
                  </w:r>
                  <w:r w:rsidRPr="00FE3940">
                    <w:rPr>
                      <w:rFonts w:eastAsia="標楷體"/>
                    </w:rPr>
                    <w:t>.</w:t>
                  </w:r>
                  <w:r w:rsidRPr="00FE3940">
                    <w:rPr>
                      <w:rFonts w:eastAsia="標楷體" w:hint="eastAsia"/>
                    </w:rPr>
                    <w:t>8</w:t>
                  </w:r>
                  <w:r w:rsidRPr="00FE3940">
                    <w:rPr>
                      <w:rFonts w:eastAsia="標楷體"/>
                    </w:rPr>
                    <w:t>0</w:t>
                  </w:r>
                  <w:r w:rsidRPr="00FE3940">
                    <w:rPr>
                      <w:rFonts w:eastAsia="標楷體"/>
                    </w:rPr>
                    <w:t>分</w:t>
                  </w:r>
                  <w:r w:rsidRPr="00FE3940">
                    <w:rPr>
                      <w:rFonts w:eastAsia="標楷體"/>
                    </w:rPr>
                    <w:t>(</w:t>
                  </w:r>
                  <w:r w:rsidRPr="00FE3940">
                    <w:rPr>
                      <w:rFonts w:eastAsia="標楷體"/>
                    </w:rPr>
                    <w:t>含</w:t>
                  </w:r>
                  <w:r w:rsidRPr="00FE3940">
                    <w:rPr>
                      <w:rFonts w:eastAsia="標楷體"/>
                    </w:rPr>
                    <w:t>)</w:t>
                  </w:r>
                  <w:r w:rsidRPr="00FE3940">
                    <w:rPr>
                      <w:rFonts w:eastAsia="標楷體"/>
                    </w:rPr>
                    <w:t>以上未達</w:t>
                  </w:r>
                  <w:r w:rsidRPr="00FE3940">
                    <w:rPr>
                      <w:rFonts w:eastAsia="標楷體" w:hint="eastAsia"/>
                    </w:rPr>
                    <w:t>5</w:t>
                  </w:r>
                  <w:r w:rsidRPr="00FE3940">
                    <w:rPr>
                      <w:rFonts w:eastAsia="標楷體"/>
                    </w:rPr>
                    <w:t>.</w:t>
                  </w:r>
                  <w:r w:rsidRPr="00FE3940">
                    <w:rPr>
                      <w:rFonts w:eastAsia="標楷體" w:hint="eastAsia"/>
                    </w:rPr>
                    <w:t>1</w:t>
                  </w:r>
                  <w:r w:rsidRPr="00FE3940">
                    <w:rPr>
                      <w:rFonts w:eastAsia="標楷體"/>
                    </w:rPr>
                    <w:t>0</w:t>
                  </w:r>
                  <w:r w:rsidRPr="00FE3940">
                    <w:rPr>
                      <w:rFonts w:eastAsia="標楷體"/>
                    </w:rPr>
                    <w:t>分者</w:t>
                  </w:r>
                </w:p>
              </w:tc>
              <w:tc>
                <w:tcPr>
                  <w:tcW w:w="2694" w:type="dxa"/>
                  <w:vAlign w:val="center"/>
                </w:tcPr>
                <w:p w:rsidR="00673A40" w:rsidRPr="00FE3940" w:rsidRDefault="00673A40" w:rsidP="002B6EF3">
                  <w:pPr>
                    <w:spacing w:line="0" w:lineRule="atLeast"/>
                    <w:rPr>
                      <w:rFonts w:eastAsia="標楷體"/>
                    </w:rPr>
                  </w:pPr>
                  <w:r w:rsidRPr="00FE3940">
                    <w:rPr>
                      <w:rFonts w:eastAsia="標楷體" w:hint="eastAsia"/>
                      <w:u w:val="single"/>
                    </w:rPr>
                    <w:t>每學期</w:t>
                  </w:r>
                  <w:r w:rsidRPr="00FE3940">
                    <w:rPr>
                      <w:rFonts w:eastAsia="標楷體" w:hint="eastAsia"/>
                    </w:rPr>
                    <w:t>核給</w:t>
                  </w:r>
                  <w:r w:rsidRPr="00FE3940">
                    <w:rPr>
                      <w:rFonts w:eastAsia="標楷體" w:hint="eastAsia"/>
                      <w:u w:val="single"/>
                    </w:rPr>
                    <w:t>10</w:t>
                  </w:r>
                  <w:r w:rsidRPr="00FE3940">
                    <w:rPr>
                      <w:rFonts w:eastAsia="標楷體" w:hint="eastAsia"/>
                    </w:rPr>
                    <w:t>分為上限</w:t>
                  </w:r>
                </w:p>
              </w:tc>
            </w:tr>
            <w:tr w:rsidR="00673A40" w:rsidRPr="00FE3940" w:rsidTr="0054160B">
              <w:trPr>
                <w:trHeight w:val="346"/>
              </w:trPr>
              <w:tc>
                <w:tcPr>
                  <w:tcW w:w="3118" w:type="dxa"/>
                </w:tcPr>
                <w:p w:rsidR="00673A40" w:rsidRPr="00FE3940" w:rsidRDefault="00673A40" w:rsidP="002B6EF3">
                  <w:pPr>
                    <w:spacing w:line="0" w:lineRule="atLeast"/>
                    <w:ind w:left="120" w:hangingChars="50" w:hanging="120"/>
                    <w:rPr>
                      <w:rFonts w:eastAsia="標楷體"/>
                      <w:u w:val="single"/>
                    </w:rPr>
                  </w:pPr>
                  <w:r w:rsidRPr="00FE3940">
                    <w:rPr>
                      <w:rFonts w:eastAsia="標楷體" w:hint="eastAsia"/>
                      <w:u w:val="single"/>
                    </w:rPr>
                    <w:t>4.</w:t>
                  </w:r>
                  <w:r w:rsidRPr="00FE3940">
                    <w:rPr>
                      <w:rFonts w:eastAsia="標楷體" w:hint="eastAsia"/>
                      <w:u w:val="single"/>
                    </w:rPr>
                    <w:t>教學評量問卷調查合乎有效問卷標準，且有效加權平均在</w:t>
                  </w:r>
                  <w:r w:rsidRPr="00FE3940">
                    <w:rPr>
                      <w:rFonts w:eastAsia="標楷體" w:hint="eastAsia"/>
                      <w:u w:val="single"/>
                    </w:rPr>
                    <w:t>3.75</w:t>
                  </w:r>
                  <w:r w:rsidRPr="00FE3940">
                    <w:rPr>
                      <w:rFonts w:eastAsia="標楷體" w:hint="eastAsia"/>
                      <w:u w:val="single"/>
                    </w:rPr>
                    <w:t>分（含）以上未達</w:t>
                  </w:r>
                  <w:r w:rsidRPr="00FE3940">
                    <w:rPr>
                      <w:rFonts w:eastAsia="標楷體" w:hint="eastAsia"/>
                      <w:u w:val="single"/>
                    </w:rPr>
                    <w:t>4.00</w:t>
                  </w:r>
                  <w:r w:rsidRPr="00FE3940">
                    <w:rPr>
                      <w:rFonts w:eastAsia="標楷體" w:hint="eastAsia"/>
                      <w:u w:val="single"/>
                    </w:rPr>
                    <w:t>分者</w:t>
                  </w:r>
                </w:p>
              </w:tc>
              <w:tc>
                <w:tcPr>
                  <w:tcW w:w="3119" w:type="dxa"/>
                </w:tcPr>
                <w:p w:rsidR="00673A40" w:rsidRPr="00FE3940" w:rsidRDefault="00673A40" w:rsidP="002B6EF3">
                  <w:pPr>
                    <w:spacing w:line="0" w:lineRule="atLeast"/>
                    <w:ind w:left="120" w:hangingChars="50" w:hanging="120"/>
                    <w:rPr>
                      <w:rFonts w:eastAsia="標楷體"/>
                      <w:u w:val="single"/>
                    </w:rPr>
                  </w:pPr>
                  <w:r w:rsidRPr="00FE3940">
                    <w:rPr>
                      <w:rFonts w:eastAsia="標楷體" w:hint="eastAsia"/>
                      <w:u w:val="single"/>
                    </w:rPr>
                    <w:t>4.</w:t>
                  </w:r>
                  <w:r w:rsidRPr="00FE3940">
                    <w:rPr>
                      <w:rFonts w:eastAsia="標楷體" w:hint="eastAsia"/>
                      <w:u w:val="single"/>
                    </w:rPr>
                    <w:t>教學評量問卷調查合乎有效問卷標準，且有效加權平均在</w:t>
                  </w:r>
                  <w:r w:rsidRPr="00FE3940">
                    <w:rPr>
                      <w:rFonts w:eastAsia="標楷體" w:hint="eastAsia"/>
                      <w:u w:val="single"/>
                    </w:rPr>
                    <w:t>4.50</w:t>
                  </w:r>
                  <w:r w:rsidRPr="00FE3940">
                    <w:rPr>
                      <w:rFonts w:eastAsia="標楷體" w:hint="eastAsia"/>
                      <w:u w:val="single"/>
                    </w:rPr>
                    <w:t>分（含）以上未達</w:t>
                  </w:r>
                  <w:r w:rsidRPr="00FE3940">
                    <w:rPr>
                      <w:rFonts w:eastAsia="標楷體" w:hint="eastAsia"/>
                      <w:u w:val="single"/>
                    </w:rPr>
                    <w:t>4.80</w:t>
                  </w:r>
                  <w:r w:rsidRPr="00FE3940">
                    <w:rPr>
                      <w:rFonts w:eastAsia="標楷體" w:hint="eastAsia"/>
                      <w:u w:val="single"/>
                    </w:rPr>
                    <w:t>分者</w:t>
                  </w:r>
                </w:p>
              </w:tc>
              <w:tc>
                <w:tcPr>
                  <w:tcW w:w="2694" w:type="dxa"/>
                  <w:vAlign w:val="center"/>
                </w:tcPr>
                <w:p w:rsidR="00673A40" w:rsidRPr="00FE3940" w:rsidRDefault="00673A40" w:rsidP="002B6EF3">
                  <w:pPr>
                    <w:spacing w:line="0" w:lineRule="atLeast"/>
                    <w:rPr>
                      <w:rFonts w:eastAsia="標楷體"/>
                    </w:rPr>
                  </w:pPr>
                  <w:r w:rsidRPr="00FE3940">
                    <w:rPr>
                      <w:rFonts w:eastAsia="標楷體"/>
                      <w:u w:val="single"/>
                    </w:rPr>
                    <w:t>每學</w:t>
                  </w:r>
                  <w:r w:rsidRPr="00FE3940">
                    <w:rPr>
                      <w:rFonts w:eastAsia="標楷體" w:hint="eastAsia"/>
                      <w:u w:val="single"/>
                    </w:rPr>
                    <w:t>期</w:t>
                  </w:r>
                  <w:r w:rsidRPr="00FE3940">
                    <w:rPr>
                      <w:rFonts w:eastAsia="標楷體"/>
                      <w:u w:val="single"/>
                    </w:rPr>
                    <w:t>核給</w:t>
                  </w:r>
                  <w:r w:rsidRPr="00FE3940">
                    <w:rPr>
                      <w:rFonts w:eastAsia="標楷體" w:hint="eastAsia"/>
                      <w:u w:val="single"/>
                    </w:rPr>
                    <w:t>5</w:t>
                  </w:r>
                  <w:r w:rsidRPr="00FE3940">
                    <w:rPr>
                      <w:rFonts w:eastAsia="標楷體"/>
                      <w:u w:val="single"/>
                    </w:rPr>
                    <w:t>分為上限</w:t>
                  </w:r>
                </w:p>
              </w:tc>
            </w:tr>
          </w:tbl>
          <w:p w:rsidR="00673A40" w:rsidRPr="00FE3940" w:rsidRDefault="00673A40" w:rsidP="00673A40">
            <w:pPr>
              <w:spacing w:line="0" w:lineRule="atLeast"/>
              <w:rPr>
                <w:rFonts w:eastAsia="標楷體"/>
                <w:bCs/>
              </w:rPr>
            </w:pPr>
          </w:p>
          <w:p w:rsidR="00673A40" w:rsidRPr="00FE3940" w:rsidRDefault="00673A40" w:rsidP="00673A40">
            <w:pPr>
              <w:spacing w:line="0" w:lineRule="atLeast"/>
              <w:rPr>
                <w:rFonts w:eastAsia="標楷體"/>
              </w:rPr>
            </w:pPr>
            <w:r w:rsidRPr="00FE3940">
              <w:rPr>
                <w:rFonts w:eastAsia="標楷體" w:hint="eastAsia"/>
                <w:u w:val="single"/>
              </w:rPr>
              <w:t>（三）</w:t>
            </w:r>
            <w:r w:rsidRPr="00FE3940">
              <w:rPr>
                <w:rFonts w:eastAsia="標楷體" w:hint="eastAsia"/>
              </w:rPr>
              <w:t>教學成長（以</w:t>
            </w:r>
            <w:r w:rsidRPr="00FE3940">
              <w:rPr>
                <w:rFonts w:eastAsia="標楷體"/>
              </w:rPr>
              <w:t>近</w:t>
            </w:r>
            <w:r w:rsidRPr="00FE3940">
              <w:rPr>
                <w:rFonts w:eastAsia="標楷體"/>
                <w:u w:val="single"/>
              </w:rPr>
              <w:t>6</w:t>
            </w:r>
            <w:r w:rsidRPr="00FE3940">
              <w:rPr>
                <w:rFonts w:eastAsia="標楷體" w:hint="eastAsia"/>
                <w:u w:val="single"/>
              </w:rPr>
              <w:t>學期</w:t>
            </w:r>
            <w:r w:rsidRPr="00FE3940">
              <w:rPr>
                <w:rFonts w:eastAsia="標楷體" w:hint="eastAsia"/>
              </w:rPr>
              <w:t>為統計基準）：本項權重佔</w:t>
            </w:r>
            <w:r w:rsidRPr="00FE3940">
              <w:rPr>
                <w:rFonts w:eastAsia="標楷體" w:hint="eastAsia"/>
              </w:rPr>
              <w:t>10</w:t>
            </w:r>
            <w:r w:rsidRPr="00FE3940">
              <w:rPr>
                <w:rFonts w:eastAsia="標楷體" w:hint="eastAsia"/>
              </w:rPr>
              <w:t>％。</w:t>
            </w:r>
          </w:p>
          <w:tbl>
            <w:tblPr>
              <w:tblW w:w="893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969"/>
            </w:tblGrid>
            <w:tr w:rsidR="00673A40" w:rsidRPr="00FE3940" w:rsidTr="0054160B">
              <w:tc>
                <w:tcPr>
                  <w:tcW w:w="4962" w:type="dxa"/>
                </w:tcPr>
                <w:p w:rsidR="00673A40" w:rsidRPr="00FE3940" w:rsidRDefault="00673A40" w:rsidP="002B6EF3">
                  <w:pPr>
                    <w:spacing w:line="0" w:lineRule="atLeast"/>
                    <w:jc w:val="center"/>
                    <w:rPr>
                      <w:rFonts w:eastAsia="標楷體"/>
                    </w:rPr>
                  </w:pPr>
                  <w:r w:rsidRPr="00FE3940">
                    <w:rPr>
                      <w:rFonts w:eastAsia="標楷體" w:hint="eastAsia"/>
                    </w:rPr>
                    <w:t>評分內容及標準</w:t>
                  </w:r>
                </w:p>
              </w:tc>
              <w:tc>
                <w:tcPr>
                  <w:tcW w:w="3969" w:type="dxa"/>
                </w:tcPr>
                <w:p w:rsidR="00673A40" w:rsidRPr="00FE3940" w:rsidRDefault="00673A40" w:rsidP="002B6EF3">
                  <w:pPr>
                    <w:spacing w:line="0" w:lineRule="atLeast"/>
                    <w:jc w:val="center"/>
                    <w:rPr>
                      <w:rFonts w:eastAsia="標楷體"/>
                    </w:rPr>
                  </w:pPr>
                  <w:r w:rsidRPr="00FE3940">
                    <w:rPr>
                      <w:rFonts w:eastAsia="標楷體" w:hint="eastAsia"/>
                    </w:rPr>
                    <w:t>分數</w:t>
                  </w:r>
                </w:p>
              </w:tc>
            </w:tr>
            <w:tr w:rsidR="00673A40" w:rsidRPr="00FE3940" w:rsidTr="0054160B">
              <w:trPr>
                <w:trHeight w:val="105"/>
              </w:trPr>
              <w:tc>
                <w:tcPr>
                  <w:tcW w:w="4962" w:type="dxa"/>
                </w:tcPr>
                <w:p w:rsidR="00673A40" w:rsidRPr="00FE3940" w:rsidRDefault="00673A40" w:rsidP="002B6EF3">
                  <w:pPr>
                    <w:spacing w:line="0" w:lineRule="atLeast"/>
                    <w:ind w:left="120" w:hangingChars="50" w:hanging="120"/>
                    <w:rPr>
                      <w:rFonts w:eastAsia="標楷體"/>
                    </w:rPr>
                  </w:pPr>
                  <w:r w:rsidRPr="00FE3940">
                    <w:rPr>
                      <w:rFonts w:eastAsia="標楷體" w:hint="eastAsia"/>
                    </w:rPr>
                    <w:t>1.</w:t>
                  </w:r>
                  <w:r w:rsidRPr="00FE3940">
                    <w:rPr>
                      <w:rFonts w:eastAsia="標楷體"/>
                    </w:rPr>
                    <w:t>參與教師成長系列活動達規定</w:t>
                  </w:r>
                  <w:r w:rsidRPr="00FE3940">
                    <w:rPr>
                      <w:rFonts w:eastAsia="標楷體" w:hint="eastAsia"/>
                    </w:rPr>
                    <w:t>之基本</w:t>
                  </w:r>
                  <w:r w:rsidRPr="00FE3940">
                    <w:rPr>
                      <w:rFonts w:eastAsia="標楷體"/>
                    </w:rPr>
                    <w:t>分數</w:t>
                  </w:r>
                  <w:r w:rsidRPr="00FE3940">
                    <w:rPr>
                      <w:rFonts w:eastAsia="標楷體" w:hint="eastAsia"/>
                    </w:rPr>
                    <w:t>3</w:t>
                  </w:r>
                  <w:r w:rsidRPr="00FE3940">
                    <w:rPr>
                      <w:rFonts w:eastAsia="標楷體" w:hint="eastAsia"/>
                    </w:rPr>
                    <w:t>倍以上</w:t>
                  </w:r>
                  <w:r w:rsidRPr="00FE3940">
                    <w:rPr>
                      <w:rFonts w:eastAsia="標楷體"/>
                    </w:rPr>
                    <w:t>者</w:t>
                  </w:r>
                </w:p>
              </w:tc>
              <w:tc>
                <w:tcPr>
                  <w:tcW w:w="3969" w:type="dxa"/>
                  <w:vAlign w:val="center"/>
                </w:tcPr>
                <w:p w:rsidR="00673A40" w:rsidRPr="00FE3940" w:rsidRDefault="00673A40" w:rsidP="002B6EF3">
                  <w:pPr>
                    <w:spacing w:line="0" w:lineRule="atLeast"/>
                    <w:rPr>
                      <w:rFonts w:eastAsia="標楷體"/>
                    </w:rPr>
                  </w:pPr>
                  <w:r w:rsidRPr="00FE3940">
                    <w:rPr>
                      <w:rFonts w:eastAsia="標楷體" w:hint="eastAsia"/>
                      <w:u w:val="single"/>
                    </w:rPr>
                    <w:t>每學期</w:t>
                  </w:r>
                  <w:r w:rsidRPr="00FE3940">
                    <w:rPr>
                      <w:rFonts w:eastAsia="標楷體" w:hint="eastAsia"/>
                    </w:rPr>
                    <w:t>核給</w:t>
                  </w:r>
                  <w:r w:rsidRPr="00FE3940">
                    <w:rPr>
                      <w:rFonts w:eastAsia="標楷體" w:hint="eastAsia"/>
                      <w:u w:val="single"/>
                    </w:rPr>
                    <w:t>13</w:t>
                  </w:r>
                  <w:r w:rsidRPr="00FE3940">
                    <w:rPr>
                      <w:rFonts w:eastAsia="標楷體" w:hint="eastAsia"/>
                    </w:rPr>
                    <w:t>分</w:t>
                  </w:r>
                </w:p>
              </w:tc>
            </w:tr>
            <w:tr w:rsidR="00673A40" w:rsidRPr="00FE3940" w:rsidTr="0054160B">
              <w:trPr>
                <w:trHeight w:val="375"/>
              </w:trPr>
              <w:tc>
                <w:tcPr>
                  <w:tcW w:w="4962" w:type="dxa"/>
                </w:tcPr>
                <w:p w:rsidR="00673A40" w:rsidRPr="00FE3940" w:rsidRDefault="00673A40" w:rsidP="002B6EF3">
                  <w:pPr>
                    <w:spacing w:line="0" w:lineRule="atLeast"/>
                    <w:ind w:left="120" w:hangingChars="50" w:hanging="120"/>
                    <w:rPr>
                      <w:rFonts w:eastAsia="標楷體"/>
                    </w:rPr>
                  </w:pPr>
                  <w:r w:rsidRPr="00FE3940">
                    <w:rPr>
                      <w:rFonts w:eastAsia="標楷體" w:hint="eastAsia"/>
                    </w:rPr>
                    <w:t>2.</w:t>
                  </w:r>
                  <w:r w:rsidRPr="00FE3940">
                    <w:rPr>
                      <w:rFonts w:eastAsia="標楷體"/>
                    </w:rPr>
                    <w:t>參與教師成長系列活動達規定</w:t>
                  </w:r>
                  <w:r w:rsidRPr="00FE3940">
                    <w:rPr>
                      <w:rFonts w:eastAsia="標楷體" w:hint="eastAsia"/>
                    </w:rPr>
                    <w:t>之基本</w:t>
                  </w:r>
                  <w:r w:rsidRPr="00FE3940">
                    <w:rPr>
                      <w:rFonts w:eastAsia="標楷體"/>
                    </w:rPr>
                    <w:t>分數</w:t>
                  </w:r>
                  <w:r w:rsidRPr="00FE3940">
                    <w:rPr>
                      <w:rFonts w:eastAsia="標楷體" w:hint="eastAsia"/>
                    </w:rPr>
                    <w:t>2</w:t>
                  </w:r>
                  <w:r w:rsidRPr="00FE3940">
                    <w:rPr>
                      <w:rFonts w:eastAsia="標楷體" w:hint="eastAsia"/>
                    </w:rPr>
                    <w:t>倍以上</w:t>
                  </w:r>
                  <w:r w:rsidRPr="00FE3940">
                    <w:rPr>
                      <w:rFonts w:eastAsia="標楷體"/>
                    </w:rPr>
                    <w:t>者</w:t>
                  </w:r>
                </w:p>
              </w:tc>
              <w:tc>
                <w:tcPr>
                  <w:tcW w:w="3969" w:type="dxa"/>
                  <w:vAlign w:val="center"/>
                </w:tcPr>
                <w:p w:rsidR="00673A40" w:rsidRPr="00FE3940" w:rsidRDefault="00673A40" w:rsidP="002B6EF3">
                  <w:pPr>
                    <w:spacing w:line="0" w:lineRule="atLeast"/>
                    <w:rPr>
                      <w:rFonts w:eastAsia="標楷體"/>
                    </w:rPr>
                  </w:pPr>
                  <w:r w:rsidRPr="00FE3940">
                    <w:rPr>
                      <w:rFonts w:eastAsia="標楷體" w:hint="eastAsia"/>
                      <w:u w:val="single"/>
                    </w:rPr>
                    <w:t>每學期</w:t>
                  </w:r>
                  <w:r w:rsidRPr="00FE3940">
                    <w:rPr>
                      <w:rFonts w:eastAsia="標楷體" w:hint="eastAsia"/>
                    </w:rPr>
                    <w:t>核給</w:t>
                  </w:r>
                  <w:r w:rsidRPr="00FE3940">
                    <w:rPr>
                      <w:rFonts w:eastAsia="標楷體" w:hint="eastAsia"/>
                      <w:u w:val="single"/>
                    </w:rPr>
                    <w:t>6.5</w:t>
                  </w:r>
                  <w:r w:rsidRPr="00FE3940">
                    <w:rPr>
                      <w:rFonts w:eastAsia="標楷體" w:hint="eastAsia"/>
                    </w:rPr>
                    <w:t>分</w:t>
                  </w:r>
                </w:p>
              </w:tc>
            </w:tr>
            <w:tr w:rsidR="00673A40" w:rsidRPr="00FE3940" w:rsidTr="0054160B">
              <w:trPr>
                <w:trHeight w:val="375"/>
              </w:trPr>
              <w:tc>
                <w:tcPr>
                  <w:tcW w:w="4962" w:type="dxa"/>
                </w:tcPr>
                <w:p w:rsidR="00673A40" w:rsidRPr="00FE3940" w:rsidRDefault="00673A40" w:rsidP="002B6EF3">
                  <w:pPr>
                    <w:spacing w:line="0" w:lineRule="atLeast"/>
                    <w:ind w:left="120" w:hangingChars="50" w:hanging="120"/>
                    <w:rPr>
                      <w:rFonts w:eastAsia="標楷體"/>
                      <w:u w:val="single"/>
                    </w:rPr>
                  </w:pPr>
                  <w:r w:rsidRPr="00FE3940">
                    <w:rPr>
                      <w:rFonts w:eastAsia="標楷體" w:hint="eastAsia"/>
                      <w:u w:val="single"/>
                    </w:rPr>
                    <w:t>3.</w:t>
                  </w:r>
                  <w:r w:rsidRPr="00FE3940">
                    <w:rPr>
                      <w:rFonts w:eastAsia="標楷體"/>
                      <w:u w:val="single"/>
                    </w:rPr>
                    <w:t>參與教師成長系列活動達規定之基本分數</w:t>
                  </w:r>
                  <w:r w:rsidRPr="00FE3940">
                    <w:rPr>
                      <w:rFonts w:eastAsia="標楷體" w:hint="eastAsia"/>
                      <w:u w:val="single"/>
                    </w:rPr>
                    <w:t>1.5</w:t>
                  </w:r>
                  <w:r w:rsidRPr="00FE3940">
                    <w:rPr>
                      <w:rFonts w:eastAsia="標楷體"/>
                      <w:u w:val="single"/>
                    </w:rPr>
                    <w:t>倍以上者</w:t>
                  </w:r>
                </w:p>
              </w:tc>
              <w:tc>
                <w:tcPr>
                  <w:tcW w:w="3969" w:type="dxa"/>
                  <w:vAlign w:val="center"/>
                </w:tcPr>
                <w:p w:rsidR="00673A40" w:rsidRPr="00FE3940" w:rsidRDefault="00673A40" w:rsidP="002B6EF3">
                  <w:pPr>
                    <w:spacing w:line="0" w:lineRule="atLeast"/>
                    <w:rPr>
                      <w:rFonts w:eastAsia="標楷體"/>
                      <w:u w:val="single"/>
                    </w:rPr>
                  </w:pPr>
                  <w:r w:rsidRPr="00FE3940">
                    <w:rPr>
                      <w:rFonts w:eastAsia="標楷體"/>
                      <w:u w:val="single"/>
                    </w:rPr>
                    <w:t>每學</w:t>
                  </w:r>
                  <w:r w:rsidRPr="00FE3940">
                    <w:rPr>
                      <w:rFonts w:eastAsia="標楷體" w:hint="eastAsia"/>
                      <w:u w:val="single"/>
                    </w:rPr>
                    <w:t>期</w:t>
                  </w:r>
                  <w:r w:rsidRPr="00FE3940">
                    <w:rPr>
                      <w:rFonts w:eastAsia="標楷體"/>
                      <w:u w:val="single"/>
                    </w:rPr>
                    <w:t>核給</w:t>
                  </w:r>
                  <w:r w:rsidRPr="00FE3940">
                    <w:rPr>
                      <w:rFonts w:eastAsia="標楷體" w:hint="eastAsia"/>
                      <w:u w:val="single"/>
                    </w:rPr>
                    <w:t>3</w:t>
                  </w:r>
                  <w:r w:rsidRPr="00FE3940">
                    <w:rPr>
                      <w:rFonts w:eastAsia="標楷體"/>
                      <w:u w:val="single"/>
                    </w:rPr>
                    <w:t>分</w:t>
                  </w:r>
                </w:p>
              </w:tc>
            </w:tr>
            <w:tr w:rsidR="00673A40" w:rsidRPr="00FE3940" w:rsidTr="0054160B">
              <w:trPr>
                <w:trHeight w:val="98"/>
              </w:trPr>
              <w:tc>
                <w:tcPr>
                  <w:tcW w:w="4962" w:type="dxa"/>
                  <w:vAlign w:val="center"/>
                </w:tcPr>
                <w:p w:rsidR="00673A40" w:rsidRPr="00FE3940" w:rsidRDefault="00673A40" w:rsidP="002B6EF3">
                  <w:pPr>
                    <w:spacing w:line="0" w:lineRule="atLeast"/>
                    <w:ind w:left="120" w:hangingChars="50" w:hanging="120"/>
                    <w:jc w:val="both"/>
                    <w:rPr>
                      <w:rFonts w:eastAsia="標楷體"/>
                    </w:rPr>
                  </w:pPr>
                  <w:r w:rsidRPr="00FE3940">
                    <w:rPr>
                      <w:rFonts w:eastAsia="標楷體" w:hint="eastAsia"/>
                      <w:u w:val="single"/>
                    </w:rPr>
                    <w:t>4.</w:t>
                  </w:r>
                  <w:r w:rsidRPr="00FE3940">
                    <w:rPr>
                      <w:rFonts w:eastAsia="標楷體" w:hint="eastAsia"/>
                    </w:rPr>
                    <w:t>負責規劃籌組教學型社群或參與</w:t>
                  </w:r>
                </w:p>
              </w:tc>
              <w:tc>
                <w:tcPr>
                  <w:tcW w:w="3969" w:type="dxa"/>
                  <w:vAlign w:val="center"/>
                </w:tcPr>
                <w:p w:rsidR="00673A40" w:rsidRPr="00FE3940" w:rsidRDefault="00673A40" w:rsidP="002B6EF3">
                  <w:pPr>
                    <w:spacing w:line="0" w:lineRule="atLeast"/>
                    <w:jc w:val="both"/>
                    <w:rPr>
                      <w:rFonts w:eastAsia="標楷體"/>
                    </w:rPr>
                  </w:pPr>
                  <w:r w:rsidRPr="00FE3940">
                    <w:rPr>
                      <w:rFonts w:eastAsia="標楷體" w:hint="eastAsia"/>
                    </w:rPr>
                    <w:t>社群召集人：每次核給</w:t>
                  </w:r>
                  <w:r w:rsidRPr="00FE3940">
                    <w:rPr>
                      <w:rFonts w:eastAsia="標楷體"/>
                    </w:rPr>
                    <w:t>25</w:t>
                  </w:r>
                  <w:r w:rsidRPr="00FE3940">
                    <w:rPr>
                      <w:rFonts w:eastAsia="標楷體" w:hint="eastAsia"/>
                    </w:rPr>
                    <w:t>分為上限</w:t>
                  </w:r>
                </w:p>
                <w:p w:rsidR="00673A40" w:rsidRPr="00FE3940" w:rsidRDefault="00673A40" w:rsidP="002B6EF3">
                  <w:pPr>
                    <w:spacing w:line="0" w:lineRule="atLeast"/>
                    <w:jc w:val="both"/>
                    <w:rPr>
                      <w:rFonts w:eastAsia="標楷體"/>
                    </w:rPr>
                  </w:pPr>
                  <w:r w:rsidRPr="00FE3940">
                    <w:rPr>
                      <w:rFonts w:eastAsia="標楷體" w:hint="eastAsia"/>
                    </w:rPr>
                    <w:t>社群參與人：每次核給</w:t>
                  </w:r>
                  <w:r w:rsidRPr="00FE3940">
                    <w:rPr>
                      <w:rFonts w:eastAsia="標楷體"/>
                    </w:rPr>
                    <w:t>15</w:t>
                  </w:r>
                  <w:r w:rsidRPr="00FE3940">
                    <w:rPr>
                      <w:rFonts w:eastAsia="標楷體" w:hint="eastAsia"/>
                    </w:rPr>
                    <w:t>分為上限</w:t>
                  </w:r>
                </w:p>
              </w:tc>
            </w:tr>
            <w:tr w:rsidR="00673A40" w:rsidRPr="00FE3940" w:rsidTr="0054160B">
              <w:trPr>
                <w:trHeight w:val="405"/>
              </w:trPr>
              <w:tc>
                <w:tcPr>
                  <w:tcW w:w="4962" w:type="dxa"/>
                </w:tcPr>
                <w:p w:rsidR="00673A40" w:rsidRPr="00FE3940" w:rsidRDefault="00673A40" w:rsidP="002B6EF3">
                  <w:pPr>
                    <w:spacing w:line="0" w:lineRule="atLeast"/>
                    <w:ind w:left="120" w:hangingChars="50" w:hanging="120"/>
                    <w:rPr>
                      <w:rFonts w:eastAsia="標楷體"/>
                    </w:rPr>
                  </w:pPr>
                  <w:r w:rsidRPr="00FE3940">
                    <w:rPr>
                      <w:rFonts w:eastAsia="標楷體" w:hint="eastAsia"/>
                      <w:u w:val="single"/>
                    </w:rPr>
                    <w:t>5.</w:t>
                  </w:r>
                  <w:r w:rsidRPr="00FE3940">
                    <w:rPr>
                      <w:rFonts w:eastAsia="標楷體"/>
                    </w:rPr>
                    <w:t>參與教師成長系列活動</w:t>
                  </w:r>
                  <w:r w:rsidRPr="00FE3940">
                    <w:rPr>
                      <w:rFonts w:eastAsia="標楷體" w:hint="eastAsia"/>
                    </w:rPr>
                    <w:t>未</w:t>
                  </w:r>
                  <w:r w:rsidRPr="00FE3940">
                    <w:rPr>
                      <w:rFonts w:eastAsia="標楷體"/>
                    </w:rPr>
                    <w:t>達規定</w:t>
                  </w:r>
                  <w:r w:rsidRPr="00FE3940">
                    <w:rPr>
                      <w:rFonts w:eastAsia="標楷體" w:hint="eastAsia"/>
                    </w:rPr>
                    <w:t>之基本</w:t>
                  </w:r>
                  <w:r w:rsidRPr="00FE3940">
                    <w:rPr>
                      <w:rFonts w:eastAsia="標楷體"/>
                    </w:rPr>
                    <w:t>分數者</w:t>
                  </w:r>
                </w:p>
              </w:tc>
              <w:tc>
                <w:tcPr>
                  <w:tcW w:w="3969" w:type="dxa"/>
                  <w:vAlign w:val="center"/>
                </w:tcPr>
                <w:p w:rsidR="00673A40" w:rsidRPr="00FE3940" w:rsidRDefault="00673A40" w:rsidP="002B6EF3">
                  <w:pPr>
                    <w:spacing w:line="0" w:lineRule="atLeast"/>
                    <w:rPr>
                      <w:rFonts w:eastAsia="標楷體"/>
                    </w:rPr>
                  </w:pPr>
                  <w:r w:rsidRPr="00FE3940">
                    <w:rPr>
                      <w:rFonts w:eastAsia="標楷體" w:hint="eastAsia"/>
                      <w:u w:val="single"/>
                    </w:rPr>
                    <w:t>每學期</w:t>
                  </w:r>
                  <w:r w:rsidRPr="00FE3940">
                    <w:rPr>
                      <w:rFonts w:eastAsia="標楷體" w:hint="eastAsia"/>
                    </w:rPr>
                    <w:t>扣減</w:t>
                  </w:r>
                  <w:r w:rsidRPr="00FE3940">
                    <w:rPr>
                      <w:rFonts w:eastAsia="標楷體" w:hint="eastAsia"/>
                      <w:u w:val="single"/>
                    </w:rPr>
                    <w:t>6</w:t>
                  </w:r>
                  <w:r w:rsidRPr="00FE3940">
                    <w:rPr>
                      <w:rFonts w:eastAsia="標楷體" w:hint="eastAsia"/>
                    </w:rPr>
                    <w:t>分</w:t>
                  </w:r>
                </w:p>
              </w:tc>
            </w:tr>
            <w:tr w:rsidR="00673A40" w:rsidRPr="00FE3940" w:rsidTr="0054160B">
              <w:trPr>
                <w:trHeight w:val="405"/>
              </w:trPr>
              <w:tc>
                <w:tcPr>
                  <w:tcW w:w="4962" w:type="dxa"/>
                </w:tcPr>
                <w:p w:rsidR="00673A40" w:rsidRPr="00FE3940" w:rsidRDefault="00673A40" w:rsidP="002B6EF3">
                  <w:pPr>
                    <w:spacing w:line="0" w:lineRule="atLeast"/>
                    <w:ind w:left="120" w:hangingChars="50" w:hanging="120"/>
                    <w:rPr>
                      <w:rFonts w:eastAsia="標楷體"/>
                    </w:rPr>
                  </w:pPr>
                  <w:r w:rsidRPr="00FE3940">
                    <w:rPr>
                      <w:rFonts w:eastAsia="標楷體" w:hint="eastAsia"/>
                      <w:u w:val="single"/>
                    </w:rPr>
                    <w:t>6.</w:t>
                  </w:r>
                  <w:r w:rsidRPr="00FE3940">
                    <w:rPr>
                      <w:rFonts w:eastAsia="標楷體" w:hint="eastAsia"/>
                    </w:rPr>
                    <w:t>未曾</w:t>
                  </w:r>
                  <w:r w:rsidRPr="00FE3940">
                    <w:rPr>
                      <w:rFonts w:eastAsia="標楷體"/>
                    </w:rPr>
                    <w:t>參與教師成長系列活動者</w:t>
                  </w:r>
                </w:p>
              </w:tc>
              <w:tc>
                <w:tcPr>
                  <w:tcW w:w="3969" w:type="dxa"/>
                  <w:vAlign w:val="center"/>
                </w:tcPr>
                <w:p w:rsidR="00673A40" w:rsidRPr="00FE3940" w:rsidRDefault="00673A40" w:rsidP="002B6EF3">
                  <w:pPr>
                    <w:spacing w:line="0" w:lineRule="atLeast"/>
                    <w:rPr>
                      <w:rFonts w:eastAsia="標楷體"/>
                    </w:rPr>
                  </w:pPr>
                  <w:r w:rsidRPr="00FE3940">
                    <w:rPr>
                      <w:rFonts w:eastAsia="標楷體" w:hint="eastAsia"/>
                      <w:u w:val="single"/>
                    </w:rPr>
                    <w:t>每學期</w:t>
                  </w:r>
                  <w:r w:rsidRPr="00FE3940">
                    <w:rPr>
                      <w:rFonts w:eastAsia="標楷體" w:hint="eastAsia"/>
                    </w:rPr>
                    <w:t>扣減</w:t>
                  </w:r>
                  <w:r w:rsidRPr="00FE3940">
                    <w:rPr>
                      <w:rFonts w:eastAsia="標楷體" w:hint="eastAsia"/>
                    </w:rPr>
                    <w:t xml:space="preserve"> </w:t>
                  </w:r>
                  <w:r w:rsidRPr="00FE3940">
                    <w:rPr>
                      <w:rFonts w:eastAsia="標楷體" w:hint="eastAsia"/>
                      <w:u w:val="single"/>
                    </w:rPr>
                    <w:t>12</w:t>
                  </w:r>
                  <w:r w:rsidRPr="00FE3940">
                    <w:rPr>
                      <w:rFonts w:eastAsia="標楷體" w:hint="eastAsia"/>
                    </w:rPr>
                    <w:t xml:space="preserve"> </w:t>
                  </w:r>
                  <w:r w:rsidRPr="00FE3940">
                    <w:rPr>
                      <w:rFonts w:eastAsia="標楷體" w:hint="eastAsia"/>
                    </w:rPr>
                    <w:t>分</w:t>
                  </w:r>
                </w:p>
              </w:tc>
            </w:tr>
          </w:tbl>
          <w:p w:rsidR="00673A40" w:rsidRPr="00FE3940" w:rsidRDefault="00673A40" w:rsidP="00673A40">
            <w:pPr>
              <w:spacing w:line="0" w:lineRule="atLeast"/>
              <w:rPr>
                <w:rFonts w:eastAsia="標楷體"/>
                <w:bCs/>
              </w:rPr>
            </w:pPr>
          </w:p>
          <w:p w:rsidR="00673A40" w:rsidRPr="00FE3940" w:rsidRDefault="00673A40" w:rsidP="00673A40">
            <w:pPr>
              <w:spacing w:beforeLines="25" w:before="90" w:line="0" w:lineRule="atLeast"/>
              <w:jc w:val="both"/>
              <w:rPr>
                <w:rFonts w:eastAsia="標楷體"/>
                <w:u w:val="single"/>
              </w:rPr>
            </w:pPr>
            <w:r w:rsidRPr="00FE3940">
              <w:rPr>
                <w:rFonts w:eastAsia="標楷體" w:hint="eastAsia"/>
                <w:u w:val="single"/>
              </w:rPr>
              <w:lastRenderedPageBreak/>
              <w:t>（四）</w:t>
            </w:r>
            <w:r w:rsidRPr="00FE3940">
              <w:rPr>
                <w:rFonts w:eastAsia="標楷體" w:hint="eastAsia"/>
              </w:rPr>
              <w:t>教學特殊表現</w:t>
            </w:r>
            <w:r w:rsidRPr="00FE3940">
              <w:rPr>
                <w:rFonts w:eastAsia="標楷體" w:hAnsi="標楷體" w:hint="eastAsia"/>
                <w:u w:val="single"/>
              </w:rPr>
              <w:t>（</w:t>
            </w:r>
            <w:r w:rsidRPr="00FE3940">
              <w:rPr>
                <w:rFonts w:eastAsia="標楷體"/>
                <w:u w:val="single"/>
              </w:rPr>
              <w:t>以取得前一等級教師資格後的近</w:t>
            </w:r>
            <w:r w:rsidRPr="00FE3940">
              <w:rPr>
                <w:rFonts w:eastAsia="標楷體"/>
                <w:u w:val="single"/>
                <w:shd w:val="clear" w:color="auto" w:fill="FFFFFF"/>
              </w:rPr>
              <w:t>5</w:t>
            </w:r>
            <w:r w:rsidRPr="00FE3940">
              <w:rPr>
                <w:rFonts w:eastAsia="標楷體"/>
                <w:u w:val="single"/>
                <w:shd w:val="clear" w:color="auto" w:fill="FFFFFF"/>
              </w:rPr>
              <w:t>年</w:t>
            </w:r>
            <w:r w:rsidRPr="00FE3940">
              <w:rPr>
                <w:rFonts w:eastAsia="標楷體"/>
                <w:u w:val="single"/>
              </w:rPr>
              <w:t>為統</w:t>
            </w:r>
          </w:p>
          <w:p w:rsidR="00673A40" w:rsidRPr="00FE3940" w:rsidRDefault="00673A40" w:rsidP="00673A40">
            <w:pPr>
              <w:spacing w:line="0" w:lineRule="atLeast"/>
              <w:rPr>
                <w:rFonts w:eastAsia="標楷體"/>
              </w:rPr>
            </w:pPr>
            <w:r w:rsidRPr="00FE3940">
              <w:rPr>
                <w:rFonts w:eastAsia="標楷體" w:hint="eastAsia"/>
              </w:rPr>
              <w:t xml:space="preserve">      </w:t>
            </w:r>
            <w:r w:rsidRPr="00FE3940">
              <w:rPr>
                <w:rFonts w:eastAsia="標楷體"/>
                <w:u w:val="single"/>
              </w:rPr>
              <w:t>計基準</w:t>
            </w:r>
            <w:r w:rsidRPr="00FE3940">
              <w:rPr>
                <w:rFonts w:eastAsia="標楷體" w:hAnsi="標楷體" w:hint="eastAsia"/>
                <w:u w:val="single"/>
              </w:rPr>
              <w:t>）</w:t>
            </w:r>
            <w:r w:rsidRPr="00FE3940">
              <w:rPr>
                <w:rFonts w:eastAsia="標楷體" w:hint="eastAsia"/>
              </w:rPr>
              <w:t>：本項權重佔</w:t>
            </w:r>
            <w:r w:rsidRPr="00FE3940">
              <w:rPr>
                <w:rFonts w:eastAsia="標楷體" w:hint="eastAsia"/>
                <w:u w:val="single"/>
              </w:rPr>
              <w:t>15</w:t>
            </w:r>
            <w:r w:rsidRPr="00FE3940">
              <w:rPr>
                <w:rFonts w:eastAsia="標楷體" w:hint="eastAsia"/>
                <w:u w:val="single"/>
              </w:rPr>
              <w:t>％</w:t>
            </w:r>
            <w:r w:rsidRPr="00FE3940">
              <w:rPr>
                <w:rFonts w:eastAsia="標楷體" w:hint="eastAsia"/>
              </w:rPr>
              <w:t>。</w:t>
            </w:r>
          </w:p>
          <w:tbl>
            <w:tblPr>
              <w:tblW w:w="893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969"/>
            </w:tblGrid>
            <w:tr w:rsidR="00673A40" w:rsidRPr="00FE3940" w:rsidTr="00FA433E">
              <w:tc>
                <w:tcPr>
                  <w:tcW w:w="4962" w:type="dxa"/>
                </w:tcPr>
                <w:p w:rsidR="00673A40" w:rsidRPr="00FE3940" w:rsidRDefault="00673A40" w:rsidP="002B6EF3">
                  <w:pPr>
                    <w:jc w:val="center"/>
                    <w:rPr>
                      <w:rFonts w:eastAsia="標楷體" w:hAnsi="標楷體"/>
                      <w:szCs w:val="22"/>
                    </w:rPr>
                  </w:pPr>
                  <w:r w:rsidRPr="00FE3940">
                    <w:rPr>
                      <w:rFonts w:eastAsia="標楷體" w:hAnsi="標楷體" w:hint="eastAsia"/>
                      <w:szCs w:val="22"/>
                    </w:rPr>
                    <w:t>評分內容及標準</w:t>
                  </w:r>
                </w:p>
              </w:tc>
              <w:tc>
                <w:tcPr>
                  <w:tcW w:w="3969" w:type="dxa"/>
                </w:tcPr>
                <w:p w:rsidR="00673A40" w:rsidRPr="00FE3940" w:rsidRDefault="00673A40" w:rsidP="002B6EF3">
                  <w:pPr>
                    <w:jc w:val="center"/>
                    <w:rPr>
                      <w:rFonts w:eastAsia="標楷體" w:hAnsi="標楷體"/>
                      <w:szCs w:val="22"/>
                    </w:rPr>
                  </w:pPr>
                  <w:r w:rsidRPr="00FE3940">
                    <w:rPr>
                      <w:rFonts w:eastAsia="標楷體" w:hAnsi="標楷體" w:hint="eastAsia"/>
                      <w:szCs w:val="22"/>
                    </w:rPr>
                    <w:t>分數</w:t>
                  </w:r>
                </w:p>
              </w:tc>
            </w:tr>
            <w:tr w:rsidR="00673A40" w:rsidRPr="00FE3940" w:rsidTr="00FA433E">
              <w:tc>
                <w:tcPr>
                  <w:tcW w:w="4962" w:type="dxa"/>
                  <w:vAlign w:val="center"/>
                </w:tcPr>
                <w:p w:rsidR="00673A40" w:rsidRPr="00FE3940" w:rsidRDefault="00673A40" w:rsidP="002B6EF3">
                  <w:pPr>
                    <w:ind w:left="120" w:hangingChars="50" w:hanging="120"/>
                    <w:jc w:val="both"/>
                    <w:rPr>
                      <w:rFonts w:eastAsia="標楷體"/>
                      <w:u w:val="single"/>
                    </w:rPr>
                  </w:pPr>
                  <w:r w:rsidRPr="00FE3940">
                    <w:rPr>
                      <w:rFonts w:eastAsia="標楷體" w:hint="eastAsia"/>
                      <w:u w:val="single"/>
                    </w:rPr>
                    <w:t>1.</w:t>
                  </w:r>
                  <w:r w:rsidRPr="00FE3940">
                    <w:rPr>
                      <w:rFonts w:eastAsia="標楷體"/>
                      <w:u w:val="single"/>
                    </w:rPr>
                    <w:t>擔任</w:t>
                  </w:r>
                  <w:r w:rsidRPr="00FE3940">
                    <w:rPr>
                      <w:rFonts w:eastAsia="標楷體" w:hint="eastAsia"/>
                      <w:u w:val="single"/>
                    </w:rPr>
                    <w:t>校方認定之校級相關教學計畫「</w:t>
                  </w:r>
                  <w:r w:rsidRPr="00FE3940">
                    <w:rPr>
                      <w:rFonts w:eastAsia="標楷體"/>
                      <w:u w:val="single"/>
                    </w:rPr>
                    <w:t>各主軸計畫召集人</w:t>
                  </w:r>
                  <w:r w:rsidRPr="00FE3940">
                    <w:rPr>
                      <w:rFonts w:eastAsia="標楷體" w:hint="eastAsia"/>
                      <w:u w:val="single"/>
                    </w:rPr>
                    <w:t>」</w:t>
                  </w:r>
                  <w:r w:rsidRPr="00FE3940">
                    <w:rPr>
                      <w:rFonts w:eastAsia="標楷體" w:hint="eastAsia"/>
                      <w:sz w:val="20"/>
                      <w:u w:val="single"/>
                    </w:rPr>
                    <w:t>（註）</w:t>
                  </w:r>
                </w:p>
              </w:tc>
              <w:tc>
                <w:tcPr>
                  <w:tcW w:w="3969" w:type="dxa"/>
                  <w:vAlign w:val="center"/>
                </w:tcPr>
                <w:p w:rsidR="00673A40" w:rsidRPr="00FE3940" w:rsidRDefault="00673A40" w:rsidP="002B6EF3">
                  <w:pPr>
                    <w:ind w:left="9" w:right="24" w:hanging="9"/>
                    <w:jc w:val="both"/>
                    <w:rPr>
                      <w:rFonts w:eastAsia="標楷體"/>
                      <w:u w:val="single"/>
                    </w:rPr>
                  </w:pPr>
                  <w:r w:rsidRPr="00FE3940">
                    <w:rPr>
                      <w:rFonts w:eastAsia="標楷體"/>
                      <w:bCs/>
                      <w:u w:val="single"/>
                    </w:rPr>
                    <w:t>每</w:t>
                  </w:r>
                  <w:r w:rsidRPr="00FE3940">
                    <w:rPr>
                      <w:rFonts w:eastAsia="標楷體" w:hint="eastAsia"/>
                      <w:bCs/>
                      <w:u w:val="single"/>
                    </w:rPr>
                    <w:t>學期</w:t>
                  </w:r>
                  <w:r w:rsidRPr="00FE3940">
                    <w:rPr>
                      <w:rFonts w:eastAsia="標楷體" w:hint="eastAsia"/>
                      <w:bCs/>
                      <w:u w:val="single"/>
                    </w:rPr>
                    <w:t>/</w:t>
                  </w:r>
                  <w:r w:rsidRPr="00FE3940">
                    <w:rPr>
                      <w:rFonts w:eastAsia="標楷體" w:hint="eastAsia"/>
                      <w:bCs/>
                      <w:u w:val="single"/>
                    </w:rPr>
                    <w:t>半</w:t>
                  </w:r>
                  <w:r w:rsidRPr="00FE3940">
                    <w:rPr>
                      <w:rFonts w:eastAsia="標楷體"/>
                      <w:bCs/>
                      <w:u w:val="single"/>
                    </w:rPr>
                    <w:t>年</w:t>
                  </w:r>
                  <w:r w:rsidRPr="00FE3940">
                    <w:rPr>
                      <w:rFonts w:eastAsia="標楷體"/>
                      <w:u w:val="single"/>
                    </w:rPr>
                    <w:t>核給</w:t>
                  </w:r>
                  <w:r w:rsidRPr="00FE3940">
                    <w:rPr>
                      <w:rFonts w:eastAsia="標楷體" w:hint="eastAsia"/>
                      <w:u w:val="single"/>
                    </w:rPr>
                    <w:t>1</w:t>
                  </w:r>
                  <w:r w:rsidRPr="00FE3940">
                    <w:rPr>
                      <w:rFonts w:eastAsia="標楷體"/>
                      <w:u w:val="single"/>
                    </w:rPr>
                    <w:t>0</w:t>
                  </w:r>
                  <w:r w:rsidRPr="00FE3940">
                    <w:rPr>
                      <w:rFonts w:eastAsia="標楷體"/>
                      <w:u w:val="single"/>
                    </w:rPr>
                    <w:t>分</w:t>
                  </w:r>
                </w:p>
              </w:tc>
            </w:tr>
            <w:tr w:rsidR="00673A40" w:rsidRPr="00FE3940" w:rsidTr="00FA433E">
              <w:tc>
                <w:tcPr>
                  <w:tcW w:w="4962" w:type="dxa"/>
                  <w:vAlign w:val="center"/>
                </w:tcPr>
                <w:p w:rsidR="00673A40" w:rsidRPr="00FE3940" w:rsidRDefault="00673A40" w:rsidP="002B6EF3">
                  <w:pPr>
                    <w:ind w:left="120" w:hangingChars="50" w:hanging="120"/>
                    <w:jc w:val="both"/>
                    <w:rPr>
                      <w:rFonts w:eastAsia="標楷體"/>
                      <w:u w:val="single"/>
                    </w:rPr>
                  </w:pPr>
                  <w:r w:rsidRPr="00FE3940">
                    <w:rPr>
                      <w:rFonts w:eastAsia="標楷體" w:hint="eastAsia"/>
                      <w:u w:val="single"/>
                    </w:rPr>
                    <w:t>2.</w:t>
                  </w:r>
                  <w:r w:rsidRPr="00FE3940">
                    <w:rPr>
                      <w:rFonts w:eastAsia="標楷體"/>
                      <w:u w:val="single"/>
                    </w:rPr>
                    <w:t>擔任</w:t>
                  </w:r>
                  <w:r w:rsidRPr="00FE3940">
                    <w:rPr>
                      <w:rFonts w:eastAsia="標楷體" w:hint="eastAsia"/>
                      <w:u w:val="single"/>
                    </w:rPr>
                    <w:t>校方認定之校級相關教學計畫「</w:t>
                  </w:r>
                  <w:r w:rsidRPr="00FE3940">
                    <w:rPr>
                      <w:rFonts w:eastAsia="標楷體"/>
                      <w:u w:val="single"/>
                    </w:rPr>
                    <w:t>各主軸計畫副召集人</w:t>
                  </w:r>
                  <w:r w:rsidRPr="00FE3940">
                    <w:rPr>
                      <w:rFonts w:eastAsia="標楷體" w:hint="eastAsia"/>
                      <w:u w:val="single"/>
                    </w:rPr>
                    <w:t>」</w:t>
                  </w:r>
                  <w:r w:rsidRPr="00FE3940">
                    <w:rPr>
                      <w:rFonts w:eastAsia="標楷體" w:hint="eastAsia"/>
                      <w:sz w:val="20"/>
                      <w:u w:val="single"/>
                    </w:rPr>
                    <w:t>（註）</w:t>
                  </w:r>
                </w:p>
              </w:tc>
              <w:tc>
                <w:tcPr>
                  <w:tcW w:w="3969" w:type="dxa"/>
                </w:tcPr>
                <w:p w:rsidR="00673A40" w:rsidRPr="00FE3940" w:rsidRDefault="00673A40" w:rsidP="002B6EF3">
                  <w:pPr>
                    <w:rPr>
                      <w:u w:val="single"/>
                    </w:rPr>
                  </w:pPr>
                  <w:r w:rsidRPr="00FE3940">
                    <w:rPr>
                      <w:rFonts w:eastAsia="標楷體"/>
                      <w:u w:val="single"/>
                    </w:rPr>
                    <w:t>每</w:t>
                  </w:r>
                  <w:r w:rsidRPr="00FE3940">
                    <w:rPr>
                      <w:rFonts w:eastAsia="標楷體" w:hint="eastAsia"/>
                      <w:u w:val="single"/>
                    </w:rPr>
                    <w:t>學期</w:t>
                  </w:r>
                  <w:r w:rsidRPr="00FE3940">
                    <w:rPr>
                      <w:rFonts w:eastAsia="標楷體" w:hint="eastAsia"/>
                      <w:u w:val="single"/>
                    </w:rPr>
                    <w:t>/</w:t>
                  </w:r>
                  <w:r w:rsidRPr="00FE3940">
                    <w:rPr>
                      <w:rFonts w:eastAsia="標楷體" w:hint="eastAsia"/>
                      <w:u w:val="single"/>
                    </w:rPr>
                    <w:t>半</w:t>
                  </w:r>
                  <w:r w:rsidRPr="00FE3940">
                    <w:rPr>
                      <w:rFonts w:eastAsia="標楷體"/>
                      <w:u w:val="single"/>
                    </w:rPr>
                    <w:t>年核給</w:t>
                  </w:r>
                  <w:r w:rsidRPr="00FE3940">
                    <w:rPr>
                      <w:rFonts w:eastAsia="標楷體" w:hint="eastAsia"/>
                      <w:u w:val="single"/>
                    </w:rPr>
                    <w:t>8</w:t>
                  </w:r>
                  <w:r w:rsidRPr="00FE3940">
                    <w:rPr>
                      <w:rFonts w:eastAsia="標楷體"/>
                      <w:u w:val="single"/>
                    </w:rPr>
                    <w:t>分</w:t>
                  </w:r>
                </w:p>
              </w:tc>
            </w:tr>
            <w:tr w:rsidR="00673A40" w:rsidRPr="00FE3940" w:rsidTr="00FA433E">
              <w:tc>
                <w:tcPr>
                  <w:tcW w:w="4962" w:type="dxa"/>
                  <w:vAlign w:val="center"/>
                </w:tcPr>
                <w:p w:rsidR="00673A40" w:rsidRPr="00FE3940" w:rsidRDefault="00673A40" w:rsidP="002B6EF3">
                  <w:pPr>
                    <w:ind w:left="120" w:hangingChars="50" w:hanging="120"/>
                    <w:jc w:val="both"/>
                    <w:rPr>
                      <w:rFonts w:eastAsia="標楷體"/>
                      <w:u w:val="single"/>
                    </w:rPr>
                  </w:pPr>
                  <w:r w:rsidRPr="00FE3940">
                    <w:rPr>
                      <w:rFonts w:eastAsia="標楷體" w:hint="eastAsia"/>
                      <w:u w:val="single"/>
                    </w:rPr>
                    <w:t>3.</w:t>
                  </w:r>
                  <w:r w:rsidRPr="00FE3940">
                    <w:rPr>
                      <w:rFonts w:eastAsia="標楷體"/>
                      <w:u w:val="single"/>
                    </w:rPr>
                    <w:t>擔任</w:t>
                  </w:r>
                  <w:r w:rsidRPr="00FE3940">
                    <w:rPr>
                      <w:rFonts w:eastAsia="標楷體" w:hint="eastAsia"/>
                      <w:u w:val="single"/>
                    </w:rPr>
                    <w:t>校方認定之校級相關教學計畫「</w:t>
                  </w:r>
                  <w:r w:rsidRPr="00FE3940">
                    <w:rPr>
                      <w:rFonts w:eastAsia="標楷體"/>
                      <w:u w:val="single"/>
                    </w:rPr>
                    <w:t>各子計畫主持人</w:t>
                  </w:r>
                  <w:r w:rsidRPr="00FE3940">
                    <w:rPr>
                      <w:rFonts w:eastAsia="標楷體" w:hint="eastAsia"/>
                      <w:u w:val="single"/>
                    </w:rPr>
                    <w:t>」</w:t>
                  </w:r>
                  <w:r w:rsidRPr="00FE3940">
                    <w:rPr>
                      <w:rFonts w:eastAsia="標楷體" w:hint="eastAsia"/>
                      <w:sz w:val="20"/>
                      <w:u w:val="single"/>
                    </w:rPr>
                    <w:t>（註）</w:t>
                  </w:r>
                </w:p>
              </w:tc>
              <w:tc>
                <w:tcPr>
                  <w:tcW w:w="3969" w:type="dxa"/>
                </w:tcPr>
                <w:p w:rsidR="00673A40" w:rsidRPr="00FE3940" w:rsidRDefault="00673A40" w:rsidP="002B6EF3">
                  <w:pPr>
                    <w:rPr>
                      <w:u w:val="single"/>
                    </w:rPr>
                  </w:pPr>
                  <w:r w:rsidRPr="00FE3940">
                    <w:rPr>
                      <w:rFonts w:eastAsia="標楷體"/>
                      <w:u w:val="single"/>
                    </w:rPr>
                    <w:t>每</w:t>
                  </w:r>
                  <w:r w:rsidRPr="00FE3940">
                    <w:rPr>
                      <w:rFonts w:eastAsia="標楷體" w:hint="eastAsia"/>
                      <w:u w:val="single"/>
                    </w:rPr>
                    <w:t>學期</w:t>
                  </w:r>
                  <w:r w:rsidRPr="00FE3940">
                    <w:rPr>
                      <w:rFonts w:eastAsia="標楷體" w:hint="eastAsia"/>
                      <w:u w:val="single"/>
                    </w:rPr>
                    <w:t>/</w:t>
                  </w:r>
                  <w:r w:rsidRPr="00FE3940">
                    <w:rPr>
                      <w:rFonts w:eastAsia="標楷體" w:hint="eastAsia"/>
                      <w:u w:val="single"/>
                    </w:rPr>
                    <w:t>半</w:t>
                  </w:r>
                  <w:r w:rsidRPr="00FE3940">
                    <w:rPr>
                      <w:rFonts w:eastAsia="標楷體"/>
                      <w:u w:val="single"/>
                    </w:rPr>
                    <w:t>年核給</w:t>
                  </w:r>
                  <w:r w:rsidRPr="00FE3940">
                    <w:rPr>
                      <w:rFonts w:eastAsia="標楷體" w:hint="eastAsia"/>
                      <w:u w:val="single"/>
                    </w:rPr>
                    <w:t>6</w:t>
                  </w:r>
                  <w:r w:rsidRPr="00FE3940">
                    <w:rPr>
                      <w:rFonts w:eastAsia="標楷體"/>
                      <w:u w:val="single"/>
                    </w:rPr>
                    <w:t>分</w:t>
                  </w:r>
                </w:p>
              </w:tc>
            </w:tr>
            <w:tr w:rsidR="00673A40" w:rsidRPr="00FE3940" w:rsidTr="00FA433E">
              <w:tc>
                <w:tcPr>
                  <w:tcW w:w="4962" w:type="dxa"/>
                  <w:vAlign w:val="center"/>
                </w:tcPr>
                <w:p w:rsidR="00673A40" w:rsidRPr="00FE3940" w:rsidRDefault="00673A40" w:rsidP="002B6EF3">
                  <w:pPr>
                    <w:ind w:left="120" w:hangingChars="50" w:hanging="120"/>
                    <w:jc w:val="both"/>
                    <w:rPr>
                      <w:rFonts w:eastAsia="標楷體"/>
                      <w:u w:val="single"/>
                    </w:rPr>
                  </w:pPr>
                  <w:r w:rsidRPr="00FE3940">
                    <w:rPr>
                      <w:rFonts w:eastAsia="標楷體" w:hint="eastAsia"/>
                      <w:u w:val="single"/>
                    </w:rPr>
                    <w:t>4.</w:t>
                  </w:r>
                  <w:r w:rsidRPr="00FE3940">
                    <w:rPr>
                      <w:rFonts w:eastAsia="標楷體"/>
                      <w:u w:val="single"/>
                    </w:rPr>
                    <w:t>擔任</w:t>
                  </w:r>
                  <w:r w:rsidRPr="00FE3940">
                    <w:rPr>
                      <w:rFonts w:eastAsia="標楷體" w:hint="eastAsia"/>
                      <w:u w:val="single"/>
                    </w:rPr>
                    <w:t>校方認定之校級相關教學計畫「</w:t>
                  </w:r>
                  <w:r w:rsidRPr="00FE3940">
                    <w:rPr>
                      <w:rFonts w:eastAsia="標楷體"/>
                      <w:u w:val="single"/>
                    </w:rPr>
                    <w:t>各子計畫參與人</w:t>
                  </w:r>
                  <w:r w:rsidRPr="00FE3940">
                    <w:rPr>
                      <w:rFonts w:eastAsia="標楷體" w:hint="eastAsia"/>
                      <w:u w:val="single"/>
                    </w:rPr>
                    <w:t>」</w:t>
                  </w:r>
                  <w:r w:rsidRPr="00FE3940">
                    <w:rPr>
                      <w:rFonts w:eastAsia="標楷體" w:hint="eastAsia"/>
                      <w:sz w:val="20"/>
                      <w:u w:val="single"/>
                    </w:rPr>
                    <w:t>（註）</w:t>
                  </w:r>
                </w:p>
              </w:tc>
              <w:tc>
                <w:tcPr>
                  <w:tcW w:w="3969" w:type="dxa"/>
                </w:tcPr>
                <w:p w:rsidR="00673A40" w:rsidRPr="00FE3940" w:rsidRDefault="00673A40" w:rsidP="002B6EF3">
                  <w:pPr>
                    <w:rPr>
                      <w:u w:val="single"/>
                    </w:rPr>
                  </w:pPr>
                  <w:r w:rsidRPr="00FE3940">
                    <w:rPr>
                      <w:rFonts w:eastAsia="標楷體"/>
                      <w:u w:val="single"/>
                    </w:rPr>
                    <w:t>每</w:t>
                  </w:r>
                  <w:r w:rsidRPr="00FE3940">
                    <w:rPr>
                      <w:rFonts w:eastAsia="標楷體" w:hint="eastAsia"/>
                      <w:u w:val="single"/>
                    </w:rPr>
                    <w:t>學期</w:t>
                  </w:r>
                  <w:r w:rsidRPr="00FE3940">
                    <w:rPr>
                      <w:rFonts w:eastAsia="標楷體" w:hint="eastAsia"/>
                      <w:u w:val="single"/>
                    </w:rPr>
                    <w:t>/</w:t>
                  </w:r>
                  <w:r w:rsidRPr="00FE3940">
                    <w:rPr>
                      <w:rFonts w:eastAsia="標楷體" w:hint="eastAsia"/>
                      <w:u w:val="single"/>
                    </w:rPr>
                    <w:t>半</w:t>
                  </w:r>
                  <w:r w:rsidRPr="00FE3940">
                    <w:rPr>
                      <w:rFonts w:eastAsia="標楷體"/>
                      <w:u w:val="single"/>
                    </w:rPr>
                    <w:t>年核給</w:t>
                  </w:r>
                  <w:r w:rsidRPr="00FE3940">
                    <w:rPr>
                      <w:rFonts w:eastAsia="標楷體" w:hint="eastAsia"/>
                      <w:u w:val="single"/>
                    </w:rPr>
                    <w:t>4</w:t>
                  </w:r>
                  <w:r w:rsidRPr="00FE3940">
                    <w:rPr>
                      <w:rFonts w:eastAsia="標楷體"/>
                      <w:u w:val="single"/>
                    </w:rPr>
                    <w:t>分</w:t>
                  </w:r>
                </w:p>
              </w:tc>
            </w:tr>
            <w:tr w:rsidR="00673A40" w:rsidRPr="00FE3940" w:rsidTr="00FA433E">
              <w:trPr>
                <w:trHeight w:val="105"/>
              </w:trPr>
              <w:tc>
                <w:tcPr>
                  <w:tcW w:w="4962" w:type="dxa"/>
                  <w:vAlign w:val="center"/>
                </w:tcPr>
                <w:p w:rsidR="00673A40" w:rsidRPr="00FE3940" w:rsidRDefault="00673A40" w:rsidP="002B6EF3">
                  <w:pPr>
                    <w:jc w:val="both"/>
                    <w:rPr>
                      <w:rFonts w:eastAsia="標楷體"/>
                    </w:rPr>
                  </w:pPr>
                  <w:r w:rsidRPr="00FE3940">
                    <w:rPr>
                      <w:rFonts w:eastAsia="標楷體" w:hint="eastAsia"/>
                      <w:u w:val="single"/>
                    </w:rPr>
                    <w:t>5.</w:t>
                  </w:r>
                  <w:r w:rsidRPr="00FE3940">
                    <w:rPr>
                      <w:rFonts w:eastAsia="標楷體"/>
                    </w:rPr>
                    <w:t>獲校級教學傑出教師</w:t>
                  </w:r>
                </w:p>
              </w:tc>
              <w:tc>
                <w:tcPr>
                  <w:tcW w:w="3969" w:type="dxa"/>
                  <w:vAlign w:val="center"/>
                </w:tcPr>
                <w:p w:rsidR="00673A40" w:rsidRPr="00FE3940" w:rsidRDefault="00673A40" w:rsidP="002B6EF3">
                  <w:pPr>
                    <w:ind w:left="11" w:right="23" w:hanging="11"/>
                    <w:rPr>
                      <w:rFonts w:eastAsia="標楷體"/>
                    </w:rPr>
                  </w:pPr>
                  <w:r w:rsidRPr="00FE3940">
                    <w:rPr>
                      <w:rFonts w:eastAsia="標楷體" w:hAnsi="標楷體"/>
                    </w:rPr>
                    <w:t>每</w:t>
                  </w:r>
                  <w:r w:rsidRPr="00FE3940">
                    <w:rPr>
                      <w:rFonts w:eastAsia="標楷體" w:hint="eastAsia"/>
                      <w:u w:val="single"/>
                    </w:rPr>
                    <w:t>次</w:t>
                  </w:r>
                  <w:r w:rsidRPr="00FE3940">
                    <w:rPr>
                      <w:rFonts w:eastAsia="標楷體" w:hAnsi="標楷體"/>
                    </w:rPr>
                    <w:t>核給</w:t>
                  </w:r>
                  <w:r w:rsidRPr="00FE3940">
                    <w:rPr>
                      <w:rFonts w:eastAsia="標楷體"/>
                    </w:rPr>
                    <w:t>50</w:t>
                  </w:r>
                  <w:r w:rsidRPr="00FE3940">
                    <w:rPr>
                      <w:rFonts w:eastAsia="標楷體" w:hAnsi="標楷體"/>
                    </w:rPr>
                    <w:t>分</w:t>
                  </w:r>
                </w:p>
              </w:tc>
            </w:tr>
            <w:tr w:rsidR="00673A40" w:rsidRPr="00FE3940" w:rsidTr="00FA433E">
              <w:trPr>
                <w:trHeight w:val="105"/>
              </w:trPr>
              <w:tc>
                <w:tcPr>
                  <w:tcW w:w="4962" w:type="dxa"/>
                  <w:vAlign w:val="center"/>
                </w:tcPr>
                <w:p w:rsidR="00673A40" w:rsidRPr="00FE3940" w:rsidRDefault="00673A40" w:rsidP="002B6EF3">
                  <w:pPr>
                    <w:jc w:val="both"/>
                    <w:rPr>
                      <w:rFonts w:eastAsia="標楷體"/>
                    </w:rPr>
                  </w:pPr>
                  <w:r w:rsidRPr="00FE3940">
                    <w:rPr>
                      <w:rFonts w:eastAsia="標楷體" w:hint="eastAsia"/>
                      <w:u w:val="single"/>
                    </w:rPr>
                    <w:t>6.</w:t>
                  </w:r>
                  <w:r w:rsidRPr="00FE3940">
                    <w:rPr>
                      <w:rFonts w:eastAsia="標楷體"/>
                    </w:rPr>
                    <w:t>獲校級教學優良教師</w:t>
                  </w:r>
                </w:p>
              </w:tc>
              <w:tc>
                <w:tcPr>
                  <w:tcW w:w="3969" w:type="dxa"/>
                  <w:vAlign w:val="center"/>
                </w:tcPr>
                <w:p w:rsidR="00673A40" w:rsidRPr="00FE3940" w:rsidRDefault="00673A40" w:rsidP="002B6EF3">
                  <w:pPr>
                    <w:ind w:left="11" w:right="23" w:hanging="11"/>
                    <w:rPr>
                      <w:rFonts w:eastAsia="標楷體"/>
                    </w:rPr>
                  </w:pPr>
                  <w:r w:rsidRPr="00FE3940">
                    <w:rPr>
                      <w:rFonts w:eastAsia="標楷體" w:hAnsi="標楷體"/>
                    </w:rPr>
                    <w:t>每</w:t>
                  </w:r>
                  <w:r w:rsidRPr="00FE3940">
                    <w:rPr>
                      <w:rFonts w:eastAsia="標楷體" w:hint="eastAsia"/>
                      <w:u w:val="single"/>
                    </w:rPr>
                    <w:t>次</w:t>
                  </w:r>
                  <w:r w:rsidRPr="00FE3940">
                    <w:rPr>
                      <w:rFonts w:eastAsia="標楷體" w:hAnsi="標楷體"/>
                    </w:rPr>
                    <w:t>核給</w:t>
                  </w:r>
                  <w:r w:rsidRPr="00FE3940">
                    <w:rPr>
                      <w:rFonts w:eastAsia="標楷體"/>
                    </w:rPr>
                    <w:t>40</w:t>
                  </w:r>
                  <w:r w:rsidRPr="00FE3940">
                    <w:rPr>
                      <w:rFonts w:eastAsia="標楷體" w:hAnsi="標楷體"/>
                    </w:rPr>
                    <w:t>分</w:t>
                  </w:r>
                </w:p>
              </w:tc>
            </w:tr>
            <w:tr w:rsidR="00673A40" w:rsidRPr="00FE3940" w:rsidTr="00FA433E">
              <w:trPr>
                <w:trHeight w:val="375"/>
              </w:trPr>
              <w:tc>
                <w:tcPr>
                  <w:tcW w:w="4962" w:type="dxa"/>
                  <w:vAlign w:val="center"/>
                </w:tcPr>
                <w:p w:rsidR="00673A40" w:rsidRPr="00FE3940" w:rsidRDefault="00673A40" w:rsidP="002B6EF3">
                  <w:pPr>
                    <w:jc w:val="both"/>
                    <w:rPr>
                      <w:rFonts w:eastAsia="標楷體"/>
                    </w:rPr>
                  </w:pPr>
                  <w:r w:rsidRPr="00FE3940">
                    <w:rPr>
                      <w:rFonts w:eastAsia="標楷體" w:hint="eastAsia"/>
                      <w:u w:val="single"/>
                    </w:rPr>
                    <w:t>7.</w:t>
                  </w:r>
                  <w:r w:rsidRPr="00FE3940">
                    <w:rPr>
                      <w:rFonts w:eastAsia="標楷體"/>
                    </w:rPr>
                    <w:t>獲教育部數位教材</w:t>
                  </w:r>
                  <w:r w:rsidRPr="00FE3940">
                    <w:rPr>
                      <w:rFonts w:eastAsia="標楷體"/>
                    </w:rPr>
                    <w:t>/</w:t>
                  </w:r>
                  <w:r w:rsidRPr="00FE3940">
                    <w:rPr>
                      <w:rFonts w:eastAsia="標楷體"/>
                    </w:rPr>
                    <w:t>課程認證</w:t>
                  </w:r>
                </w:p>
              </w:tc>
              <w:tc>
                <w:tcPr>
                  <w:tcW w:w="3969" w:type="dxa"/>
                  <w:vAlign w:val="center"/>
                </w:tcPr>
                <w:p w:rsidR="00673A40" w:rsidRPr="00FE3940" w:rsidRDefault="00673A40" w:rsidP="002B6EF3">
                  <w:pPr>
                    <w:ind w:left="11" w:right="23" w:hanging="11"/>
                    <w:rPr>
                      <w:rFonts w:eastAsia="標楷體"/>
                    </w:rPr>
                  </w:pPr>
                  <w:r w:rsidRPr="00FE3940">
                    <w:rPr>
                      <w:rFonts w:eastAsia="標楷體" w:hAnsi="標楷體"/>
                    </w:rPr>
                    <w:t>每案核給</w:t>
                  </w:r>
                  <w:r w:rsidRPr="00FE3940">
                    <w:rPr>
                      <w:rFonts w:eastAsia="標楷體"/>
                    </w:rPr>
                    <w:t>40</w:t>
                  </w:r>
                  <w:r w:rsidRPr="00FE3940">
                    <w:rPr>
                      <w:rFonts w:eastAsia="標楷體" w:hAnsi="標楷體"/>
                    </w:rPr>
                    <w:t>分</w:t>
                  </w:r>
                </w:p>
              </w:tc>
            </w:tr>
            <w:tr w:rsidR="00673A40" w:rsidRPr="00FE3940" w:rsidTr="00FA433E">
              <w:trPr>
                <w:trHeight w:val="98"/>
              </w:trPr>
              <w:tc>
                <w:tcPr>
                  <w:tcW w:w="4962" w:type="dxa"/>
                  <w:vAlign w:val="center"/>
                </w:tcPr>
                <w:p w:rsidR="00673A40" w:rsidRPr="00FE3940" w:rsidRDefault="00673A40" w:rsidP="002B6EF3">
                  <w:pPr>
                    <w:ind w:left="120" w:hangingChars="50" w:hanging="120"/>
                    <w:jc w:val="both"/>
                    <w:rPr>
                      <w:rFonts w:eastAsia="標楷體"/>
                    </w:rPr>
                  </w:pPr>
                  <w:r w:rsidRPr="00FE3940">
                    <w:rPr>
                      <w:rFonts w:eastAsia="標楷體" w:hint="eastAsia"/>
                      <w:u w:val="single"/>
                    </w:rPr>
                    <w:t>8.</w:t>
                  </w:r>
                  <w:r w:rsidRPr="00FE3940">
                    <w:rPr>
                      <w:rFonts w:eastAsia="標楷體"/>
                    </w:rPr>
                    <w:t>發展開放式課程，且收錄於開放式課程網站或磨課師（</w:t>
                  </w:r>
                  <w:r w:rsidRPr="00FE3940">
                    <w:rPr>
                      <w:rFonts w:eastAsia="標楷體"/>
                    </w:rPr>
                    <w:t>MOOCS</w:t>
                  </w:r>
                  <w:r w:rsidRPr="00FE3940">
                    <w:rPr>
                      <w:rFonts w:eastAsia="標楷體"/>
                    </w:rPr>
                    <w:t>）網站</w:t>
                  </w:r>
                </w:p>
              </w:tc>
              <w:tc>
                <w:tcPr>
                  <w:tcW w:w="3969" w:type="dxa"/>
                  <w:vAlign w:val="center"/>
                </w:tcPr>
                <w:p w:rsidR="00673A40" w:rsidRPr="00FE3940" w:rsidRDefault="00673A40" w:rsidP="002B6EF3">
                  <w:pPr>
                    <w:ind w:left="11" w:right="23" w:hanging="11"/>
                    <w:rPr>
                      <w:rFonts w:eastAsia="標楷體"/>
                    </w:rPr>
                  </w:pPr>
                  <w:r w:rsidRPr="00FE3940">
                    <w:rPr>
                      <w:rFonts w:eastAsia="標楷體" w:hAnsi="標楷體"/>
                    </w:rPr>
                    <w:t>每門核給</w:t>
                  </w:r>
                  <w:r w:rsidRPr="00FE3940">
                    <w:rPr>
                      <w:rFonts w:eastAsia="標楷體"/>
                    </w:rPr>
                    <w:t>35</w:t>
                  </w:r>
                  <w:r w:rsidRPr="00FE3940">
                    <w:rPr>
                      <w:rFonts w:eastAsia="標楷體" w:hAnsi="標楷體"/>
                    </w:rPr>
                    <w:t>分</w:t>
                  </w:r>
                </w:p>
              </w:tc>
            </w:tr>
            <w:tr w:rsidR="00673A40" w:rsidRPr="00FE3940" w:rsidTr="00FA433E">
              <w:trPr>
                <w:trHeight w:val="302"/>
              </w:trPr>
              <w:tc>
                <w:tcPr>
                  <w:tcW w:w="4962" w:type="dxa"/>
                  <w:vAlign w:val="center"/>
                </w:tcPr>
                <w:p w:rsidR="00673A40" w:rsidRPr="00FE3940" w:rsidRDefault="00673A40" w:rsidP="002B6EF3">
                  <w:pPr>
                    <w:jc w:val="both"/>
                    <w:rPr>
                      <w:rFonts w:eastAsia="標楷體"/>
                    </w:rPr>
                  </w:pPr>
                  <w:r w:rsidRPr="00FE3940">
                    <w:rPr>
                      <w:rFonts w:eastAsia="標楷體" w:hint="eastAsia"/>
                      <w:u w:val="single"/>
                    </w:rPr>
                    <w:t>9.</w:t>
                  </w:r>
                  <w:r w:rsidRPr="00FE3940">
                    <w:rPr>
                      <w:rFonts w:eastAsia="標楷體"/>
                    </w:rPr>
                    <w:t>獲本校優良教材獎</w:t>
                  </w:r>
                </w:p>
              </w:tc>
              <w:tc>
                <w:tcPr>
                  <w:tcW w:w="3969" w:type="dxa"/>
                  <w:vAlign w:val="center"/>
                </w:tcPr>
                <w:p w:rsidR="00673A40" w:rsidRPr="00FE3940" w:rsidRDefault="00673A40" w:rsidP="002B6EF3">
                  <w:pPr>
                    <w:ind w:left="11" w:right="23" w:hanging="11"/>
                    <w:rPr>
                      <w:rFonts w:eastAsia="標楷體"/>
                    </w:rPr>
                  </w:pPr>
                  <w:r w:rsidRPr="00FE3940">
                    <w:rPr>
                      <w:rFonts w:eastAsia="標楷體" w:hAnsi="標楷體"/>
                    </w:rPr>
                    <w:t>每案核給</w:t>
                  </w:r>
                  <w:r w:rsidRPr="00FE3940">
                    <w:rPr>
                      <w:rFonts w:eastAsia="標楷體"/>
                    </w:rPr>
                    <w:t>35</w:t>
                  </w:r>
                  <w:r w:rsidRPr="00FE3940">
                    <w:rPr>
                      <w:rFonts w:eastAsia="標楷體" w:hAnsi="標楷體"/>
                    </w:rPr>
                    <w:t>分</w:t>
                  </w:r>
                </w:p>
              </w:tc>
            </w:tr>
            <w:tr w:rsidR="00673A40" w:rsidRPr="00FE3940" w:rsidTr="00FA433E">
              <w:trPr>
                <w:trHeight w:val="302"/>
              </w:trPr>
              <w:tc>
                <w:tcPr>
                  <w:tcW w:w="4962" w:type="dxa"/>
                  <w:vAlign w:val="center"/>
                </w:tcPr>
                <w:p w:rsidR="00673A40" w:rsidRPr="00FE3940" w:rsidRDefault="00673A40" w:rsidP="002B6EF3">
                  <w:pPr>
                    <w:ind w:left="240" w:rightChars="-45" w:right="-108" w:hangingChars="100" w:hanging="240"/>
                    <w:jc w:val="both"/>
                    <w:rPr>
                      <w:rFonts w:eastAsia="標楷體"/>
                    </w:rPr>
                  </w:pPr>
                  <w:r w:rsidRPr="00FE3940">
                    <w:rPr>
                      <w:rFonts w:eastAsia="標楷體" w:hint="eastAsia"/>
                      <w:u w:val="single"/>
                    </w:rPr>
                    <w:t>10.</w:t>
                  </w:r>
                  <w:r w:rsidRPr="00FE3940">
                    <w:rPr>
                      <w:rFonts w:eastAsia="標楷體"/>
                    </w:rPr>
                    <w:t>自建教學網站成效優異，經系、所、中心、學院評審委員會評定為極優者</w:t>
                  </w:r>
                </w:p>
              </w:tc>
              <w:tc>
                <w:tcPr>
                  <w:tcW w:w="3969" w:type="dxa"/>
                  <w:vAlign w:val="center"/>
                </w:tcPr>
                <w:p w:rsidR="00673A40" w:rsidRPr="00FE3940" w:rsidRDefault="00673A40" w:rsidP="002B6EF3">
                  <w:pPr>
                    <w:ind w:left="11" w:right="23" w:hanging="11"/>
                    <w:rPr>
                      <w:rFonts w:eastAsia="標楷體"/>
                    </w:rPr>
                  </w:pPr>
                  <w:r w:rsidRPr="00FE3940">
                    <w:rPr>
                      <w:rFonts w:eastAsia="標楷體" w:hAnsi="標楷體" w:hint="eastAsia"/>
                      <w:u w:val="single"/>
                    </w:rPr>
                    <w:t>每件</w:t>
                  </w:r>
                  <w:r w:rsidRPr="00FE3940">
                    <w:rPr>
                      <w:rFonts w:eastAsia="標楷體" w:hAnsi="標楷體"/>
                    </w:rPr>
                    <w:t>核給</w:t>
                  </w:r>
                  <w:r w:rsidRPr="00FE3940">
                    <w:rPr>
                      <w:rFonts w:eastAsia="標楷體"/>
                    </w:rPr>
                    <w:t xml:space="preserve">30 </w:t>
                  </w:r>
                  <w:r w:rsidRPr="00FE3940">
                    <w:rPr>
                      <w:rFonts w:eastAsia="標楷體" w:hAnsi="標楷體"/>
                    </w:rPr>
                    <w:t>分</w:t>
                  </w:r>
                </w:p>
              </w:tc>
            </w:tr>
            <w:tr w:rsidR="00673A40" w:rsidRPr="00FE3940" w:rsidTr="00FA433E">
              <w:trPr>
                <w:trHeight w:val="302"/>
              </w:trPr>
              <w:tc>
                <w:tcPr>
                  <w:tcW w:w="4962" w:type="dxa"/>
                  <w:vAlign w:val="center"/>
                </w:tcPr>
                <w:p w:rsidR="00673A40" w:rsidRPr="00FE3940" w:rsidRDefault="00673A40" w:rsidP="002B6EF3">
                  <w:pPr>
                    <w:ind w:left="240" w:rightChars="-45" w:right="-108" w:hangingChars="100" w:hanging="240"/>
                    <w:jc w:val="both"/>
                    <w:rPr>
                      <w:rFonts w:eastAsia="標楷體"/>
                    </w:rPr>
                  </w:pPr>
                  <w:r w:rsidRPr="00FE3940">
                    <w:rPr>
                      <w:rFonts w:eastAsia="標楷體" w:hint="eastAsia"/>
                      <w:u w:val="single"/>
                    </w:rPr>
                    <w:t>11.</w:t>
                  </w:r>
                  <w:r w:rsidRPr="00FE3940">
                    <w:rPr>
                      <w:rFonts w:eastAsia="標楷體"/>
                    </w:rPr>
                    <w:t>自建教學網站成效優異，經系、所、中心、學院評審委員會評定為優等者</w:t>
                  </w:r>
                </w:p>
              </w:tc>
              <w:tc>
                <w:tcPr>
                  <w:tcW w:w="3969" w:type="dxa"/>
                  <w:vAlign w:val="center"/>
                </w:tcPr>
                <w:p w:rsidR="00673A40" w:rsidRPr="00FE3940" w:rsidRDefault="00673A40" w:rsidP="002B6EF3">
                  <w:pPr>
                    <w:ind w:left="11" w:right="23" w:hanging="11"/>
                    <w:rPr>
                      <w:rFonts w:eastAsia="標楷體"/>
                    </w:rPr>
                  </w:pPr>
                  <w:r w:rsidRPr="00FE3940">
                    <w:rPr>
                      <w:rFonts w:eastAsia="標楷體" w:hAnsi="標楷體" w:hint="eastAsia"/>
                      <w:u w:val="single"/>
                    </w:rPr>
                    <w:t>每件</w:t>
                  </w:r>
                  <w:r w:rsidRPr="00FE3940">
                    <w:rPr>
                      <w:rFonts w:eastAsia="標楷體" w:hAnsi="標楷體"/>
                    </w:rPr>
                    <w:t>核給</w:t>
                  </w:r>
                  <w:r w:rsidRPr="00FE3940">
                    <w:rPr>
                      <w:rFonts w:eastAsia="標楷體"/>
                    </w:rPr>
                    <w:t>25</w:t>
                  </w:r>
                  <w:r w:rsidRPr="00FE3940">
                    <w:rPr>
                      <w:rFonts w:eastAsia="標楷體" w:hAnsi="標楷體"/>
                    </w:rPr>
                    <w:t>分</w:t>
                  </w:r>
                </w:p>
              </w:tc>
            </w:tr>
            <w:tr w:rsidR="00673A40" w:rsidRPr="00FE3940" w:rsidTr="00FA433E">
              <w:trPr>
                <w:trHeight w:val="302"/>
              </w:trPr>
              <w:tc>
                <w:tcPr>
                  <w:tcW w:w="4962" w:type="dxa"/>
                </w:tcPr>
                <w:p w:rsidR="00673A40" w:rsidRPr="00FE3940" w:rsidRDefault="00673A40" w:rsidP="002B6EF3">
                  <w:pPr>
                    <w:ind w:left="240" w:right="23" w:hangingChars="100" w:hanging="240"/>
                    <w:rPr>
                      <w:rFonts w:eastAsia="標楷體" w:hAnsi="標楷體"/>
                      <w:u w:val="single"/>
                    </w:rPr>
                  </w:pPr>
                  <w:r w:rsidRPr="00FE3940">
                    <w:rPr>
                      <w:rFonts w:eastAsia="標楷體" w:hAnsi="標楷體" w:hint="eastAsia"/>
                      <w:u w:val="single"/>
                    </w:rPr>
                    <w:t>12.</w:t>
                  </w:r>
                  <w:r w:rsidRPr="00FE3940">
                    <w:rPr>
                      <w:rFonts w:eastAsia="標楷體" w:hAnsi="標楷體" w:hint="eastAsia"/>
                      <w:u w:val="single"/>
                    </w:rPr>
                    <w:t>參與各學系專屬之「生</w:t>
                  </w:r>
                  <w:r w:rsidRPr="00FE3940">
                    <w:rPr>
                      <w:rFonts w:eastAsia="標楷體" w:hAnsi="標楷體" w:hint="eastAsia"/>
                      <w:u w:val="single"/>
                    </w:rPr>
                    <w:t>/</w:t>
                  </w:r>
                  <w:r w:rsidRPr="00FE3940">
                    <w:rPr>
                      <w:rFonts w:eastAsia="標楷體" w:hAnsi="標楷體" w:hint="eastAsia"/>
                      <w:u w:val="single"/>
                    </w:rPr>
                    <w:t>職涯教材」開發</w:t>
                  </w:r>
                </w:p>
              </w:tc>
              <w:tc>
                <w:tcPr>
                  <w:tcW w:w="3969" w:type="dxa"/>
                  <w:vAlign w:val="center"/>
                </w:tcPr>
                <w:p w:rsidR="00673A40" w:rsidRPr="00FE3940" w:rsidRDefault="00673A40" w:rsidP="002B6EF3">
                  <w:pPr>
                    <w:ind w:left="11" w:right="23" w:hanging="11"/>
                    <w:rPr>
                      <w:rFonts w:eastAsia="標楷體" w:hAnsi="標楷體"/>
                      <w:u w:val="single"/>
                    </w:rPr>
                  </w:pPr>
                  <w:r w:rsidRPr="00FE3940">
                    <w:rPr>
                      <w:rFonts w:eastAsia="標楷體" w:hAnsi="標楷體"/>
                      <w:u w:val="single"/>
                    </w:rPr>
                    <w:t>每</w:t>
                  </w:r>
                  <w:r w:rsidRPr="00FE3940">
                    <w:rPr>
                      <w:rFonts w:eastAsia="標楷體" w:hAnsi="標楷體" w:hint="eastAsia"/>
                      <w:u w:val="single"/>
                    </w:rPr>
                    <w:t>案</w:t>
                  </w:r>
                  <w:r w:rsidRPr="00FE3940">
                    <w:rPr>
                      <w:rFonts w:eastAsia="標楷體" w:hAnsi="標楷體"/>
                      <w:u w:val="single"/>
                    </w:rPr>
                    <w:t>核給</w:t>
                  </w:r>
                  <w:r w:rsidRPr="00FE3940">
                    <w:rPr>
                      <w:rFonts w:eastAsia="標楷體"/>
                      <w:u w:val="single"/>
                    </w:rPr>
                    <w:t>20</w:t>
                  </w:r>
                  <w:r w:rsidRPr="00FE3940">
                    <w:rPr>
                      <w:rFonts w:eastAsia="標楷體" w:hAnsi="標楷體"/>
                      <w:u w:val="single"/>
                    </w:rPr>
                    <w:t>分</w:t>
                  </w:r>
                </w:p>
              </w:tc>
            </w:tr>
            <w:tr w:rsidR="00673A40" w:rsidRPr="00FE3940" w:rsidTr="00FA433E">
              <w:trPr>
                <w:trHeight w:val="302"/>
              </w:trPr>
              <w:tc>
                <w:tcPr>
                  <w:tcW w:w="4962" w:type="dxa"/>
                </w:tcPr>
                <w:p w:rsidR="00673A40" w:rsidRPr="00FE3940" w:rsidRDefault="00673A40" w:rsidP="002B6EF3">
                  <w:pPr>
                    <w:ind w:left="240" w:hangingChars="100" w:hanging="240"/>
                    <w:jc w:val="both"/>
                    <w:rPr>
                      <w:rFonts w:eastAsia="標楷體"/>
                    </w:rPr>
                  </w:pPr>
                  <w:r w:rsidRPr="00FE3940">
                    <w:rPr>
                      <w:rFonts w:eastAsia="標楷體" w:hint="eastAsia"/>
                      <w:u w:val="single"/>
                    </w:rPr>
                    <w:t>13.</w:t>
                  </w:r>
                  <w:r w:rsidRPr="00FE3940">
                    <w:rPr>
                      <w:rFonts w:eastAsia="標楷體"/>
                    </w:rPr>
                    <w:t>參與遠距教學（主播）之課程主負責教師</w:t>
                  </w:r>
                </w:p>
              </w:tc>
              <w:tc>
                <w:tcPr>
                  <w:tcW w:w="3969" w:type="dxa"/>
                  <w:vAlign w:val="center"/>
                </w:tcPr>
                <w:p w:rsidR="00673A40" w:rsidRPr="00FE3940" w:rsidRDefault="00673A40" w:rsidP="002B6EF3">
                  <w:pPr>
                    <w:ind w:left="11" w:right="23" w:hanging="11"/>
                    <w:rPr>
                      <w:rFonts w:eastAsia="標楷體"/>
                    </w:rPr>
                  </w:pPr>
                  <w:r w:rsidRPr="00FE3940">
                    <w:rPr>
                      <w:rFonts w:eastAsia="標楷體" w:hAnsi="標楷體"/>
                    </w:rPr>
                    <w:t>每科目核給</w:t>
                  </w:r>
                  <w:r w:rsidRPr="00FE3940">
                    <w:rPr>
                      <w:rFonts w:eastAsia="標楷體"/>
                    </w:rPr>
                    <w:t>20</w:t>
                  </w:r>
                  <w:r w:rsidRPr="00FE3940">
                    <w:rPr>
                      <w:rFonts w:eastAsia="標楷體" w:hAnsi="標楷體"/>
                    </w:rPr>
                    <w:t>分</w:t>
                  </w:r>
                </w:p>
              </w:tc>
            </w:tr>
            <w:tr w:rsidR="00673A40" w:rsidRPr="00FE3940" w:rsidTr="00FA433E">
              <w:trPr>
                <w:trHeight w:val="302"/>
              </w:trPr>
              <w:tc>
                <w:tcPr>
                  <w:tcW w:w="4962" w:type="dxa"/>
                </w:tcPr>
                <w:p w:rsidR="00673A40" w:rsidRPr="00FE3940" w:rsidRDefault="00673A40" w:rsidP="002B6EF3">
                  <w:pPr>
                    <w:ind w:left="240" w:hangingChars="100" w:hanging="240"/>
                    <w:jc w:val="both"/>
                    <w:rPr>
                      <w:rFonts w:eastAsia="標楷體"/>
                    </w:rPr>
                  </w:pPr>
                  <w:r w:rsidRPr="00FE3940">
                    <w:rPr>
                      <w:rFonts w:eastAsia="標楷體" w:hint="eastAsia"/>
                      <w:u w:val="single"/>
                    </w:rPr>
                    <w:t>14.</w:t>
                  </w:r>
                  <w:r w:rsidRPr="00FE3940">
                    <w:rPr>
                      <w:rFonts w:eastAsia="標楷體"/>
                    </w:rPr>
                    <w:t>參與遠距教學（主播）之課程協同授課教師</w:t>
                  </w:r>
                </w:p>
              </w:tc>
              <w:tc>
                <w:tcPr>
                  <w:tcW w:w="3969" w:type="dxa"/>
                  <w:vAlign w:val="center"/>
                </w:tcPr>
                <w:p w:rsidR="00673A40" w:rsidRPr="00FE3940" w:rsidRDefault="00673A40" w:rsidP="002B6EF3">
                  <w:pPr>
                    <w:ind w:left="11" w:right="23" w:hanging="11"/>
                    <w:rPr>
                      <w:rFonts w:eastAsia="標楷體"/>
                    </w:rPr>
                  </w:pPr>
                  <w:r w:rsidRPr="00FE3940">
                    <w:rPr>
                      <w:rFonts w:eastAsia="標楷體" w:hAnsi="標楷體"/>
                    </w:rPr>
                    <w:t>每科目核給</w:t>
                  </w:r>
                  <w:r w:rsidRPr="00FE3940">
                    <w:rPr>
                      <w:rFonts w:eastAsia="標楷體"/>
                    </w:rPr>
                    <w:t>20</w:t>
                  </w:r>
                  <w:r w:rsidRPr="00FE3940">
                    <w:rPr>
                      <w:rFonts w:eastAsia="標楷體" w:hAnsi="標楷體"/>
                    </w:rPr>
                    <w:t>分</w:t>
                  </w:r>
                  <w:r w:rsidRPr="00FE3940">
                    <w:rPr>
                      <w:rFonts w:eastAsia="標楷體" w:hAnsi="標楷體" w:hint="eastAsia"/>
                      <w:u w:val="single"/>
                    </w:rPr>
                    <w:t>，並依實際授課教師時數均分</w:t>
                  </w:r>
                </w:p>
              </w:tc>
            </w:tr>
            <w:tr w:rsidR="00673A40" w:rsidRPr="00FE3940" w:rsidTr="00FA433E">
              <w:trPr>
                <w:trHeight w:val="302"/>
              </w:trPr>
              <w:tc>
                <w:tcPr>
                  <w:tcW w:w="4962" w:type="dxa"/>
                </w:tcPr>
                <w:p w:rsidR="00673A40" w:rsidRPr="00FE3940" w:rsidRDefault="00673A40" w:rsidP="002B6EF3">
                  <w:pPr>
                    <w:spacing w:line="340" w:lineRule="exact"/>
                    <w:ind w:left="240" w:hangingChars="100" w:hanging="240"/>
                    <w:jc w:val="both"/>
                    <w:rPr>
                      <w:rFonts w:eastAsia="標楷體"/>
                    </w:rPr>
                  </w:pPr>
                  <w:r w:rsidRPr="00FE3940">
                    <w:rPr>
                      <w:rFonts w:eastAsia="標楷體" w:hint="eastAsia"/>
                      <w:u w:val="single"/>
                    </w:rPr>
                    <w:t>15.</w:t>
                  </w:r>
                  <w:r w:rsidRPr="00FE3940">
                    <w:rPr>
                      <w:rFonts w:eastAsia="標楷體"/>
                    </w:rPr>
                    <w:t>有專業科目（非英語課程）全程採全英語授課之課程主負責教師（限本國籍教師）</w:t>
                  </w:r>
                  <w:r w:rsidRPr="00FE3940">
                    <w:rPr>
                      <w:rFonts w:eastAsia="標楷體"/>
                    </w:rPr>
                    <w:t xml:space="preserve"> </w:t>
                  </w:r>
                </w:p>
              </w:tc>
              <w:tc>
                <w:tcPr>
                  <w:tcW w:w="3969" w:type="dxa"/>
                  <w:vAlign w:val="center"/>
                </w:tcPr>
                <w:p w:rsidR="00673A40" w:rsidRPr="00FE3940" w:rsidRDefault="00673A40" w:rsidP="002B6EF3">
                  <w:pPr>
                    <w:spacing w:line="340" w:lineRule="exact"/>
                    <w:ind w:left="11" w:right="23" w:hanging="11"/>
                    <w:rPr>
                      <w:rFonts w:eastAsia="標楷體"/>
                    </w:rPr>
                  </w:pPr>
                  <w:r w:rsidRPr="00FE3940">
                    <w:rPr>
                      <w:rFonts w:eastAsia="標楷體" w:hAnsi="標楷體"/>
                    </w:rPr>
                    <w:t>每科目核給</w:t>
                  </w:r>
                  <w:r w:rsidRPr="00FE3940">
                    <w:rPr>
                      <w:rFonts w:eastAsia="標楷體"/>
                    </w:rPr>
                    <w:t>20</w:t>
                  </w:r>
                  <w:r w:rsidRPr="00FE3940">
                    <w:rPr>
                      <w:rFonts w:eastAsia="標楷體" w:hAnsi="標楷體"/>
                    </w:rPr>
                    <w:t>分</w:t>
                  </w:r>
                </w:p>
              </w:tc>
            </w:tr>
            <w:tr w:rsidR="00673A40" w:rsidRPr="00FE3940" w:rsidTr="00FA433E">
              <w:trPr>
                <w:trHeight w:val="302"/>
              </w:trPr>
              <w:tc>
                <w:tcPr>
                  <w:tcW w:w="4962" w:type="dxa"/>
                </w:tcPr>
                <w:p w:rsidR="00673A40" w:rsidRPr="00FE3940" w:rsidRDefault="00673A40" w:rsidP="002B6EF3">
                  <w:pPr>
                    <w:spacing w:line="340" w:lineRule="exact"/>
                    <w:ind w:left="240" w:hangingChars="100" w:hanging="240"/>
                    <w:jc w:val="both"/>
                    <w:rPr>
                      <w:rFonts w:eastAsia="標楷體"/>
                    </w:rPr>
                  </w:pPr>
                  <w:r w:rsidRPr="00FE3940">
                    <w:rPr>
                      <w:rFonts w:eastAsia="標楷體" w:hint="eastAsia"/>
                      <w:u w:val="single"/>
                    </w:rPr>
                    <w:t>16.</w:t>
                  </w:r>
                  <w:r w:rsidRPr="00FE3940">
                    <w:rPr>
                      <w:rFonts w:eastAsia="標楷體"/>
                    </w:rPr>
                    <w:t>有專業科目（非英語課程）全程採全英語授課之課程協同授課教師（限本國籍教師）</w:t>
                  </w:r>
                </w:p>
              </w:tc>
              <w:tc>
                <w:tcPr>
                  <w:tcW w:w="3969" w:type="dxa"/>
                  <w:vAlign w:val="center"/>
                </w:tcPr>
                <w:p w:rsidR="00673A40" w:rsidRPr="00FE3940" w:rsidRDefault="00673A40" w:rsidP="002B6EF3">
                  <w:pPr>
                    <w:spacing w:line="340" w:lineRule="exact"/>
                    <w:ind w:left="11" w:right="23" w:hanging="11"/>
                    <w:rPr>
                      <w:rFonts w:eastAsia="標楷體"/>
                    </w:rPr>
                  </w:pPr>
                  <w:r w:rsidRPr="00FE3940">
                    <w:rPr>
                      <w:rFonts w:eastAsia="標楷體" w:hAnsi="標楷體"/>
                    </w:rPr>
                    <w:t>每科目核給</w:t>
                  </w:r>
                  <w:r w:rsidRPr="00FE3940">
                    <w:rPr>
                      <w:rFonts w:eastAsia="標楷體"/>
                    </w:rPr>
                    <w:t>20</w:t>
                  </w:r>
                  <w:r w:rsidRPr="00FE3940">
                    <w:rPr>
                      <w:rFonts w:eastAsia="標楷體" w:hAnsi="標楷體"/>
                    </w:rPr>
                    <w:t>分</w:t>
                  </w:r>
                  <w:r w:rsidRPr="00FE3940">
                    <w:rPr>
                      <w:rFonts w:eastAsia="標楷體" w:hAnsi="標楷體" w:hint="eastAsia"/>
                      <w:u w:val="single"/>
                    </w:rPr>
                    <w:t>，並依實際授課教師時數均分</w:t>
                  </w:r>
                </w:p>
              </w:tc>
            </w:tr>
            <w:tr w:rsidR="00673A40" w:rsidRPr="00FE3940" w:rsidTr="00FA433E">
              <w:trPr>
                <w:trHeight w:val="302"/>
              </w:trPr>
              <w:tc>
                <w:tcPr>
                  <w:tcW w:w="4962" w:type="dxa"/>
                </w:tcPr>
                <w:p w:rsidR="00673A40" w:rsidRPr="00FE3940" w:rsidRDefault="00673A40" w:rsidP="002B6EF3">
                  <w:pPr>
                    <w:ind w:right="23"/>
                    <w:rPr>
                      <w:rFonts w:eastAsia="標楷體" w:hAnsi="標楷體"/>
                      <w:u w:val="single"/>
                    </w:rPr>
                  </w:pPr>
                  <w:r w:rsidRPr="00FE3940">
                    <w:rPr>
                      <w:rFonts w:eastAsia="標楷體" w:hAnsi="標楷體" w:hint="eastAsia"/>
                      <w:u w:val="single"/>
                    </w:rPr>
                    <w:t>17.</w:t>
                  </w:r>
                  <w:r w:rsidRPr="00FE3940">
                    <w:rPr>
                      <w:rFonts w:eastAsia="標楷體" w:hAnsi="標楷體" w:hint="eastAsia"/>
                      <w:u w:val="single"/>
                    </w:rPr>
                    <w:t>參與服務學習</w:t>
                  </w:r>
                  <w:r w:rsidRPr="00FE3940">
                    <w:rPr>
                      <w:rFonts w:eastAsia="標楷體" w:hAnsi="標楷體"/>
                      <w:u w:val="single"/>
                    </w:rPr>
                    <w:t>之課程主負責教師</w:t>
                  </w:r>
                </w:p>
              </w:tc>
              <w:tc>
                <w:tcPr>
                  <w:tcW w:w="3969" w:type="dxa"/>
                  <w:vAlign w:val="center"/>
                </w:tcPr>
                <w:p w:rsidR="00673A40" w:rsidRPr="00FE3940" w:rsidRDefault="00673A40" w:rsidP="002B6EF3">
                  <w:pPr>
                    <w:ind w:left="11" w:right="23" w:hanging="11"/>
                    <w:rPr>
                      <w:rFonts w:eastAsia="標楷體"/>
                      <w:u w:val="single"/>
                    </w:rPr>
                  </w:pPr>
                  <w:r w:rsidRPr="00FE3940">
                    <w:rPr>
                      <w:rFonts w:eastAsia="標楷體" w:hAnsi="標楷體"/>
                      <w:u w:val="single"/>
                    </w:rPr>
                    <w:t>每</w:t>
                  </w:r>
                  <w:r w:rsidRPr="00FE3940">
                    <w:rPr>
                      <w:rFonts w:eastAsia="標楷體" w:hAnsi="標楷體" w:hint="eastAsia"/>
                      <w:u w:val="single"/>
                    </w:rPr>
                    <w:t>學期</w:t>
                  </w:r>
                  <w:r w:rsidRPr="00FE3940">
                    <w:rPr>
                      <w:rFonts w:eastAsia="標楷體" w:hAnsi="標楷體"/>
                      <w:u w:val="single"/>
                    </w:rPr>
                    <w:t>核給</w:t>
                  </w:r>
                  <w:r w:rsidRPr="00FE3940">
                    <w:rPr>
                      <w:rFonts w:eastAsia="標楷體" w:hint="eastAsia"/>
                      <w:u w:val="single"/>
                    </w:rPr>
                    <w:t>5</w:t>
                  </w:r>
                  <w:r w:rsidRPr="00FE3940">
                    <w:rPr>
                      <w:rFonts w:eastAsia="標楷體" w:hAnsi="標楷體"/>
                      <w:u w:val="single"/>
                    </w:rPr>
                    <w:t>分</w:t>
                  </w:r>
                </w:p>
              </w:tc>
            </w:tr>
            <w:tr w:rsidR="00673A40" w:rsidRPr="00FE3940" w:rsidTr="00FA433E">
              <w:trPr>
                <w:trHeight w:val="302"/>
              </w:trPr>
              <w:tc>
                <w:tcPr>
                  <w:tcW w:w="4962" w:type="dxa"/>
                </w:tcPr>
                <w:p w:rsidR="00673A40" w:rsidRPr="00FE3940" w:rsidRDefault="00673A40" w:rsidP="002B6EF3">
                  <w:pPr>
                    <w:ind w:left="240" w:right="23" w:hangingChars="100" w:hanging="240"/>
                    <w:rPr>
                      <w:rFonts w:eastAsia="標楷體" w:hAnsi="標楷體"/>
                      <w:u w:val="single"/>
                    </w:rPr>
                  </w:pPr>
                  <w:r w:rsidRPr="00FE3940">
                    <w:rPr>
                      <w:rFonts w:eastAsia="標楷體" w:hAnsi="標楷體" w:hint="eastAsia"/>
                      <w:u w:val="single"/>
                    </w:rPr>
                    <w:t>18.</w:t>
                  </w:r>
                  <w:r w:rsidRPr="00FE3940">
                    <w:rPr>
                      <w:rFonts w:eastAsia="標楷體" w:hAnsi="標楷體" w:hint="eastAsia"/>
                      <w:u w:val="single"/>
                    </w:rPr>
                    <w:t>參與服務學習</w:t>
                  </w:r>
                  <w:r w:rsidRPr="00FE3940">
                    <w:rPr>
                      <w:rFonts w:eastAsia="標楷體" w:hAnsi="標楷體"/>
                      <w:u w:val="single"/>
                    </w:rPr>
                    <w:t>之課程協同授課教師</w:t>
                  </w:r>
                </w:p>
              </w:tc>
              <w:tc>
                <w:tcPr>
                  <w:tcW w:w="3969" w:type="dxa"/>
                  <w:vAlign w:val="center"/>
                </w:tcPr>
                <w:p w:rsidR="00673A40" w:rsidRPr="00FE3940" w:rsidRDefault="00673A40" w:rsidP="002B6EF3">
                  <w:pPr>
                    <w:ind w:left="11" w:right="23" w:hanging="11"/>
                    <w:rPr>
                      <w:rFonts w:eastAsia="標楷體" w:hAnsi="標楷體"/>
                      <w:u w:val="single"/>
                    </w:rPr>
                  </w:pPr>
                  <w:r w:rsidRPr="00FE3940">
                    <w:rPr>
                      <w:rFonts w:eastAsia="標楷體" w:hAnsi="標楷體"/>
                      <w:u w:val="single"/>
                    </w:rPr>
                    <w:t>每</w:t>
                  </w:r>
                  <w:r w:rsidRPr="00FE3940">
                    <w:rPr>
                      <w:rFonts w:eastAsia="標楷體" w:hAnsi="標楷體" w:hint="eastAsia"/>
                      <w:u w:val="single"/>
                    </w:rPr>
                    <w:t>學期</w:t>
                  </w:r>
                  <w:r w:rsidRPr="00FE3940">
                    <w:rPr>
                      <w:rFonts w:eastAsia="標楷體" w:hAnsi="標楷體"/>
                      <w:u w:val="single"/>
                    </w:rPr>
                    <w:t>核給</w:t>
                  </w:r>
                  <w:r w:rsidRPr="00FE3940">
                    <w:rPr>
                      <w:rFonts w:eastAsia="標楷體" w:hint="eastAsia"/>
                      <w:u w:val="single"/>
                    </w:rPr>
                    <w:t>4</w:t>
                  </w:r>
                  <w:r w:rsidRPr="00FE3940">
                    <w:rPr>
                      <w:rFonts w:eastAsia="標楷體" w:hAnsi="標楷體"/>
                      <w:u w:val="single"/>
                    </w:rPr>
                    <w:t>分</w:t>
                  </w:r>
                </w:p>
              </w:tc>
            </w:tr>
            <w:tr w:rsidR="00673A40" w:rsidRPr="00FE3940" w:rsidTr="00FA433E">
              <w:trPr>
                <w:trHeight w:val="302"/>
              </w:trPr>
              <w:tc>
                <w:tcPr>
                  <w:tcW w:w="8931" w:type="dxa"/>
                  <w:gridSpan w:val="2"/>
                </w:tcPr>
                <w:p w:rsidR="00673A40" w:rsidRPr="00FE3940" w:rsidRDefault="00673A40" w:rsidP="002B6EF3">
                  <w:pPr>
                    <w:ind w:left="-1" w:right="23" w:firstLine="1"/>
                    <w:rPr>
                      <w:rFonts w:eastAsia="標楷體" w:hAnsi="標楷體"/>
                      <w:u w:val="single"/>
                    </w:rPr>
                  </w:pPr>
                  <w:r w:rsidRPr="00FE3940">
                    <w:rPr>
                      <w:rFonts w:eastAsia="標楷體" w:hint="eastAsia"/>
                      <w:u w:val="single"/>
                    </w:rPr>
                    <w:t>註：校方認定之校級相關教學計畫，例如：教學卓越計畫、高東屏區域教學資源中心計畫、公民素養陶塑計畫、智慧生活創新創業育成計畫、</w:t>
                  </w:r>
                  <w:r w:rsidRPr="00FE3940">
                    <w:rPr>
                      <w:rFonts w:eastAsia="標楷體"/>
                      <w:u w:val="single"/>
                    </w:rPr>
                    <w:t>教師多元升等制度計畫</w:t>
                  </w:r>
                  <w:r w:rsidRPr="00FE3940">
                    <w:rPr>
                      <w:rFonts w:eastAsia="標楷體" w:hint="eastAsia"/>
                      <w:u w:val="single"/>
                    </w:rPr>
                    <w:t>、課程分流計畫、學海築夢計畫等。</w:t>
                  </w:r>
                </w:p>
              </w:tc>
            </w:tr>
            <w:tr w:rsidR="00673A40" w:rsidRPr="00FE3940" w:rsidTr="00FA433E">
              <w:trPr>
                <w:trHeight w:val="302"/>
              </w:trPr>
              <w:tc>
                <w:tcPr>
                  <w:tcW w:w="4962" w:type="dxa"/>
                </w:tcPr>
                <w:p w:rsidR="00673A40" w:rsidRPr="00FE3940" w:rsidRDefault="00673A40" w:rsidP="002B6EF3">
                  <w:pPr>
                    <w:ind w:right="23"/>
                    <w:rPr>
                      <w:rFonts w:eastAsia="標楷體" w:hAnsi="標楷體"/>
                      <w:u w:val="single"/>
                    </w:rPr>
                  </w:pPr>
                  <w:r w:rsidRPr="00FE3940">
                    <w:rPr>
                      <w:rFonts w:eastAsia="標楷體" w:hAnsi="標楷體" w:hint="eastAsia"/>
                      <w:u w:val="single"/>
                    </w:rPr>
                    <w:t>19.</w:t>
                  </w:r>
                  <w:r w:rsidRPr="00FE3940">
                    <w:rPr>
                      <w:rFonts w:eastAsia="標楷體" w:hAnsi="標楷體" w:hint="eastAsia"/>
                      <w:u w:val="single"/>
                    </w:rPr>
                    <w:t>開設學分班與非學分班課程</w:t>
                  </w:r>
                </w:p>
              </w:tc>
              <w:tc>
                <w:tcPr>
                  <w:tcW w:w="3969" w:type="dxa"/>
                  <w:vAlign w:val="center"/>
                </w:tcPr>
                <w:p w:rsidR="00673A40" w:rsidRPr="00FE3940" w:rsidRDefault="00673A40" w:rsidP="002B6EF3">
                  <w:pPr>
                    <w:ind w:left="11" w:right="23" w:hanging="11"/>
                    <w:rPr>
                      <w:rFonts w:eastAsia="標楷體"/>
                      <w:u w:val="single"/>
                    </w:rPr>
                  </w:pPr>
                  <w:r w:rsidRPr="00FE3940">
                    <w:rPr>
                      <w:rFonts w:eastAsia="標楷體" w:hAnsi="標楷體"/>
                      <w:u w:val="single"/>
                    </w:rPr>
                    <w:t>每門核給</w:t>
                  </w:r>
                  <w:r w:rsidRPr="00FE3940">
                    <w:rPr>
                      <w:rFonts w:eastAsia="標楷體" w:hAnsi="標楷體" w:hint="eastAsia"/>
                      <w:u w:val="single"/>
                    </w:rPr>
                    <w:t>10</w:t>
                  </w:r>
                  <w:r w:rsidRPr="00FE3940">
                    <w:rPr>
                      <w:rFonts w:eastAsia="標楷體" w:hAnsi="標楷體"/>
                      <w:u w:val="single"/>
                    </w:rPr>
                    <w:t>分</w:t>
                  </w:r>
                </w:p>
              </w:tc>
            </w:tr>
          </w:tbl>
          <w:p w:rsidR="00673A40" w:rsidRPr="00FE3940" w:rsidRDefault="00673A40" w:rsidP="00673A40">
            <w:pPr>
              <w:spacing w:line="0" w:lineRule="atLeast"/>
              <w:rPr>
                <w:rFonts w:eastAsia="標楷體"/>
                <w:bCs/>
              </w:rPr>
            </w:pPr>
          </w:p>
          <w:p w:rsidR="00673A40" w:rsidRPr="00FE3940" w:rsidRDefault="00673A40" w:rsidP="00FE3940">
            <w:pPr>
              <w:spacing w:line="0" w:lineRule="atLeast"/>
              <w:ind w:left="720" w:rightChars="67" w:right="161" w:hangingChars="300" w:hanging="720"/>
              <w:rPr>
                <w:rFonts w:eastAsia="標楷體"/>
              </w:rPr>
            </w:pPr>
            <w:r w:rsidRPr="00FE3940">
              <w:rPr>
                <w:rFonts w:eastAsia="標楷體" w:hint="eastAsia"/>
                <w:u w:val="single"/>
              </w:rPr>
              <w:t>（五）</w:t>
            </w:r>
            <w:r w:rsidRPr="00FE3940">
              <w:rPr>
                <w:rFonts w:eastAsia="標楷體" w:hint="eastAsia"/>
              </w:rPr>
              <w:t>教學行政配合度（</w:t>
            </w:r>
            <w:r w:rsidRPr="00FE3940">
              <w:rPr>
                <w:rFonts w:eastAsia="標楷體" w:hAnsi="標楷體"/>
                <w:u w:val="single"/>
              </w:rPr>
              <w:t>以近</w:t>
            </w:r>
            <w:r w:rsidRPr="00FE3940">
              <w:rPr>
                <w:rFonts w:eastAsia="標楷體" w:hAnsi="標楷體" w:hint="eastAsia"/>
                <w:u w:val="single"/>
              </w:rPr>
              <w:t>6</w:t>
            </w:r>
            <w:r w:rsidRPr="00FE3940">
              <w:rPr>
                <w:rFonts w:eastAsia="標楷體" w:hAnsi="標楷體" w:hint="eastAsia"/>
                <w:u w:val="single"/>
              </w:rPr>
              <w:t>學期</w:t>
            </w:r>
            <w:r w:rsidRPr="00FE3940">
              <w:rPr>
                <w:rFonts w:eastAsia="標楷體" w:hAnsi="標楷體"/>
                <w:u w:val="single"/>
              </w:rPr>
              <w:t>為統計基準</w:t>
            </w:r>
            <w:r w:rsidRPr="00FE3940">
              <w:rPr>
                <w:rFonts w:eastAsia="標楷體" w:hint="eastAsia"/>
              </w:rPr>
              <w:t>）：本項權重佔</w:t>
            </w:r>
            <w:r w:rsidRPr="00FE3940">
              <w:rPr>
                <w:rFonts w:eastAsia="標楷體" w:hint="eastAsia"/>
                <w:u w:val="single"/>
              </w:rPr>
              <w:t>15</w:t>
            </w:r>
            <w:r w:rsidRPr="00FE3940">
              <w:rPr>
                <w:rFonts w:eastAsia="標楷體" w:hint="eastAsia"/>
              </w:rPr>
              <w:t>％。</w:t>
            </w:r>
          </w:p>
          <w:tbl>
            <w:tblPr>
              <w:tblW w:w="893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969"/>
            </w:tblGrid>
            <w:tr w:rsidR="00673A40" w:rsidRPr="00FE3940" w:rsidTr="00FA433E">
              <w:tc>
                <w:tcPr>
                  <w:tcW w:w="4962" w:type="dxa"/>
                </w:tcPr>
                <w:p w:rsidR="00673A40" w:rsidRPr="00FE3940" w:rsidRDefault="00673A40" w:rsidP="002B6EF3">
                  <w:pPr>
                    <w:spacing w:line="0" w:lineRule="atLeast"/>
                    <w:jc w:val="center"/>
                    <w:rPr>
                      <w:rFonts w:eastAsia="標楷體"/>
                    </w:rPr>
                  </w:pPr>
                  <w:r w:rsidRPr="00FE3940">
                    <w:rPr>
                      <w:rFonts w:eastAsia="標楷體" w:hint="eastAsia"/>
                    </w:rPr>
                    <w:t>評分內容及標準</w:t>
                  </w:r>
                </w:p>
              </w:tc>
              <w:tc>
                <w:tcPr>
                  <w:tcW w:w="3969" w:type="dxa"/>
                </w:tcPr>
                <w:p w:rsidR="00673A40" w:rsidRPr="00FE3940" w:rsidRDefault="00673A40" w:rsidP="002B6EF3">
                  <w:pPr>
                    <w:spacing w:line="0" w:lineRule="atLeast"/>
                    <w:jc w:val="center"/>
                    <w:rPr>
                      <w:rFonts w:eastAsia="標楷體"/>
                    </w:rPr>
                  </w:pPr>
                  <w:r w:rsidRPr="00FE3940">
                    <w:rPr>
                      <w:rFonts w:eastAsia="標楷體" w:hint="eastAsia"/>
                    </w:rPr>
                    <w:t>分數</w:t>
                  </w:r>
                </w:p>
              </w:tc>
            </w:tr>
            <w:tr w:rsidR="00673A40" w:rsidRPr="00FE3940" w:rsidTr="00FA433E">
              <w:trPr>
                <w:trHeight w:val="105"/>
              </w:trPr>
              <w:tc>
                <w:tcPr>
                  <w:tcW w:w="4962" w:type="dxa"/>
                </w:tcPr>
                <w:p w:rsidR="00673A40" w:rsidRPr="00FE3940" w:rsidRDefault="00673A40" w:rsidP="002B6EF3">
                  <w:pPr>
                    <w:spacing w:line="0" w:lineRule="atLeast"/>
                    <w:ind w:left="120" w:hangingChars="50" w:hanging="120"/>
                    <w:rPr>
                      <w:rFonts w:eastAsia="標楷體"/>
                    </w:rPr>
                  </w:pPr>
                  <w:r w:rsidRPr="00FE3940">
                    <w:rPr>
                      <w:rFonts w:eastAsia="標楷體" w:hint="eastAsia"/>
                    </w:rPr>
                    <w:t>1.</w:t>
                  </w:r>
                  <w:r w:rsidRPr="00FE3940">
                    <w:rPr>
                      <w:rFonts w:eastAsia="標楷體" w:hint="eastAsia"/>
                    </w:rPr>
                    <w:t>教務處規範時程內，按時上傳課程大綱與進度表</w:t>
                  </w:r>
                </w:p>
              </w:tc>
              <w:tc>
                <w:tcPr>
                  <w:tcW w:w="3969" w:type="dxa"/>
                </w:tcPr>
                <w:p w:rsidR="00673A40" w:rsidRPr="00FE3940" w:rsidRDefault="00673A40" w:rsidP="002B6EF3">
                  <w:pPr>
                    <w:spacing w:line="0" w:lineRule="atLeast"/>
                    <w:rPr>
                      <w:rFonts w:eastAsia="標楷體"/>
                    </w:rPr>
                  </w:pPr>
                  <w:r w:rsidRPr="00FE3940">
                    <w:rPr>
                      <w:rFonts w:eastAsia="標楷體" w:hint="eastAsia"/>
                    </w:rPr>
                    <w:t>每學期</w:t>
                  </w:r>
                  <w:r w:rsidRPr="00FE3940">
                    <w:rPr>
                      <w:rFonts w:eastAsia="標楷體"/>
                    </w:rPr>
                    <w:t>核給</w:t>
                  </w:r>
                  <w:r w:rsidRPr="00FE3940">
                    <w:rPr>
                      <w:rFonts w:eastAsia="標楷體" w:hint="eastAsia"/>
                    </w:rPr>
                    <w:t>10</w:t>
                  </w:r>
                  <w:r w:rsidRPr="00FE3940">
                    <w:rPr>
                      <w:rFonts w:eastAsia="標楷體" w:hint="eastAsia"/>
                    </w:rPr>
                    <w:t>分</w:t>
                  </w:r>
                </w:p>
              </w:tc>
            </w:tr>
            <w:tr w:rsidR="00673A40" w:rsidRPr="00FE3940" w:rsidTr="00FA433E">
              <w:trPr>
                <w:trHeight w:val="105"/>
              </w:trPr>
              <w:tc>
                <w:tcPr>
                  <w:tcW w:w="4962" w:type="dxa"/>
                </w:tcPr>
                <w:p w:rsidR="00673A40" w:rsidRPr="00FE3940" w:rsidRDefault="00673A40" w:rsidP="002B6EF3">
                  <w:pPr>
                    <w:spacing w:line="0" w:lineRule="atLeast"/>
                    <w:ind w:left="120" w:hangingChars="50" w:hanging="120"/>
                    <w:rPr>
                      <w:rFonts w:eastAsia="標楷體"/>
                    </w:rPr>
                  </w:pPr>
                  <w:r w:rsidRPr="00FE3940">
                    <w:rPr>
                      <w:rFonts w:eastAsia="標楷體" w:hint="eastAsia"/>
                    </w:rPr>
                    <w:t>2.</w:t>
                  </w:r>
                  <w:r w:rsidRPr="00FE3940">
                    <w:rPr>
                      <w:rFonts w:eastAsia="標楷體" w:hint="eastAsia"/>
                    </w:rPr>
                    <w:t>教務處規範時程內，按時繳交學生成績</w:t>
                  </w:r>
                </w:p>
              </w:tc>
              <w:tc>
                <w:tcPr>
                  <w:tcW w:w="3969" w:type="dxa"/>
                </w:tcPr>
                <w:p w:rsidR="00673A40" w:rsidRPr="00FE3940" w:rsidRDefault="00673A40" w:rsidP="002B6EF3">
                  <w:pPr>
                    <w:spacing w:line="0" w:lineRule="atLeast"/>
                    <w:rPr>
                      <w:rFonts w:eastAsia="標楷體"/>
                    </w:rPr>
                  </w:pPr>
                  <w:r w:rsidRPr="00FE3940">
                    <w:rPr>
                      <w:rFonts w:eastAsia="標楷體" w:hint="eastAsia"/>
                    </w:rPr>
                    <w:t>每學期核給</w:t>
                  </w:r>
                  <w:r w:rsidRPr="00FE3940">
                    <w:rPr>
                      <w:rFonts w:eastAsia="標楷體" w:hint="eastAsia"/>
                    </w:rPr>
                    <w:t>10</w:t>
                  </w:r>
                  <w:r w:rsidRPr="00FE3940">
                    <w:rPr>
                      <w:rFonts w:eastAsia="標楷體" w:hint="eastAsia"/>
                    </w:rPr>
                    <w:t>分</w:t>
                  </w:r>
                </w:p>
              </w:tc>
            </w:tr>
            <w:tr w:rsidR="00673A40" w:rsidRPr="00FE3940" w:rsidTr="00FA433E">
              <w:trPr>
                <w:trHeight w:val="205"/>
              </w:trPr>
              <w:tc>
                <w:tcPr>
                  <w:tcW w:w="4962" w:type="dxa"/>
                </w:tcPr>
                <w:p w:rsidR="00673A40" w:rsidRPr="00FE3940" w:rsidRDefault="00673A40" w:rsidP="002B6EF3">
                  <w:pPr>
                    <w:spacing w:line="0" w:lineRule="atLeast"/>
                    <w:ind w:left="120" w:hangingChars="50" w:hanging="120"/>
                    <w:rPr>
                      <w:rFonts w:eastAsia="標楷體"/>
                    </w:rPr>
                  </w:pPr>
                  <w:r w:rsidRPr="00FE3940">
                    <w:rPr>
                      <w:rFonts w:eastAsia="標楷體" w:hint="eastAsia"/>
                    </w:rPr>
                    <w:lastRenderedPageBreak/>
                    <w:t>3.</w:t>
                  </w:r>
                  <w:r w:rsidRPr="00FE3940">
                    <w:rPr>
                      <w:rFonts w:eastAsia="標楷體" w:hint="eastAsia"/>
                    </w:rPr>
                    <w:t>未於教務處規範時程內上傳課程大綱與進度表</w:t>
                  </w:r>
                </w:p>
              </w:tc>
              <w:tc>
                <w:tcPr>
                  <w:tcW w:w="3969" w:type="dxa"/>
                </w:tcPr>
                <w:p w:rsidR="00673A40" w:rsidRPr="00FE3940" w:rsidRDefault="00673A40" w:rsidP="002B6EF3">
                  <w:pPr>
                    <w:spacing w:line="0" w:lineRule="atLeast"/>
                    <w:rPr>
                      <w:rFonts w:eastAsia="標楷體"/>
                    </w:rPr>
                  </w:pPr>
                  <w:r w:rsidRPr="00FE3940">
                    <w:rPr>
                      <w:rFonts w:eastAsia="標楷體" w:hint="eastAsia"/>
                    </w:rPr>
                    <w:t>每學期扣減</w:t>
                  </w:r>
                  <w:r w:rsidRPr="00FE3940">
                    <w:rPr>
                      <w:rFonts w:eastAsia="標楷體" w:hint="eastAsia"/>
                    </w:rPr>
                    <w:t>10</w:t>
                  </w:r>
                  <w:r w:rsidRPr="00FE3940">
                    <w:rPr>
                      <w:rFonts w:eastAsia="標楷體" w:hint="eastAsia"/>
                    </w:rPr>
                    <w:t>分</w:t>
                  </w:r>
                </w:p>
              </w:tc>
            </w:tr>
            <w:tr w:rsidR="00673A40" w:rsidRPr="00FE3940" w:rsidTr="00FA433E">
              <w:trPr>
                <w:trHeight w:val="98"/>
              </w:trPr>
              <w:tc>
                <w:tcPr>
                  <w:tcW w:w="4962" w:type="dxa"/>
                </w:tcPr>
                <w:p w:rsidR="00673A40" w:rsidRPr="00FE3940" w:rsidRDefault="00673A40" w:rsidP="002B6EF3">
                  <w:pPr>
                    <w:spacing w:line="0" w:lineRule="atLeast"/>
                    <w:ind w:left="120" w:hangingChars="50" w:hanging="120"/>
                    <w:rPr>
                      <w:rFonts w:eastAsia="標楷體"/>
                    </w:rPr>
                  </w:pPr>
                  <w:r w:rsidRPr="00FE3940">
                    <w:rPr>
                      <w:rFonts w:eastAsia="標楷體" w:hint="eastAsia"/>
                    </w:rPr>
                    <w:t>4.</w:t>
                  </w:r>
                  <w:r w:rsidRPr="00FE3940">
                    <w:rPr>
                      <w:rFonts w:eastAsia="標楷體" w:hint="eastAsia"/>
                    </w:rPr>
                    <w:t>未於教務處規範時程內繳交學生成績</w:t>
                  </w:r>
                </w:p>
              </w:tc>
              <w:tc>
                <w:tcPr>
                  <w:tcW w:w="3969" w:type="dxa"/>
                </w:tcPr>
                <w:p w:rsidR="00673A40" w:rsidRPr="00FE3940" w:rsidRDefault="00673A40" w:rsidP="002B6EF3">
                  <w:pPr>
                    <w:spacing w:line="0" w:lineRule="atLeast"/>
                    <w:rPr>
                      <w:rFonts w:eastAsia="標楷體"/>
                    </w:rPr>
                  </w:pPr>
                  <w:r w:rsidRPr="00FE3940">
                    <w:rPr>
                      <w:rFonts w:eastAsia="標楷體" w:hint="eastAsia"/>
                    </w:rPr>
                    <w:t>每學期扣減</w:t>
                  </w:r>
                  <w:r w:rsidRPr="00FE3940">
                    <w:rPr>
                      <w:rFonts w:eastAsia="標楷體" w:hint="eastAsia"/>
                    </w:rPr>
                    <w:t>10</w:t>
                  </w:r>
                  <w:r w:rsidRPr="00FE3940">
                    <w:rPr>
                      <w:rFonts w:eastAsia="標楷體" w:hint="eastAsia"/>
                    </w:rPr>
                    <w:t>分</w:t>
                  </w:r>
                </w:p>
              </w:tc>
            </w:tr>
            <w:tr w:rsidR="00673A40" w:rsidRPr="00FE3940" w:rsidTr="00FA433E">
              <w:trPr>
                <w:trHeight w:val="98"/>
              </w:trPr>
              <w:tc>
                <w:tcPr>
                  <w:tcW w:w="4962" w:type="dxa"/>
                </w:tcPr>
                <w:p w:rsidR="00673A40" w:rsidRPr="00FE3940" w:rsidRDefault="00673A40" w:rsidP="002B6EF3">
                  <w:pPr>
                    <w:spacing w:line="0" w:lineRule="atLeast"/>
                    <w:rPr>
                      <w:rFonts w:eastAsia="標楷體"/>
                    </w:rPr>
                  </w:pPr>
                  <w:r w:rsidRPr="00FE3940">
                    <w:rPr>
                      <w:rFonts w:eastAsia="標楷體" w:hint="eastAsia"/>
                    </w:rPr>
                    <w:t>5.</w:t>
                  </w:r>
                  <w:r w:rsidRPr="00FE3940">
                    <w:rPr>
                      <w:rFonts w:eastAsia="標楷體" w:hint="eastAsia"/>
                    </w:rPr>
                    <w:t>曾提出學生成績更正</w:t>
                  </w:r>
                </w:p>
              </w:tc>
              <w:tc>
                <w:tcPr>
                  <w:tcW w:w="3969" w:type="dxa"/>
                </w:tcPr>
                <w:p w:rsidR="00673A40" w:rsidRPr="00FE3940" w:rsidRDefault="00673A40" w:rsidP="002B6EF3">
                  <w:pPr>
                    <w:spacing w:line="0" w:lineRule="atLeast"/>
                    <w:rPr>
                      <w:rFonts w:eastAsia="標楷體"/>
                    </w:rPr>
                  </w:pPr>
                  <w:r w:rsidRPr="00FE3940">
                    <w:rPr>
                      <w:rFonts w:eastAsia="標楷體" w:hint="eastAsia"/>
                    </w:rPr>
                    <w:t>每學期扣減</w:t>
                  </w:r>
                  <w:r w:rsidRPr="00FE3940">
                    <w:rPr>
                      <w:rFonts w:eastAsia="標楷體" w:hint="eastAsia"/>
                    </w:rPr>
                    <w:t>10</w:t>
                  </w:r>
                  <w:r w:rsidRPr="00FE3940">
                    <w:rPr>
                      <w:rFonts w:eastAsia="標楷體" w:hint="eastAsia"/>
                    </w:rPr>
                    <w:t>分</w:t>
                  </w:r>
                </w:p>
              </w:tc>
            </w:tr>
          </w:tbl>
          <w:p w:rsidR="00673A40" w:rsidRPr="00FE3940" w:rsidRDefault="00673A40" w:rsidP="00673A40">
            <w:pPr>
              <w:spacing w:line="0" w:lineRule="atLeast"/>
              <w:rPr>
                <w:rFonts w:eastAsia="標楷體"/>
                <w:bCs/>
              </w:rPr>
            </w:pPr>
          </w:p>
          <w:p w:rsidR="00673A40" w:rsidRPr="00FE3940" w:rsidRDefault="00673A40" w:rsidP="00FE3940">
            <w:pPr>
              <w:spacing w:line="0" w:lineRule="atLeast"/>
              <w:ind w:left="720" w:hangingChars="300" w:hanging="720"/>
              <w:rPr>
                <w:rFonts w:eastAsia="標楷體"/>
              </w:rPr>
            </w:pPr>
            <w:r w:rsidRPr="00FE3940">
              <w:rPr>
                <w:rFonts w:eastAsia="標楷體" w:hint="eastAsia"/>
                <w:u w:val="single"/>
              </w:rPr>
              <w:t>（六）</w:t>
            </w:r>
            <w:r w:rsidRPr="00FE3940">
              <w:rPr>
                <w:rFonts w:eastAsia="標楷體" w:hint="eastAsia"/>
              </w:rPr>
              <w:t>學院特色教學績效（</w:t>
            </w:r>
            <w:r w:rsidRPr="00FE3940">
              <w:rPr>
                <w:rFonts w:eastAsia="標楷體" w:hAnsi="標楷體"/>
                <w:u w:val="single"/>
              </w:rPr>
              <w:t>以近</w:t>
            </w:r>
            <w:r w:rsidRPr="00FE3940">
              <w:rPr>
                <w:rFonts w:eastAsia="標楷體" w:hAnsi="標楷體" w:hint="eastAsia"/>
                <w:u w:val="single"/>
              </w:rPr>
              <w:t>6</w:t>
            </w:r>
            <w:r w:rsidRPr="00FE3940">
              <w:rPr>
                <w:rFonts w:eastAsia="標楷體" w:hAnsi="標楷體" w:hint="eastAsia"/>
                <w:u w:val="single"/>
              </w:rPr>
              <w:t>學期</w:t>
            </w:r>
            <w:r w:rsidRPr="00FE3940">
              <w:rPr>
                <w:rFonts w:eastAsia="標楷體" w:hAnsi="標楷體"/>
                <w:u w:val="single"/>
              </w:rPr>
              <w:t>為統計基準</w:t>
            </w:r>
            <w:r w:rsidRPr="00FE3940">
              <w:rPr>
                <w:rFonts w:eastAsia="標楷體" w:hint="eastAsia"/>
              </w:rPr>
              <w:t>）：本項權重佔</w:t>
            </w:r>
            <w:r w:rsidRPr="00FE3940">
              <w:rPr>
                <w:rFonts w:eastAsia="標楷體" w:hint="eastAsia"/>
              </w:rPr>
              <w:t>30</w:t>
            </w:r>
            <w:r w:rsidRPr="00FE3940">
              <w:rPr>
                <w:rFonts w:eastAsia="標楷體" w:hint="eastAsia"/>
              </w:rPr>
              <w:t>％。（詳附表三）</w:t>
            </w:r>
          </w:p>
          <w:p w:rsidR="00673A40" w:rsidRPr="00FE3940" w:rsidRDefault="00673A40" w:rsidP="00673A40">
            <w:pPr>
              <w:spacing w:line="340" w:lineRule="exact"/>
              <w:jc w:val="both"/>
              <w:rPr>
                <w:rFonts w:eastAsia="標楷體"/>
                <w:sz w:val="22"/>
                <w:szCs w:val="22"/>
              </w:rPr>
            </w:pPr>
            <w:r w:rsidRPr="00FE3940">
              <w:rPr>
                <w:rFonts w:eastAsia="標楷體" w:hint="eastAsia"/>
              </w:rPr>
              <w:t>本學院依發展特色自訂「學院特色教學績效」之評分標準之內涵及評核表詳如附表三。</w:t>
            </w:r>
          </w:p>
          <w:p w:rsidR="00673A40" w:rsidRPr="00FE3940" w:rsidRDefault="00673A40" w:rsidP="00673A40">
            <w:pPr>
              <w:spacing w:line="0" w:lineRule="atLeast"/>
              <w:rPr>
                <w:rFonts w:eastAsia="標楷體"/>
              </w:rPr>
            </w:pPr>
          </w:p>
          <w:p w:rsidR="00673A40" w:rsidRPr="00FE3940" w:rsidRDefault="00673A40" w:rsidP="00673A40">
            <w:pPr>
              <w:spacing w:line="0" w:lineRule="atLeast"/>
              <w:rPr>
                <w:rFonts w:eastAsia="標楷體"/>
              </w:rPr>
            </w:pPr>
            <w:r w:rsidRPr="00FE3940">
              <w:rPr>
                <w:rFonts w:eastAsia="標楷體" w:hint="eastAsia"/>
              </w:rPr>
              <w:t>以上每一教學考核指標之權重比例不得低於</w:t>
            </w:r>
            <w:r w:rsidRPr="00FE3940">
              <w:rPr>
                <w:rFonts w:eastAsia="標楷體" w:hint="eastAsia"/>
              </w:rPr>
              <w:t>10%</w:t>
            </w:r>
            <w:r w:rsidRPr="00FE3940">
              <w:rPr>
                <w:rFonts w:eastAsia="標楷體" w:hint="eastAsia"/>
              </w:rPr>
              <w:t>或大於</w:t>
            </w:r>
            <w:r w:rsidRPr="00FE3940">
              <w:rPr>
                <w:rFonts w:eastAsia="標楷體" w:hint="eastAsia"/>
              </w:rPr>
              <w:t>30%</w:t>
            </w:r>
            <w:r w:rsidRPr="00FE3940">
              <w:rPr>
                <w:rFonts w:eastAsia="標楷體" w:hint="eastAsia"/>
              </w:rPr>
              <w:t>，並經院教師評審委員會審議通過，提送校教師評審委員會核備後實施。</w:t>
            </w:r>
          </w:p>
          <w:p w:rsidR="00673A40" w:rsidRPr="00FE3940" w:rsidRDefault="00673A40" w:rsidP="00673A40">
            <w:pPr>
              <w:spacing w:line="0" w:lineRule="atLeast"/>
              <w:rPr>
                <w:rFonts w:eastAsia="標楷體"/>
              </w:rPr>
            </w:pPr>
          </w:p>
          <w:p w:rsidR="00673A40" w:rsidRPr="00FE3940" w:rsidRDefault="00673A40" w:rsidP="00673A40">
            <w:pPr>
              <w:spacing w:line="0" w:lineRule="atLeast"/>
              <w:rPr>
                <w:rFonts w:eastAsia="標楷體"/>
                <w:bCs/>
              </w:rPr>
            </w:pPr>
            <w:r w:rsidRPr="00FE3940">
              <w:rPr>
                <w:rFonts w:eastAsia="標楷體" w:hint="eastAsia"/>
              </w:rPr>
              <w:t>升等教師應具</w:t>
            </w:r>
            <w:r w:rsidRPr="00FE3940">
              <w:rPr>
                <w:rFonts w:eastAsia="標楷體" w:hint="eastAsia"/>
                <w:szCs w:val="22"/>
              </w:rPr>
              <w:t>應填具教學考</w:t>
            </w:r>
            <w:r w:rsidRPr="00FE3940">
              <w:rPr>
                <w:rFonts w:eastAsia="標楷體" w:hint="eastAsia"/>
              </w:rPr>
              <w:t>核表（附表一）、</w:t>
            </w:r>
            <w:r w:rsidRPr="00FE3940">
              <w:rPr>
                <w:rFonts w:eastAsia="標楷體"/>
              </w:rPr>
              <w:t>教學能力評核表</w:t>
            </w:r>
            <w:r w:rsidRPr="00FE3940">
              <w:rPr>
                <w:rFonts w:eastAsia="標楷體" w:hint="eastAsia"/>
              </w:rPr>
              <w:t>（附表二）及學院特色教學績效</w:t>
            </w:r>
            <w:r w:rsidRPr="00FE3940">
              <w:rPr>
                <w:rFonts w:eastAsia="標楷體"/>
              </w:rPr>
              <w:t>評核表</w:t>
            </w:r>
            <w:r w:rsidRPr="00FE3940">
              <w:rPr>
                <w:rFonts w:eastAsia="標楷體" w:hint="eastAsia"/>
              </w:rPr>
              <w:t>（附表三），並配合提供詳實資料，作為評審委員評核之依據。</w:t>
            </w:r>
          </w:p>
          <w:p w:rsidR="00673A40" w:rsidRPr="00FE3940" w:rsidRDefault="00673A40" w:rsidP="00673A40">
            <w:pPr>
              <w:spacing w:line="0" w:lineRule="atLeast"/>
              <w:rPr>
                <w:rFonts w:eastAsia="標楷體"/>
                <w:bCs/>
              </w:rPr>
            </w:pPr>
          </w:p>
          <w:p w:rsidR="00673A40" w:rsidRPr="00FE3940" w:rsidRDefault="00673A40" w:rsidP="00673A40">
            <w:pPr>
              <w:spacing w:line="0" w:lineRule="atLeast"/>
              <w:rPr>
                <w:rFonts w:eastAsia="標楷體"/>
              </w:rPr>
            </w:pPr>
            <w:r w:rsidRPr="00FE3940">
              <w:rPr>
                <w:rFonts w:eastAsia="標楷體" w:hint="eastAsia"/>
                <w:u w:val="single"/>
              </w:rPr>
              <w:t>二、</w:t>
            </w:r>
            <w:r w:rsidRPr="00FE3940">
              <w:rPr>
                <w:rFonts w:ascii="標楷體" w:eastAsia="標楷體" w:hAnsi="標楷體" w:hint="eastAsia"/>
                <w:szCs w:val="22"/>
                <w:u w:val="single"/>
              </w:rPr>
              <w:t>輔導與服務</w:t>
            </w:r>
            <w:r w:rsidRPr="00FE3940">
              <w:rPr>
                <w:rFonts w:eastAsia="標楷體" w:hint="eastAsia"/>
              </w:rPr>
              <w:t>部分（五年內）</w:t>
            </w:r>
          </w:p>
          <w:tbl>
            <w:tblPr>
              <w:tblW w:w="8931"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3969"/>
            </w:tblGrid>
            <w:tr w:rsidR="00673A40" w:rsidRPr="00FE3940" w:rsidTr="00FA433E">
              <w:tc>
                <w:tcPr>
                  <w:tcW w:w="4962" w:type="dxa"/>
                </w:tcPr>
                <w:p w:rsidR="00673A40" w:rsidRPr="00FE3940" w:rsidRDefault="00673A40" w:rsidP="002B6EF3">
                  <w:pPr>
                    <w:jc w:val="center"/>
                    <w:rPr>
                      <w:rFonts w:ascii="標楷體" w:eastAsia="標楷體" w:hAnsi="標楷體"/>
                      <w:szCs w:val="22"/>
                    </w:rPr>
                  </w:pPr>
                  <w:r w:rsidRPr="00FE3940">
                    <w:rPr>
                      <w:rFonts w:ascii="標楷體" w:eastAsia="標楷體" w:hAnsi="標楷體" w:hint="eastAsia"/>
                      <w:szCs w:val="22"/>
                    </w:rPr>
                    <w:t>計分項目</w:t>
                  </w:r>
                </w:p>
              </w:tc>
              <w:tc>
                <w:tcPr>
                  <w:tcW w:w="3969" w:type="dxa"/>
                </w:tcPr>
                <w:p w:rsidR="00673A40" w:rsidRPr="00FE3940" w:rsidRDefault="00673A40" w:rsidP="002B6EF3">
                  <w:pPr>
                    <w:jc w:val="center"/>
                    <w:rPr>
                      <w:rFonts w:eastAsia="標楷體" w:hAnsi="標楷體"/>
                    </w:rPr>
                  </w:pPr>
                  <w:r w:rsidRPr="00FE3940">
                    <w:rPr>
                      <w:rFonts w:eastAsia="標楷體" w:hAnsi="標楷體" w:hint="eastAsia"/>
                    </w:rPr>
                    <w:t>每學年</w:t>
                  </w:r>
                  <w:r w:rsidRPr="00FE3940">
                    <w:rPr>
                      <w:rFonts w:eastAsia="標楷體" w:hAnsi="標楷體"/>
                    </w:rPr>
                    <w:t>計</w:t>
                  </w:r>
                  <w:r w:rsidRPr="00FE3940">
                    <w:rPr>
                      <w:rFonts w:eastAsia="標楷體" w:hAnsi="標楷體" w:hint="eastAsia"/>
                    </w:rPr>
                    <w:t>分</w:t>
                  </w:r>
                </w:p>
              </w:tc>
            </w:tr>
            <w:tr w:rsidR="00673A40" w:rsidRPr="00FE3940" w:rsidTr="00FA433E">
              <w:tc>
                <w:tcPr>
                  <w:tcW w:w="4962" w:type="dxa"/>
                </w:tcPr>
                <w:p w:rsidR="00673A40" w:rsidRPr="00FE3940" w:rsidRDefault="00673A40" w:rsidP="002B6EF3">
                  <w:pPr>
                    <w:rPr>
                      <w:rFonts w:ascii="標楷體" w:eastAsia="標楷體" w:hAnsi="標楷體"/>
                      <w:szCs w:val="22"/>
                    </w:rPr>
                  </w:pPr>
                  <w:r w:rsidRPr="00FE3940">
                    <w:rPr>
                      <w:rFonts w:ascii="標楷體" w:eastAsia="標楷體" w:hAnsi="標楷體" w:hint="eastAsia"/>
                      <w:szCs w:val="22"/>
                    </w:rPr>
                    <w:t>輔導</w:t>
                  </w:r>
                </w:p>
              </w:tc>
              <w:tc>
                <w:tcPr>
                  <w:tcW w:w="3969" w:type="dxa"/>
                </w:tcPr>
                <w:p w:rsidR="00673A40" w:rsidRPr="00FE3940" w:rsidRDefault="00673A40" w:rsidP="002B6EF3">
                  <w:pPr>
                    <w:rPr>
                      <w:rFonts w:eastAsia="標楷體"/>
                    </w:rPr>
                  </w:pPr>
                </w:p>
              </w:tc>
            </w:tr>
            <w:tr w:rsidR="00673A40" w:rsidRPr="00FE3940" w:rsidTr="00FA433E">
              <w:tc>
                <w:tcPr>
                  <w:tcW w:w="4962" w:type="dxa"/>
                  <w:tcBorders>
                    <w:bottom w:val="single" w:sz="4" w:space="0" w:color="000000"/>
                  </w:tcBorders>
                </w:tcPr>
                <w:p w:rsidR="00673A40" w:rsidRPr="00FE3940" w:rsidRDefault="00673A40" w:rsidP="002B6EF3">
                  <w:pPr>
                    <w:rPr>
                      <w:rFonts w:ascii="標楷體" w:eastAsia="標楷體" w:hAnsi="標楷體"/>
                      <w:szCs w:val="22"/>
                    </w:rPr>
                  </w:pPr>
                  <w:r w:rsidRPr="00FE3940">
                    <w:rPr>
                      <w:rFonts w:ascii="標楷體" w:eastAsia="標楷體" w:hAnsi="標楷體" w:hint="eastAsia"/>
                      <w:szCs w:val="22"/>
                      <w:u w:val="single"/>
                    </w:rPr>
                    <w:t>大學部一般</w:t>
                  </w:r>
                  <w:r w:rsidRPr="00FE3940">
                    <w:rPr>
                      <w:rFonts w:ascii="標楷體" w:eastAsia="標楷體" w:hAnsi="標楷體" w:hint="eastAsia"/>
                      <w:szCs w:val="22"/>
                    </w:rPr>
                    <w:t>導師</w:t>
                  </w:r>
                </w:p>
              </w:tc>
              <w:tc>
                <w:tcPr>
                  <w:tcW w:w="3969" w:type="dxa"/>
                  <w:tcBorders>
                    <w:bottom w:val="single" w:sz="4" w:space="0" w:color="000000"/>
                  </w:tcBorders>
                  <w:shd w:val="clear" w:color="auto" w:fill="auto"/>
                  <w:vAlign w:val="center"/>
                </w:tcPr>
                <w:p w:rsidR="00673A40" w:rsidRPr="00FE3940" w:rsidRDefault="00673A40" w:rsidP="002B6EF3">
                  <w:pPr>
                    <w:spacing w:line="0" w:lineRule="atLeast"/>
                    <w:rPr>
                      <w:rFonts w:eastAsia="標楷體"/>
                      <w:sz w:val="20"/>
                      <w:szCs w:val="20"/>
                      <w:u w:val="single"/>
                    </w:rPr>
                  </w:pPr>
                  <w:r w:rsidRPr="00FE3940">
                    <w:rPr>
                      <w:rFonts w:eastAsia="標楷體" w:hint="eastAsia"/>
                      <w:sz w:val="20"/>
                      <w:szCs w:val="20"/>
                      <w:u w:val="single"/>
                    </w:rPr>
                    <w:t>輔導</w:t>
                  </w:r>
                  <w:r w:rsidRPr="00FE3940">
                    <w:rPr>
                      <w:rFonts w:eastAsia="標楷體" w:hint="eastAsia"/>
                      <w:sz w:val="20"/>
                      <w:szCs w:val="20"/>
                      <w:u w:val="single"/>
                    </w:rPr>
                    <w:t>16</w:t>
                  </w:r>
                  <w:r w:rsidRPr="00FE3940">
                    <w:rPr>
                      <w:rFonts w:eastAsia="標楷體" w:hint="eastAsia"/>
                      <w:sz w:val="20"/>
                      <w:szCs w:val="20"/>
                      <w:u w:val="single"/>
                    </w:rPr>
                    <w:t>（含）名以下</w:t>
                  </w:r>
                </w:p>
                <w:p w:rsidR="00673A40" w:rsidRPr="00FE3940" w:rsidRDefault="00673A40" w:rsidP="002B6EF3">
                  <w:pPr>
                    <w:spacing w:line="0" w:lineRule="atLeast"/>
                    <w:rPr>
                      <w:rFonts w:eastAsia="標楷體"/>
                      <w:sz w:val="20"/>
                      <w:szCs w:val="20"/>
                      <w:u w:val="single"/>
                    </w:rPr>
                  </w:pPr>
                  <w:r w:rsidRPr="00FE3940">
                    <w:rPr>
                      <w:rFonts w:eastAsia="標楷體" w:hint="eastAsia"/>
                      <w:sz w:val="20"/>
                      <w:szCs w:val="20"/>
                      <w:u w:val="single"/>
                    </w:rPr>
                    <w:t>導生核給</w:t>
                  </w:r>
                  <w:r w:rsidRPr="00FE3940">
                    <w:rPr>
                      <w:rFonts w:eastAsia="標楷體"/>
                      <w:sz w:val="20"/>
                      <w:szCs w:val="20"/>
                      <w:u w:val="single"/>
                    </w:rPr>
                    <w:t>5</w:t>
                  </w:r>
                  <w:r w:rsidRPr="00FE3940">
                    <w:rPr>
                      <w:rFonts w:eastAsia="標楷體" w:hint="eastAsia"/>
                      <w:sz w:val="20"/>
                      <w:szCs w:val="20"/>
                      <w:u w:val="single"/>
                    </w:rPr>
                    <w:t>分</w:t>
                  </w:r>
                </w:p>
                <w:p w:rsidR="00673A40" w:rsidRPr="00FE3940" w:rsidRDefault="00673A40" w:rsidP="002B6EF3">
                  <w:pPr>
                    <w:spacing w:line="0" w:lineRule="atLeast"/>
                    <w:rPr>
                      <w:rFonts w:eastAsia="標楷體"/>
                      <w:sz w:val="20"/>
                      <w:szCs w:val="20"/>
                      <w:u w:val="single"/>
                    </w:rPr>
                  </w:pPr>
                  <w:r w:rsidRPr="00FE3940">
                    <w:rPr>
                      <w:rFonts w:eastAsia="標楷體" w:hint="eastAsia"/>
                      <w:sz w:val="20"/>
                      <w:szCs w:val="20"/>
                      <w:u w:val="single"/>
                    </w:rPr>
                    <w:t>輔導</w:t>
                  </w:r>
                  <w:r w:rsidRPr="00FE3940">
                    <w:rPr>
                      <w:rFonts w:eastAsia="標楷體" w:hint="eastAsia"/>
                      <w:sz w:val="20"/>
                      <w:szCs w:val="20"/>
                      <w:u w:val="single"/>
                    </w:rPr>
                    <w:t>17</w:t>
                  </w:r>
                  <w:r w:rsidRPr="00FE3940">
                    <w:rPr>
                      <w:rFonts w:eastAsia="標楷體" w:hint="eastAsia"/>
                      <w:sz w:val="20"/>
                      <w:szCs w:val="20"/>
                      <w:u w:val="single"/>
                    </w:rPr>
                    <w:t>（含）名以上</w:t>
                  </w:r>
                </w:p>
                <w:p w:rsidR="00673A40" w:rsidRPr="00FE3940" w:rsidRDefault="00673A40" w:rsidP="002B6EF3">
                  <w:pPr>
                    <w:spacing w:line="0" w:lineRule="atLeast"/>
                    <w:rPr>
                      <w:rFonts w:eastAsia="標楷體"/>
                      <w:u w:val="single"/>
                    </w:rPr>
                  </w:pPr>
                  <w:r w:rsidRPr="00FE3940">
                    <w:rPr>
                      <w:rFonts w:eastAsia="標楷體" w:hint="eastAsia"/>
                      <w:sz w:val="20"/>
                      <w:szCs w:val="20"/>
                      <w:u w:val="single"/>
                    </w:rPr>
                    <w:t>導生核給</w:t>
                  </w:r>
                  <w:r w:rsidRPr="00FE3940">
                    <w:rPr>
                      <w:rFonts w:eastAsia="標楷體" w:hint="eastAsia"/>
                      <w:sz w:val="20"/>
                      <w:szCs w:val="20"/>
                      <w:u w:val="single"/>
                    </w:rPr>
                    <w:t>6</w:t>
                  </w:r>
                  <w:r w:rsidRPr="00FE3940">
                    <w:rPr>
                      <w:rFonts w:eastAsia="標楷體" w:hint="eastAsia"/>
                      <w:sz w:val="20"/>
                      <w:szCs w:val="20"/>
                      <w:u w:val="single"/>
                    </w:rPr>
                    <w:t>分（註一）</w:t>
                  </w:r>
                </w:p>
              </w:tc>
            </w:tr>
            <w:tr w:rsidR="00673A40" w:rsidRPr="00FE3940" w:rsidTr="00FA433E">
              <w:tc>
                <w:tcPr>
                  <w:tcW w:w="4962" w:type="dxa"/>
                  <w:tcBorders>
                    <w:bottom w:val="single" w:sz="4" w:space="0" w:color="000000"/>
                  </w:tcBorders>
                </w:tcPr>
                <w:p w:rsidR="00673A40" w:rsidRPr="00FE3940" w:rsidRDefault="00673A40" w:rsidP="002B6EF3">
                  <w:pPr>
                    <w:rPr>
                      <w:rFonts w:ascii="標楷體" w:eastAsia="標楷體" w:hAnsi="標楷體"/>
                      <w:szCs w:val="22"/>
                      <w:u w:val="single"/>
                    </w:rPr>
                  </w:pPr>
                  <w:r w:rsidRPr="00FE3940">
                    <w:rPr>
                      <w:rFonts w:ascii="標楷體" w:eastAsia="標楷體" w:hAnsi="標楷體" w:hint="eastAsia"/>
                      <w:szCs w:val="22"/>
                      <w:u w:val="single"/>
                    </w:rPr>
                    <w:t>研究所一般導師</w:t>
                  </w:r>
                </w:p>
              </w:tc>
              <w:tc>
                <w:tcPr>
                  <w:tcW w:w="3969" w:type="dxa"/>
                  <w:tcBorders>
                    <w:bottom w:val="single" w:sz="4" w:space="0" w:color="000000"/>
                  </w:tcBorders>
                  <w:vAlign w:val="center"/>
                </w:tcPr>
                <w:p w:rsidR="00673A40" w:rsidRPr="00FE3940" w:rsidRDefault="00673A40" w:rsidP="002B6EF3">
                  <w:pPr>
                    <w:jc w:val="center"/>
                    <w:rPr>
                      <w:rFonts w:eastAsia="標楷體"/>
                      <w:u w:val="single"/>
                    </w:rPr>
                  </w:pPr>
                  <w:r w:rsidRPr="00FE3940">
                    <w:rPr>
                      <w:rFonts w:eastAsia="標楷體" w:hint="eastAsia"/>
                      <w:u w:val="single"/>
                    </w:rPr>
                    <w:t>2</w:t>
                  </w:r>
                </w:p>
              </w:tc>
            </w:tr>
            <w:tr w:rsidR="00673A40" w:rsidRPr="00FE3940" w:rsidTr="00FA433E">
              <w:tc>
                <w:tcPr>
                  <w:tcW w:w="4962" w:type="dxa"/>
                  <w:shd w:val="clear" w:color="auto" w:fill="auto"/>
                </w:tcPr>
                <w:p w:rsidR="00673A40" w:rsidRPr="00FE3940" w:rsidRDefault="00673A40" w:rsidP="002B6EF3">
                  <w:pPr>
                    <w:ind w:leftChars="50" w:left="120"/>
                    <w:rPr>
                      <w:rFonts w:eastAsia="標楷體"/>
                      <w:u w:val="single"/>
                    </w:rPr>
                  </w:pPr>
                  <w:r w:rsidRPr="00FE3940">
                    <w:rPr>
                      <w:rFonts w:eastAsia="標楷體"/>
                      <w:u w:val="single"/>
                    </w:rPr>
                    <w:t>一般導師於學務處每學期規範時程內，每位導生訪談次數達二次以上者，並按時維護導生訪談記錄</w:t>
                  </w:r>
                  <w:r w:rsidRPr="00FE3940">
                    <w:rPr>
                      <w:rFonts w:eastAsia="標楷體" w:hint="eastAsia"/>
                      <w:u w:val="single"/>
                    </w:rPr>
                    <w:t>（</w:t>
                  </w:r>
                  <w:r w:rsidRPr="00FE3940">
                    <w:rPr>
                      <w:rFonts w:eastAsia="標楷體"/>
                      <w:u w:val="single"/>
                    </w:rPr>
                    <w:t>註</w:t>
                  </w:r>
                  <w:r w:rsidRPr="00FE3940">
                    <w:rPr>
                      <w:rFonts w:eastAsia="標楷體" w:hint="eastAsia"/>
                      <w:u w:val="single"/>
                    </w:rPr>
                    <w:t>二）</w:t>
                  </w:r>
                </w:p>
              </w:tc>
              <w:tc>
                <w:tcPr>
                  <w:tcW w:w="3969" w:type="dxa"/>
                  <w:shd w:val="clear" w:color="auto" w:fill="auto"/>
                  <w:vAlign w:val="center"/>
                </w:tcPr>
                <w:p w:rsidR="00673A40" w:rsidRPr="00FE3940" w:rsidRDefault="00673A40" w:rsidP="002B6EF3">
                  <w:pPr>
                    <w:jc w:val="center"/>
                    <w:rPr>
                      <w:rFonts w:eastAsia="標楷體"/>
                      <w:u w:val="single"/>
                    </w:rPr>
                  </w:pPr>
                  <w:r w:rsidRPr="00FE3940">
                    <w:rPr>
                      <w:rFonts w:eastAsia="標楷體"/>
                      <w:u w:val="single"/>
                    </w:rPr>
                    <w:t>核給</w:t>
                  </w:r>
                  <w:r w:rsidRPr="00FE3940">
                    <w:rPr>
                      <w:rFonts w:eastAsia="標楷體"/>
                      <w:u w:val="single"/>
                    </w:rPr>
                    <w:t>1</w:t>
                  </w:r>
                  <w:r w:rsidRPr="00FE3940">
                    <w:rPr>
                      <w:rFonts w:eastAsia="標楷體"/>
                      <w:u w:val="single"/>
                    </w:rPr>
                    <w:t>分</w:t>
                  </w:r>
                </w:p>
              </w:tc>
            </w:tr>
            <w:tr w:rsidR="00673A40" w:rsidRPr="00FE3940" w:rsidTr="00FA433E">
              <w:tc>
                <w:tcPr>
                  <w:tcW w:w="4962" w:type="dxa"/>
                  <w:shd w:val="clear" w:color="auto" w:fill="auto"/>
                </w:tcPr>
                <w:p w:rsidR="00673A40" w:rsidRPr="00FE3940" w:rsidRDefault="00673A40" w:rsidP="002B6EF3">
                  <w:pPr>
                    <w:ind w:leftChars="50" w:left="120"/>
                    <w:rPr>
                      <w:rFonts w:eastAsia="標楷體"/>
                      <w:u w:val="single"/>
                    </w:rPr>
                  </w:pPr>
                  <w:r w:rsidRPr="00FE3940">
                    <w:rPr>
                      <w:rFonts w:eastAsia="標楷體"/>
                      <w:u w:val="single"/>
                    </w:rPr>
                    <w:t>一般導師有輔導學生之具體事蹟，經系教評會議認定</w:t>
                  </w:r>
                </w:p>
              </w:tc>
              <w:tc>
                <w:tcPr>
                  <w:tcW w:w="3969" w:type="dxa"/>
                  <w:shd w:val="clear" w:color="auto" w:fill="auto"/>
                  <w:vAlign w:val="center"/>
                </w:tcPr>
                <w:p w:rsidR="00673A40" w:rsidRPr="00FE3940" w:rsidRDefault="00673A40" w:rsidP="002B6EF3">
                  <w:pPr>
                    <w:jc w:val="center"/>
                    <w:rPr>
                      <w:rFonts w:eastAsia="標楷體"/>
                      <w:u w:val="single"/>
                    </w:rPr>
                  </w:pPr>
                  <w:r w:rsidRPr="00FE3940">
                    <w:rPr>
                      <w:rFonts w:eastAsia="標楷體"/>
                      <w:u w:val="single"/>
                    </w:rPr>
                    <w:t>最高核給</w:t>
                  </w:r>
                </w:p>
                <w:p w:rsidR="00673A40" w:rsidRPr="00FE3940" w:rsidRDefault="00673A40" w:rsidP="002B6EF3">
                  <w:pPr>
                    <w:jc w:val="center"/>
                    <w:rPr>
                      <w:rFonts w:eastAsia="標楷體"/>
                      <w:u w:val="single"/>
                    </w:rPr>
                  </w:pPr>
                  <w:r w:rsidRPr="00FE3940">
                    <w:rPr>
                      <w:rFonts w:eastAsia="標楷體"/>
                      <w:u w:val="single"/>
                    </w:rPr>
                    <w:t>2</w:t>
                  </w:r>
                  <w:r w:rsidRPr="00FE3940">
                    <w:rPr>
                      <w:rFonts w:eastAsia="標楷體"/>
                      <w:u w:val="single"/>
                    </w:rPr>
                    <w:t>分</w:t>
                  </w:r>
                </w:p>
              </w:tc>
            </w:tr>
            <w:tr w:rsidR="00673A40" w:rsidRPr="00FE3940" w:rsidTr="00FA433E">
              <w:tc>
                <w:tcPr>
                  <w:tcW w:w="4962" w:type="dxa"/>
                </w:tcPr>
                <w:p w:rsidR="00673A40" w:rsidRPr="00FE3940" w:rsidRDefault="00673A40" w:rsidP="002B6EF3">
                  <w:pPr>
                    <w:ind w:leftChars="50" w:left="120"/>
                    <w:rPr>
                      <w:rFonts w:eastAsia="標楷體"/>
                      <w:u w:val="single"/>
                    </w:rPr>
                  </w:pPr>
                  <w:r w:rsidRPr="00FE3940">
                    <w:rPr>
                      <w:rFonts w:eastAsia="標楷體"/>
                      <w:u w:val="single"/>
                    </w:rPr>
                    <w:t>一般導師未依學務處每學期規範時程內，訪談所有導生者</w:t>
                  </w:r>
                  <w:r w:rsidRPr="00FE3940">
                    <w:rPr>
                      <w:rFonts w:eastAsia="標楷體" w:hint="eastAsia"/>
                      <w:u w:val="single"/>
                    </w:rPr>
                    <w:t>（</w:t>
                  </w:r>
                  <w:r w:rsidRPr="00FE3940">
                    <w:rPr>
                      <w:rFonts w:eastAsia="標楷體"/>
                      <w:u w:val="single"/>
                    </w:rPr>
                    <w:t>註</w:t>
                  </w:r>
                  <w:r w:rsidRPr="00FE3940">
                    <w:rPr>
                      <w:rFonts w:eastAsia="標楷體" w:hint="eastAsia"/>
                      <w:u w:val="single"/>
                    </w:rPr>
                    <w:t>二）</w:t>
                  </w:r>
                </w:p>
              </w:tc>
              <w:tc>
                <w:tcPr>
                  <w:tcW w:w="3969" w:type="dxa"/>
                  <w:vAlign w:val="center"/>
                </w:tcPr>
                <w:p w:rsidR="00673A40" w:rsidRPr="00FE3940" w:rsidRDefault="00673A40" w:rsidP="002B6EF3">
                  <w:pPr>
                    <w:jc w:val="center"/>
                    <w:rPr>
                      <w:rFonts w:eastAsia="標楷體"/>
                      <w:u w:val="single"/>
                    </w:rPr>
                  </w:pPr>
                  <w:r w:rsidRPr="00FE3940">
                    <w:rPr>
                      <w:rFonts w:eastAsia="標楷體"/>
                      <w:u w:val="single"/>
                    </w:rPr>
                    <w:t>扣減</w:t>
                  </w:r>
                  <w:r w:rsidRPr="00FE3940">
                    <w:rPr>
                      <w:rFonts w:eastAsia="標楷體"/>
                      <w:u w:val="single"/>
                    </w:rPr>
                    <w:t>2</w:t>
                  </w:r>
                  <w:r w:rsidRPr="00FE3940">
                    <w:rPr>
                      <w:rFonts w:eastAsia="標楷體"/>
                      <w:u w:val="single"/>
                    </w:rPr>
                    <w:t>分</w:t>
                  </w:r>
                </w:p>
              </w:tc>
            </w:tr>
            <w:tr w:rsidR="00673A40" w:rsidRPr="00FE3940" w:rsidTr="00FA433E">
              <w:tc>
                <w:tcPr>
                  <w:tcW w:w="4962" w:type="dxa"/>
                </w:tcPr>
                <w:p w:rsidR="00673A40" w:rsidRPr="00FE3940" w:rsidRDefault="00673A40" w:rsidP="002B6EF3">
                  <w:pPr>
                    <w:ind w:leftChars="50" w:left="120"/>
                    <w:rPr>
                      <w:rFonts w:eastAsia="標楷體"/>
                      <w:u w:val="single"/>
                    </w:rPr>
                  </w:pPr>
                  <w:r w:rsidRPr="00FE3940">
                    <w:rPr>
                      <w:rFonts w:eastAsia="標楷體"/>
                      <w:u w:val="single"/>
                    </w:rPr>
                    <w:t>一般導師未依學務處規定參加全校導師會議</w:t>
                  </w:r>
                </w:p>
              </w:tc>
              <w:tc>
                <w:tcPr>
                  <w:tcW w:w="3969" w:type="dxa"/>
                  <w:vAlign w:val="center"/>
                </w:tcPr>
                <w:p w:rsidR="00673A40" w:rsidRPr="00FE3940" w:rsidRDefault="00673A40" w:rsidP="002B6EF3">
                  <w:pPr>
                    <w:ind w:leftChars="-57" w:rightChars="-32" w:right="-77" w:hangingChars="57" w:hanging="137"/>
                    <w:jc w:val="center"/>
                    <w:rPr>
                      <w:rFonts w:eastAsia="標楷體"/>
                      <w:u w:val="single"/>
                    </w:rPr>
                  </w:pPr>
                  <w:r w:rsidRPr="00FE3940">
                    <w:rPr>
                      <w:rFonts w:eastAsia="標楷體"/>
                      <w:u w:val="single"/>
                    </w:rPr>
                    <w:t>扣減</w:t>
                  </w:r>
                  <w:r w:rsidRPr="00FE3940">
                    <w:rPr>
                      <w:rFonts w:eastAsia="標楷體"/>
                      <w:u w:val="single"/>
                    </w:rPr>
                    <w:t>0.5</w:t>
                  </w:r>
                  <w:r w:rsidRPr="00FE3940">
                    <w:rPr>
                      <w:rFonts w:eastAsia="標楷體"/>
                      <w:u w:val="single"/>
                    </w:rPr>
                    <w:t>分</w:t>
                  </w:r>
                </w:p>
              </w:tc>
            </w:tr>
            <w:tr w:rsidR="00673A40" w:rsidRPr="00FE3940" w:rsidTr="00FA433E">
              <w:tc>
                <w:tcPr>
                  <w:tcW w:w="4962" w:type="dxa"/>
                </w:tcPr>
                <w:p w:rsidR="00673A40" w:rsidRPr="00FE3940" w:rsidRDefault="00673A40" w:rsidP="002B6EF3">
                  <w:pPr>
                    <w:ind w:leftChars="50" w:left="120"/>
                    <w:rPr>
                      <w:rFonts w:eastAsia="標楷體"/>
                      <w:u w:val="single"/>
                    </w:rPr>
                  </w:pPr>
                  <w:r w:rsidRPr="00FE3940">
                    <w:rPr>
                      <w:rFonts w:eastAsia="標楷體"/>
                      <w:u w:val="single"/>
                    </w:rPr>
                    <w:t>一般導師未依學務處規定參加導師輔導知能研習</w:t>
                  </w:r>
                </w:p>
              </w:tc>
              <w:tc>
                <w:tcPr>
                  <w:tcW w:w="3969" w:type="dxa"/>
                  <w:vAlign w:val="center"/>
                </w:tcPr>
                <w:p w:rsidR="00673A40" w:rsidRPr="00FE3940" w:rsidRDefault="00673A40" w:rsidP="002B6EF3">
                  <w:pPr>
                    <w:ind w:leftChars="-57" w:rightChars="-32" w:right="-77" w:hangingChars="57" w:hanging="137"/>
                    <w:jc w:val="center"/>
                    <w:rPr>
                      <w:rFonts w:eastAsia="標楷體"/>
                      <w:u w:val="single"/>
                    </w:rPr>
                  </w:pPr>
                  <w:r w:rsidRPr="00FE3940">
                    <w:rPr>
                      <w:rFonts w:eastAsia="標楷體"/>
                      <w:u w:val="single"/>
                    </w:rPr>
                    <w:t>扣減</w:t>
                  </w:r>
                  <w:r w:rsidRPr="00FE3940">
                    <w:rPr>
                      <w:rFonts w:eastAsia="標楷體"/>
                      <w:u w:val="single"/>
                    </w:rPr>
                    <w:t>0.5</w:t>
                  </w:r>
                  <w:r w:rsidRPr="00FE3940">
                    <w:rPr>
                      <w:rFonts w:eastAsia="標楷體"/>
                      <w:u w:val="single"/>
                    </w:rPr>
                    <w:t>分</w:t>
                  </w:r>
                </w:p>
              </w:tc>
            </w:tr>
            <w:tr w:rsidR="00673A40" w:rsidRPr="00FE3940" w:rsidTr="00FA433E">
              <w:tc>
                <w:tcPr>
                  <w:tcW w:w="4962" w:type="dxa"/>
                </w:tcPr>
                <w:p w:rsidR="00673A40" w:rsidRPr="00FE3940" w:rsidRDefault="00673A40" w:rsidP="002B6EF3">
                  <w:pPr>
                    <w:rPr>
                      <w:rFonts w:eastAsia="標楷體"/>
                    </w:rPr>
                  </w:pPr>
                  <w:r w:rsidRPr="00FE3940">
                    <w:rPr>
                      <w:rFonts w:eastAsia="標楷體"/>
                    </w:rPr>
                    <w:t xml:space="preserve"> </w:t>
                  </w:r>
                  <w:r w:rsidRPr="00FE3940">
                    <w:rPr>
                      <w:rFonts w:eastAsia="標楷體"/>
                    </w:rPr>
                    <w:t>書院導師</w:t>
                  </w:r>
                </w:p>
              </w:tc>
              <w:tc>
                <w:tcPr>
                  <w:tcW w:w="3969" w:type="dxa"/>
                  <w:vAlign w:val="center"/>
                </w:tcPr>
                <w:p w:rsidR="00673A40" w:rsidRPr="00FE3940" w:rsidRDefault="00673A40" w:rsidP="002B6EF3">
                  <w:pPr>
                    <w:jc w:val="center"/>
                    <w:rPr>
                      <w:rFonts w:eastAsia="標楷體"/>
                      <w:u w:val="single"/>
                    </w:rPr>
                  </w:pPr>
                  <w:r w:rsidRPr="00FE3940">
                    <w:rPr>
                      <w:rFonts w:eastAsia="標楷體"/>
                      <w:u w:val="single"/>
                    </w:rPr>
                    <w:t>最高核給</w:t>
                  </w:r>
                </w:p>
                <w:p w:rsidR="00673A40" w:rsidRPr="00FE3940" w:rsidRDefault="00673A40" w:rsidP="002B6EF3">
                  <w:pPr>
                    <w:jc w:val="center"/>
                    <w:rPr>
                      <w:rFonts w:eastAsia="標楷體"/>
                    </w:rPr>
                  </w:pPr>
                  <w:r w:rsidRPr="00FE3940">
                    <w:rPr>
                      <w:rFonts w:eastAsia="標楷體" w:hint="eastAsia"/>
                    </w:rPr>
                    <w:t>5</w:t>
                  </w:r>
                </w:p>
              </w:tc>
            </w:tr>
            <w:tr w:rsidR="00673A40" w:rsidRPr="00FE3940" w:rsidTr="00FA433E">
              <w:tc>
                <w:tcPr>
                  <w:tcW w:w="4962" w:type="dxa"/>
                </w:tcPr>
                <w:p w:rsidR="00673A40" w:rsidRPr="00FE3940" w:rsidRDefault="00673A40" w:rsidP="002B6EF3">
                  <w:pPr>
                    <w:rPr>
                      <w:rFonts w:eastAsia="標楷體"/>
                    </w:rPr>
                  </w:pPr>
                  <w:r w:rsidRPr="00FE3940">
                    <w:rPr>
                      <w:rFonts w:eastAsia="標楷體"/>
                    </w:rPr>
                    <w:t>職涯輔導老師</w:t>
                  </w:r>
                  <w:r w:rsidRPr="00FE3940">
                    <w:rPr>
                      <w:rFonts w:eastAsia="標楷體" w:hint="eastAsia"/>
                      <w:u w:val="single"/>
                    </w:rPr>
                    <w:t>（</w:t>
                  </w:r>
                  <w:r w:rsidRPr="00FE3940">
                    <w:rPr>
                      <w:rFonts w:eastAsia="標楷體"/>
                      <w:u w:val="single"/>
                    </w:rPr>
                    <w:t>每學年需完成學務處規範之職涯輔導知能研習</w:t>
                  </w:r>
                  <w:r w:rsidRPr="00FE3940">
                    <w:rPr>
                      <w:rFonts w:eastAsia="標楷體" w:hint="eastAsia"/>
                      <w:u w:val="single"/>
                    </w:rPr>
                    <w:t>）</w:t>
                  </w:r>
                  <w:r w:rsidRPr="00FE3940">
                    <w:rPr>
                      <w:rFonts w:eastAsia="標楷體" w:hint="eastAsia"/>
                      <w:u w:val="single"/>
                    </w:rPr>
                    <w:t>-</w:t>
                  </w:r>
                  <w:r w:rsidRPr="00FE3940">
                    <w:rPr>
                      <w:rFonts w:eastAsia="標楷體" w:hint="eastAsia"/>
                      <w:u w:val="single"/>
                    </w:rPr>
                    <w:t>學務處核給</w:t>
                  </w:r>
                </w:p>
              </w:tc>
              <w:tc>
                <w:tcPr>
                  <w:tcW w:w="3969" w:type="dxa"/>
                  <w:vAlign w:val="center"/>
                </w:tcPr>
                <w:p w:rsidR="00673A40" w:rsidRPr="00FE3940" w:rsidRDefault="00673A40" w:rsidP="002B6EF3">
                  <w:pPr>
                    <w:jc w:val="center"/>
                    <w:rPr>
                      <w:rFonts w:eastAsia="標楷體"/>
                    </w:rPr>
                  </w:pPr>
                  <w:r w:rsidRPr="00FE3940">
                    <w:rPr>
                      <w:rFonts w:eastAsia="標楷體"/>
                    </w:rPr>
                    <w:t>4</w:t>
                  </w:r>
                </w:p>
              </w:tc>
            </w:tr>
            <w:tr w:rsidR="00673A40" w:rsidRPr="00FE3940" w:rsidTr="00FA433E">
              <w:tc>
                <w:tcPr>
                  <w:tcW w:w="4962" w:type="dxa"/>
                </w:tcPr>
                <w:p w:rsidR="00673A40" w:rsidRPr="00FE3940" w:rsidRDefault="00673A40" w:rsidP="002B6EF3">
                  <w:pPr>
                    <w:rPr>
                      <w:rFonts w:eastAsia="標楷體"/>
                      <w:u w:val="single"/>
                    </w:rPr>
                  </w:pPr>
                  <w:r w:rsidRPr="00FE3940">
                    <w:rPr>
                      <w:rFonts w:eastAsia="標楷體"/>
                      <w:u w:val="single"/>
                    </w:rPr>
                    <w:t>心理輔導老師</w:t>
                  </w:r>
                </w:p>
                <w:p w:rsidR="00673A40" w:rsidRPr="00FE3940" w:rsidRDefault="00673A40" w:rsidP="002B6EF3">
                  <w:pPr>
                    <w:rPr>
                      <w:rFonts w:eastAsia="標楷體"/>
                      <w:u w:val="single"/>
                    </w:rPr>
                  </w:pPr>
                  <w:r w:rsidRPr="00FE3940">
                    <w:rPr>
                      <w:rFonts w:eastAsia="標楷體"/>
                      <w:u w:val="single"/>
                    </w:rPr>
                    <w:t>心理師督導</w:t>
                  </w:r>
                </w:p>
              </w:tc>
              <w:tc>
                <w:tcPr>
                  <w:tcW w:w="3969" w:type="dxa"/>
                  <w:vAlign w:val="center"/>
                </w:tcPr>
                <w:p w:rsidR="00673A40" w:rsidRPr="00FE3940" w:rsidRDefault="00673A40" w:rsidP="002B6EF3">
                  <w:pPr>
                    <w:jc w:val="center"/>
                    <w:rPr>
                      <w:rFonts w:eastAsia="標楷體"/>
                      <w:u w:val="single"/>
                    </w:rPr>
                  </w:pPr>
                  <w:r w:rsidRPr="00FE3940">
                    <w:rPr>
                      <w:rFonts w:eastAsia="標楷體"/>
                      <w:u w:val="single"/>
                    </w:rPr>
                    <w:t>2</w:t>
                  </w:r>
                </w:p>
              </w:tc>
            </w:tr>
            <w:tr w:rsidR="00673A40" w:rsidRPr="00FE3940" w:rsidTr="00FA433E">
              <w:tc>
                <w:tcPr>
                  <w:tcW w:w="4962" w:type="dxa"/>
                  <w:vAlign w:val="center"/>
                </w:tcPr>
                <w:p w:rsidR="00673A40" w:rsidRPr="00FE3940" w:rsidRDefault="00673A40" w:rsidP="002B6EF3">
                  <w:pPr>
                    <w:jc w:val="both"/>
                    <w:rPr>
                      <w:rFonts w:eastAsia="標楷體"/>
                      <w:u w:val="single"/>
                    </w:rPr>
                  </w:pPr>
                  <w:r w:rsidRPr="00FE3940">
                    <w:rPr>
                      <w:rFonts w:eastAsia="標楷體"/>
                      <w:u w:val="single"/>
                    </w:rPr>
                    <w:t>校級績優導師或輔導老師</w:t>
                  </w:r>
                </w:p>
              </w:tc>
              <w:tc>
                <w:tcPr>
                  <w:tcW w:w="3969" w:type="dxa"/>
                  <w:vAlign w:val="center"/>
                </w:tcPr>
                <w:p w:rsidR="00673A40" w:rsidRPr="00FE3940" w:rsidRDefault="00673A40" w:rsidP="002B6EF3">
                  <w:pPr>
                    <w:jc w:val="center"/>
                    <w:rPr>
                      <w:rFonts w:eastAsia="標楷體"/>
                      <w:u w:val="single"/>
                    </w:rPr>
                  </w:pPr>
                  <w:r w:rsidRPr="00FE3940">
                    <w:rPr>
                      <w:rFonts w:eastAsia="標楷體" w:hint="eastAsia"/>
                      <w:u w:val="single"/>
                    </w:rPr>
                    <w:t>6</w:t>
                  </w:r>
                </w:p>
              </w:tc>
            </w:tr>
            <w:tr w:rsidR="00673A40" w:rsidRPr="00FE3940" w:rsidTr="00FA433E">
              <w:tc>
                <w:tcPr>
                  <w:tcW w:w="4962" w:type="dxa"/>
                </w:tcPr>
                <w:p w:rsidR="00673A40" w:rsidRPr="00FE3940" w:rsidRDefault="00673A40" w:rsidP="002B6EF3">
                  <w:pPr>
                    <w:rPr>
                      <w:rFonts w:eastAsia="標楷體"/>
                      <w:u w:val="single"/>
                    </w:rPr>
                  </w:pPr>
                  <w:r w:rsidRPr="00FE3940">
                    <w:rPr>
                      <w:rFonts w:eastAsia="標楷體"/>
                      <w:u w:val="single"/>
                    </w:rPr>
                    <w:t>教師有助於本校學生輔導之重要具體貢獻，經系、院教評會核定通過者（例如參與職涯就業輔導、督導本校餐飲衛生、社團輔導、輔導國際志工</w:t>
                  </w:r>
                  <w:r w:rsidRPr="00FE3940">
                    <w:rPr>
                      <w:rFonts w:eastAsia="標楷體" w:hint="eastAsia"/>
                      <w:u w:val="single"/>
                    </w:rPr>
                    <w:t>及臨床學科導師</w:t>
                  </w:r>
                  <w:r w:rsidRPr="00FE3940">
                    <w:rPr>
                      <w:rFonts w:eastAsia="標楷體"/>
                      <w:u w:val="single"/>
                    </w:rPr>
                    <w:t>等）</w:t>
                  </w:r>
                </w:p>
              </w:tc>
              <w:tc>
                <w:tcPr>
                  <w:tcW w:w="3969" w:type="dxa"/>
                  <w:vAlign w:val="center"/>
                </w:tcPr>
                <w:p w:rsidR="00673A40" w:rsidRPr="00FE3940" w:rsidRDefault="00673A40" w:rsidP="002B6EF3">
                  <w:pPr>
                    <w:jc w:val="center"/>
                    <w:rPr>
                      <w:rFonts w:eastAsia="標楷體"/>
                      <w:u w:val="single"/>
                    </w:rPr>
                  </w:pPr>
                  <w:r w:rsidRPr="00FE3940">
                    <w:rPr>
                      <w:rFonts w:eastAsia="標楷體"/>
                      <w:u w:val="single"/>
                    </w:rPr>
                    <w:t>最高核給</w:t>
                  </w:r>
                  <w:r w:rsidRPr="00FE3940">
                    <w:rPr>
                      <w:rFonts w:eastAsia="標楷體"/>
                      <w:u w:val="single"/>
                    </w:rPr>
                    <w:t>5</w:t>
                  </w:r>
                  <w:r w:rsidRPr="00FE3940">
                    <w:rPr>
                      <w:rFonts w:eastAsia="標楷體"/>
                      <w:u w:val="single"/>
                    </w:rPr>
                    <w:t>分</w:t>
                  </w:r>
                </w:p>
              </w:tc>
            </w:tr>
            <w:tr w:rsidR="00673A40" w:rsidRPr="00FE3940" w:rsidTr="00FA433E">
              <w:tc>
                <w:tcPr>
                  <w:tcW w:w="4962" w:type="dxa"/>
                </w:tcPr>
                <w:p w:rsidR="00673A40" w:rsidRPr="00FE3940" w:rsidRDefault="00673A40" w:rsidP="002B6EF3">
                  <w:pPr>
                    <w:rPr>
                      <w:rFonts w:ascii="標楷體" w:eastAsia="標楷體" w:hAnsi="標楷體"/>
                      <w:szCs w:val="22"/>
                    </w:rPr>
                  </w:pPr>
                  <w:r w:rsidRPr="00FE3940">
                    <w:rPr>
                      <w:rFonts w:ascii="標楷體" w:eastAsia="標楷體" w:hAnsi="標楷體" w:hint="eastAsia"/>
                      <w:szCs w:val="22"/>
                    </w:rPr>
                    <w:t>服務</w:t>
                  </w:r>
                </w:p>
              </w:tc>
              <w:tc>
                <w:tcPr>
                  <w:tcW w:w="3969" w:type="dxa"/>
                  <w:vAlign w:val="center"/>
                </w:tcPr>
                <w:p w:rsidR="00673A40" w:rsidRPr="00FE3940" w:rsidRDefault="00673A40" w:rsidP="002B6EF3">
                  <w:pPr>
                    <w:jc w:val="center"/>
                    <w:rPr>
                      <w:rFonts w:eastAsia="標楷體"/>
                    </w:rPr>
                  </w:pPr>
                </w:p>
              </w:tc>
            </w:tr>
            <w:tr w:rsidR="00673A40" w:rsidRPr="00FE3940" w:rsidTr="00FA433E">
              <w:tc>
                <w:tcPr>
                  <w:tcW w:w="4962" w:type="dxa"/>
                </w:tcPr>
                <w:p w:rsidR="00673A40" w:rsidRPr="00FE3940" w:rsidRDefault="00673A40" w:rsidP="002B6EF3">
                  <w:pPr>
                    <w:rPr>
                      <w:rFonts w:eastAsia="標楷體"/>
                    </w:rPr>
                  </w:pPr>
                  <w:r w:rsidRPr="00FE3940">
                    <w:rPr>
                      <w:rFonts w:eastAsia="標楷體" w:hAnsi="標楷體"/>
                    </w:rPr>
                    <w:lastRenderedPageBreak/>
                    <w:t>學院組長及院、通識教育中心、系、所、學科行政教師</w:t>
                  </w:r>
                </w:p>
              </w:tc>
              <w:tc>
                <w:tcPr>
                  <w:tcW w:w="3969" w:type="dxa"/>
                  <w:vAlign w:val="center"/>
                </w:tcPr>
                <w:p w:rsidR="00673A40" w:rsidRPr="00FE3940" w:rsidRDefault="00673A40" w:rsidP="002B6EF3">
                  <w:pPr>
                    <w:jc w:val="center"/>
                    <w:rPr>
                      <w:rFonts w:eastAsia="標楷體"/>
                    </w:rPr>
                  </w:pPr>
                  <w:r w:rsidRPr="00FE3940">
                    <w:rPr>
                      <w:rFonts w:eastAsia="標楷體"/>
                    </w:rPr>
                    <w:t>4</w:t>
                  </w:r>
                </w:p>
              </w:tc>
            </w:tr>
            <w:tr w:rsidR="00673A40" w:rsidRPr="00FE3940" w:rsidTr="00FA433E">
              <w:tc>
                <w:tcPr>
                  <w:tcW w:w="4962" w:type="dxa"/>
                </w:tcPr>
                <w:p w:rsidR="00673A40" w:rsidRPr="00FE3940" w:rsidRDefault="00673A40" w:rsidP="002B6EF3">
                  <w:pPr>
                    <w:rPr>
                      <w:rFonts w:eastAsia="標楷體"/>
                    </w:rPr>
                  </w:pPr>
                  <w:r w:rsidRPr="00FE3940">
                    <w:rPr>
                      <w:rFonts w:eastAsia="標楷體" w:hAnsi="標楷體"/>
                    </w:rPr>
                    <w:t>附設中和紀念醫院臨床暨醫療相關單位室主任、部副主任及本校受委託經營之醫療事業臨床科主任暨醫務秘書</w:t>
                  </w:r>
                </w:p>
              </w:tc>
              <w:tc>
                <w:tcPr>
                  <w:tcW w:w="3969" w:type="dxa"/>
                  <w:vAlign w:val="center"/>
                </w:tcPr>
                <w:p w:rsidR="00673A40" w:rsidRPr="00FE3940" w:rsidRDefault="00673A40" w:rsidP="002B6EF3">
                  <w:pPr>
                    <w:jc w:val="center"/>
                    <w:rPr>
                      <w:rFonts w:eastAsia="標楷體"/>
                    </w:rPr>
                  </w:pPr>
                  <w:r w:rsidRPr="00FE3940">
                    <w:rPr>
                      <w:rFonts w:eastAsia="標楷體"/>
                    </w:rPr>
                    <w:t>5</w:t>
                  </w:r>
                </w:p>
              </w:tc>
            </w:tr>
            <w:tr w:rsidR="00673A40" w:rsidRPr="00FE3940" w:rsidTr="00FA433E">
              <w:tc>
                <w:tcPr>
                  <w:tcW w:w="4962" w:type="dxa"/>
                </w:tcPr>
                <w:p w:rsidR="00673A40" w:rsidRPr="00FE3940" w:rsidRDefault="00673A40" w:rsidP="002B6EF3">
                  <w:pPr>
                    <w:rPr>
                      <w:rFonts w:eastAsia="標楷體" w:hAnsi="標楷體"/>
                    </w:rPr>
                  </w:pPr>
                  <w:r w:rsidRPr="00FE3940">
                    <w:rPr>
                      <w:rFonts w:eastAsia="標楷體" w:hAnsi="標楷體"/>
                    </w:rPr>
                    <w:t>一級單位組長、副系主任、學科主管、附設中和紀念醫院臨床部科主任、醫務秘書、秘書、行政及醫事單位之部</w:t>
                  </w:r>
                  <w:r w:rsidRPr="00FE3940">
                    <w:rPr>
                      <w:rFonts w:eastAsia="標楷體"/>
                    </w:rPr>
                    <w:t>(</w:t>
                  </w:r>
                  <w:r w:rsidRPr="00FE3940">
                    <w:rPr>
                      <w:rFonts w:eastAsia="標楷體" w:hAnsi="標楷體"/>
                    </w:rPr>
                    <w:t>科</w:t>
                  </w:r>
                  <w:r w:rsidRPr="00FE3940">
                    <w:rPr>
                      <w:rFonts w:eastAsia="標楷體"/>
                    </w:rPr>
                    <w:t>)</w:t>
                  </w:r>
                  <w:r w:rsidRPr="00FE3940">
                    <w:rPr>
                      <w:rFonts w:eastAsia="標楷體" w:hAnsi="標楷體"/>
                    </w:rPr>
                    <w:t>室主任</w:t>
                  </w:r>
                </w:p>
              </w:tc>
              <w:tc>
                <w:tcPr>
                  <w:tcW w:w="3969" w:type="dxa"/>
                  <w:vAlign w:val="center"/>
                </w:tcPr>
                <w:p w:rsidR="00673A40" w:rsidRPr="00FE3940" w:rsidRDefault="00673A40" w:rsidP="002B6EF3">
                  <w:pPr>
                    <w:jc w:val="center"/>
                    <w:rPr>
                      <w:rFonts w:eastAsia="標楷體"/>
                    </w:rPr>
                  </w:pPr>
                  <w:r w:rsidRPr="00FE3940">
                    <w:rPr>
                      <w:rFonts w:eastAsia="標楷體"/>
                    </w:rPr>
                    <w:t>7</w:t>
                  </w:r>
                </w:p>
              </w:tc>
            </w:tr>
            <w:tr w:rsidR="00673A40" w:rsidRPr="00FE3940" w:rsidTr="00FA433E">
              <w:tc>
                <w:tcPr>
                  <w:tcW w:w="4962" w:type="dxa"/>
                </w:tcPr>
                <w:p w:rsidR="00673A40" w:rsidRPr="00FE3940" w:rsidRDefault="00673A40" w:rsidP="002B6EF3">
                  <w:pPr>
                    <w:rPr>
                      <w:rFonts w:eastAsia="標楷體"/>
                    </w:rPr>
                  </w:pPr>
                  <w:r w:rsidRPr="00FE3940">
                    <w:rPr>
                      <w:rFonts w:eastAsia="標楷體" w:hAnsi="標楷體"/>
                    </w:rPr>
                    <w:t>學院副院長、系（中心）主任、學位學程主任、研究所所長或班主任或一級單位主任及本校受委託經營之醫療事業副院長</w:t>
                  </w:r>
                </w:p>
              </w:tc>
              <w:tc>
                <w:tcPr>
                  <w:tcW w:w="3969" w:type="dxa"/>
                  <w:vAlign w:val="center"/>
                </w:tcPr>
                <w:p w:rsidR="00673A40" w:rsidRPr="00FE3940" w:rsidRDefault="00673A40" w:rsidP="002B6EF3">
                  <w:pPr>
                    <w:jc w:val="center"/>
                    <w:rPr>
                      <w:rFonts w:eastAsia="標楷體"/>
                    </w:rPr>
                  </w:pPr>
                  <w:r w:rsidRPr="00FE3940">
                    <w:rPr>
                      <w:rFonts w:eastAsia="標楷體"/>
                    </w:rPr>
                    <w:t>8</w:t>
                  </w:r>
                </w:p>
              </w:tc>
            </w:tr>
            <w:tr w:rsidR="00673A40" w:rsidRPr="00FE3940" w:rsidTr="00FA433E">
              <w:tc>
                <w:tcPr>
                  <w:tcW w:w="4962" w:type="dxa"/>
                </w:tcPr>
                <w:p w:rsidR="00673A40" w:rsidRPr="00FE3940" w:rsidRDefault="00673A40" w:rsidP="002B6EF3">
                  <w:pPr>
                    <w:rPr>
                      <w:rFonts w:eastAsia="標楷體"/>
                    </w:rPr>
                  </w:pPr>
                  <w:r w:rsidRPr="00FE3940">
                    <w:rPr>
                      <w:rFonts w:eastAsia="標楷體" w:hAnsi="標楷體"/>
                    </w:rPr>
                    <w:t>附設中和紀念醫院副院長及本校受委託經營之醫療事業院長</w:t>
                  </w:r>
                </w:p>
              </w:tc>
              <w:tc>
                <w:tcPr>
                  <w:tcW w:w="3969" w:type="dxa"/>
                  <w:vAlign w:val="center"/>
                </w:tcPr>
                <w:p w:rsidR="00673A40" w:rsidRPr="00FE3940" w:rsidRDefault="00673A40" w:rsidP="002B6EF3">
                  <w:pPr>
                    <w:jc w:val="center"/>
                    <w:rPr>
                      <w:rFonts w:eastAsia="標楷體"/>
                    </w:rPr>
                  </w:pPr>
                  <w:r w:rsidRPr="00FE3940">
                    <w:rPr>
                      <w:rFonts w:eastAsia="標楷體"/>
                    </w:rPr>
                    <w:t>10</w:t>
                  </w:r>
                </w:p>
              </w:tc>
            </w:tr>
            <w:tr w:rsidR="00673A40" w:rsidRPr="00FE3940" w:rsidTr="00FA433E">
              <w:tc>
                <w:tcPr>
                  <w:tcW w:w="4962" w:type="dxa"/>
                </w:tcPr>
                <w:p w:rsidR="00673A40" w:rsidRPr="00FE3940" w:rsidRDefault="00673A40" w:rsidP="002B6EF3">
                  <w:pPr>
                    <w:rPr>
                      <w:rFonts w:eastAsia="標楷體"/>
                    </w:rPr>
                  </w:pPr>
                  <w:r w:rsidRPr="00FE3940">
                    <w:rPr>
                      <w:rFonts w:eastAsia="標楷體" w:hAnsi="標楷體"/>
                    </w:rPr>
                    <w:t>校級委員會委員、學院、附設醫院及本校受委託經營之醫療事業委員會委員</w:t>
                  </w:r>
                </w:p>
              </w:tc>
              <w:tc>
                <w:tcPr>
                  <w:tcW w:w="3969" w:type="dxa"/>
                  <w:vAlign w:val="center"/>
                </w:tcPr>
                <w:p w:rsidR="00673A40" w:rsidRPr="00FE3940" w:rsidRDefault="00673A40" w:rsidP="009927C5">
                  <w:pPr>
                    <w:jc w:val="center"/>
                    <w:rPr>
                      <w:rFonts w:eastAsia="標楷體"/>
                    </w:rPr>
                  </w:pPr>
                  <w:r w:rsidRPr="00FE3940">
                    <w:rPr>
                      <w:rFonts w:eastAsia="標楷體"/>
                    </w:rPr>
                    <w:t>1</w:t>
                  </w:r>
                </w:p>
                <w:p w:rsidR="00673A40" w:rsidRPr="00FE3940" w:rsidRDefault="00673A40" w:rsidP="009927C5">
                  <w:pPr>
                    <w:jc w:val="center"/>
                    <w:rPr>
                      <w:rFonts w:eastAsia="標楷體"/>
                    </w:rPr>
                  </w:pPr>
                  <w:r w:rsidRPr="00FE3940">
                    <w:rPr>
                      <w:rFonts w:eastAsia="標楷體"/>
                    </w:rPr>
                    <w:t>（</w:t>
                  </w:r>
                  <w:r w:rsidRPr="00FE3940">
                    <w:rPr>
                      <w:rFonts w:eastAsia="標楷體"/>
                      <w:u w:val="single"/>
                    </w:rPr>
                    <w:t>最高核給</w:t>
                  </w:r>
                  <w:r w:rsidRPr="00FE3940">
                    <w:rPr>
                      <w:rFonts w:eastAsia="標楷體" w:hint="eastAsia"/>
                      <w:u w:val="single"/>
                    </w:rPr>
                    <w:t>3</w:t>
                  </w:r>
                  <w:r w:rsidRPr="00FE3940">
                    <w:rPr>
                      <w:rFonts w:eastAsia="標楷體"/>
                    </w:rPr>
                    <w:t>）</w:t>
                  </w:r>
                </w:p>
              </w:tc>
            </w:tr>
            <w:tr w:rsidR="00673A40" w:rsidRPr="00FE3940" w:rsidTr="00FA433E">
              <w:tc>
                <w:tcPr>
                  <w:tcW w:w="4962" w:type="dxa"/>
                </w:tcPr>
                <w:p w:rsidR="00673A40" w:rsidRPr="00FE3940" w:rsidRDefault="00673A40" w:rsidP="002B6EF3">
                  <w:pPr>
                    <w:rPr>
                      <w:rFonts w:eastAsia="標楷體"/>
                    </w:rPr>
                  </w:pPr>
                  <w:r w:rsidRPr="00FE3940">
                    <w:rPr>
                      <w:rFonts w:eastAsia="標楷體" w:hAnsi="標楷體"/>
                    </w:rPr>
                    <w:t>有助校、院及系所及附屬</w:t>
                  </w:r>
                  <w:r w:rsidRPr="00FE3940">
                    <w:rPr>
                      <w:rFonts w:eastAsia="標楷體" w:hAnsi="標楷體"/>
                      <w:u w:val="single"/>
                    </w:rPr>
                    <w:t>機構</w:t>
                  </w:r>
                  <w:r w:rsidRPr="00FE3940">
                    <w:rPr>
                      <w:rFonts w:eastAsia="標楷體" w:hAnsi="標楷體"/>
                    </w:rPr>
                    <w:t>發展之具體貢獻，經系、院教評會核定通過者</w:t>
                  </w:r>
                </w:p>
              </w:tc>
              <w:tc>
                <w:tcPr>
                  <w:tcW w:w="3969" w:type="dxa"/>
                  <w:vAlign w:val="center"/>
                </w:tcPr>
                <w:p w:rsidR="00673A40" w:rsidRPr="00FE3940" w:rsidRDefault="00673A40" w:rsidP="002B6EF3">
                  <w:pPr>
                    <w:jc w:val="center"/>
                    <w:rPr>
                      <w:rFonts w:eastAsia="標楷體"/>
                      <w:u w:val="single"/>
                    </w:rPr>
                  </w:pPr>
                  <w:r w:rsidRPr="00FE3940">
                    <w:rPr>
                      <w:rFonts w:eastAsia="標楷體"/>
                      <w:u w:val="single"/>
                    </w:rPr>
                    <w:t>最高核給</w:t>
                  </w:r>
                </w:p>
                <w:p w:rsidR="00673A40" w:rsidRPr="00FE3940" w:rsidRDefault="00673A40" w:rsidP="002B6EF3">
                  <w:pPr>
                    <w:jc w:val="center"/>
                    <w:rPr>
                      <w:rFonts w:eastAsia="標楷體"/>
                      <w:u w:val="single"/>
                    </w:rPr>
                  </w:pPr>
                  <w:r w:rsidRPr="00FE3940">
                    <w:rPr>
                      <w:rFonts w:eastAsia="標楷體"/>
                      <w:u w:val="single"/>
                    </w:rPr>
                    <w:t>5</w:t>
                  </w:r>
                  <w:r w:rsidRPr="00FE3940">
                    <w:rPr>
                      <w:rFonts w:eastAsia="標楷體"/>
                      <w:u w:val="single"/>
                    </w:rPr>
                    <w:t>分</w:t>
                  </w:r>
                </w:p>
              </w:tc>
            </w:tr>
            <w:tr w:rsidR="00673A40" w:rsidRPr="00FE3940" w:rsidTr="00FA433E">
              <w:tc>
                <w:tcPr>
                  <w:tcW w:w="4962" w:type="dxa"/>
                </w:tcPr>
                <w:p w:rsidR="00673A40" w:rsidRPr="00FE3940" w:rsidRDefault="00673A40" w:rsidP="002B6EF3">
                  <w:pPr>
                    <w:rPr>
                      <w:rFonts w:eastAsia="標楷體"/>
                    </w:rPr>
                  </w:pPr>
                  <w:r w:rsidRPr="00FE3940">
                    <w:rPr>
                      <w:rFonts w:eastAsia="標楷體" w:hAnsi="標楷體"/>
                    </w:rPr>
                    <w:t>擔任政府機構、國際或國內專業相關學會及期刊重要職務，經系、院教評會核定通過者</w:t>
                  </w:r>
                </w:p>
              </w:tc>
              <w:tc>
                <w:tcPr>
                  <w:tcW w:w="3969" w:type="dxa"/>
                  <w:vAlign w:val="center"/>
                </w:tcPr>
                <w:p w:rsidR="00673A40" w:rsidRPr="00FE3940" w:rsidRDefault="00673A40" w:rsidP="002B6EF3">
                  <w:pPr>
                    <w:jc w:val="center"/>
                    <w:rPr>
                      <w:rFonts w:eastAsia="標楷體"/>
                      <w:u w:val="single"/>
                    </w:rPr>
                  </w:pPr>
                  <w:r w:rsidRPr="00FE3940">
                    <w:rPr>
                      <w:rFonts w:eastAsia="標楷體"/>
                      <w:u w:val="single"/>
                    </w:rPr>
                    <w:t>最高核給</w:t>
                  </w:r>
                </w:p>
                <w:p w:rsidR="00673A40" w:rsidRPr="00FE3940" w:rsidRDefault="00673A40" w:rsidP="002B6EF3">
                  <w:pPr>
                    <w:jc w:val="center"/>
                    <w:rPr>
                      <w:rFonts w:eastAsia="標楷體"/>
                      <w:u w:val="single"/>
                    </w:rPr>
                  </w:pPr>
                  <w:r w:rsidRPr="00FE3940">
                    <w:rPr>
                      <w:rFonts w:eastAsia="標楷體"/>
                      <w:u w:val="single"/>
                    </w:rPr>
                    <w:t>3</w:t>
                  </w:r>
                  <w:r w:rsidRPr="00FE3940">
                    <w:rPr>
                      <w:rFonts w:eastAsia="標楷體"/>
                      <w:u w:val="single"/>
                    </w:rPr>
                    <w:t>分</w:t>
                  </w:r>
                </w:p>
              </w:tc>
            </w:tr>
            <w:tr w:rsidR="00673A40" w:rsidRPr="00FE3940" w:rsidTr="00FA433E">
              <w:tc>
                <w:tcPr>
                  <w:tcW w:w="8931" w:type="dxa"/>
                  <w:gridSpan w:val="2"/>
                </w:tcPr>
                <w:p w:rsidR="00673A40" w:rsidRPr="00FE3940" w:rsidRDefault="00673A40" w:rsidP="002B6EF3">
                  <w:pPr>
                    <w:rPr>
                      <w:rFonts w:eastAsia="標楷體"/>
                      <w:u w:val="single"/>
                    </w:rPr>
                  </w:pPr>
                  <w:r w:rsidRPr="00FE3940">
                    <w:rPr>
                      <w:rFonts w:eastAsia="標楷體" w:hint="eastAsia"/>
                      <w:u w:val="single"/>
                    </w:rPr>
                    <w:t>註一：導生人數以校務資訊系統之紀錄為依據，上下學期人數擇優計分。</w:t>
                  </w:r>
                </w:p>
                <w:p w:rsidR="00673A40" w:rsidRPr="00FE3940" w:rsidRDefault="00673A40" w:rsidP="002B6EF3">
                  <w:pPr>
                    <w:rPr>
                      <w:rFonts w:eastAsia="標楷體"/>
                      <w:u w:val="single"/>
                    </w:rPr>
                  </w:pPr>
                  <w:r w:rsidRPr="00FE3940">
                    <w:rPr>
                      <w:rFonts w:eastAsia="標楷體"/>
                      <w:u w:val="single"/>
                    </w:rPr>
                    <w:t>註</w:t>
                  </w:r>
                  <w:r w:rsidRPr="00FE3940">
                    <w:rPr>
                      <w:rFonts w:eastAsia="標楷體" w:hint="eastAsia"/>
                      <w:u w:val="single"/>
                    </w:rPr>
                    <w:t>二</w:t>
                  </w:r>
                  <w:r w:rsidRPr="00FE3940">
                    <w:rPr>
                      <w:rFonts w:eastAsia="標楷體"/>
                      <w:u w:val="single"/>
                    </w:rPr>
                    <w:t>：訪談導生次數以校務資訊系統之紀錄為依據。</w:t>
                  </w:r>
                </w:p>
              </w:tc>
            </w:tr>
          </w:tbl>
          <w:p w:rsidR="00673A40" w:rsidRPr="00FE3940" w:rsidRDefault="00673A40" w:rsidP="00673A40">
            <w:pPr>
              <w:spacing w:line="0" w:lineRule="atLeast"/>
              <w:rPr>
                <w:rFonts w:eastAsia="標楷體"/>
                <w:bCs/>
              </w:rPr>
            </w:pPr>
          </w:p>
          <w:p w:rsidR="00673A40" w:rsidRPr="00FE3940" w:rsidRDefault="00673A40" w:rsidP="00FE3940">
            <w:pPr>
              <w:ind w:left="1733" w:hangingChars="722" w:hanging="1733"/>
              <w:rPr>
                <w:rFonts w:ascii="標楷體" w:eastAsia="標楷體" w:hAnsi="標楷體"/>
                <w:bCs/>
                <w:szCs w:val="22"/>
              </w:rPr>
            </w:pPr>
            <w:r w:rsidRPr="00FE3940">
              <w:rPr>
                <w:rFonts w:ascii="標楷體" w:eastAsia="標楷體" w:hAnsi="標楷體" w:hint="eastAsia"/>
                <w:bCs/>
                <w:szCs w:val="22"/>
                <w:u w:val="single"/>
              </w:rPr>
              <w:t>三、</w:t>
            </w:r>
            <w:r w:rsidRPr="00FE3940">
              <w:rPr>
                <w:rFonts w:ascii="標楷體" w:eastAsia="標楷體" w:hAnsi="標楷體" w:hint="eastAsia"/>
                <w:bCs/>
                <w:szCs w:val="22"/>
              </w:rPr>
              <w:t>研究部分：</w:t>
            </w:r>
            <w:r w:rsidRPr="00FE3940">
              <w:rPr>
                <w:rFonts w:ascii="標楷體" w:eastAsia="標楷體" w:hAnsi="標楷體" w:hint="eastAsia"/>
                <w:szCs w:val="22"/>
              </w:rPr>
              <w:t>升等前一級教師任內且為近七年發表之論文、專利權、技術移轉及產學合作計畫。</w:t>
            </w:r>
          </w:p>
          <w:p w:rsidR="00673A40" w:rsidRPr="00FE3940" w:rsidRDefault="00673A40" w:rsidP="00FE3940">
            <w:pPr>
              <w:ind w:left="734" w:hangingChars="306" w:hanging="734"/>
              <w:rPr>
                <w:rFonts w:eastAsia="標楷體"/>
              </w:rPr>
            </w:pPr>
            <w:r w:rsidRPr="00FE3940">
              <w:rPr>
                <w:rFonts w:ascii="標楷體" w:eastAsia="標楷體" w:hAnsi="標楷體" w:hint="eastAsia"/>
                <w:szCs w:val="22"/>
              </w:rPr>
              <w:t>（一）</w:t>
            </w:r>
            <w:r w:rsidRPr="00FE3940">
              <w:rPr>
                <w:rFonts w:ascii="標楷體" w:eastAsia="標楷體" w:hAnsi="標楷體" w:hint="eastAsia"/>
              </w:rPr>
              <w:t>論文</w:t>
            </w:r>
            <w:r w:rsidRPr="00FE3940">
              <w:rPr>
                <w:rFonts w:eastAsia="標楷體" w:hAnsi="標楷體"/>
              </w:rPr>
              <w:t>：原著和被邀寫綜說論文以</w:t>
            </w:r>
            <w:r w:rsidRPr="00FE3940">
              <w:rPr>
                <w:rFonts w:eastAsia="標楷體"/>
              </w:rPr>
              <w:t>3</w:t>
            </w:r>
            <w:r w:rsidRPr="00FE3940">
              <w:rPr>
                <w:rFonts w:eastAsia="標楷體" w:hAnsi="標楷體"/>
              </w:rPr>
              <w:t>倍核算，短篇報告、一般綜說和編輯評論以</w:t>
            </w:r>
            <w:r w:rsidRPr="00FE3940">
              <w:rPr>
                <w:rFonts w:eastAsia="標楷體"/>
              </w:rPr>
              <w:t>2</w:t>
            </w:r>
            <w:r w:rsidRPr="00FE3940">
              <w:rPr>
                <w:rFonts w:eastAsia="標楷體" w:hAnsi="標楷體"/>
              </w:rPr>
              <w:t>倍核算，病例報告和期刊信函以</w:t>
            </w:r>
            <w:r w:rsidRPr="00FE3940">
              <w:rPr>
                <w:rFonts w:eastAsia="標楷體"/>
              </w:rPr>
              <w:t>1</w:t>
            </w:r>
            <w:r w:rsidRPr="00FE3940">
              <w:rPr>
                <w:rFonts w:eastAsia="標楷體" w:hAnsi="標楷體"/>
              </w:rPr>
              <w:t>倍核算。採按篇計分，計分標準如下：</w:t>
            </w:r>
          </w:p>
          <w:p w:rsidR="00673A40" w:rsidRPr="00FE3940" w:rsidRDefault="00673A40" w:rsidP="00FE3940">
            <w:pPr>
              <w:ind w:left="374" w:hangingChars="156" w:hanging="374"/>
              <w:rPr>
                <w:rFonts w:eastAsia="標楷體"/>
                <w:szCs w:val="22"/>
                <w:shd w:val="clear" w:color="auto" w:fill="FFFFFF"/>
              </w:rPr>
            </w:pPr>
            <w:r w:rsidRPr="00FE3940">
              <w:rPr>
                <w:rFonts w:eastAsia="標楷體"/>
              </w:rPr>
              <w:t xml:space="preserve">   </w:t>
            </w:r>
            <w:r w:rsidRPr="00FE3940">
              <w:rPr>
                <w:rFonts w:eastAsia="標楷體" w:hAnsi="標楷體"/>
                <w:szCs w:val="22"/>
                <w:shd w:val="clear" w:color="auto" w:fill="FFFFFF"/>
              </w:rPr>
              <w:t>【自然生物醫學科學類、口腔醫學科學類及護理保健復健醫療管理科學類】（</w:t>
            </w:r>
            <w:r w:rsidRPr="00FE3940">
              <w:rPr>
                <w:rFonts w:eastAsia="標楷體"/>
                <w:szCs w:val="22"/>
                <w:shd w:val="clear" w:color="auto" w:fill="FFFFFF"/>
              </w:rPr>
              <w:t>SCI/SSCI/TSSCI/EI</w:t>
            </w:r>
            <w:r w:rsidRPr="00FE3940">
              <w:rPr>
                <w:rFonts w:eastAsia="標楷體" w:hAnsi="標楷體"/>
                <w:szCs w:val="22"/>
                <w:shd w:val="clear" w:color="auto" w:fill="FFFFFF"/>
              </w:rPr>
              <w:t>論文）</w:t>
            </w:r>
          </w:p>
          <w:tbl>
            <w:tblPr>
              <w:tblW w:w="8931"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843"/>
              <w:gridCol w:w="1559"/>
              <w:gridCol w:w="1559"/>
              <w:gridCol w:w="1560"/>
            </w:tblGrid>
            <w:tr w:rsidR="00673A40" w:rsidRPr="00FE3940" w:rsidTr="009C19ED">
              <w:trPr>
                <w:trHeight w:val="436"/>
              </w:trPr>
              <w:tc>
                <w:tcPr>
                  <w:tcW w:w="2410" w:type="dxa"/>
                  <w:vAlign w:val="center"/>
                </w:tcPr>
                <w:p w:rsidR="00673A40" w:rsidRPr="00FE3940" w:rsidRDefault="00673A40" w:rsidP="002B6EF3">
                  <w:pPr>
                    <w:spacing w:line="400" w:lineRule="exact"/>
                    <w:ind w:left="495" w:hangingChars="225" w:hanging="495"/>
                    <w:jc w:val="center"/>
                    <w:rPr>
                      <w:rFonts w:ascii="標楷體" w:eastAsia="標楷體" w:hAnsi="標楷體"/>
                      <w:sz w:val="22"/>
                      <w:szCs w:val="20"/>
                    </w:rPr>
                  </w:pPr>
                  <w:r w:rsidRPr="00FE3940">
                    <w:rPr>
                      <w:rFonts w:ascii="標楷體" w:eastAsia="標楷體" w:hAnsi="標楷體" w:hint="eastAsia"/>
                      <w:sz w:val="22"/>
                      <w:szCs w:val="20"/>
                    </w:rPr>
                    <w:t>期刊排名</w:t>
                  </w:r>
                </w:p>
              </w:tc>
              <w:tc>
                <w:tcPr>
                  <w:tcW w:w="1843" w:type="dxa"/>
                  <w:vAlign w:val="center"/>
                </w:tcPr>
                <w:p w:rsidR="00673A40" w:rsidRPr="00FE3940" w:rsidRDefault="00673A40" w:rsidP="002B6EF3">
                  <w:pPr>
                    <w:spacing w:line="400" w:lineRule="exact"/>
                    <w:jc w:val="center"/>
                    <w:rPr>
                      <w:rFonts w:ascii="標楷體" w:eastAsia="標楷體" w:hAnsi="標楷體"/>
                      <w:sz w:val="22"/>
                      <w:szCs w:val="20"/>
                    </w:rPr>
                  </w:pPr>
                  <w:r w:rsidRPr="00FE3940">
                    <w:rPr>
                      <w:rFonts w:ascii="標楷體" w:eastAsia="標楷體" w:hAnsi="標楷體" w:hint="eastAsia"/>
                      <w:sz w:val="22"/>
                      <w:szCs w:val="20"/>
                    </w:rPr>
                    <w:t>第一或通訊作者</w:t>
                  </w:r>
                </w:p>
              </w:tc>
              <w:tc>
                <w:tcPr>
                  <w:tcW w:w="1559" w:type="dxa"/>
                  <w:vAlign w:val="center"/>
                </w:tcPr>
                <w:p w:rsidR="00673A40" w:rsidRPr="00FE3940" w:rsidRDefault="00673A40" w:rsidP="002B6EF3">
                  <w:pPr>
                    <w:spacing w:line="400" w:lineRule="exact"/>
                    <w:ind w:leftChars="-11" w:left="401" w:hangingChars="194" w:hanging="427"/>
                    <w:jc w:val="center"/>
                    <w:rPr>
                      <w:rFonts w:ascii="標楷體" w:eastAsia="標楷體" w:hAnsi="標楷體"/>
                      <w:sz w:val="22"/>
                      <w:szCs w:val="20"/>
                    </w:rPr>
                  </w:pPr>
                  <w:r w:rsidRPr="00FE3940">
                    <w:rPr>
                      <w:rFonts w:ascii="標楷體" w:eastAsia="標楷體" w:hAnsi="標楷體" w:hint="eastAsia"/>
                      <w:sz w:val="22"/>
                      <w:szCs w:val="20"/>
                    </w:rPr>
                    <w:t>第二作者</w:t>
                  </w:r>
                </w:p>
              </w:tc>
              <w:tc>
                <w:tcPr>
                  <w:tcW w:w="1559" w:type="dxa"/>
                  <w:vAlign w:val="center"/>
                </w:tcPr>
                <w:p w:rsidR="00673A40" w:rsidRPr="00FE3940" w:rsidRDefault="00673A40" w:rsidP="002B6EF3">
                  <w:pPr>
                    <w:spacing w:line="400" w:lineRule="exact"/>
                    <w:jc w:val="center"/>
                    <w:rPr>
                      <w:rFonts w:ascii="標楷體" w:eastAsia="標楷體" w:hAnsi="標楷體"/>
                      <w:sz w:val="22"/>
                      <w:szCs w:val="20"/>
                    </w:rPr>
                  </w:pPr>
                  <w:r w:rsidRPr="00FE3940">
                    <w:rPr>
                      <w:rFonts w:ascii="標楷體" w:eastAsia="標楷體" w:hAnsi="標楷體" w:hint="eastAsia"/>
                      <w:sz w:val="22"/>
                      <w:szCs w:val="20"/>
                    </w:rPr>
                    <w:t>第三作者</w:t>
                  </w:r>
                </w:p>
              </w:tc>
              <w:tc>
                <w:tcPr>
                  <w:tcW w:w="1560" w:type="dxa"/>
                  <w:vAlign w:val="center"/>
                </w:tcPr>
                <w:p w:rsidR="00673A40" w:rsidRPr="00FE3940" w:rsidRDefault="00673A40" w:rsidP="002B6EF3">
                  <w:pPr>
                    <w:spacing w:line="400" w:lineRule="exact"/>
                    <w:jc w:val="center"/>
                    <w:rPr>
                      <w:rFonts w:ascii="標楷體" w:eastAsia="標楷體" w:hAnsi="標楷體"/>
                      <w:sz w:val="22"/>
                      <w:szCs w:val="20"/>
                    </w:rPr>
                  </w:pPr>
                  <w:r w:rsidRPr="00FE3940">
                    <w:rPr>
                      <w:rFonts w:ascii="標楷體" w:eastAsia="標楷體" w:hAnsi="標楷體" w:hint="eastAsia"/>
                      <w:sz w:val="22"/>
                      <w:szCs w:val="20"/>
                    </w:rPr>
                    <w:t>其他作者</w:t>
                  </w:r>
                </w:p>
              </w:tc>
            </w:tr>
            <w:tr w:rsidR="00673A40" w:rsidRPr="00FE3940" w:rsidTr="009C19ED">
              <w:trPr>
                <w:trHeight w:val="352"/>
              </w:trPr>
              <w:tc>
                <w:tcPr>
                  <w:tcW w:w="2410" w:type="dxa"/>
                  <w:vAlign w:val="center"/>
                </w:tcPr>
                <w:p w:rsidR="00673A40" w:rsidRPr="00FE3940" w:rsidRDefault="00673A40" w:rsidP="00FE3940">
                  <w:pPr>
                    <w:spacing w:line="400" w:lineRule="exact"/>
                    <w:ind w:leftChars="1" w:left="516" w:hangingChars="257" w:hanging="514"/>
                    <w:jc w:val="both"/>
                    <w:rPr>
                      <w:rFonts w:eastAsia="標楷體"/>
                      <w:spacing w:val="-10"/>
                      <w:sz w:val="22"/>
                      <w:szCs w:val="20"/>
                    </w:rPr>
                  </w:pPr>
                  <w:r w:rsidRPr="00FE3940">
                    <w:rPr>
                      <w:rFonts w:eastAsia="標楷體" w:hint="eastAsia"/>
                      <w:spacing w:val="-10"/>
                      <w:sz w:val="22"/>
                      <w:szCs w:val="20"/>
                    </w:rPr>
                    <w:t>I.F.&gt;5</w:t>
                  </w:r>
                </w:p>
              </w:tc>
              <w:tc>
                <w:tcPr>
                  <w:tcW w:w="1843" w:type="dxa"/>
                  <w:vAlign w:val="center"/>
                </w:tcPr>
                <w:p w:rsidR="00673A40" w:rsidRPr="00FE3940" w:rsidRDefault="00673A40" w:rsidP="002B6EF3">
                  <w:pPr>
                    <w:spacing w:line="400" w:lineRule="exact"/>
                    <w:jc w:val="center"/>
                    <w:rPr>
                      <w:rFonts w:eastAsia="標楷體"/>
                      <w:sz w:val="22"/>
                      <w:szCs w:val="20"/>
                    </w:rPr>
                  </w:pPr>
                  <w:r w:rsidRPr="00FE3940">
                    <w:rPr>
                      <w:rFonts w:eastAsia="標楷體" w:hint="eastAsia"/>
                      <w:sz w:val="22"/>
                      <w:szCs w:val="20"/>
                    </w:rPr>
                    <w:t>I.F.</w:t>
                  </w:r>
                  <w:r w:rsidRPr="00FE3940">
                    <w:rPr>
                      <w:rFonts w:eastAsia="標楷體" w:hint="eastAsia"/>
                      <w:sz w:val="22"/>
                      <w:szCs w:val="20"/>
                    </w:rPr>
                    <w:t>×</w:t>
                  </w:r>
                  <w:r w:rsidRPr="00FE3940">
                    <w:rPr>
                      <w:rFonts w:eastAsia="標楷體" w:hint="eastAsia"/>
                      <w:sz w:val="22"/>
                      <w:szCs w:val="20"/>
                    </w:rPr>
                    <w:t>5</w:t>
                  </w:r>
                </w:p>
              </w:tc>
              <w:tc>
                <w:tcPr>
                  <w:tcW w:w="1559" w:type="dxa"/>
                  <w:vAlign w:val="center"/>
                </w:tcPr>
                <w:p w:rsidR="00673A40" w:rsidRPr="00FE3940" w:rsidRDefault="00673A40" w:rsidP="002B6EF3">
                  <w:pPr>
                    <w:spacing w:line="400" w:lineRule="exact"/>
                    <w:jc w:val="center"/>
                    <w:rPr>
                      <w:rFonts w:eastAsia="標楷體"/>
                      <w:sz w:val="22"/>
                      <w:szCs w:val="20"/>
                    </w:rPr>
                  </w:pPr>
                  <w:r w:rsidRPr="00FE3940">
                    <w:rPr>
                      <w:rFonts w:eastAsia="標楷體" w:hint="eastAsia"/>
                      <w:sz w:val="22"/>
                      <w:szCs w:val="20"/>
                    </w:rPr>
                    <w:t>I.F.</w:t>
                  </w:r>
                  <w:r w:rsidRPr="00FE3940">
                    <w:rPr>
                      <w:rFonts w:eastAsia="標楷體" w:hint="eastAsia"/>
                      <w:sz w:val="22"/>
                      <w:szCs w:val="20"/>
                    </w:rPr>
                    <w:t>×</w:t>
                  </w:r>
                  <w:r w:rsidRPr="00FE3940">
                    <w:rPr>
                      <w:rFonts w:eastAsia="標楷體" w:hint="eastAsia"/>
                      <w:sz w:val="22"/>
                      <w:szCs w:val="20"/>
                    </w:rPr>
                    <w:t>3</w:t>
                  </w:r>
                </w:p>
              </w:tc>
              <w:tc>
                <w:tcPr>
                  <w:tcW w:w="1559" w:type="dxa"/>
                  <w:vAlign w:val="center"/>
                </w:tcPr>
                <w:p w:rsidR="00673A40" w:rsidRPr="00FE3940" w:rsidRDefault="00673A40" w:rsidP="002B6EF3">
                  <w:pPr>
                    <w:spacing w:line="400" w:lineRule="exact"/>
                    <w:jc w:val="center"/>
                    <w:rPr>
                      <w:rFonts w:eastAsia="標楷體"/>
                      <w:sz w:val="22"/>
                      <w:szCs w:val="20"/>
                    </w:rPr>
                  </w:pPr>
                  <w:r w:rsidRPr="00FE3940">
                    <w:rPr>
                      <w:rFonts w:eastAsia="標楷體" w:hint="eastAsia"/>
                      <w:sz w:val="22"/>
                      <w:szCs w:val="20"/>
                    </w:rPr>
                    <w:t>I.F.</w:t>
                  </w:r>
                  <w:r w:rsidRPr="00FE3940">
                    <w:rPr>
                      <w:rFonts w:eastAsia="標楷體" w:hint="eastAsia"/>
                      <w:sz w:val="22"/>
                      <w:szCs w:val="20"/>
                    </w:rPr>
                    <w:t>×</w:t>
                  </w:r>
                  <w:r w:rsidRPr="00FE3940">
                    <w:rPr>
                      <w:rFonts w:eastAsia="標楷體" w:hint="eastAsia"/>
                      <w:sz w:val="22"/>
                      <w:szCs w:val="20"/>
                    </w:rPr>
                    <w:t>1</w:t>
                  </w:r>
                </w:p>
              </w:tc>
              <w:tc>
                <w:tcPr>
                  <w:tcW w:w="1560" w:type="dxa"/>
                  <w:vAlign w:val="center"/>
                </w:tcPr>
                <w:p w:rsidR="00673A40" w:rsidRPr="00FE3940" w:rsidRDefault="00673A40" w:rsidP="002B6EF3">
                  <w:pPr>
                    <w:spacing w:line="400" w:lineRule="exact"/>
                    <w:jc w:val="center"/>
                    <w:rPr>
                      <w:rFonts w:eastAsia="標楷體"/>
                      <w:sz w:val="22"/>
                      <w:szCs w:val="20"/>
                    </w:rPr>
                  </w:pPr>
                  <w:r w:rsidRPr="00FE3940">
                    <w:rPr>
                      <w:rFonts w:eastAsia="標楷體" w:hint="eastAsia"/>
                      <w:sz w:val="22"/>
                      <w:szCs w:val="20"/>
                    </w:rPr>
                    <w:t>I.F.</w:t>
                  </w:r>
                  <w:r w:rsidRPr="00FE3940">
                    <w:rPr>
                      <w:rFonts w:eastAsia="標楷體" w:hint="eastAsia"/>
                      <w:sz w:val="22"/>
                      <w:szCs w:val="20"/>
                    </w:rPr>
                    <w:t>×</w:t>
                  </w:r>
                  <w:r w:rsidRPr="00FE3940">
                    <w:rPr>
                      <w:rFonts w:eastAsia="標楷體" w:hint="eastAsia"/>
                      <w:sz w:val="22"/>
                      <w:szCs w:val="20"/>
                    </w:rPr>
                    <w:t>0.5</w:t>
                  </w:r>
                </w:p>
              </w:tc>
            </w:tr>
            <w:tr w:rsidR="00673A40" w:rsidRPr="00FE3940" w:rsidTr="009C19ED">
              <w:trPr>
                <w:trHeight w:val="352"/>
              </w:trPr>
              <w:tc>
                <w:tcPr>
                  <w:tcW w:w="2410" w:type="dxa"/>
                  <w:vAlign w:val="center"/>
                </w:tcPr>
                <w:p w:rsidR="00673A40" w:rsidRPr="00FE3940" w:rsidRDefault="00673A40" w:rsidP="00FE3940">
                  <w:pPr>
                    <w:spacing w:line="400" w:lineRule="exact"/>
                    <w:ind w:leftChars="1" w:left="516" w:hangingChars="257" w:hanging="514"/>
                    <w:jc w:val="both"/>
                    <w:rPr>
                      <w:rFonts w:eastAsia="標楷體"/>
                      <w:sz w:val="22"/>
                      <w:szCs w:val="20"/>
                    </w:rPr>
                  </w:pPr>
                  <w:r w:rsidRPr="00FE3940">
                    <w:rPr>
                      <w:rFonts w:eastAsia="標楷體"/>
                      <w:spacing w:val="-10"/>
                      <w:sz w:val="22"/>
                      <w:szCs w:val="20"/>
                    </w:rPr>
                    <w:t>10%(</w:t>
                  </w:r>
                  <w:r w:rsidRPr="00FE3940">
                    <w:rPr>
                      <w:rFonts w:eastAsia="標楷體" w:hAnsi="標楷體"/>
                      <w:spacing w:val="-10"/>
                      <w:sz w:val="22"/>
                      <w:szCs w:val="20"/>
                    </w:rPr>
                    <w:t>含</w:t>
                  </w:r>
                  <w:r w:rsidRPr="00FE3940">
                    <w:rPr>
                      <w:rFonts w:eastAsia="標楷體"/>
                      <w:spacing w:val="-10"/>
                      <w:sz w:val="22"/>
                      <w:szCs w:val="20"/>
                    </w:rPr>
                    <w:t>)</w:t>
                  </w:r>
                  <w:r w:rsidRPr="00FE3940">
                    <w:rPr>
                      <w:rFonts w:eastAsia="標楷體" w:hAnsi="標楷體"/>
                      <w:spacing w:val="-10"/>
                      <w:sz w:val="22"/>
                      <w:szCs w:val="20"/>
                    </w:rPr>
                    <w:t>內</w:t>
                  </w:r>
                </w:p>
              </w:tc>
              <w:tc>
                <w:tcPr>
                  <w:tcW w:w="1843" w:type="dxa"/>
                  <w:vAlign w:val="center"/>
                </w:tcPr>
                <w:p w:rsidR="00673A40" w:rsidRPr="00FE3940" w:rsidRDefault="00673A40" w:rsidP="002B6EF3">
                  <w:pPr>
                    <w:spacing w:line="400" w:lineRule="exact"/>
                    <w:jc w:val="center"/>
                    <w:rPr>
                      <w:rFonts w:eastAsia="標楷體"/>
                      <w:sz w:val="22"/>
                      <w:szCs w:val="20"/>
                    </w:rPr>
                  </w:pPr>
                  <w:r w:rsidRPr="00FE3940">
                    <w:rPr>
                      <w:rFonts w:eastAsia="標楷體"/>
                      <w:sz w:val="22"/>
                      <w:szCs w:val="20"/>
                    </w:rPr>
                    <w:t>30</w:t>
                  </w:r>
                  <w:r w:rsidRPr="00FE3940">
                    <w:rPr>
                      <w:rFonts w:eastAsia="標楷體" w:hAnsi="標楷體" w:hint="eastAsia"/>
                      <w:sz w:val="22"/>
                      <w:szCs w:val="20"/>
                    </w:rPr>
                    <w:t>分</w:t>
                  </w:r>
                </w:p>
              </w:tc>
              <w:tc>
                <w:tcPr>
                  <w:tcW w:w="1559" w:type="dxa"/>
                  <w:vAlign w:val="center"/>
                </w:tcPr>
                <w:p w:rsidR="00673A40" w:rsidRPr="00FE3940" w:rsidRDefault="00673A40" w:rsidP="002B6EF3">
                  <w:pPr>
                    <w:spacing w:line="400" w:lineRule="exact"/>
                    <w:jc w:val="center"/>
                    <w:rPr>
                      <w:rFonts w:eastAsia="標楷體"/>
                      <w:sz w:val="22"/>
                      <w:szCs w:val="20"/>
                    </w:rPr>
                  </w:pPr>
                  <w:r w:rsidRPr="00FE3940">
                    <w:rPr>
                      <w:rFonts w:eastAsia="標楷體"/>
                      <w:sz w:val="22"/>
                      <w:szCs w:val="20"/>
                    </w:rPr>
                    <w:t>18</w:t>
                  </w:r>
                  <w:r w:rsidRPr="00FE3940">
                    <w:rPr>
                      <w:rFonts w:eastAsia="標楷體" w:hAnsi="標楷體" w:hint="eastAsia"/>
                      <w:sz w:val="22"/>
                      <w:szCs w:val="20"/>
                    </w:rPr>
                    <w:t>分</w:t>
                  </w:r>
                </w:p>
              </w:tc>
              <w:tc>
                <w:tcPr>
                  <w:tcW w:w="1559" w:type="dxa"/>
                  <w:vAlign w:val="center"/>
                </w:tcPr>
                <w:p w:rsidR="00673A40" w:rsidRPr="00FE3940" w:rsidRDefault="00673A40" w:rsidP="002B6EF3">
                  <w:pPr>
                    <w:spacing w:line="400" w:lineRule="exact"/>
                    <w:jc w:val="center"/>
                    <w:rPr>
                      <w:rFonts w:eastAsia="標楷體"/>
                      <w:sz w:val="22"/>
                      <w:szCs w:val="20"/>
                    </w:rPr>
                  </w:pPr>
                  <w:r w:rsidRPr="00FE3940">
                    <w:rPr>
                      <w:rFonts w:eastAsia="標楷體"/>
                      <w:sz w:val="22"/>
                      <w:szCs w:val="20"/>
                    </w:rPr>
                    <w:t>6</w:t>
                  </w:r>
                  <w:r w:rsidRPr="00FE3940">
                    <w:rPr>
                      <w:rFonts w:eastAsia="標楷體" w:hAnsi="標楷體" w:hint="eastAsia"/>
                      <w:sz w:val="22"/>
                      <w:szCs w:val="20"/>
                    </w:rPr>
                    <w:t>分</w:t>
                  </w:r>
                </w:p>
              </w:tc>
              <w:tc>
                <w:tcPr>
                  <w:tcW w:w="1560" w:type="dxa"/>
                  <w:vAlign w:val="center"/>
                </w:tcPr>
                <w:p w:rsidR="00673A40" w:rsidRPr="00FE3940" w:rsidRDefault="00673A40" w:rsidP="002B6EF3">
                  <w:pPr>
                    <w:spacing w:line="400" w:lineRule="exact"/>
                    <w:jc w:val="center"/>
                    <w:rPr>
                      <w:rFonts w:eastAsia="標楷體"/>
                      <w:sz w:val="22"/>
                      <w:szCs w:val="20"/>
                    </w:rPr>
                  </w:pPr>
                  <w:r w:rsidRPr="00FE3940">
                    <w:rPr>
                      <w:rFonts w:eastAsia="標楷體"/>
                      <w:sz w:val="22"/>
                      <w:szCs w:val="20"/>
                    </w:rPr>
                    <w:t>3</w:t>
                  </w:r>
                  <w:r w:rsidRPr="00FE3940">
                    <w:rPr>
                      <w:rFonts w:eastAsia="標楷體" w:hAnsi="標楷體" w:hint="eastAsia"/>
                      <w:sz w:val="22"/>
                      <w:szCs w:val="20"/>
                    </w:rPr>
                    <w:t>分</w:t>
                  </w:r>
                </w:p>
              </w:tc>
            </w:tr>
            <w:tr w:rsidR="00673A40" w:rsidRPr="00FE3940" w:rsidTr="009C19ED">
              <w:trPr>
                <w:trHeight w:val="352"/>
              </w:trPr>
              <w:tc>
                <w:tcPr>
                  <w:tcW w:w="2410" w:type="dxa"/>
                  <w:vAlign w:val="center"/>
                </w:tcPr>
                <w:p w:rsidR="00673A40" w:rsidRPr="00FE3940" w:rsidRDefault="00673A40" w:rsidP="002B6EF3">
                  <w:pPr>
                    <w:spacing w:line="400" w:lineRule="exact"/>
                    <w:jc w:val="both"/>
                    <w:rPr>
                      <w:rFonts w:eastAsia="標楷體"/>
                      <w:sz w:val="22"/>
                      <w:szCs w:val="20"/>
                    </w:rPr>
                  </w:pPr>
                  <w:r w:rsidRPr="00FE3940">
                    <w:rPr>
                      <w:rFonts w:eastAsia="標楷體"/>
                      <w:spacing w:val="-10"/>
                      <w:sz w:val="22"/>
                      <w:szCs w:val="20"/>
                    </w:rPr>
                    <w:t>10%</w:t>
                  </w:r>
                  <w:r w:rsidRPr="00FE3940">
                    <w:rPr>
                      <w:rFonts w:eastAsia="標楷體" w:hAnsi="標楷體"/>
                      <w:spacing w:val="-10"/>
                      <w:sz w:val="22"/>
                      <w:szCs w:val="20"/>
                    </w:rPr>
                    <w:t>至</w:t>
                  </w:r>
                  <w:r w:rsidRPr="00FE3940">
                    <w:rPr>
                      <w:rFonts w:eastAsia="標楷體"/>
                      <w:spacing w:val="-10"/>
                      <w:sz w:val="22"/>
                      <w:szCs w:val="20"/>
                    </w:rPr>
                    <w:t>20%(</w:t>
                  </w:r>
                  <w:r w:rsidRPr="00FE3940">
                    <w:rPr>
                      <w:rFonts w:eastAsia="標楷體" w:hAnsi="標楷體"/>
                      <w:spacing w:val="-10"/>
                      <w:sz w:val="22"/>
                      <w:szCs w:val="20"/>
                    </w:rPr>
                    <w:t>不含</w:t>
                  </w:r>
                  <w:r w:rsidRPr="00FE3940">
                    <w:rPr>
                      <w:rFonts w:eastAsia="標楷體"/>
                      <w:spacing w:val="-10"/>
                      <w:sz w:val="22"/>
                      <w:szCs w:val="20"/>
                    </w:rPr>
                    <w:t>)</w:t>
                  </w:r>
                </w:p>
              </w:tc>
              <w:tc>
                <w:tcPr>
                  <w:tcW w:w="1843" w:type="dxa"/>
                  <w:vAlign w:val="center"/>
                </w:tcPr>
                <w:p w:rsidR="00673A40" w:rsidRPr="00FE3940" w:rsidRDefault="00673A40" w:rsidP="002B6EF3">
                  <w:pPr>
                    <w:spacing w:line="400" w:lineRule="exact"/>
                    <w:jc w:val="center"/>
                    <w:rPr>
                      <w:rFonts w:eastAsia="標楷體"/>
                      <w:sz w:val="22"/>
                      <w:szCs w:val="20"/>
                    </w:rPr>
                  </w:pPr>
                  <w:r w:rsidRPr="00FE3940">
                    <w:rPr>
                      <w:rFonts w:eastAsia="標楷體"/>
                      <w:sz w:val="22"/>
                      <w:szCs w:val="20"/>
                    </w:rPr>
                    <w:t>25</w:t>
                  </w:r>
                  <w:r w:rsidRPr="00FE3940">
                    <w:rPr>
                      <w:rFonts w:eastAsia="標楷體" w:hAnsi="標楷體" w:hint="eastAsia"/>
                      <w:sz w:val="22"/>
                      <w:szCs w:val="20"/>
                    </w:rPr>
                    <w:t>分</w:t>
                  </w:r>
                </w:p>
              </w:tc>
              <w:tc>
                <w:tcPr>
                  <w:tcW w:w="1559" w:type="dxa"/>
                  <w:vAlign w:val="center"/>
                </w:tcPr>
                <w:p w:rsidR="00673A40" w:rsidRPr="00FE3940" w:rsidRDefault="00673A40" w:rsidP="002B6EF3">
                  <w:pPr>
                    <w:spacing w:line="400" w:lineRule="exact"/>
                    <w:jc w:val="center"/>
                    <w:rPr>
                      <w:rFonts w:eastAsia="標楷體"/>
                      <w:sz w:val="22"/>
                      <w:szCs w:val="20"/>
                    </w:rPr>
                  </w:pPr>
                  <w:r w:rsidRPr="00FE3940">
                    <w:rPr>
                      <w:rFonts w:eastAsia="標楷體"/>
                      <w:sz w:val="22"/>
                      <w:szCs w:val="20"/>
                    </w:rPr>
                    <w:t>15</w:t>
                  </w:r>
                  <w:r w:rsidRPr="00FE3940">
                    <w:rPr>
                      <w:rFonts w:eastAsia="標楷體" w:hAnsi="標楷體" w:hint="eastAsia"/>
                      <w:sz w:val="22"/>
                      <w:szCs w:val="20"/>
                    </w:rPr>
                    <w:t>分</w:t>
                  </w:r>
                </w:p>
              </w:tc>
              <w:tc>
                <w:tcPr>
                  <w:tcW w:w="1559" w:type="dxa"/>
                  <w:vAlign w:val="center"/>
                </w:tcPr>
                <w:p w:rsidR="00673A40" w:rsidRPr="00FE3940" w:rsidRDefault="00673A40" w:rsidP="002B6EF3">
                  <w:pPr>
                    <w:spacing w:line="400" w:lineRule="exact"/>
                    <w:jc w:val="center"/>
                    <w:rPr>
                      <w:rFonts w:eastAsia="標楷體"/>
                      <w:sz w:val="22"/>
                      <w:szCs w:val="20"/>
                    </w:rPr>
                  </w:pPr>
                  <w:r w:rsidRPr="00FE3940">
                    <w:rPr>
                      <w:rFonts w:eastAsia="標楷體"/>
                      <w:sz w:val="22"/>
                      <w:szCs w:val="20"/>
                    </w:rPr>
                    <w:t>5</w:t>
                  </w:r>
                  <w:r w:rsidRPr="00FE3940">
                    <w:rPr>
                      <w:rFonts w:eastAsia="標楷體" w:hAnsi="標楷體" w:hint="eastAsia"/>
                      <w:sz w:val="22"/>
                      <w:szCs w:val="20"/>
                    </w:rPr>
                    <w:t>分</w:t>
                  </w:r>
                </w:p>
              </w:tc>
              <w:tc>
                <w:tcPr>
                  <w:tcW w:w="1560" w:type="dxa"/>
                  <w:vAlign w:val="center"/>
                </w:tcPr>
                <w:p w:rsidR="00673A40" w:rsidRPr="00FE3940" w:rsidRDefault="00673A40" w:rsidP="002B6EF3">
                  <w:pPr>
                    <w:spacing w:line="400" w:lineRule="exact"/>
                    <w:jc w:val="center"/>
                    <w:rPr>
                      <w:rFonts w:eastAsia="標楷體"/>
                      <w:sz w:val="22"/>
                      <w:szCs w:val="20"/>
                    </w:rPr>
                  </w:pPr>
                  <w:r w:rsidRPr="00FE3940">
                    <w:rPr>
                      <w:rFonts w:eastAsia="標楷體"/>
                      <w:sz w:val="22"/>
                      <w:szCs w:val="20"/>
                    </w:rPr>
                    <w:t>2.5</w:t>
                  </w:r>
                  <w:r w:rsidRPr="00FE3940">
                    <w:rPr>
                      <w:rFonts w:eastAsia="標楷體" w:hAnsi="標楷體" w:hint="eastAsia"/>
                      <w:sz w:val="22"/>
                      <w:szCs w:val="20"/>
                    </w:rPr>
                    <w:t>分</w:t>
                  </w:r>
                </w:p>
              </w:tc>
            </w:tr>
            <w:tr w:rsidR="00673A40" w:rsidRPr="00FE3940" w:rsidTr="009C19ED">
              <w:trPr>
                <w:trHeight w:val="352"/>
              </w:trPr>
              <w:tc>
                <w:tcPr>
                  <w:tcW w:w="2410" w:type="dxa"/>
                  <w:vAlign w:val="center"/>
                </w:tcPr>
                <w:p w:rsidR="00673A40" w:rsidRPr="00FE3940" w:rsidRDefault="00673A40" w:rsidP="002B6EF3">
                  <w:pPr>
                    <w:spacing w:line="400" w:lineRule="exact"/>
                    <w:jc w:val="both"/>
                    <w:rPr>
                      <w:rFonts w:eastAsia="標楷體"/>
                      <w:sz w:val="22"/>
                      <w:szCs w:val="20"/>
                    </w:rPr>
                  </w:pPr>
                  <w:r w:rsidRPr="00FE3940">
                    <w:rPr>
                      <w:rFonts w:eastAsia="標楷體"/>
                      <w:spacing w:val="-10"/>
                      <w:sz w:val="22"/>
                      <w:szCs w:val="20"/>
                    </w:rPr>
                    <w:t>20%</w:t>
                  </w:r>
                  <w:r w:rsidRPr="00FE3940">
                    <w:rPr>
                      <w:rFonts w:eastAsia="標楷體" w:hAnsi="標楷體"/>
                      <w:spacing w:val="-10"/>
                      <w:sz w:val="22"/>
                      <w:szCs w:val="20"/>
                    </w:rPr>
                    <w:t>至</w:t>
                  </w:r>
                  <w:r w:rsidRPr="00FE3940">
                    <w:rPr>
                      <w:rFonts w:eastAsia="標楷體"/>
                      <w:spacing w:val="-10"/>
                      <w:sz w:val="22"/>
                      <w:szCs w:val="20"/>
                    </w:rPr>
                    <w:t>40%(</w:t>
                  </w:r>
                  <w:r w:rsidRPr="00FE3940">
                    <w:rPr>
                      <w:rFonts w:eastAsia="標楷體" w:hAnsi="標楷體"/>
                      <w:spacing w:val="-10"/>
                      <w:sz w:val="22"/>
                      <w:szCs w:val="20"/>
                    </w:rPr>
                    <w:t>不含</w:t>
                  </w:r>
                  <w:r w:rsidRPr="00FE3940">
                    <w:rPr>
                      <w:rFonts w:eastAsia="標楷體"/>
                      <w:spacing w:val="-10"/>
                      <w:sz w:val="22"/>
                      <w:szCs w:val="20"/>
                    </w:rPr>
                    <w:t>)</w:t>
                  </w:r>
                </w:p>
              </w:tc>
              <w:tc>
                <w:tcPr>
                  <w:tcW w:w="1843" w:type="dxa"/>
                  <w:vAlign w:val="center"/>
                </w:tcPr>
                <w:p w:rsidR="00673A40" w:rsidRPr="00FE3940" w:rsidRDefault="00673A40" w:rsidP="002B6EF3">
                  <w:pPr>
                    <w:spacing w:line="400" w:lineRule="exact"/>
                    <w:jc w:val="center"/>
                    <w:rPr>
                      <w:rFonts w:eastAsia="標楷體"/>
                      <w:sz w:val="22"/>
                      <w:szCs w:val="20"/>
                    </w:rPr>
                  </w:pPr>
                  <w:r w:rsidRPr="00FE3940">
                    <w:rPr>
                      <w:rFonts w:eastAsia="標楷體"/>
                      <w:sz w:val="22"/>
                      <w:szCs w:val="20"/>
                    </w:rPr>
                    <w:t>20</w:t>
                  </w:r>
                  <w:r w:rsidRPr="00FE3940">
                    <w:rPr>
                      <w:rFonts w:eastAsia="標楷體" w:hAnsi="標楷體" w:hint="eastAsia"/>
                      <w:sz w:val="22"/>
                      <w:szCs w:val="20"/>
                    </w:rPr>
                    <w:t>分</w:t>
                  </w:r>
                </w:p>
              </w:tc>
              <w:tc>
                <w:tcPr>
                  <w:tcW w:w="1559" w:type="dxa"/>
                  <w:vAlign w:val="center"/>
                </w:tcPr>
                <w:p w:rsidR="00673A40" w:rsidRPr="00FE3940" w:rsidRDefault="00673A40" w:rsidP="002B6EF3">
                  <w:pPr>
                    <w:spacing w:line="400" w:lineRule="exact"/>
                    <w:jc w:val="center"/>
                    <w:rPr>
                      <w:rFonts w:eastAsia="標楷體"/>
                      <w:sz w:val="22"/>
                      <w:szCs w:val="20"/>
                    </w:rPr>
                  </w:pPr>
                  <w:r w:rsidRPr="00FE3940">
                    <w:rPr>
                      <w:rFonts w:eastAsia="標楷體"/>
                      <w:sz w:val="22"/>
                      <w:szCs w:val="20"/>
                    </w:rPr>
                    <w:t>12</w:t>
                  </w:r>
                  <w:r w:rsidRPr="00FE3940">
                    <w:rPr>
                      <w:rFonts w:eastAsia="標楷體" w:hAnsi="標楷體" w:hint="eastAsia"/>
                      <w:sz w:val="22"/>
                      <w:szCs w:val="20"/>
                    </w:rPr>
                    <w:t>分</w:t>
                  </w:r>
                </w:p>
              </w:tc>
              <w:tc>
                <w:tcPr>
                  <w:tcW w:w="1559" w:type="dxa"/>
                  <w:vAlign w:val="center"/>
                </w:tcPr>
                <w:p w:rsidR="00673A40" w:rsidRPr="00FE3940" w:rsidRDefault="00673A40" w:rsidP="002B6EF3">
                  <w:pPr>
                    <w:spacing w:line="400" w:lineRule="exact"/>
                    <w:jc w:val="center"/>
                    <w:rPr>
                      <w:rFonts w:eastAsia="標楷體"/>
                      <w:sz w:val="22"/>
                      <w:szCs w:val="20"/>
                    </w:rPr>
                  </w:pPr>
                  <w:r w:rsidRPr="00FE3940">
                    <w:rPr>
                      <w:rFonts w:eastAsia="標楷體"/>
                      <w:sz w:val="22"/>
                      <w:szCs w:val="20"/>
                    </w:rPr>
                    <w:t>4</w:t>
                  </w:r>
                  <w:r w:rsidRPr="00FE3940">
                    <w:rPr>
                      <w:rFonts w:eastAsia="標楷體" w:hAnsi="標楷體" w:hint="eastAsia"/>
                      <w:sz w:val="22"/>
                      <w:szCs w:val="20"/>
                    </w:rPr>
                    <w:t>分</w:t>
                  </w:r>
                </w:p>
              </w:tc>
              <w:tc>
                <w:tcPr>
                  <w:tcW w:w="1560" w:type="dxa"/>
                  <w:vAlign w:val="center"/>
                </w:tcPr>
                <w:p w:rsidR="00673A40" w:rsidRPr="00FE3940" w:rsidRDefault="00673A40" w:rsidP="002B6EF3">
                  <w:pPr>
                    <w:spacing w:line="400" w:lineRule="exact"/>
                    <w:jc w:val="center"/>
                    <w:rPr>
                      <w:rFonts w:eastAsia="標楷體"/>
                      <w:sz w:val="22"/>
                      <w:szCs w:val="20"/>
                    </w:rPr>
                  </w:pPr>
                  <w:r w:rsidRPr="00FE3940">
                    <w:rPr>
                      <w:rFonts w:eastAsia="標楷體"/>
                      <w:sz w:val="22"/>
                      <w:szCs w:val="20"/>
                    </w:rPr>
                    <w:t>2</w:t>
                  </w:r>
                  <w:r w:rsidRPr="00FE3940">
                    <w:rPr>
                      <w:rFonts w:eastAsia="標楷體" w:hAnsi="標楷體" w:hint="eastAsia"/>
                      <w:sz w:val="22"/>
                      <w:szCs w:val="20"/>
                    </w:rPr>
                    <w:t>分</w:t>
                  </w:r>
                </w:p>
              </w:tc>
            </w:tr>
            <w:tr w:rsidR="00673A40" w:rsidRPr="00FE3940" w:rsidTr="009C19ED">
              <w:trPr>
                <w:trHeight w:val="352"/>
              </w:trPr>
              <w:tc>
                <w:tcPr>
                  <w:tcW w:w="2410" w:type="dxa"/>
                  <w:vAlign w:val="center"/>
                </w:tcPr>
                <w:p w:rsidR="00673A40" w:rsidRPr="00FE3940" w:rsidRDefault="00673A40" w:rsidP="00FE3940">
                  <w:pPr>
                    <w:spacing w:line="400" w:lineRule="exact"/>
                    <w:ind w:left="514" w:hangingChars="257" w:hanging="514"/>
                    <w:jc w:val="both"/>
                    <w:rPr>
                      <w:rFonts w:eastAsia="標楷體"/>
                      <w:sz w:val="22"/>
                      <w:szCs w:val="20"/>
                    </w:rPr>
                  </w:pPr>
                  <w:r w:rsidRPr="00FE3940">
                    <w:rPr>
                      <w:rFonts w:eastAsia="標楷體"/>
                      <w:spacing w:val="-10"/>
                      <w:sz w:val="22"/>
                      <w:szCs w:val="20"/>
                    </w:rPr>
                    <w:t>40%</w:t>
                  </w:r>
                  <w:r w:rsidRPr="00FE3940">
                    <w:rPr>
                      <w:rFonts w:eastAsia="標楷體" w:hAnsi="標楷體"/>
                      <w:spacing w:val="-10"/>
                      <w:sz w:val="22"/>
                      <w:szCs w:val="20"/>
                    </w:rPr>
                    <w:t>至</w:t>
                  </w:r>
                  <w:r w:rsidRPr="00FE3940">
                    <w:rPr>
                      <w:rFonts w:eastAsia="標楷體"/>
                      <w:spacing w:val="-10"/>
                      <w:sz w:val="22"/>
                      <w:szCs w:val="20"/>
                    </w:rPr>
                    <w:t>60%(</w:t>
                  </w:r>
                  <w:r w:rsidRPr="00FE3940">
                    <w:rPr>
                      <w:rFonts w:eastAsia="標楷體" w:hAnsi="標楷體"/>
                      <w:spacing w:val="-10"/>
                      <w:sz w:val="22"/>
                      <w:szCs w:val="20"/>
                    </w:rPr>
                    <w:t>不含</w:t>
                  </w:r>
                  <w:r w:rsidRPr="00FE3940">
                    <w:rPr>
                      <w:rFonts w:eastAsia="標楷體"/>
                      <w:spacing w:val="-10"/>
                      <w:sz w:val="22"/>
                      <w:szCs w:val="20"/>
                    </w:rPr>
                    <w:t>)</w:t>
                  </w:r>
                </w:p>
              </w:tc>
              <w:tc>
                <w:tcPr>
                  <w:tcW w:w="1843" w:type="dxa"/>
                  <w:vAlign w:val="center"/>
                </w:tcPr>
                <w:p w:rsidR="00673A40" w:rsidRPr="00FE3940" w:rsidRDefault="00673A40" w:rsidP="002B6EF3">
                  <w:pPr>
                    <w:spacing w:line="400" w:lineRule="exact"/>
                    <w:jc w:val="center"/>
                    <w:rPr>
                      <w:rFonts w:eastAsia="標楷體"/>
                      <w:sz w:val="22"/>
                      <w:szCs w:val="20"/>
                    </w:rPr>
                  </w:pPr>
                  <w:r w:rsidRPr="00FE3940">
                    <w:rPr>
                      <w:rFonts w:eastAsia="標楷體"/>
                      <w:sz w:val="22"/>
                      <w:szCs w:val="20"/>
                    </w:rPr>
                    <w:t>15</w:t>
                  </w:r>
                  <w:r w:rsidRPr="00FE3940">
                    <w:rPr>
                      <w:rFonts w:eastAsia="標楷體" w:hAnsi="標楷體" w:hint="eastAsia"/>
                      <w:sz w:val="22"/>
                      <w:szCs w:val="20"/>
                    </w:rPr>
                    <w:t>分</w:t>
                  </w:r>
                </w:p>
              </w:tc>
              <w:tc>
                <w:tcPr>
                  <w:tcW w:w="1559" w:type="dxa"/>
                  <w:vAlign w:val="center"/>
                </w:tcPr>
                <w:p w:rsidR="00673A40" w:rsidRPr="00FE3940" w:rsidRDefault="00673A40" w:rsidP="002B6EF3">
                  <w:pPr>
                    <w:spacing w:line="400" w:lineRule="exact"/>
                    <w:ind w:leftChars="-11" w:left="401" w:hangingChars="194" w:hanging="427"/>
                    <w:jc w:val="center"/>
                    <w:rPr>
                      <w:rFonts w:eastAsia="標楷體"/>
                      <w:sz w:val="22"/>
                      <w:szCs w:val="20"/>
                    </w:rPr>
                  </w:pPr>
                  <w:r w:rsidRPr="00FE3940">
                    <w:rPr>
                      <w:rFonts w:eastAsia="標楷體"/>
                      <w:sz w:val="22"/>
                      <w:szCs w:val="20"/>
                    </w:rPr>
                    <w:t>9</w:t>
                  </w:r>
                  <w:r w:rsidRPr="00FE3940">
                    <w:rPr>
                      <w:rFonts w:eastAsia="標楷體" w:hAnsi="標楷體" w:hint="eastAsia"/>
                      <w:sz w:val="22"/>
                      <w:szCs w:val="20"/>
                    </w:rPr>
                    <w:t>分</w:t>
                  </w:r>
                </w:p>
              </w:tc>
              <w:tc>
                <w:tcPr>
                  <w:tcW w:w="1559" w:type="dxa"/>
                  <w:vAlign w:val="center"/>
                </w:tcPr>
                <w:p w:rsidR="00673A40" w:rsidRPr="00FE3940" w:rsidRDefault="00673A40" w:rsidP="002B6EF3">
                  <w:pPr>
                    <w:spacing w:line="400" w:lineRule="exact"/>
                    <w:jc w:val="center"/>
                    <w:rPr>
                      <w:rFonts w:eastAsia="標楷體"/>
                      <w:sz w:val="22"/>
                      <w:szCs w:val="20"/>
                    </w:rPr>
                  </w:pPr>
                  <w:r w:rsidRPr="00FE3940">
                    <w:rPr>
                      <w:rFonts w:eastAsia="標楷體"/>
                      <w:sz w:val="22"/>
                      <w:szCs w:val="20"/>
                    </w:rPr>
                    <w:t>3</w:t>
                  </w:r>
                  <w:r w:rsidRPr="00FE3940">
                    <w:rPr>
                      <w:rFonts w:eastAsia="標楷體" w:hAnsi="標楷體" w:hint="eastAsia"/>
                      <w:sz w:val="22"/>
                      <w:szCs w:val="20"/>
                    </w:rPr>
                    <w:t>分</w:t>
                  </w:r>
                </w:p>
              </w:tc>
              <w:tc>
                <w:tcPr>
                  <w:tcW w:w="1560" w:type="dxa"/>
                  <w:vAlign w:val="center"/>
                </w:tcPr>
                <w:p w:rsidR="00673A40" w:rsidRPr="00FE3940" w:rsidRDefault="00673A40" w:rsidP="002B6EF3">
                  <w:pPr>
                    <w:spacing w:line="400" w:lineRule="exact"/>
                    <w:jc w:val="center"/>
                    <w:rPr>
                      <w:rFonts w:eastAsia="標楷體"/>
                      <w:sz w:val="22"/>
                      <w:szCs w:val="20"/>
                    </w:rPr>
                  </w:pPr>
                  <w:r w:rsidRPr="00FE3940">
                    <w:rPr>
                      <w:rFonts w:eastAsia="標楷體"/>
                      <w:sz w:val="22"/>
                      <w:szCs w:val="20"/>
                    </w:rPr>
                    <w:t>1.5</w:t>
                  </w:r>
                  <w:r w:rsidRPr="00FE3940">
                    <w:rPr>
                      <w:rFonts w:eastAsia="標楷體" w:hAnsi="標楷體" w:hint="eastAsia"/>
                      <w:sz w:val="22"/>
                      <w:szCs w:val="20"/>
                    </w:rPr>
                    <w:t>分</w:t>
                  </w:r>
                </w:p>
              </w:tc>
            </w:tr>
            <w:tr w:rsidR="00673A40" w:rsidRPr="00FE3940" w:rsidTr="009C19ED">
              <w:trPr>
                <w:trHeight w:val="352"/>
              </w:trPr>
              <w:tc>
                <w:tcPr>
                  <w:tcW w:w="2410" w:type="dxa"/>
                  <w:vAlign w:val="center"/>
                </w:tcPr>
                <w:p w:rsidR="00673A40" w:rsidRPr="00FE3940" w:rsidRDefault="00673A40" w:rsidP="00FE3940">
                  <w:pPr>
                    <w:spacing w:line="400" w:lineRule="exact"/>
                    <w:ind w:left="514" w:hangingChars="257" w:hanging="514"/>
                    <w:jc w:val="both"/>
                    <w:rPr>
                      <w:rFonts w:eastAsia="標楷體"/>
                      <w:spacing w:val="-10"/>
                      <w:sz w:val="22"/>
                      <w:szCs w:val="20"/>
                    </w:rPr>
                  </w:pPr>
                  <w:r w:rsidRPr="00FE3940">
                    <w:rPr>
                      <w:rFonts w:eastAsia="標楷體"/>
                      <w:spacing w:val="-10"/>
                      <w:sz w:val="22"/>
                      <w:szCs w:val="20"/>
                    </w:rPr>
                    <w:t>60%</w:t>
                  </w:r>
                  <w:r w:rsidRPr="00FE3940">
                    <w:rPr>
                      <w:rFonts w:eastAsia="標楷體" w:hAnsi="標楷體"/>
                      <w:spacing w:val="-10"/>
                      <w:sz w:val="22"/>
                      <w:szCs w:val="20"/>
                    </w:rPr>
                    <w:t>至</w:t>
                  </w:r>
                  <w:r w:rsidRPr="00FE3940">
                    <w:rPr>
                      <w:rFonts w:eastAsia="標楷體"/>
                      <w:spacing w:val="-10"/>
                      <w:sz w:val="22"/>
                      <w:szCs w:val="20"/>
                    </w:rPr>
                    <w:t>80%(</w:t>
                  </w:r>
                  <w:r w:rsidRPr="00FE3940">
                    <w:rPr>
                      <w:rFonts w:eastAsia="標楷體" w:hAnsi="標楷體"/>
                      <w:spacing w:val="-10"/>
                      <w:sz w:val="22"/>
                      <w:szCs w:val="20"/>
                    </w:rPr>
                    <w:t>不含</w:t>
                  </w:r>
                  <w:r w:rsidRPr="00FE3940">
                    <w:rPr>
                      <w:rFonts w:eastAsia="標楷體"/>
                      <w:spacing w:val="-10"/>
                      <w:sz w:val="22"/>
                      <w:szCs w:val="20"/>
                    </w:rPr>
                    <w:t>)</w:t>
                  </w:r>
                </w:p>
              </w:tc>
              <w:tc>
                <w:tcPr>
                  <w:tcW w:w="1843" w:type="dxa"/>
                  <w:vAlign w:val="center"/>
                </w:tcPr>
                <w:p w:rsidR="00673A40" w:rsidRPr="00FE3940" w:rsidRDefault="00673A40" w:rsidP="002B6EF3">
                  <w:pPr>
                    <w:spacing w:line="400" w:lineRule="exact"/>
                    <w:jc w:val="center"/>
                    <w:rPr>
                      <w:rFonts w:eastAsia="標楷體"/>
                      <w:sz w:val="22"/>
                      <w:szCs w:val="20"/>
                    </w:rPr>
                  </w:pPr>
                  <w:r w:rsidRPr="00FE3940">
                    <w:rPr>
                      <w:rFonts w:eastAsia="標楷體"/>
                      <w:sz w:val="22"/>
                      <w:szCs w:val="20"/>
                    </w:rPr>
                    <w:t>10</w:t>
                  </w:r>
                  <w:r w:rsidRPr="00FE3940">
                    <w:rPr>
                      <w:rFonts w:eastAsia="標楷體" w:hAnsi="標楷體" w:hint="eastAsia"/>
                      <w:sz w:val="22"/>
                      <w:szCs w:val="20"/>
                    </w:rPr>
                    <w:t>分</w:t>
                  </w:r>
                </w:p>
              </w:tc>
              <w:tc>
                <w:tcPr>
                  <w:tcW w:w="1559" w:type="dxa"/>
                  <w:vAlign w:val="center"/>
                </w:tcPr>
                <w:p w:rsidR="00673A40" w:rsidRPr="00FE3940" w:rsidRDefault="00673A40" w:rsidP="002B6EF3">
                  <w:pPr>
                    <w:spacing w:line="400" w:lineRule="exact"/>
                    <w:ind w:leftChars="-11" w:left="401" w:hangingChars="194" w:hanging="427"/>
                    <w:jc w:val="center"/>
                    <w:rPr>
                      <w:rFonts w:eastAsia="標楷體"/>
                      <w:sz w:val="22"/>
                      <w:szCs w:val="20"/>
                    </w:rPr>
                  </w:pPr>
                  <w:r w:rsidRPr="00FE3940">
                    <w:rPr>
                      <w:rFonts w:eastAsia="標楷體"/>
                      <w:sz w:val="22"/>
                      <w:szCs w:val="20"/>
                    </w:rPr>
                    <w:t>6</w:t>
                  </w:r>
                  <w:r w:rsidRPr="00FE3940">
                    <w:rPr>
                      <w:rFonts w:eastAsia="標楷體" w:hAnsi="標楷體" w:hint="eastAsia"/>
                      <w:sz w:val="22"/>
                      <w:szCs w:val="20"/>
                    </w:rPr>
                    <w:t>分</w:t>
                  </w:r>
                </w:p>
              </w:tc>
              <w:tc>
                <w:tcPr>
                  <w:tcW w:w="1559" w:type="dxa"/>
                  <w:vAlign w:val="center"/>
                </w:tcPr>
                <w:p w:rsidR="00673A40" w:rsidRPr="00FE3940" w:rsidRDefault="00673A40" w:rsidP="002B6EF3">
                  <w:pPr>
                    <w:spacing w:line="400" w:lineRule="exact"/>
                    <w:jc w:val="center"/>
                    <w:rPr>
                      <w:rFonts w:eastAsia="標楷體"/>
                      <w:sz w:val="22"/>
                      <w:szCs w:val="20"/>
                    </w:rPr>
                  </w:pPr>
                  <w:r w:rsidRPr="00FE3940">
                    <w:rPr>
                      <w:rFonts w:eastAsia="標楷體"/>
                      <w:sz w:val="22"/>
                      <w:szCs w:val="20"/>
                    </w:rPr>
                    <w:t>2</w:t>
                  </w:r>
                  <w:r w:rsidRPr="00FE3940">
                    <w:rPr>
                      <w:rFonts w:eastAsia="標楷體" w:hAnsi="標楷體" w:hint="eastAsia"/>
                      <w:sz w:val="22"/>
                      <w:szCs w:val="20"/>
                    </w:rPr>
                    <w:t>分</w:t>
                  </w:r>
                </w:p>
              </w:tc>
              <w:tc>
                <w:tcPr>
                  <w:tcW w:w="1560" w:type="dxa"/>
                  <w:vAlign w:val="center"/>
                </w:tcPr>
                <w:p w:rsidR="00673A40" w:rsidRPr="00FE3940" w:rsidRDefault="00673A40" w:rsidP="002B6EF3">
                  <w:pPr>
                    <w:spacing w:line="400" w:lineRule="exact"/>
                    <w:jc w:val="center"/>
                    <w:rPr>
                      <w:rFonts w:eastAsia="標楷體"/>
                      <w:sz w:val="22"/>
                      <w:szCs w:val="20"/>
                    </w:rPr>
                  </w:pPr>
                  <w:r w:rsidRPr="00FE3940">
                    <w:rPr>
                      <w:rFonts w:eastAsia="標楷體"/>
                      <w:sz w:val="22"/>
                      <w:szCs w:val="20"/>
                    </w:rPr>
                    <w:t>1</w:t>
                  </w:r>
                  <w:r w:rsidRPr="00FE3940">
                    <w:rPr>
                      <w:rFonts w:eastAsia="標楷體" w:hAnsi="標楷體" w:hint="eastAsia"/>
                      <w:sz w:val="22"/>
                      <w:szCs w:val="20"/>
                    </w:rPr>
                    <w:t>分</w:t>
                  </w:r>
                </w:p>
              </w:tc>
            </w:tr>
            <w:tr w:rsidR="00673A40" w:rsidRPr="00FE3940" w:rsidTr="009C19ED">
              <w:trPr>
                <w:trHeight w:val="352"/>
              </w:trPr>
              <w:tc>
                <w:tcPr>
                  <w:tcW w:w="2410" w:type="dxa"/>
                  <w:vAlign w:val="center"/>
                </w:tcPr>
                <w:p w:rsidR="00673A40" w:rsidRPr="00FE3940" w:rsidRDefault="00673A40" w:rsidP="00FE3940">
                  <w:pPr>
                    <w:spacing w:line="400" w:lineRule="exact"/>
                    <w:ind w:left="514" w:hangingChars="257" w:hanging="514"/>
                    <w:jc w:val="both"/>
                    <w:rPr>
                      <w:rFonts w:eastAsia="標楷體"/>
                      <w:spacing w:val="-10"/>
                      <w:sz w:val="22"/>
                      <w:szCs w:val="20"/>
                    </w:rPr>
                  </w:pPr>
                  <w:r w:rsidRPr="00FE3940">
                    <w:rPr>
                      <w:rFonts w:eastAsia="標楷體"/>
                      <w:spacing w:val="-10"/>
                      <w:sz w:val="22"/>
                      <w:szCs w:val="20"/>
                    </w:rPr>
                    <w:t>80</w:t>
                  </w:r>
                  <w:r w:rsidRPr="00FE3940">
                    <w:rPr>
                      <w:rFonts w:eastAsia="標楷體" w:hAnsi="標楷體"/>
                      <w:spacing w:val="-10"/>
                      <w:sz w:val="22"/>
                      <w:szCs w:val="20"/>
                    </w:rPr>
                    <w:t>％以上</w:t>
                  </w:r>
                </w:p>
              </w:tc>
              <w:tc>
                <w:tcPr>
                  <w:tcW w:w="1843" w:type="dxa"/>
                  <w:vAlign w:val="center"/>
                </w:tcPr>
                <w:p w:rsidR="00673A40" w:rsidRPr="00FE3940" w:rsidRDefault="00673A40" w:rsidP="002B6EF3">
                  <w:pPr>
                    <w:spacing w:line="400" w:lineRule="exact"/>
                    <w:jc w:val="center"/>
                    <w:rPr>
                      <w:rFonts w:eastAsia="標楷體"/>
                      <w:sz w:val="22"/>
                      <w:szCs w:val="20"/>
                    </w:rPr>
                  </w:pPr>
                  <w:r w:rsidRPr="00FE3940">
                    <w:rPr>
                      <w:rFonts w:eastAsia="標楷體"/>
                      <w:sz w:val="22"/>
                      <w:szCs w:val="20"/>
                    </w:rPr>
                    <w:t>5</w:t>
                  </w:r>
                  <w:r w:rsidRPr="00FE3940">
                    <w:rPr>
                      <w:rFonts w:eastAsia="標楷體" w:hAnsi="標楷體" w:hint="eastAsia"/>
                      <w:sz w:val="22"/>
                      <w:szCs w:val="20"/>
                    </w:rPr>
                    <w:t>分</w:t>
                  </w:r>
                </w:p>
              </w:tc>
              <w:tc>
                <w:tcPr>
                  <w:tcW w:w="1559" w:type="dxa"/>
                  <w:vAlign w:val="center"/>
                </w:tcPr>
                <w:p w:rsidR="00673A40" w:rsidRPr="00FE3940" w:rsidRDefault="00673A40" w:rsidP="002B6EF3">
                  <w:pPr>
                    <w:spacing w:line="400" w:lineRule="exact"/>
                    <w:ind w:leftChars="-11" w:left="401" w:hangingChars="194" w:hanging="427"/>
                    <w:jc w:val="center"/>
                    <w:rPr>
                      <w:rFonts w:eastAsia="標楷體"/>
                      <w:sz w:val="22"/>
                      <w:szCs w:val="20"/>
                    </w:rPr>
                  </w:pPr>
                  <w:r w:rsidRPr="00FE3940">
                    <w:rPr>
                      <w:rFonts w:eastAsia="標楷體"/>
                      <w:sz w:val="22"/>
                      <w:szCs w:val="20"/>
                    </w:rPr>
                    <w:t>3</w:t>
                  </w:r>
                  <w:r w:rsidRPr="00FE3940">
                    <w:rPr>
                      <w:rFonts w:eastAsia="標楷體" w:hAnsi="標楷體" w:hint="eastAsia"/>
                      <w:sz w:val="22"/>
                      <w:szCs w:val="20"/>
                    </w:rPr>
                    <w:t>分</w:t>
                  </w:r>
                </w:p>
              </w:tc>
              <w:tc>
                <w:tcPr>
                  <w:tcW w:w="1559" w:type="dxa"/>
                  <w:vAlign w:val="center"/>
                </w:tcPr>
                <w:p w:rsidR="00673A40" w:rsidRPr="00FE3940" w:rsidRDefault="00673A40" w:rsidP="002B6EF3">
                  <w:pPr>
                    <w:spacing w:line="400" w:lineRule="exact"/>
                    <w:jc w:val="center"/>
                    <w:rPr>
                      <w:rFonts w:eastAsia="標楷體"/>
                      <w:sz w:val="22"/>
                      <w:szCs w:val="20"/>
                    </w:rPr>
                  </w:pPr>
                  <w:r w:rsidRPr="00FE3940">
                    <w:rPr>
                      <w:rFonts w:eastAsia="標楷體"/>
                      <w:sz w:val="22"/>
                      <w:szCs w:val="20"/>
                    </w:rPr>
                    <w:t>1</w:t>
                  </w:r>
                  <w:r w:rsidRPr="00FE3940">
                    <w:rPr>
                      <w:rFonts w:eastAsia="標楷體" w:hAnsi="標楷體" w:hint="eastAsia"/>
                      <w:sz w:val="22"/>
                      <w:szCs w:val="20"/>
                    </w:rPr>
                    <w:t>分</w:t>
                  </w:r>
                </w:p>
              </w:tc>
              <w:tc>
                <w:tcPr>
                  <w:tcW w:w="1560" w:type="dxa"/>
                  <w:vAlign w:val="center"/>
                </w:tcPr>
                <w:p w:rsidR="00673A40" w:rsidRPr="00FE3940" w:rsidRDefault="00673A40" w:rsidP="002B6EF3">
                  <w:pPr>
                    <w:spacing w:line="400" w:lineRule="exact"/>
                    <w:jc w:val="center"/>
                    <w:rPr>
                      <w:rFonts w:eastAsia="標楷體"/>
                      <w:sz w:val="22"/>
                      <w:szCs w:val="20"/>
                    </w:rPr>
                  </w:pPr>
                  <w:r w:rsidRPr="00FE3940">
                    <w:rPr>
                      <w:rFonts w:eastAsia="標楷體"/>
                      <w:sz w:val="22"/>
                      <w:szCs w:val="20"/>
                    </w:rPr>
                    <w:t>0.5</w:t>
                  </w:r>
                  <w:r w:rsidRPr="00FE3940">
                    <w:rPr>
                      <w:rFonts w:eastAsia="標楷體" w:hAnsi="標楷體" w:hint="eastAsia"/>
                      <w:sz w:val="22"/>
                      <w:szCs w:val="20"/>
                    </w:rPr>
                    <w:t>分</w:t>
                  </w:r>
                </w:p>
              </w:tc>
            </w:tr>
            <w:tr w:rsidR="00673A40" w:rsidRPr="00FE3940" w:rsidTr="009C19ED">
              <w:trPr>
                <w:trHeight w:val="858"/>
              </w:trPr>
              <w:tc>
                <w:tcPr>
                  <w:tcW w:w="2410" w:type="dxa"/>
                  <w:vAlign w:val="center"/>
                </w:tcPr>
                <w:p w:rsidR="00673A40" w:rsidRPr="00FE3940" w:rsidRDefault="00673A40" w:rsidP="002B6EF3">
                  <w:pPr>
                    <w:rPr>
                      <w:rFonts w:eastAsia="標楷體"/>
                      <w:spacing w:val="-10"/>
                      <w:sz w:val="22"/>
                      <w:szCs w:val="20"/>
                    </w:rPr>
                  </w:pPr>
                  <w:r w:rsidRPr="00FE3940">
                    <w:rPr>
                      <w:rFonts w:eastAsia="標楷體" w:hint="eastAsia"/>
                      <w:spacing w:val="-10"/>
                      <w:sz w:val="22"/>
                      <w:szCs w:val="20"/>
                    </w:rPr>
                    <w:t>學位論文</w:t>
                  </w:r>
                  <w:r w:rsidRPr="00FE3940">
                    <w:rPr>
                      <w:rFonts w:eastAsia="標楷體" w:hint="eastAsia"/>
                      <w:spacing w:val="-10"/>
                      <w:sz w:val="22"/>
                      <w:szCs w:val="20"/>
                    </w:rPr>
                    <w:t>/EI/</w:t>
                  </w:r>
                  <w:r w:rsidRPr="00FE3940">
                    <w:rPr>
                      <w:rFonts w:eastAsia="標楷體" w:hint="eastAsia"/>
                      <w:spacing w:val="-10"/>
                      <w:sz w:val="22"/>
                      <w:szCs w:val="20"/>
                    </w:rPr>
                    <w:t>中華民國職能治療學會雜誌</w:t>
                  </w:r>
                  <w:r w:rsidRPr="00FE3940">
                    <w:rPr>
                      <w:rFonts w:eastAsia="標楷體"/>
                      <w:spacing w:val="-10"/>
                      <w:sz w:val="22"/>
                      <w:szCs w:val="20"/>
                    </w:rPr>
                    <w:t>/</w:t>
                  </w:r>
                  <w:r w:rsidRPr="00FE3940">
                    <w:rPr>
                      <w:rFonts w:eastAsia="標楷體" w:hint="eastAsia"/>
                      <w:spacing w:val="-10"/>
                      <w:sz w:val="22"/>
                      <w:szCs w:val="20"/>
                    </w:rPr>
                    <w:t>中華民國物理治療學會雜誌</w:t>
                  </w:r>
                  <w:r w:rsidRPr="00FE3940">
                    <w:rPr>
                      <w:rFonts w:eastAsia="標楷體" w:hint="eastAsia"/>
                      <w:spacing w:val="-10"/>
                      <w:sz w:val="22"/>
                      <w:szCs w:val="20"/>
                    </w:rPr>
                    <w:t>/</w:t>
                  </w:r>
                  <w:r w:rsidRPr="00FE3940">
                    <w:rPr>
                      <w:rFonts w:eastAsia="標楷體" w:hint="eastAsia"/>
                      <w:spacing w:val="-10"/>
                      <w:sz w:val="22"/>
                      <w:szCs w:val="20"/>
                    </w:rPr>
                    <w:t>台灣醫學教育學會期刊等</w:t>
                  </w:r>
                </w:p>
              </w:tc>
              <w:tc>
                <w:tcPr>
                  <w:tcW w:w="1843" w:type="dxa"/>
                  <w:vAlign w:val="center"/>
                </w:tcPr>
                <w:p w:rsidR="00673A40" w:rsidRPr="00FE3940" w:rsidRDefault="00673A40" w:rsidP="002B6EF3">
                  <w:pPr>
                    <w:spacing w:line="400" w:lineRule="exact"/>
                    <w:jc w:val="center"/>
                    <w:rPr>
                      <w:rFonts w:eastAsia="標楷體"/>
                      <w:sz w:val="22"/>
                      <w:szCs w:val="20"/>
                    </w:rPr>
                  </w:pPr>
                  <w:r w:rsidRPr="00FE3940">
                    <w:rPr>
                      <w:rFonts w:eastAsia="標楷體"/>
                      <w:sz w:val="22"/>
                      <w:szCs w:val="20"/>
                    </w:rPr>
                    <w:t>5</w:t>
                  </w:r>
                  <w:r w:rsidRPr="00FE3940">
                    <w:rPr>
                      <w:rFonts w:eastAsia="標楷體" w:hAnsi="標楷體" w:hint="eastAsia"/>
                      <w:sz w:val="22"/>
                      <w:szCs w:val="20"/>
                    </w:rPr>
                    <w:t>分</w:t>
                  </w:r>
                </w:p>
              </w:tc>
              <w:tc>
                <w:tcPr>
                  <w:tcW w:w="1559" w:type="dxa"/>
                  <w:vAlign w:val="center"/>
                </w:tcPr>
                <w:p w:rsidR="00673A40" w:rsidRPr="00FE3940" w:rsidRDefault="00673A40" w:rsidP="002B6EF3">
                  <w:pPr>
                    <w:spacing w:line="400" w:lineRule="exact"/>
                    <w:ind w:leftChars="-11" w:left="401" w:hangingChars="194" w:hanging="427"/>
                    <w:jc w:val="center"/>
                    <w:rPr>
                      <w:rFonts w:eastAsia="標楷體"/>
                      <w:sz w:val="22"/>
                      <w:szCs w:val="20"/>
                    </w:rPr>
                  </w:pPr>
                  <w:r w:rsidRPr="00FE3940">
                    <w:rPr>
                      <w:rFonts w:eastAsia="標楷體"/>
                      <w:sz w:val="22"/>
                      <w:szCs w:val="20"/>
                    </w:rPr>
                    <w:t>3</w:t>
                  </w:r>
                  <w:r w:rsidRPr="00FE3940">
                    <w:rPr>
                      <w:rFonts w:eastAsia="標楷體" w:hAnsi="標楷體" w:hint="eastAsia"/>
                      <w:sz w:val="22"/>
                      <w:szCs w:val="20"/>
                    </w:rPr>
                    <w:t>分</w:t>
                  </w:r>
                </w:p>
              </w:tc>
              <w:tc>
                <w:tcPr>
                  <w:tcW w:w="1559" w:type="dxa"/>
                  <w:vAlign w:val="center"/>
                </w:tcPr>
                <w:p w:rsidR="00673A40" w:rsidRPr="00FE3940" w:rsidRDefault="00673A40" w:rsidP="002B6EF3">
                  <w:pPr>
                    <w:spacing w:line="400" w:lineRule="exact"/>
                    <w:jc w:val="center"/>
                    <w:rPr>
                      <w:rFonts w:eastAsia="標楷體"/>
                      <w:sz w:val="22"/>
                      <w:szCs w:val="20"/>
                    </w:rPr>
                  </w:pPr>
                  <w:r w:rsidRPr="00FE3940">
                    <w:rPr>
                      <w:rFonts w:eastAsia="標楷體"/>
                      <w:sz w:val="22"/>
                      <w:szCs w:val="20"/>
                    </w:rPr>
                    <w:t>1</w:t>
                  </w:r>
                  <w:r w:rsidRPr="00FE3940">
                    <w:rPr>
                      <w:rFonts w:eastAsia="標楷體" w:hAnsi="標楷體" w:hint="eastAsia"/>
                      <w:sz w:val="22"/>
                      <w:szCs w:val="20"/>
                    </w:rPr>
                    <w:t>分</w:t>
                  </w:r>
                </w:p>
              </w:tc>
              <w:tc>
                <w:tcPr>
                  <w:tcW w:w="1560" w:type="dxa"/>
                  <w:vAlign w:val="center"/>
                </w:tcPr>
                <w:p w:rsidR="00673A40" w:rsidRPr="00FE3940" w:rsidRDefault="00673A40" w:rsidP="002B6EF3">
                  <w:pPr>
                    <w:spacing w:line="400" w:lineRule="exact"/>
                    <w:jc w:val="center"/>
                    <w:rPr>
                      <w:rFonts w:eastAsia="標楷體"/>
                      <w:sz w:val="22"/>
                      <w:szCs w:val="20"/>
                    </w:rPr>
                  </w:pPr>
                  <w:r w:rsidRPr="00FE3940">
                    <w:rPr>
                      <w:rFonts w:eastAsia="標楷體"/>
                      <w:sz w:val="22"/>
                      <w:szCs w:val="20"/>
                    </w:rPr>
                    <w:t>0.5</w:t>
                  </w:r>
                  <w:r w:rsidRPr="00FE3940">
                    <w:rPr>
                      <w:rFonts w:eastAsia="標楷體" w:hAnsi="標楷體" w:hint="eastAsia"/>
                      <w:sz w:val="22"/>
                      <w:szCs w:val="20"/>
                    </w:rPr>
                    <w:t>分</w:t>
                  </w:r>
                </w:p>
              </w:tc>
            </w:tr>
          </w:tbl>
          <w:p w:rsidR="00673A40" w:rsidRPr="00FE3940" w:rsidRDefault="00673A40" w:rsidP="00673A40">
            <w:pPr>
              <w:spacing w:beforeLines="50" w:before="180"/>
              <w:rPr>
                <w:rFonts w:ascii="標楷體" w:eastAsia="標楷體" w:hAnsi="標楷體"/>
                <w:bCs/>
              </w:rPr>
            </w:pPr>
            <w:r w:rsidRPr="00FE3940">
              <w:rPr>
                <w:rFonts w:ascii="標楷體" w:eastAsia="標楷體" w:hAnsi="標楷體" w:hint="eastAsia"/>
                <w:bCs/>
              </w:rPr>
              <w:lastRenderedPageBreak/>
              <w:t xml:space="preserve">  但論文若具有同等貢獻者，其分數計算如下:</w:t>
            </w:r>
            <w:r w:rsidRPr="00FE3940">
              <w:rPr>
                <w:rFonts w:ascii="標楷體" w:eastAsia="標楷體" w:hAnsi="標楷體" w:cs="新細明體" w:hint="eastAsia"/>
                <w:kern w:val="0"/>
                <w:sz w:val="20"/>
                <w:szCs w:val="20"/>
              </w:rPr>
              <w:t xml:space="preserve"> </w:t>
            </w:r>
          </w:p>
          <w:p w:rsidR="00673A40" w:rsidRPr="00FE3940" w:rsidRDefault="00673A40" w:rsidP="00673A40">
            <w:pPr>
              <w:ind w:leftChars="119" w:left="526" w:rightChars="67" w:right="161" w:hangingChars="100" w:hanging="240"/>
              <w:rPr>
                <w:rFonts w:ascii="標楷體" w:eastAsia="標楷體" w:hAnsi="標楷體"/>
              </w:rPr>
            </w:pPr>
            <w:r w:rsidRPr="00FE3940">
              <w:rPr>
                <w:rFonts w:eastAsia="標楷體"/>
                <w:u w:val="single"/>
              </w:rPr>
              <w:t>1</w:t>
            </w:r>
            <w:r w:rsidRPr="00FE3940">
              <w:rPr>
                <w:rFonts w:eastAsia="標楷體" w:hint="eastAsia"/>
                <w:u w:val="single"/>
              </w:rPr>
              <w:t>.</w:t>
            </w:r>
            <w:r w:rsidRPr="00FE3940">
              <w:rPr>
                <w:rFonts w:ascii="標楷體" w:eastAsia="標楷體" w:hAnsi="標楷體" w:hint="eastAsia"/>
              </w:rPr>
              <w:t>若有兩位作者相同貢獻度，以其排序之加權分數</w:t>
            </w:r>
            <w:r w:rsidRPr="00FE3940">
              <w:rPr>
                <w:rFonts w:eastAsia="標楷體" w:hint="eastAsia"/>
              </w:rPr>
              <w:t>8</w:t>
            </w:r>
            <w:r w:rsidRPr="00FE3940">
              <w:rPr>
                <w:rFonts w:eastAsia="標楷體"/>
              </w:rPr>
              <w:t>0%</w:t>
            </w:r>
            <w:r w:rsidRPr="00FE3940">
              <w:rPr>
                <w:rFonts w:ascii="標楷體" w:eastAsia="標楷體" w:hAnsi="標楷體" w:hint="eastAsia"/>
              </w:rPr>
              <w:t>計算，如發表於</w:t>
            </w:r>
            <w:r w:rsidRPr="00FE3940">
              <w:rPr>
                <w:rFonts w:eastAsia="標楷體"/>
              </w:rPr>
              <w:t>IF</w:t>
            </w:r>
            <w:r w:rsidRPr="00FE3940">
              <w:rPr>
                <w:rFonts w:ascii="新細明體" w:hAnsi="新細明體" w:cs="新細明體" w:hint="eastAsia"/>
              </w:rPr>
              <w:t>≧</w:t>
            </w:r>
            <w:r w:rsidRPr="00FE3940">
              <w:rPr>
                <w:rFonts w:eastAsia="標楷體"/>
              </w:rPr>
              <w:t>6</w:t>
            </w:r>
            <w:r w:rsidRPr="00FE3940">
              <w:rPr>
                <w:rFonts w:ascii="標楷體" w:eastAsia="標楷體" w:hAnsi="標楷體" w:hint="eastAsia"/>
              </w:rPr>
              <w:t>則以</w:t>
            </w:r>
            <w:r w:rsidRPr="00FE3940">
              <w:rPr>
                <w:rFonts w:eastAsia="標楷體"/>
              </w:rPr>
              <w:t>100%</w:t>
            </w:r>
            <w:r w:rsidRPr="00FE3940">
              <w:rPr>
                <w:rFonts w:ascii="標楷體" w:eastAsia="標楷體" w:hAnsi="標楷體" w:hint="eastAsia"/>
              </w:rPr>
              <w:t>計算。</w:t>
            </w:r>
          </w:p>
          <w:p w:rsidR="00673A40" w:rsidRPr="00FE3940" w:rsidRDefault="00673A40" w:rsidP="00673A40">
            <w:pPr>
              <w:ind w:leftChars="117" w:left="641" w:rightChars="67" w:right="161" w:hangingChars="150" w:hanging="360"/>
              <w:rPr>
                <w:rFonts w:ascii="標楷體" w:eastAsia="標楷體" w:hAnsi="標楷體"/>
              </w:rPr>
            </w:pPr>
            <w:r w:rsidRPr="00FE3940">
              <w:rPr>
                <w:rFonts w:eastAsia="標楷體"/>
                <w:u w:val="single"/>
              </w:rPr>
              <w:t>2</w:t>
            </w:r>
            <w:r w:rsidRPr="00FE3940">
              <w:rPr>
                <w:rFonts w:eastAsia="標楷體" w:hint="eastAsia"/>
                <w:u w:val="single"/>
              </w:rPr>
              <w:t>.</w:t>
            </w:r>
            <w:r w:rsidRPr="00FE3940">
              <w:rPr>
                <w:rFonts w:ascii="標楷體" w:eastAsia="標楷體" w:hAnsi="標楷體" w:hint="eastAsia"/>
              </w:rPr>
              <w:t>有三至四位作者相同貢獻，以其排序之加權分數</w:t>
            </w:r>
            <w:r w:rsidRPr="00FE3940">
              <w:rPr>
                <w:rFonts w:eastAsia="標楷體"/>
              </w:rPr>
              <w:t>60%</w:t>
            </w:r>
            <w:r w:rsidRPr="00FE3940">
              <w:rPr>
                <w:rFonts w:ascii="標楷體" w:eastAsia="標楷體" w:hAnsi="標楷體" w:hint="eastAsia"/>
              </w:rPr>
              <w:t>計算，如發表於</w:t>
            </w:r>
            <w:r w:rsidRPr="00FE3940">
              <w:rPr>
                <w:rFonts w:eastAsia="標楷體"/>
              </w:rPr>
              <w:t>IF</w:t>
            </w:r>
            <w:r w:rsidRPr="00FE3940">
              <w:rPr>
                <w:rFonts w:ascii="新細明體" w:hAnsi="新細明體" w:cs="新細明體" w:hint="eastAsia"/>
              </w:rPr>
              <w:t>≧</w:t>
            </w:r>
            <w:r w:rsidRPr="00FE3940">
              <w:rPr>
                <w:rFonts w:eastAsia="標楷體"/>
              </w:rPr>
              <w:t>10</w:t>
            </w:r>
            <w:r w:rsidRPr="00FE3940">
              <w:rPr>
                <w:rFonts w:ascii="標楷體" w:eastAsia="標楷體" w:hAnsi="標楷體" w:hint="eastAsia"/>
              </w:rPr>
              <w:t>則以</w:t>
            </w:r>
            <w:r w:rsidRPr="00FE3940">
              <w:rPr>
                <w:rFonts w:eastAsia="標楷體"/>
              </w:rPr>
              <w:t>100%</w:t>
            </w:r>
            <w:r w:rsidRPr="00FE3940">
              <w:rPr>
                <w:rFonts w:ascii="標楷體" w:eastAsia="標楷體" w:hAnsi="標楷體" w:hint="eastAsia"/>
              </w:rPr>
              <w:t>計算。</w:t>
            </w:r>
          </w:p>
          <w:p w:rsidR="00673A40" w:rsidRPr="00FE3940" w:rsidRDefault="00673A40" w:rsidP="00673A40">
            <w:pPr>
              <w:ind w:leftChars="118" w:left="283" w:rightChars="67" w:right="161"/>
              <w:rPr>
                <w:rFonts w:ascii="標楷體" w:eastAsia="標楷體" w:hAnsi="標楷體"/>
                <w:bCs/>
              </w:rPr>
            </w:pPr>
            <w:r w:rsidRPr="00FE3940">
              <w:rPr>
                <w:rFonts w:eastAsia="標楷體"/>
                <w:u w:val="single"/>
              </w:rPr>
              <w:t>3</w:t>
            </w:r>
            <w:r w:rsidRPr="00FE3940">
              <w:rPr>
                <w:rFonts w:eastAsia="標楷體" w:hint="eastAsia"/>
                <w:u w:val="single"/>
              </w:rPr>
              <w:t>.</w:t>
            </w:r>
            <w:r w:rsidRPr="00FE3940">
              <w:rPr>
                <w:rFonts w:ascii="標楷體" w:eastAsia="標楷體" w:hAnsi="標楷體" w:hint="eastAsia"/>
              </w:rPr>
              <w:t>有五位及以上作者相同貢獻，以其排序之加權分數</w:t>
            </w:r>
            <w:r w:rsidRPr="00FE3940">
              <w:rPr>
                <w:rFonts w:eastAsia="標楷體"/>
              </w:rPr>
              <w:t>30%</w:t>
            </w:r>
            <w:r w:rsidRPr="00FE3940">
              <w:rPr>
                <w:rFonts w:ascii="標楷體" w:eastAsia="標楷體" w:hAnsi="標楷體" w:hint="eastAsia"/>
              </w:rPr>
              <w:t>計算。</w:t>
            </w:r>
          </w:p>
          <w:p w:rsidR="00673A40" w:rsidRPr="00FE3940" w:rsidRDefault="00673A40" w:rsidP="00673A40">
            <w:pPr>
              <w:tabs>
                <w:tab w:val="left" w:pos="540"/>
              </w:tabs>
              <w:snapToGrid w:val="0"/>
              <w:spacing w:beforeLines="50" w:before="180"/>
              <w:ind w:left="718" w:rightChars="67" w:right="161" w:hangingChars="299" w:hanging="718"/>
              <w:rPr>
                <w:rFonts w:eastAsia="標楷體" w:hAnsi="標楷體"/>
              </w:rPr>
            </w:pPr>
            <w:r w:rsidRPr="00FE3940">
              <w:rPr>
                <w:rFonts w:eastAsia="標楷體" w:hint="eastAsia"/>
              </w:rPr>
              <w:t>（二）</w:t>
            </w:r>
            <w:r w:rsidRPr="00FE3940">
              <w:rPr>
                <w:rFonts w:eastAsia="標楷體" w:hAnsi="標楷體"/>
              </w:rPr>
              <w:t>最近</w:t>
            </w:r>
            <w:r w:rsidRPr="00FE3940">
              <w:rPr>
                <w:rFonts w:eastAsia="標楷體" w:hAnsi="標楷體" w:hint="eastAsia"/>
              </w:rPr>
              <w:t>七</w:t>
            </w:r>
            <w:r w:rsidRPr="00FE3940">
              <w:rPr>
                <w:rFonts w:eastAsia="標楷體" w:hAnsi="標楷體"/>
              </w:rPr>
              <w:t>年本校產學</w:t>
            </w:r>
            <w:r w:rsidRPr="00FE3940">
              <w:rPr>
                <w:rFonts w:eastAsia="標楷體" w:hAnsi="標楷體" w:hint="eastAsia"/>
              </w:rPr>
              <w:t>營運處</w:t>
            </w:r>
            <w:r w:rsidRPr="00FE3940">
              <w:rPr>
                <w:rFonts w:eastAsia="標楷體" w:hAnsi="標楷體"/>
              </w:rPr>
              <w:t>承辦所獲</w:t>
            </w:r>
            <w:r w:rsidRPr="00FE3940">
              <w:rPr>
                <w:rFonts w:eastAsia="標楷體" w:hAnsi="標楷體" w:hint="eastAsia"/>
              </w:rPr>
              <w:t>取</w:t>
            </w:r>
            <w:r w:rsidRPr="00FE3940">
              <w:rPr>
                <w:rFonts w:eastAsia="標楷體" w:hAnsi="標楷體"/>
              </w:rPr>
              <w:t>發明專利權，</w:t>
            </w:r>
            <w:r w:rsidRPr="00FE3940">
              <w:rPr>
                <w:rFonts w:eastAsia="標楷體" w:hAnsi="標楷體" w:hint="eastAsia"/>
              </w:rPr>
              <w:t>每件以一</w:t>
            </w:r>
            <w:r w:rsidRPr="00FE3940">
              <w:rPr>
                <w:rFonts w:eastAsia="標楷體" w:hAnsi="標楷體"/>
              </w:rPr>
              <w:t>獲證國家為限</w:t>
            </w:r>
            <w:r w:rsidRPr="00FE3940">
              <w:rPr>
                <w:rFonts w:eastAsia="標楷體" w:hAnsi="標楷體" w:hint="eastAsia"/>
              </w:rPr>
              <w:t>。共同發明者依權益分配比例計算。</w:t>
            </w:r>
          </w:p>
          <w:tbl>
            <w:tblPr>
              <w:tblW w:w="6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87"/>
              <w:gridCol w:w="3035"/>
            </w:tblGrid>
            <w:tr w:rsidR="00673A40" w:rsidRPr="00FE3940" w:rsidTr="008C43E2">
              <w:trPr>
                <w:trHeight w:val="397"/>
                <w:jc w:val="center"/>
              </w:trPr>
              <w:tc>
                <w:tcPr>
                  <w:tcW w:w="3587" w:type="dxa"/>
                  <w:vAlign w:val="center"/>
                </w:tcPr>
                <w:p w:rsidR="00673A40" w:rsidRPr="00FE3940" w:rsidRDefault="00673A40" w:rsidP="002B6EF3">
                  <w:pPr>
                    <w:snapToGrid w:val="0"/>
                    <w:ind w:leftChars="150" w:left="360"/>
                    <w:jc w:val="center"/>
                    <w:rPr>
                      <w:rFonts w:ascii="Calibri" w:eastAsia="標楷體" w:hAnsi="Calibri"/>
                      <w:szCs w:val="22"/>
                    </w:rPr>
                  </w:pPr>
                  <w:r w:rsidRPr="00FE3940">
                    <w:rPr>
                      <w:rFonts w:ascii="Calibri" w:eastAsia="標楷體" w:hAnsi="標楷體"/>
                      <w:szCs w:val="22"/>
                    </w:rPr>
                    <w:t>獲證國家</w:t>
                  </w:r>
                </w:p>
              </w:tc>
              <w:tc>
                <w:tcPr>
                  <w:tcW w:w="3035" w:type="dxa"/>
                  <w:vAlign w:val="center"/>
                </w:tcPr>
                <w:p w:rsidR="00673A40" w:rsidRPr="00FE3940" w:rsidRDefault="00673A40" w:rsidP="002B6EF3">
                  <w:pPr>
                    <w:snapToGrid w:val="0"/>
                    <w:jc w:val="center"/>
                    <w:rPr>
                      <w:rFonts w:ascii="Calibri" w:eastAsia="標楷體" w:hAnsi="Calibri"/>
                      <w:szCs w:val="22"/>
                    </w:rPr>
                  </w:pPr>
                  <w:r w:rsidRPr="00FE3940">
                    <w:rPr>
                      <w:rFonts w:ascii="Calibri" w:eastAsia="標楷體" w:hAnsi="標楷體" w:hint="eastAsia"/>
                      <w:szCs w:val="22"/>
                    </w:rPr>
                    <w:t>每件分</w:t>
                  </w:r>
                  <w:r w:rsidRPr="00FE3940">
                    <w:rPr>
                      <w:rFonts w:ascii="Calibri" w:eastAsia="標楷體" w:hAnsi="標楷體"/>
                      <w:szCs w:val="22"/>
                    </w:rPr>
                    <w:t>數</w:t>
                  </w:r>
                </w:p>
              </w:tc>
            </w:tr>
            <w:tr w:rsidR="00673A40" w:rsidRPr="00FE3940" w:rsidTr="008C43E2">
              <w:trPr>
                <w:trHeight w:val="397"/>
                <w:jc w:val="center"/>
              </w:trPr>
              <w:tc>
                <w:tcPr>
                  <w:tcW w:w="3587" w:type="dxa"/>
                  <w:vAlign w:val="center"/>
                </w:tcPr>
                <w:p w:rsidR="00673A40" w:rsidRPr="00FE3940" w:rsidRDefault="00673A40" w:rsidP="002B6EF3">
                  <w:pPr>
                    <w:snapToGrid w:val="0"/>
                    <w:jc w:val="center"/>
                    <w:rPr>
                      <w:rFonts w:eastAsia="標楷體"/>
                      <w:szCs w:val="22"/>
                    </w:rPr>
                  </w:pPr>
                  <w:r w:rsidRPr="00FE3940">
                    <w:rPr>
                      <w:rFonts w:eastAsia="標楷體"/>
                      <w:szCs w:val="22"/>
                    </w:rPr>
                    <w:t>中華民國</w:t>
                  </w:r>
                </w:p>
              </w:tc>
              <w:tc>
                <w:tcPr>
                  <w:tcW w:w="3035" w:type="dxa"/>
                  <w:vAlign w:val="center"/>
                </w:tcPr>
                <w:p w:rsidR="00673A40" w:rsidRPr="00FE3940" w:rsidRDefault="00673A40" w:rsidP="002B6EF3">
                  <w:pPr>
                    <w:snapToGrid w:val="0"/>
                    <w:jc w:val="center"/>
                    <w:rPr>
                      <w:rFonts w:eastAsia="標楷體"/>
                      <w:szCs w:val="22"/>
                    </w:rPr>
                  </w:pPr>
                  <w:r w:rsidRPr="00FE3940">
                    <w:rPr>
                      <w:rFonts w:eastAsia="標楷體"/>
                      <w:szCs w:val="22"/>
                    </w:rPr>
                    <w:t>30</w:t>
                  </w:r>
                  <w:r w:rsidRPr="00FE3940">
                    <w:rPr>
                      <w:rFonts w:eastAsia="標楷體"/>
                      <w:szCs w:val="22"/>
                    </w:rPr>
                    <w:t>分</w:t>
                  </w:r>
                </w:p>
              </w:tc>
            </w:tr>
            <w:tr w:rsidR="00673A40" w:rsidRPr="00FE3940" w:rsidTr="008C43E2">
              <w:trPr>
                <w:trHeight w:val="397"/>
                <w:jc w:val="center"/>
              </w:trPr>
              <w:tc>
                <w:tcPr>
                  <w:tcW w:w="3587" w:type="dxa"/>
                  <w:vAlign w:val="center"/>
                </w:tcPr>
                <w:p w:rsidR="00673A40" w:rsidRPr="00FE3940" w:rsidRDefault="00673A40" w:rsidP="002B6EF3">
                  <w:pPr>
                    <w:snapToGrid w:val="0"/>
                    <w:jc w:val="center"/>
                    <w:rPr>
                      <w:rFonts w:eastAsia="標楷體"/>
                      <w:szCs w:val="22"/>
                    </w:rPr>
                  </w:pPr>
                  <w:r w:rsidRPr="00FE3940">
                    <w:rPr>
                      <w:rFonts w:eastAsia="標楷體"/>
                      <w:szCs w:val="22"/>
                    </w:rPr>
                    <w:t>日本、加拿大、中國</w:t>
                  </w:r>
                </w:p>
              </w:tc>
              <w:tc>
                <w:tcPr>
                  <w:tcW w:w="3035" w:type="dxa"/>
                  <w:vAlign w:val="center"/>
                </w:tcPr>
                <w:p w:rsidR="00673A40" w:rsidRPr="00FE3940" w:rsidRDefault="00673A40" w:rsidP="002B6EF3">
                  <w:pPr>
                    <w:snapToGrid w:val="0"/>
                    <w:jc w:val="center"/>
                    <w:rPr>
                      <w:rFonts w:eastAsia="標楷體"/>
                      <w:szCs w:val="22"/>
                    </w:rPr>
                  </w:pPr>
                  <w:r w:rsidRPr="00FE3940">
                    <w:rPr>
                      <w:rFonts w:eastAsia="標楷體"/>
                      <w:szCs w:val="22"/>
                    </w:rPr>
                    <w:t>60</w:t>
                  </w:r>
                  <w:r w:rsidRPr="00FE3940">
                    <w:rPr>
                      <w:rFonts w:eastAsia="標楷體"/>
                      <w:szCs w:val="22"/>
                    </w:rPr>
                    <w:t>分</w:t>
                  </w:r>
                </w:p>
              </w:tc>
            </w:tr>
            <w:tr w:rsidR="00673A40" w:rsidRPr="00FE3940" w:rsidTr="008C43E2">
              <w:trPr>
                <w:trHeight w:val="397"/>
                <w:jc w:val="center"/>
              </w:trPr>
              <w:tc>
                <w:tcPr>
                  <w:tcW w:w="3587" w:type="dxa"/>
                  <w:vAlign w:val="center"/>
                </w:tcPr>
                <w:p w:rsidR="00673A40" w:rsidRPr="00FE3940" w:rsidRDefault="00673A40" w:rsidP="002B6EF3">
                  <w:pPr>
                    <w:snapToGrid w:val="0"/>
                    <w:jc w:val="center"/>
                    <w:rPr>
                      <w:rFonts w:eastAsia="標楷體"/>
                      <w:szCs w:val="22"/>
                    </w:rPr>
                  </w:pPr>
                  <w:r w:rsidRPr="00FE3940">
                    <w:rPr>
                      <w:rFonts w:eastAsia="標楷體"/>
                      <w:szCs w:val="22"/>
                    </w:rPr>
                    <w:t>美國、歐盟</w:t>
                  </w:r>
                </w:p>
              </w:tc>
              <w:tc>
                <w:tcPr>
                  <w:tcW w:w="3035" w:type="dxa"/>
                  <w:vAlign w:val="center"/>
                </w:tcPr>
                <w:p w:rsidR="00673A40" w:rsidRPr="00FE3940" w:rsidRDefault="00673A40" w:rsidP="002B6EF3">
                  <w:pPr>
                    <w:snapToGrid w:val="0"/>
                    <w:jc w:val="center"/>
                    <w:rPr>
                      <w:rFonts w:eastAsia="標楷體"/>
                      <w:szCs w:val="22"/>
                    </w:rPr>
                  </w:pPr>
                  <w:r w:rsidRPr="00FE3940">
                    <w:rPr>
                      <w:rFonts w:eastAsia="標楷體"/>
                      <w:szCs w:val="22"/>
                    </w:rPr>
                    <w:t>80</w:t>
                  </w:r>
                  <w:r w:rsidRPr="00FE3940">
                    <w:rPr>
                      <w:rFonts w:eastAsia="標楷體"/>
                      <w:szCs w:val="22"/>
                    </w:rPr>
                    <w:t>分</w:t>
                  </w:r>
                </w:p>
              </w:tc>
            </w:tr>
            <w:tr w:rsidR="00673A40" w:rsidRPr="00FE3940" w:rsidTr="008C43E2">
              <w:trPr>
                <w:trHeight w:val="397"/>
                <w:jc w:val="center"/>
              </w:trPr>
              <w:tc>
                <w:tcPr>
                  <w:tcW w:w="3587" w:type="dxa"/>
                  <w:vAlign w:val="center"/>
                </w:tcPr>
                <w:p w:rsidR="00673A40" w:rsidRPr="00FE3940" w:rsidRDefault="00673A40" w:rsidP="002B6EF3">
                  <w:pPr>
                    <w:snapToGrid w:val="0"/>
                    <w:jc w:val="center"/>
                    <w:rPr>
                      <w:rFonts w:eastAsia="標楷體"/>
                      <w:szCs w:val="22"/>
                    </w:rPr>
                  </w:pPr>
                  <w:r w:rsidRPr="00FE3940">
                    <w:rPr>
                      <w:rFonts w:eastAsia="標楷體"/>
                      <w:szCs w:val="22"/>
                    </w:rPr>
                    <w:t>其他國家</w:t>
                  </w:r>
                </w:p>
              </w:tc>
              <w:tc>
                <w:tcPr>
                  <w:tcW w:w="3035" w:type="dxa"/>
                  <w:vAlign w:val="center"/>
                </w:tcPr>
                <w:p w:rsidR="00673A40" w:rsidRPr="00FE3940" w:rsidRDefault="00673A40" w:rsidP="002B6EF3">
                  <w:pPr>
                    <w:snapToGrid w:val="0"/>
                    <w:jc w:val="center"/>
                    <w:rPr>
                      <w:rFonts w:eastAsia="標楷體"/>
                      <w:szCs w:val="22"/>
                    </w:rPr>
                  </w:pPr>
                  <w:r w:rsidRPr="00FE3940">
                    <w:rPr>
                      <w:rFonts w:eastAsia="標楷體"/>
                      <w:szCs w:val="22"/>
                    </w:rPr>
                    <w:t>40</w:t>
                  </w:r>
                  <w:r w:rsidRPr="00FE3940">
                    <w:rPr>
                      <w:rFonts w:eastAsia="標楷體"/>
                      <w:szCs w:val="22"/>
                    </w:rPr>
                    <w:t>分</w:t>
                  </w:r>
                </w:p>
              </w:tc>
            </w:tr>
          </w:tbl>
          <w:p w:rsidR="00673A40" w:rsidRPr="00FE3940" w:rsidRDefault="00673A40" w:rsidP="00673A40">
            <w:pPr>
              <w:snapToGrid w:val="0"/>
              <w:ind w:left="360" w:hangingChars="150" w:hanging="360"/>
              <w:rPr>
                <w:rFonts w:eastAsia="標楷體"/>
              </w:rPr>
            </w:pPr>
          </w:p>
          <w:p w:rsidR="00673A40" w:rsidRPr="00FE3940" w:rsidRDefault="00673A40" w:rsidP="00673A40">
            <w:pPr>
              <w:snapToGrid w:val="0"/>
              <w:ind w:left="360" w:hangingChars="150" w:hanging="360"/>
              <w:rPr>
                <w:rFonts w:eastAsia="標楷體"/>
              </w:rPr>
            </w:pPr>
            <w:r w:rsidRPr="00FE3940">
              <w:rPr>
                <w:rFonts w:eastAsia="標楷體"/>
              </w:rPr>
              <w:t>3</w:t>
            </w:r>
            <w:r w:rsidRPr="00FE3940">
              <w:rPr>
                <w:rFonts w:eastAsia="標楷體"/>
              </w:rPr>
              <w:t>、最近七年本校產學營運處承辦完成之技術移轉</w:t>
            </w:r>
            <w:r w:rsidRPr="00FE3940">
              <w:rPr>
                <w:rFonts w:eastAsia="標楷體"/>
              </w:rPr>
              <w:t>/</w:t>
            </w:r>
            <w:r w:rsidRPr="00FE3940">
              <w:rPr>
                <w:rFonts w:eastAsia="標楷體"/>
              </w:rPr>
              <w:t>授權，依累積實收總金額計分。共同發明者，依權益分配比例計算。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7"/>
              <w:gridCol w:w="3072"/>
            </w:tblGrid>
            <w:tr w:rsidR="00673A40" w:rsidRPr="00FE3940" w:rsidTr="008C43E2">
              <w:trPr>
                <w:trHeight w:val="397"/>
                <w:jc w:val="center"/>
              </w:trPr>
              <w:tc>
                <w:tcPr>
                  <w:tcW w:w="3597" w:type="dxa"/>
                  <w:tcBorders>
                    <w:bottom w:val="single" w:sz="4" w:space="0" w:color="auto"/>
                  </w:tcBorders>
                  <w:vAlign w:val="center"/>
                </w:tcPr>
                <w:p w:rsidR="00673A40" w:rsidRPr="00FE3940" w:rsidRDefault="00673A40" w:rsidP="002B6EF3">
                  <w:pPr>
                    <w:snapToGrid w:val="0"/>
                    <w:jc w:val="center"/>
                    <w:rPr>
                      <w:rFonts w:eastAsia="標楷體"/>
                      <w:szCs w:val="22"/>
                    </w:rPr>
                  </w:pPr>
                  <w:r w:rsidRPr="00FE3940">
                    <w:rPr>
                      <w:rFonts w:eastAsia="標楷體"/>
                      <w:szCs w:val="22"/>
                    </w:rPr>
                    <w:t>技轉</w:t>
                  </w:r>
                  <w:r w:rsidRPr="00FE3940">
                    <w:rPr>
                      <w:rFonts w:eastAsia="標楷體"/>
                      <w:szCs w:val="22"/>
                    </w:rPr>
                    <w:t>/</w:t>
                  </w:r>
                  <w:r w:rsidRPr="00FE3940">
                    <w:rPr>
                      <w:rFonts w:eastAsia="標楷體"/>
                      <w:szCs w:val="22"/>
                    </w:rPr>
                    <w:t>授權總金額</w:t>
                  </w:r>
                </w:p>
              </w:tc>
              <w:tc>
                <w:tcPr>
                  <w:tcW w:w="3072" w:type="dxa"/>
                  <w:tcBorders>
                    <w:bottom w:val="single" w:sz="4" w:space="0" w:color="auto"/>
                  </w:tcBorders>
                  <w:vAlign w:val="center"/>
                </w:tcPr>
                <w:p w:rsidR="00673A40" w:rsidRPr="00FE3940" w:rsidRDefault="00673A40" w:rsidP="002B6EF3">
                  <w:pPr>
                    <w:snapToGrid w:val="0"/>
                    <w:jc w:val="center"/>
                    <w:rPr>
                      <w:rFonts w:eastAsia="標楷體"/>
                      <w:szCs w:val="22"/>
                    </w:rPr>
                  </w:pPr>
                  <w:r w:rsidRPr="00FE3940">
                    <w:rPr>
                      <w:rFonts w:eastAsia="標楷體"/>
                      <w:szCs w:val="22"/>
                    </w:rPr>
                    <w:t>分數</w:t>
                  </w:r>
                </w:p>
              </w:tc>
            </w:tr>
            <w:tr w:rsidR="00673A40" w:rsidRPr="00FE3940" w:rsidTr="008C43E2">
              <w:trPr>
                <w:trHeight w:val="397"/>
                <w:jc w:val="center"/>
              </w:trPr>
              <w:tc>
                <w:tcPr>
                  <w:tcW w:w="3597" w:type="dxa"/>
                  <w:vAlign w:val="center"/>
                </w:tcPr>
                <w:p w:rsidR="00673A40" w:rsidRPr="00FE3940" w:rsidRDefault="00673A40" w:rsidP="002B6EF3">
                  <w:pPr>
                    <w:snapToGrid w:val="0"/>
                    <w:jc w:val="center"/>
                    <w:rPr>
                      <w:rFonts w:eastAsia="標楷體"/>
                      <w:szCs w:val="22"/>
                    </w:rPr>
                  </w:pPr>
                  <w:r w:rsidRPr="00FE3940">
                    <w:rPr>
                      <w:rFonts w:eastAsia="標楷體"/>
                      <w:szCs w:val="22"/>
                    </w:rPr>
                    <w:t>25-50</w:t>
                  </w:r>
                  <w:r w:rsidRPr="00FE3940">
                    <w:rPr>
                      <w:rFonts w:eastAsia="標楷體"/>
                      <w:szCs w:val="22"/>
                    </w:rPr>
                    <w:t>萬元（含</w:t>
                  </w:r>
                  <w:r w:rsidRPr="00FE3940">
                    <w:rPr>
                      <w:rFonts w:eastAsia="標楷體"/>
                      <w:szCs w:val="22"/>
                    </w:rPr>
                    <w:t>25</w:t>
                  </w:r>
                  <w:r w:rsidRPr="00FE3940">
                    <w:rPr>
                      <w:rFonts w:eastAsia="標楷體"/>
                      <w:szCs w:val="22"/>
                    </w:rPr>
                    <w:t>萬元）</w:t>
                  </w:r>
                </w:p>
              </w:tc>
              <w:tc>
                <w:tcPr>
                  <w:tcW w:w="3072" w:type="dxa"/>
                  <w:vAlign w:val="center"/>
                </w:tcPr>
                <w:p w:rsidR="00673A40" w:rsidRPr="00FE3940" w:rsidRDefault="00673A40" w:rsidP="002B6EF3">
                  <w:pPr>
                    <w:snapToGrid w:val="0"/>
                    <w:jc w:val="center"/>
                    <w:rPr>
                      <w:rFonts w:eastAsia="標楷體"/>
                      <w:szCs w:val="22"/>
                    </w:rPr>
                  </w:pPr>
                  <w:r w:rsidRPr="00FE3940">
                    <w:rPr>
                      <w:rFonts w:eastAsia="標楷體"/>
                      <w:szCs w:val="22"/>
                    </w:rPr>
                    <w:t>30</w:t>
                  </w:r>
                  <w:r w:rsidRPr="00FE3940">
                    <w:rPr>
                      <w:rFonts w:eastAsia="標楷體"/>
                      <w:szCs w:val="22"/>
                    </w:rPr>
                    <w:t>分</w:t>
                  </w:r>
                </w:p>
              </w:tc>
            </w:tr>
            <w:tr w:rsidR="00673A40" w:rsidRPr="00FE3940" w:rsidTr="008C43E2">
              <w:trPr>
                <w:trHeight w:val="397"/>
                <w:jc w:val="center"/>
              </w:trPr>
              <w:tc>
                <w:tcPr>
                  <w:tcW w:w="3597" w:type="dxa"/>
                  <w:vAlign w:val="center"/>
                </w:tcPr>
                <w:p w:rsidR="00673A40" w:rsidRPr="00FE3940" w:rsidRDefault="00673A40" w:rsidP="002B6EF3">
                  <w:pPr>
                    <w:snapToGrid w:val="0"/>
                    <w:jc w:val="center"/>
                    <w:rPr>
                      <w:rFonts w:eastAsia="標楷體"/>
                      <w:szCs w:val="22"/>
                    </w:rPr>
                  </w:pPr>
                  <w:r w:rsidRPr="00FE3940">
                    <w:rPr>
                      <w:rFonts w:eastAsia="標楷體"/>
                      <w:szCs w:val="22"/>
                    </w:rPr>
                    <w:t>50-100</w:t>
                  </w:r>
                  <w:r w:rsidRPr="00FE3940">
                    <w:rPr>
                      <w:rFonts w:eastAsia="標楷體"/>
                      <w:szCs w:val="22"/>
                    </w:rPr>
                    <w:t>萬元（含</w:t>
                  </w:r>
                  <w:r w:rsidRPr="00FE3940">
                    <w:rPr>
                      <w:rFonts w:eastAsia="標楷體"/>
                      <w:szCs w:val="22"/>
                    </w:rPr>
                    <w:t>50</w:t>
                  </w:r>
                  <w:r w:rsidRPr="00FE3940">
                    <w:rPr>
                      <w:rFonts w:eastAsia="標楷體"/>
                      <w:szCs w:val="22"/>
                    </w:rPr>
                    <w:t>萬元）</w:t>
                  </w:r>
                </w:p>
              </w:tc>
              <w:tc>
                <w:tcPr>
                  <w:tcW w:w="3072" w:type="dxa"/>
                  <w:vAlign w:val="center"/>
                </w:tcPr>
                <w:p w:rsidR="00673A40" w:rsidRPr="00FE3940" w:rsidRDefault="00673A40" w:rsidP="002B6EF3">
                  <w:pPr>
                    <w:snapToGrid w:val="0"/>
                    <w:jc w:val="center"/>
                    <w:rPr>
                      <w:rFonts w:eastAsia="標楷體"/>
                      <w:szCs w:val="22"/>
                    </w:rPr>
                  </w:pPr>
                  <w:r w:rsidRPr="00FE3940">
                    <w:rPr>
                      <w:rFonts w:eastAsia="標楷體"/>
                      <w:szCs w:val="22"/>
                    </w:rPr>
                    <w:t>40</w:t>
                  </w:r>
                  <w:r w:rsidRPr="00FE3940">
                    <w:rPr>
                      <w:rFonts w:eastAsia="標楷體"/>
                      <w:szCs w:val="22"/>
                    </w:rPr>
                    <w:t>分</w:t>
                  </w:r>
                </w:p>
              </w:tc>
            </w:tr>
            <w:tr w:rsidR="00673A40" w:rsidRPr="00FE3940" w:rsidTr="008C43E2">
              <w:trPr>
                <w:trHeight w:val="397"/>
                <w:jc w:val="center"/>
              </w:trPr>
              <w:tc>
                <w:tcPr>
                  <w:tcW w:w="3597" w:type="dxa"/>
                  <w:vAlign w:val="center"/>
                </w:tcPr>
                <w:p w:rsidR="00673A40" w:rsidRPr="00FE3940" w:rsidRDefault="00673A40" w:rsidP="002B6EF3">
                  <w:pPr>
                    <w:snapToGrid w:val="0"/>
                    <w:jc w:val="center"/>
                    <w:rPr>
                      <w:rFonts w:eastAsia="標楷體"/>
                      <w:szCs w:val="22"/>
                    </w:rPr>
                  </w:pPr>
                  <w:r w:rsidRPr="00FE3940">
                    <w:rPr>
                      <w:rFonts w:eastAsia="標楷體"/>
                      <w:szCs w:val="22"/>
                    </w:rPr>
                    <w:t>100</w:t>
                  </w:r>
                  <w:r w:rsidRPr="00FE3940">
                    <w:rPr>
                      <w:rFonts w:eastAsia="標楷體"/>
                      <w:szCs w:val="22"/>
                    </w:rPr>
                    <w:t>萬元以上（含</w:t>
                  </w:r>
                  <w:r w:rsidRPr="00FE3940">
                    <w:rPr>
                      <w:rFonts w:eastAsia="標楷體"/>
                      <w:szCs w:val="22"/>
                    </w:rPr>
                    <w:t>100</w:t>
                  </w:r>
                  <w:r w:rsidRPr="00FE3940">
                    <w:rPr>
                      <w:rFonts w:eastAsia="標楷體"/>
                      <w:szCs w:val="22"/>
                    </w:rPr>
                    <w:t>萬元）</w:t>
                  </w:r>
                </w:p>
              </w:tc>
              <w:tc>
                <w:tcPr>
                  <w:tcW w:w="3072" w:type="dxa"/>
                  <w:vAlign w:val="center"/>
                </w:tcPr>
                <w:p w:rsidR="00673A40" w:rsidRPr="00FE3940" w:rsidRDefault="00673A40" w:rsidP="002B6EF3">
                  <w:pPr>
                    <w:snapToGrid w:val="0"/>
                    <w:jc w:val="center"/>
                    <w:rPr>
                      <w:rFonts w:eastAsia="標楷體"/>
                      <w:szCs w:val="22"/>
                    </w:rPr>
                  </w:pPr>
                  <w:r w:rsidRPr="00FE3940">
                    <w:rPr>
                      <w:rFonts w:eastAsia="標楷體"/>
                      <w:szCs w:val="22"/>
                    </w:rPr>
                    <w:t>50</w:t>
                  </w:r>
                  <w:r w:rsidRPr="00FE3940">
                    <w:rPr>
                      <w:rFonts w:eastAsia="標楷體"/>
                      <w:szCs w:val="22"/>
                    </w:rPr>
                    <w:t>分</w:t>
                  </w:r>
                </w:p>
              </w:tc>
            </w:tr>
          </w:tbl>
          <w:p w:rsidR="00673A40" w:rsidRPr="00FE3940" w:rsidRDefault="00673A40" w:rsidP="00673A40">
            <w:pPr>
              <w:rPr>
                <w:rFonts w:eastAsia="標楷體"/>
                <w:bCs/>
              </w:rPr>
            </w:pPr>
          </w:p>
          <w:p w:rsidR="00673A40" w:rsidRPr="00FE3940" w:rsidRDefault="00673A40" w:rsidP="00673A40">
            <w:pPr>
              <w:snapToGrid w:val="0"/>
              <w:ind w:left="360" w:hangingChars="150" w:hanging="360"/>
              <w:rPr>
                <w:rFonts w:eastAsia="標楷體"/>
              </w:rPr>
            </w:pPr>
            <w:r w:rsidRPr="00FE3940">
              <w:rPr>
                <w:rFonts w:eastAsia="標楷體"/>
              </w:rPr>
              <w:t>4</w:t>
            </w:r>
            <w:r w:rsidRPr="00FE3940">
              <w:rPr>
                <w:rFonts w:eastAsia="標楷體"/>
              </w:rPr>
              <w:t>、</w:t>
            </w:r>
            <w:r w:rsidRPr="00FE3940">
              <w:rPr>
                <w:rFonts w:eastAsia="標楷體" w:hAnsi="標楷體"/>
              </w:rPr>
              <w:t>最近</w:t>
            </w:r>
            <w:r w:rsidRPr="00FE3940">
              <w:rPr>
                <w:rFonts w:eastAsia="標楷體" w:hAnsi="標楷體" w:hint="eastAsia"/>
              </w:rPr>
              <w:t>七</w:t>
            </w:r>
            <w:r w:rsidRPr="00FE3940">
              <w:rPr>
                <w:rFonts w:eastAsia="標楷體" w:hAnsi="標楷體"/>
              </w:rPr>
              <w:t>年</w:t>
            </w:r>
            <w:r w:rsidRPr="00FE3940">
              <w:rPr>
                <w:rFonts w:eastAsia="標楷體"/>
              </w:rPr>
              <w:t>本校產學</w:t>
            </w:r>
            <w:r w:rsidRPr="00FE3940">
              <w:rPr>
                <w:rFonts w:eastAsia="標楷體" w:hint="eastAsia"/>
              </w:rPr>
              <w:t>營運處</w:t>
            </w:r>
            <w:r w:rsidRPr="00FE3940">
              <w:rPr>
                <w:rFonts w:eastAsia="標楷體"/>
              </w:rPr>
              <w:t>承辦而獲得之產學合作</w:t>
            </w:r>
            <w:r w:rsidRPr="00FE3940">
              <w:rPr>
                <w:rFonts w:ascii="標楷體" w:eastAsia="標楷體" w:hAnsi="標楷體"/>
              </w:rPr>
              <w:t>（含委託研究）</w:t>
            </w:r>
            <w:r w:rsidRPr="00FE3940">
              <w:rPr>
                <w:rFonts w:eastAsia="標楷體"/>
              </w:rPr>
              <w:t>，以每案金額計點</w:t>
            </w:r>
            <w:r w:rsidRPr="00FE3940">
              <w:rPr>
                <w:rFonts w:eastAsia="標楷體" w:hint="eastAsia"/>
              </w:rPr>
              <w:t>。共同合作案之子計畫主持人以子計畫金額計點。</w:t>
            </w:r>
          </w:p>
          <w:tbl>
            <w:tblPr>
              <w:tblW w:w="6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06"/>
              <w:gridCol w:w="2833"/>
            </w:tblGrid>
            <w:tr w:rsidR="00673A40" w:rsidRPr="00FE3940" w:rsidTr="008C43E2">
              <w:trPr>
                <w:trHeight w:val="397"/>
                <w:jc w:val="center"/>
              </w:trPr>
              <w:tc>
                <w:tcPr>
                  <w:tcW w:w="3806" w:type="dxa"/>
                  <w:vAlign w:val="center"/>
                </w:tcPr>
                <w:p w:rsidR="00673A40" w:rsidRPr="00FE3940" w:rsidRDefault="00673A40" w:rsidP="002B6EF3">
                  <w:pPr>
                    <w:spacing w:line="360" w:lineRule="exact"/>
                    <w:jc w:val="center"/>
                    <w:rPr>
                      <w:rFonts w:ascii="Calibri" w:eastAsia="標楷體" w:hAnsi="Calibri"/>
                      <w:szCs w:val="22"/>
                    </w:rPr>
                  </w:pPr>
                  <w:r w:rsidRPr="00FE3940">
                    <w:rPr>
                      <w:rFonts w:ascii="Calibri" w:eastAsia="標楷體" w:hAnsi="標楷體"/>
                      <w:szCs w:val="22"/>
                    </w:rPr>
                    <w:t>產學合作金額</w:t>
                  </w:r>
                </w:p>
              </w:tc>
              <w:tc>
                <w:tcPr>
                  <w:tcW w:w="2833" w:type="dxa"/>
                  <w:vAlign w:val="center"/>
                </w:tcPr>
                <w:p w:rsidR="00673A40" w:rsidRPr="00FE3940" w:rsidRDefault="00673A40" w:rsidP="002B6EF3">
                  <w:pPr>
                    <w:spacing w:line="360" w:lineRule="exact"/>
                    <w:jc w:val="center"/>
                    <w:rPr>
                      <w:rFonts w:ascii="Calibri" w:eastAsia="標楷體" w:hAnsi="Calibri"/>
                      <w:szCs w:val="22"/>
                    </w:rPr>
                  </w:pPr>
                  <w:r w:rsidRPr="00FE3940">
                    <w:rPr>
                      <w:rFonts w:ascii="Calibri" w:eastAsia="標楷體" w:hAnsi="標楷體" w:hint="eastAsia"/>
                      <w:szCs w:val="22"/>
                    </w:rPr>
                    <w:t>分</w:t>
                  </w:r>
                  <w:r w:rsidRPr="00FE3940">
                    <w:rPr>
                      <w:rFonts w:ascii="Calibri" w:eastAsia="標楷體" w:hAnsi="標楷體"/>
                      <w:szCs w:val="22"/>
                    </w:rPr>
                    <w:t>數</w:t>
                  </w:r>
                </w:p>
              </w:tc>
            </w:tr>
            <w:tr w:rsidR="00673A40" w:rsidRPr="00FE3940" w:rsidTr="008C43E2">
              <w:trPr>
                <w:trHeight w:val="397"/>
                <w:jc w:val="center"/>
              </w:trPr>
              <w:tc>
                <w:tcPr>
                  <w:tcW w:w="3806" w:type="dxa"/>
                  <w:vAlign w:val="center"/>
                </w:tcPr>
                <w:p w:rsidR="00673A40" w:rsidRPr="00FE3940" w:rsidRDefault="00673A40" w:rsidP="002B6EF3">
                  <w:pPr>
                    <w:spacing w:line="360" w:lineRule="atLeast"/>
                    <w:jc w:val="center"/>
                    <w:rPr>
                      <w:rFonts w:eastAsia="標楷體"/>
                      <w:szCs w:val="22"/>
                    </w:rPr>
                  </w:pPr>
                  <w:r w:rsidRPr="00FE3940">
                    <w:rPr>
                      <w:rFonts w:eastAsia="標楷體"/>
                      <w:szCs w:val="22"/>
                    </w:rPr>
                    <w:t>100-200</w:t>
                  </w:r>
                  <w:r w:rsidRPr="00FE3940">
                    <w:rPr>
                      <w:rFonts w:eastAsia="標楷體"/>
                      <w:szCs w:val="22"/>
                    </w:rPr>
                    <w:t>萬元（含</w:t>
                  </w:r>
                  <w:r w:rsidRPr="00FE3940">
                    <w:rPr>
                      <w:rFonts w:eastAsia="標楷體"/>
                      <w:szCs w:val="22"/>
                    </w:rPr>
                    <w:t>100</w:t>
                  </w:r>
                  <w:r w:rsidRPr="00FE3940">
                    <w:rPr>
                      <w:rFonts w:eastAsia="標楷體"/>
                      <w:szCs w:val="22"/>
                    </w:rPr>
                    <w:t>萬元）</w:t>
                  </w:r>
                </w:p>
              </w:tc>
              <w:tc>
                <w:tcPr>
                  <w:tcW w:w="2833" w:type="dxa"/>
                </w:tcPr>
                <w:p w:rsidR="00673A40" w:rsidRPr="00FE3940" w:rsidRDefault="00673A40" w:rsidP="002B6EF3">
                  <w:pPr>
                    <w:spacing w:line="360" w:lineRule="exact"/>
                    <w:ind w:leftChars="18" w:left="43"/>
                    <w:jc w:val="center"/>
                    <w:rPr>
                      <w:rFonts w:eastAsia="標楷體"/>
                    </w:rPr>
                  </w:pPr>
                  <w:r w:rsidRPr="00FE3940">
                    <w:rPr>
                      <w:rFonts w:eastAsia="標楷體"/>
                    </w:rPr>
                    <w:t>15</w:t>
                  </w:r>
                  <w:r w:rsidRPr="00FE3940">
                    <w:rPr>
                      <w:rFonts w:eastAsia="標楷體"/>
                    </w:rPr>
                    <w:t>分</w:t>
                  </w:r>
                </w:p>
              </w:tc>
            </w:tr>
            <w:tr w:rsidR="00673A40" w:rsidRPr="00FE3940" w:rsidTr="008C43E2">
              <w:trPr>
                <w:trHeight w:val="397"/>
                <w:jc w:val="center"/>
              </w:trPr>
              <w:tc>
                <w:tcPr>
                  <w:tcW w:w="3806" w:type="dxa"/>
                  <w:vAlign w:val="center"/>
                </w:tcPr>
                <w:p w:rsidR="00673A40" w:rsidRPr="00FE3940" w:rsidRDefault="00673A40" w:rsidP="002B6EF3">
                  <w:pPr>
                    <w:spacing w:line="360" w:lineRule="atLeast"/>
                    <w:jc w:val="center"/>
                    <w:rPr>
                      <w:rFonts w:eastAsia="標楷體"/>
                      <w:szCs w:val="22"/>
                    </w:rPr>
                  </w:pPr>
                  <w:r w:rsidRPr="00FE3940">
                    <w:rPr>
                      <w:rFonts w:eastAsia="標楷體"/>
                      <w:szCs w:val="22"/>
                    </w:rPr>
                    <w:t>200-300</w:t>
                  </w:r>
                  <w:r w:rsidRPr="00FE3940">
                    <w:rPr>
                      <w:rFonts w:eastAsia="標楷體"/>
                      <w:szCs w:val="22"/>
                    </w:rPr>
                    <w:t>萬元（含</w:t>
                  </w:r>
                  <w:r w:rsidRPr="00FE3940">
                    <w:rPr>
                      <w:rFonts w:eastAsia="標楷體"/>
                      <w:szCs w:val="22"/>
                    </w:rPr>
                    <w:t>200</w:t>
                  </w:r>
                  <w:r w:rsidRPr="00FE3940">
                    <w:rPr>
                      <w:rFonts w:eastAsia="標楷體"/>
                      <w:szCs w:val="22"/>
                    </w:rPr>
                    <w:t>萬元）</w:t>
                  </w:r>
                </w:p>
              </w:tc>
              <w:tc>
                <w:tcPr>
                  <w:tcW w:w="2833" w:type="dxa"/>
                </w:tcPr>
                <w:p w:rsidR="00673A40" w:rsidRPr="00FE3940" w:rsidRDefault="00673A40" w:rsidP="002B6EF3">
                  <w:pPr>
                    <w:spacing w:line="360" w:lineRule="exact"/>
                    <w:ind w:leftChars="18" w:left="43"/>
                    <w:jc w:val="center"/>
                    <w:rPr>
                      <w:rFonts w:eastAsia="標楷體"/>
                    </w:rPr>
                  </w:pPr>
                  <w:r w:rsidRPr="00FE3940">
                    <w:rPr>
                      <w:rFonts w:eastAsia="標楷體"/>
                    </w:rPr>
                    <w:t>20</w:t>
                  </w:r>
                  <w:r w:rsidRPr="00FE3940">
                    <w:rPr>
                      <w:rFonts w:eastAsia="標楷體"/>
                    </w:rPr>
                    <w:t>分</w:t>
                  </w:r>
                </w:p>
              </w:tc>
            </w:tr>
            <w:tr w:rsidR="00673A40" w:rsidRPr="00FE3940" w:rsidTr="008C43E2">
              <w:trPr>
                <w:trHeight w:val="397"/>
                <w:jc w:val="center"/>
              </w:trPr>
              <w:tc>
                <w:tcPr>
                  <w:tcW w:w="3806" w:type="dxa"/>
                  <w:vAlign w:val="center"/>
                </w:tcPr>
                <w:p w:rsidR="00673A40" w:rsidRPr="00FE3940" w:rsidRDefault="00673A40" w:rsidP="002B6EF3">
                  <w:pPr>
                    <w:spacing w:line="360" w:lineRule="atLeast"/>
                    <w:jc w:val="center"/>
                    <w:rPr>
                      <w:rFonts w:eastAsia="標楷體"/>
                      <w:szCs w:val="22"/>
                    </w:rPr>
                  </w:pPr>
                  <w:r w:rsidRPr="00FE3940">
                    <w:rPr>
                      <w:rFonts w:eastAsia="標楷體"/>
                      <w:szCs w:val="22"/>
                    </w:rPr>
                    <w:t>300-500</w:t>
                  </w:r>
                  <w:r w:rsidRPr="00FE3940">
                    <w:rPr>
                      <w:rFonts w:eastAsia="標楷體"/>
                      <w:szCs w:val="22"/>
                    </w:rPr>
                    <w:t>萬元（含</w:t>
                  </w:r>
                  <w:r w:rsidRPr="00FE3940">
                    <w:rPr>
                      <w:rFonts w:eastAsia="標楷體"/>
                      <w:szCs w:val="22"/>
                    </w:rPr>
                    <w:t>300</w:t>
                  </w:r>
                  <w:r w:rsidRPr="00FE3940">
                    <w:rPr>
                      <w:rFonts w:eastAsia="標楷體"/>
                      <w:szCs w:val="22"/>
                    </w:rPr>
                    <w:t>萬元）</w:t>
                  </w:r>
                </w:p>
              </w:tc>
              <w:tc>
                <w:tcPr>
                  <w:tcW w:w="2833" w:type="dxa"/>
                </w:tcPr>
                <w:p w:rsidR="00673A40" w:rsidRPr="00FE3940" w:rsidRDefault="00673A40" w:rsidP="002B6EF3">
                  <w:pPr>
                    <w:spacing w:line="360" w:lineRule="exact"/>
                    <w:ind w:leftChars="18" w:left="43"/>
                    <w:jc w:val="center"/>
                    <w:rPr>
                      <w:rFonts w:eastAsia="標楷體"/>
                    </w:rPr>
                  </w:pPr>
                  <w:r w:rsidRPr="00FE3940">
                    <w:rPr>
                      <w:rFonts w:eastAsia="標楷體"/>
                    </w:rPr>
                    <w:t>30</w:t>
                  </w:r>
                  <w:r w:rsidRPr="00FE3940">
                    <w:rPr>
                      <w:rFonts w:eastAsia="標楷體"/>
                    </w:rPr>
                    <w:t>分</w:t>
                  </w:r>
                </w:p>
              </w:tc>
            </w:tr>
            <w:tr w:rsidR="00673A40" w:rsidRPr="00FE3940" w:rsidTr="008C43E2">
              <w:trPr>
                <w:trHeight w:val="397"/>
                <w:jc w:val="center"/>
              </w:trPr>
              <w:tc>
                <w:tcPr>
                  <w:tcW w:w="3806" w:type="dxa"/>
                  <w:vAlign w:val="center"/>
                </w:tcPr>
                <w:p w:rsidR="00673A40" w:rsidRPr="00FE3940" w:rsidRDefault="00673A40" w:rsidP="002B6EF3">
                  <w:pPr>
                    <w:spacing w:line="360" w:lineRule="atLeast"/>
                    <w:jc w:val="center"/>
                    <w:rPr>
                      <w:rFonts w:eastAsia="標楷體"/>
                      <w:szCs w:val="22"/>
                    </w:rPr>
                  </w:pPr>
                  <w:r w:rsidRPr="00FE3940">
                    <w:rPr>
                      <w:rFonts w:eastAsia="標楷體"/>
                      <w:szCs w:val="22"/>
                    </w:rPr>
                    <w:t>500-1,000</w:t>
                  </w:r>
                  <w:r w:rsidRPr="00FE3940">
                    <w:rPr>
                      <w:rFonts w:eastAsia="標楷體"/>
                      <w:szCs w:val="22"/>
                    </w:rPr>
                    <w:t>萬元（含</w:t>
                  </w:r>
                  <w:r w:rsidRPr="00FE3940">
                    <w:rPr>
                      <w:rFonts w:eastAsia="標楷體"/>
                      <w:szCs w:val="22"/>
                    </w:rPr>
                    <w:t>500</w:t>
                  </w:r>
                  <w:r w:rsidRPr="00FE3940">
                    <w:rPr>
                      <w:rFonts w:eastAsia="標楷體"/>
                      <w:szCs w:val="22"/>
                    </w:rPr>
                    <w:t>萬元）</w:t>
                  </w:r>
                </w:p>
              </w:tc>
              <w:tc>
                <w:tcPr>
                  <w:tcW w:w="2833" w:type="dxa"/>
                </w:tcPr>
                <w:p w:rsidR="00673A40" w:rsidRPr="00FE3940" w:rsidRDefault="00673A40" w:rsidP="002B6EF3">
                  <w:pPr>
                    <w:spacing w:line="360" w:lineRule="exact"/>
                    <w:ind w:leftChars="18" w:left="43"/>
                    <w:jc w:val="center"/>
                    <w:rPr>
                      <w:rFonts w:eastAsia="標楷體"/>
                    </w:rPr>
                  </w:pPr>
                  <w:r w:rsidRPr="00FE3940">
                    <w:rPr>
                      <w:rFonts w:eastAsia="標楷體"/>
                    </w:rPr>
                    <w:t>40</w:t>
                  </w:r>
                  <w:r w:rsidRPr="00FE3940">
                    <w:rPr>
                      <w:rFonts w:eastAsia="標楷體"/>
                    </w:rPr>
                    <w:t>分</w:t>
                  </w:r>
                </w:p>
              </w:tc>
            </w:tr>
            <w:tr w:rsidR="00673A40" w:rsidRPr="00FE3940" w:rsidTr="008C43E2">
              <w:trPr>
                <w:trHeight w:val="397"/>
                <w:jc w:val="center"/>
              </w:trPr>
              <w:tc>
                <w:tcPr>
                  <w:tcW w:w="3806" w:type="dxa"/>
                  <w:vAlign w:val="center"/>
                </w:tcPr>
                <w:p w:rsidR="00673A40" w:rsidRPr="00FE3940" w:rsidRDefault="00673A40" w:rsidP="002B6EF3">
                  <w:pPr>
                    <w:spacing w:line="360" w:lineRule="atLeast"/>
                    <w:jc w:val="center"/>
                    <w:rPr>
                      <w:rFonts w:eastAsia="標楷體"/>
                      <w:szCs w:val="22"/>
                    </w:rPr>
                  </w:pPr>
                  <w:r w:rsidRPr="00FE3940">
                    <w:rPr>
                      <w:rFonts w:eastAsia="標楷體"/>
                      <w:szCs w:val="22"/>
                    </w:rPr>
                    <w:t>1,000-3,000</w:t>
                  </w:r>
                  <w:r w:rsidRPr="00FE3940">
                    <w:rPr>
                      <w:rFonts w:eastAsia="標楷體"/>
                      <w:szCs w:val="22"/>
                    </w:rPr>
                    <w:t>萬元（含</w:t>
                  </w:r>
                  <w:r w:rsidRPr="00FE3940">
                    <w:rPr>
                      <w:rFonts w:eastAsia="標楷體"/>
                      <w:szCs w:val="22"/>
                    </w:rPr>
                    <w:t>1,000</w:t>
                  </w:r>
                  <w:r w:rsidRPr="00FE3940">
                    <w:rPr>
                      <w:rFonts w:eastAsia="標楷體"/>
                      <w:szCs w:val="22"/>
                    </w:rPr>
                    <w:t>萬元）</w:t>
                  </w:r>
                </w:p>
              </w:tc>
              <w:tc>
                <w:tcPr>
                  <w:tcW w:w="2833" w:type="dxa"/>
                </w:tcPr>
                <w:p w:rsidR="00673A40" w:rsidRPr="00FE3940" w:rsidRDefault="00673A40" w:rsidP="002B6EF3">
                  <w:pPr>
                    <w:spacing w:line="360" w:lineRule="exact"/>
                    <w:ind w:leftChars="18" w:left="43"/>
                    <w:jc w:val="center"/>
                    <w:rPr>
                      <w:rFonts w:eastAsia="標楷體"/>
                    </w:rPr>
                  </w:pPr>
                  <w:r w:rsidRPr="00FE3940">
                    <w:rPr>
                      <w:rFonts w:eastAsia="標楷體"/>
                    </w:rPr>
                    <w:t>45</w:t>
                  </w:r>
                  <w:r w:rsidRPr="00FE3940">
                    <w:rPr>
                      <w:rFonts w:eastAsia="標楷體"/>
                    </w:rPr>
                    <w:t>分</w:t>
                  </w:r>
                </w:p>
              </w:tc>
            </w:tr>
            <w:tr w:rsidR="00673A40" w:rsidRPr="00FE3940" w:rsidTr="008C43E2">
              <w:trPr>
                <w:trHeight w:val="397"/>
                <w:jc w:val="center"/>
              </w:trPr>
              <w:tc>
                <w:tcPr>
                  <w:tcW w:w="3806" w:type="dxa"/>
                  <w:vAlign w:val="center"/>
                </w:tcPr>
                <w:p w:rsidR="00673A40" w:rsidRPr="00FE3940" w:rsidRDefault="00673A40" w:rsidP="002B6EF3">
                  <w:pPr>
                    <w:spacing w:line="360" w:lineRule="atLeast"/>
                    <w:jc w:val="center"/>
                    <w:rPr>
                      <w:rFonts w:eastAsia="標楷體"/>
                      <w:szCs w:val="22"/>
                    </w:rPr>
                  </w:pPr>
                  <w:r w:rsidRPr="00FE3940">
                    <w:rPr>
                      <w:rFonts w:eastAsia="標楷體"/>
                      <w:szCs w:val="22"/>
                    </w:rPr>
                    <w:t>3,000</w:t>
                  </w:r>
                  <w:r w:rsidRPr="00FE3940">
                    <w:rPr>
                      <w:rFonts w:eastAsia="標楷體"/>
                      <w:szCs w:val="22"/>
                    </w:rPr>
                    <w:t>萬元以上（含</w:t>
                  </w:r>
                  <w:r w:rsidRPr="00FE3940">
                    <w:rPr>
                      <w:rFonts w:eastAsia="標楷體"/>
                      <w:szCs w:val="22"/>
                    </w:rPr>
                    <w:t>3,000</w:t>
                  </w:r>
                  <w:r w:rsidRPr="00FE3940">
                    <w:rPr>
                      <w:rFonts w:eastAsia="標楷體"/>
                      <w:szCs w:val="22"/>
                    </w:rPr>
                    <w:t>萬元）</w:t>
                  </w:r>
                </w:p>
              </w:tc>
              <w:tc>
                <w:tcPr>
                  <w:tcW w:w="2833" w:type="dxa"/>
                </w:tcPr>
                <w:p w:rsidR="00673A40" w:rsidRPr="00FE3940" w:rsidRDefault="00673A40" w:rsidP="002B6EF3">
                  <w:pPr>
                    <w:spacing w:line="360" w:lineRule="exact"/>
                    <w:ind w:leftChars="18" w:left="43"/>
                    <w:jc w:val="center"/>
                    <w:rPr>
                      <w:rFonts w:eastAsia="標楷體"/>
                    </w:rPr>
                  </w:pPr>
                  <w:r w:rsidRPr="00FE3940">
                    <w:rPr>
                      <w:rFonts w:eastAsia="標楷體"/>
                    </w:rPr>
                    <w:t>50</w:t>
                  </w:r>
                  <w:r w:rsidRPr="00FE3940">
                    <w:rPr>
                      <w:rFonts w:eastAsia="標楷體"/>
                    </w:rPr>
                    <w:t>分</w:t>
                  </w:r>
                </w:p>
              </w:tc>
            </w:tr>
          </w:tbl>
          <w:p w:rsidR="00C51E13" w:rsidRPr="00FE3940" w:rsidRDefault="00C51E13" w:rsidP="008A7C41">
            <w:pPr>
              <w:spacing w:afterLines="50" w:after="180"/>
              <w:ind w:left="480" w:hangingChars="200" w:hanging="480"/>
              <w:rPr>
                <w:rFonts w:eastAsia="標楷體"/>
              </w:rPr>
            </w:pPr>
          </w:p>
        </w:tc>
      </w:tr>
      <w:tr w:rsidR="005C3933" w:rsidRPr="00FE3940" w:rsidTr="00234FD2">
        <w:trPr>
          <w:trHeight w:val="846"/>
        </w:trPr>
        <w:tc>
          <w:tcPr>
            <w:tcW w:w="992" w:type="dxa"/>
          </w:tcPr>
          <w:p w:rsidR="00C51E13" w:rsidRPr="00FE3940" w:rsidRDefault="00C51E13" w:rsidP="000D31AB">
            <w:pPr>
              <w:spacing w:line="0" w:lineRule="atLeast"/>
              <w:rPr>
                <w:rFonts w:eastAsia="標楷體"/>
              </w:rPr>
            </w:pPr>
            <w:r w:rsidRPr="00FE3940">
              <w:rPr>
                <w:rFonts w:eastAsia="標楷體" w:hAnsi="標楷體" w:hint="eastAsia"/>
              </w:rPr>
              <w:lastRenderedPageBreak/>
              <w:t>第</w:t>
            </w:r>
            <w:r w:rsidR="00D303F6" w:rsidRPr="00FE3940">
              <w:rPr>
                <w:rFonts w:eastAsia="標楷體" w:hAnsi="標楷體" w:hint="eastAsia"/>
              </w:rPr>
              <w:t>六</w:t>
            </w:r>
            <w:r w:rsidRPr="00FE3940">
              <w:rPr>
                <w:rFonts w:eastAsia="標楷體" w:hAnsi="標楷體" w:hint="eastAsia"/>
              </w:rPr>
              <w:t>條</w:t>
            </w:r>
          </w:p>
        </w:tc>
        <w:tc>
          <w:tcPr>
            <w:tcW w:w="9690" w:type="dxa"/>
          </w:tcPr>
          <w:p w:rsidR="00C51E13" w:rsidRPr="00FE3940" w:rsidRDefault="00E04C41" w:rsidP="00924178">
            <w:pPr>
              <w:spacing w:line="0" w:lineRule="atLeast"/>
              <w:jc w:val="both"/>
              <w:rPr>
                <w:rFonts w:eastAsia="標楷體" w:hAnsi="標楷體"/>
              </w:rPr>
            </w:pPr>
            <w:r w:rsidRPr="00FE3940">
              <w:rPr>
                <w:rFonts w:eastAsia="標楷體"/>
              </w:rPr>
              <w:t>本細則於</w:t>
            </w:r>
            <w:r w:rsidRPr="00FE3940">
              <w:rPr>
                <w:rFonts w:eastAsia="標楷體"/>
                <w:szCs w:val="22"/>
                <w:u w:val="single"/>
              </w:rPr>
              <w:t>105</w:t>
            </w:r>
            <w:r w:rsidRPr="00FE3940">
              <w:rPr>
                <w:rFonts w:eastAsia="標楷體"/>
                <w:szCs w:val="22"/>
                <w:u w:val="single"/>
              </w:rPr>
              <w:t>年</w:t>
            </w:r>
            <w:r w:rsidRPr="00FE3940">
              <w:rPr>
                <w:rFonts w:eastAsia="標楷體"/>
              </w:rPr>
              <w:t>起全面適用，</w:t>
            </w:r>
            <w:r w:rsidRPr="00FE3940">
              <w:rPr>
                <w:rFonts w:eastAsia="標楷體"/>
                <w:szCs w:val="22"/>
                <w:u w:val="single"/>
              </w:rPr>
              <w:t>104</w:t>
            </w:r>
            <w:r w:rsidRPr="00FE3940">
              <w:rPr>
                <w:rFonts w:eastAsia="標楷體"/>
                <w:szCs w:val="22"/>
                <w:u w:val="single"/>
              </w:rPr>
              <w:t>年</w:t>
            </w:r>
            <w:r w:rsidRPr="00FE3940">
              <w:rPr>
                <w:rFonts w:eastAsia="標楷體"/>
              </w:rPr>
              <w:t>（含）以前</w:t>
            </w:r>
            <w:r w:rsidRPr="00FE3940">
              <w:rPr>
                <w:rFonts w:eastAsia="標楷體"/>
                <w:szCs w:val="22"/>
                <w:u w:val="single"/>
              </w:rPr>
              <w:t>提出升等申請</w:t>
            </w:r>
            <w:r w:rsidRPr="00FE3940">
              <w:rPr>
                <w:rFonts w:eastAsia="標楷體"/>
              </w:rPr>
              <w:t>教師得選定採用修正前升等計分標準（</w:t>
            </w:r>
            <w:r w:rsidRPr="00FE3940">
              <w:rPr>
                <w:rFonts w:eastAsia="標楷體"/>
              </w:rPr>
              <w:t>102.6.10</w:t>
            </w:r>
            <w:r w:rsidRPr="00FE3940">
              <w:rPr>
                <w:rFonts w:eastAsia="標楷體"/>
              </w:rPr>
              <w:t>公布版本校專任教師新聘及升等計分標準）或本細則。</w:t>
            </w:r>
          </w:p>
        </w:tc>
      </w:tr>
      <w:tr w:rsidR="005C3933" w:rsidRPr="00FE3940" w:rsidTr="00234FD2">
        <w:tc>
          <w:tcPr>
            <w:tcW w:w="992" w:type="dxa"/>
          </w:tcPr>
          <w:p w:rsidR="00C51E13" w:rsidRPr="00FE3940" w:rsidRDefault="00D303F6" w:rsidP="000D31AB">
            <w:pPr>
              <w:spacing w:line="0" w:lineRule="atLeast"/>
              <w:rPr>
                <w:rFonts w:eastAsia="標楷體"/>
              </w:rPr>
            </w:pPr>
            <w:r w:rsidRPr="00FE3940">
              <w:rPr>
                <w:rFonts w:eastAsia="標楷體" w:hint="eastAsia"/>
              </w:rPr>
              <w:t>第七</w:t>
            </w:r>
            <w:r w:rsidR="00C51E13" w:rsidRPr="00FE3940">
              <w:rPr>
                <w:rFonts w:eastAsia="標楷體" w:hint="eastAsia"/>
              </w:rPr>
              <w:t>條</w:t>
            </w:r>
          </w:p>
        </w:tc>
        <w:tc>
          <w:tcPr>
            <w:tcW w:w="9690" w:type="dxa"/>
          </w:tcPr>
          <w:p w:rsidR="00C51E13" w:rsidRPr="00FE3940" w:rsidRDefault="000D31AB" w:rsidP="000D31AB">
            <w:pPr>
              <w:spacing w:line="0" w:lineRule="atLeast"/>
              <w:rPr>
                <w:rFonts w:eastAsia="標楷體"/>
              </w:rPr>
            </w:pPr>
            <w:r w:rsidRPr="00FE3940">
              <w:rPr>
                <w:rFonts w:eastAsia="標楷體" w:hAnsi="標楷體" w:hint="eastAsia"/>
              </w:rPr>
              <w:t>本細則經院教評會及校教評會審議通過，陳請校長核定後，自公佈日起實施，修正時亦同。</w:t>
            </w:r>
          </w:p>
        </w:tc>
      </w:tr>
    </w:tbl>
    <w:p w:rsidR="000244AA" w:rsidRPr="00145D24" w:rsidRDefault="000244AA" w:rsidP="00C51E13">
      <w:pPr>
        <w:spacing w:line="0" w:lineRule="atLeast"/>
        <w:sectPr w:rsidR="000244AA" w:rsidRPr="00145D24" w:rsidSect="00960AF7">
          <w:footerReference w:type="even" r:id="rId9"/>
          <w:footerReference w:type="default" r:id="rId10"/>
          <w:pgSz w:w="11906" w:h="16838"/>
          <w:pgMar w:top="720" w:right="720" w:bottom="720" w:left="720" w:header="851" w:footer="992" w:gutter="0"/>
          <w:cols w:space="425"/>
          <w:docGrid w:type="lines" w:linePitch="360"/>
        </w:sectPr>
      </w:pPr>
    </w:p>
    <w:p w:rsidR="00075B01" w:rsidRDefault="00856C92" w:rsidP="00075B01">
      <w:pPr>
        <w:rPr>
          <w:rFonts w:ascii="標楷體" w:eastAsia="標楷體" w:hAnsi="標楷體"/>
        </w:rPr>
      </w:pPr>
      <w:r>
        <w:rPr>
          <w:rFonts w:ascii="標楷體" w:eastAsia="標楷體" w:hAnsi="標楷體"/>
          <w:b/>
          <w:noProof/>
          <w:sz w:val="36"/>
          <w:szCs w:val="22"/>
        </w:rPr>
        <w:lastRenderedPageBreak/>
        <mc:AlternateContent>
          <mc:Choice Requires="wps">
            <w:drawing>
              <wp:anchor distT="0" distB="0" distL="114300" distR="114300" simplePos="0" relativeHeight="251665408" behindDoc="0" locked="0" layoutInCell="1" allowOverlap="1">
                <wp:simplePos x="0" y="0"/>
                <wp:positionH relativeFrom="column">
                  <wp:posOffset>8146415</wp:posOffset>
                </wp:positionH>
                <wp:positionV relativeFrom="paragraph">
                  <wp:posOffset>-155575</wp:posOffset>
                </wp:positionV>
                <wp:extent cx="1085850" cy="360045"/>
                <wp:effectExtent l="17780" t="21590" r="20320" b="1841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075B01" w:rsidRPr="004F0EB9" w:rsidRDefault="00075B01" w:rsidP="00075B01">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sidRPr="004F0EB9">
                              <w:rPr>
                                <w:rFonts w:ascii="標楷體" w:eastAsia="標楷體" w:hAnsi="標楷體" w:hint="eastAsia"/>
                                <w:b/>
                                <w:sz w:val="28"/>
                              </w:rPr>
                              <w:t>一</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Rectangle 6" o:spid="_x0000_s1026" style="position:absolute;margin-left:641.45pt;margin-top:-12.25pt;width:85.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" strokeweight="2pt">
                <v:textbox>
                  <w:txbxContent>
                    <w:p w:rsidR="00075B01" w:rsidRPr="004F0EB9" w:rsidRDefault="00075B01" w:rsidP="00075B01">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v:textbox>
              </v:rect>
            </w:pict>
          </mc:Fallback>
        </mc:AlternateContent>
      </w:r>
    </w:p>
    <w:p w:rsidR="00075B01" w:rsidRPr="00145D24" w:rsidRDefault="00075B01" w:rsidP="00075B01">
      <w:pPr>
        <w:spacing w:line="500" w:lineRule="exact"/>
        <w:jc w:val="center"/>
        <w:rPr>
          <w:rFonts w:ascii="標楷體" w:eastAsia="標楷體" w:hAnsi="標楷體"/>
          <w:b/>
          <w:color w:val="000000"/>
          <w:sz w:val="32"/>
          <w:szCs w:val="22"/>
        </w:rPr>
      </w:pPr>
      <w:r w:rsidRPr="00145D24">
        <w:rPr>
          <w:rFonts w:ascii="標楷體" w:eastAsia="標楷體" w:hAnsi="標楷體" w:hint="eastAsia"/>
          <w:b/>
          <w:color w:val="000000"/>
          <w:sz w:val="36"/>
          <w:szCs w:val="22"/>
        </w:rPr>
        <w:t>高雄醫學大學人文社會科學</w:t>
      </w:r>
      <w:r w:rsidRPr="00145D24">
        <w:rPr>
          <w:rFonts w:ascii="標楷體" w:eastAsia="標楷體" w:hAnsi="標楷體" w:hint="eastAsia"/>
          <w:b/>
          <w:sz w:val="36"/>
          <w:szCs w:val="22"/>
        </w:rPr>
        <w:t>院</w:t>
      </w:r>
      <w:r w:rsidRPr="00145D24">
        <w:rPr>
          <w:rFonts w:ascii="標楷體" w:eastAsia="標楷體" w:hAnsi="標楷體" w:hint="eastAsia"/>
          <w:b/>
          <w:color w:val="000000"/>
          <w:sz w:val="36"/>
          <w:szCs w:val="22"/>
        </w:rPr>
        <w:t>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595"/>
        <w:gridCol w:w="1253"/>
        <w:gridCol w:w="3684"/>
        <w:gridCol w:w="1796"/>
        <w:gridCol w:w="4102"/>
      </w:tblGrid>
      <w:tr w:rsidR="00075B01" w:rsidRPr="00145D24" w:rsidTr="002B6EF3">
        <w:tc>
          <w:tcPr>
            <w:tcW w:w="1384" w:type="dxa"/>
            <w:vAlign w:val="center"/>
          </w:tcPr>
          <w:p w:rsidR="00075B01" w:rsidRPr="00145D24" w:rsidRDefault="00075B01" w:rsidP="002B6EF3">
            <w:pPr>
              <w:jc w:val="both"/>
              <w:rPr>
                <w:rFonts w:ascii="標楷體" w:eastAsia="標楷體" w:hAnsi="標楷體"/>
                <w:color w:val="000000"/>
                <w:szCs w:val="22"/>
              </w:rPr>
            </w:pPr>
            <w:r w:rsidRPr="00145D24">
              <w:rPr>
                <w:rFonts w:ascii="標楷體" w:eastAsia="標楷體" w:hAnsi="標楷體" w:hint="eastAsia"/>
                <w:color w:val="000000"/>
                <w:szCs w:val="22"/>
              </w:rPr>
              <w:t>送審單位：</w:t>
            </w:r>
          </w:p>
        </w:tc>
        <w:tc>
          <w:tcPr>
            <w:tcW w:w="2693" w:type="dxa"/>
            <w:vAlign w:val="center"/>
          </w:tcPr>
          <w:p w:rsidR="00075B01" w:rsidRPr="00145D24" w:rsidRDefault="00075B01" w:rsidP="002B6EF3">
            <w:pPr>
              <w:jc w:val="both"/>
              <w:rPr>
                <w:rFonts w:ascii="標楷體" w:eastAsia="標楷體" w:hAnsi="標楷體"/>
                <w:color w:val="000000"/>
                <w:szCs w:val="22"/>
              </w:rPr>
            </w:pPr>
          </w:p>
        </w:tc>
        <w:tc>
          <w:tcPr>
            <w:tcW w:w="1276" w:type="dxa"/>
            <w:vAlign w:val="center"/>
          </w:tcPr>
          <w:p w:rsidR="00075B01" w:rsidRPr="00145D24" w:rsidRDefault="00075B01" w:rsidP="002B6EF3">
            <w:pPr>
              <w:jc w:val="both"/>
              <w:rPr>
                <w:rFonts w:ascii="標楷體" w:eastAsia="標楷體" w:hAnsi="標楷體"/>
                <w:color w:val="000000"/>
                <w:szCs w:val="22"/>
              </w:rPr>
            </w:pPr>
            <w:r w:rsidRPr="00145D24">
              <w:rPr>
                <w:rFonts w:ascii="標楷體" w:eastAsia="標楷體" w:hAnsi="標楷體" w:hint="eastAsia"/>
                <w:color w:val="000000"/>
                <w:szCs w:val="22"/>
              </w:rPr>
              <w:t>申請人：</w:t>
            </w:r>
          </w:p>
        </w:tc>
        <w:tc>
          <w:tcPr>
            <w:tcW w:w="3827" w:type="dxa"/>
            <w:vAlign w:val="center"/>
          </w:tcPr>
          <w:p w:rsidR="00075B01" w:rsidRPr="00145D24" w:rsidRDefault="00075B01" w:rsidP="002B6EF3">
            <w:pPr>
              <w:jc w:val="both"/>
              <w:rPr>
                <w:rFonts w:ascii="標楷體" w:eastAsia="標楷體" w:hAnsi="標楷體"/>
                <w:color w:val="000000"/>
                <w:szCs w:val="22"/>
              </w:rPr>
            </w:pPr>
          </w:p>
        </w:tc>
        <w:tc>
          <w:tcPr>
            <w:tcW w:w="1843" w:type="dxa"/>
            <w:vAlign w:val="center"/>
          </w:tcPr>
          <w:p w:rsidR="00075B01" w:rsidRPr="00145D24" w:rsidRDefault="00075B01" w:rsidP="002B6EF3">
            <w:pPr>
              <w:jc w:val="both"/>
              <w:rPr>
                <w:rFonts w:ascii="標楷體" w:eastAsia="標楷體" w:hAnsi="標楷體"/>
                <w:color w:val="000000"/>
                <w:szCs w:val="22"/>
              </w:rPr>
            </w:pPr>
            <w:r w:rsidRPr="00145D24">
              <w:rPr>
                <w:rFonts w:ascii="標楷體" w:eastAsia="標楷體" w:hAnsi="標楷體" w:hint="eastAsia"/>
                <w:color w:val="000000"/>
                <w:sz w:val="22"/>
                <w:szCs w:val="22"/>
              </w:rPr>
              <w:t>擬升(聘)等級：</w:t>
            </w:r>
          </w:p>
        </w:tc>
        <w:tc>
          <w:tcPr>
            <w:tcW w:w="4253" w:type="dxa"/>
          </w:tcPr>
          <w:p w:rsidR="00075B01" w:rsidRPr="00145D24" w:rsidRDefault="00075B01" w:rsidP="002B6EF3">
            <w:pPr>
              <w:rPr>
                <w:rFonts w:ascii="標楷體" w:eastAsia="標楷體" w:hAnsi="標楷體"/>
                <w:color w:val="000000"/>
                <w:szCs w:val="22"/>
              </w:rPr>
            </w:pP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 xml:space="preserve">講師       </w:t>
            </w: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助理教授</w:t>
            </w:r>
          </w:p>
          <w:p w:rsidR="00075B01" w:rsidRPr="00145D24" w:rsidRDefault="00075B01" w:rsidP="002B6EF3">
            <w:pPr>
              <w:rPr>
                <w:rFonts w:ascii="標楷體" w:eastAsia="標楷體" w:hAnsi="標楷體"/>
                <w:color w:val="000000"/>
                <w:szCs w:val="22"/>
              </w:rPr>
            </w:pP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 xml:space="preserve">副教授     </w:t>
            </w: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教授</w:t>
            </w:r>
          </w:p>
        </w:tc>
      </w:tr>
    </w:tbl>
    <w:p w:rsidR="00075B01" w:rsidRPr="00145D24" w:rsidRDefault="00075B01" w:rsidP="00075B01">
      <w:pPr>
        <w:spacing w:line="240" w:lineRule="exact"/>
        <w:rPr>
          <w:rFonts w:ascii="標楷體" w:eastAsia="標楷體" w:hAnsi="標楷體"/>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2771"/>
      </w:tblGrid>
      <w:tr w:rsidR="00075B01" w:rsidRPr="00145D24" w:rsidTr="002B6EF3">
        <w:trPr>
          <w:trHeight w:val="338"/>
          <w:tblHeader/>
        </w:trPr>
        <w:tc>
          <w:tcPr>
            <w:tcW w:w="751" w:type="dxa"/>
            <w:vMerge w:val="restart"/>
            <w:vAlign w:val="center"/>
          </w:tcPr>
          <w:p w:rsidR="00075B01" w:rsidRPr="00145D24" w:rsidRDefault="00075B01" w:rsidP="002B6EF3">
            <w:pPr>
              <w:jc w:val="center"/>
              <w:rPr>
                <w:rFonts w:ascii="標楷體" w:eastAsia="標楷體" w:hAnsi="標楷體"/>
                <w:b/>
                <w:color w:val="000000"/>
                <w:szCs w:val="22"/>
              </w:rPr>
            </w:pPr>
            <w:r w:rsidRPr="00145D24">
              <w:rPr>
                <w:rFonts w:ascii="標楷體" w:eastAsia="標楷體" w:hAnsi="標楷體" w:hint="eastAsia"/>
                <w:b/>
                <w:color w:val="000000"/>
                <w:szCs w:val="22"/>
              </w:rPr>
              <w:t>審查項目</w:t>
            </w:r>
          </w:p>
        </w:tc>
        <w:tc>
          <w:tcPr>
            <w:tcW w:w="1168" w:type="dxa"/>
            <w:vMerge w:val="restart"/>
            <w:vAlign w:val="center"/>
          </w:tcPr>
          <w:p w:rsidR="00075B01" w:rsidRPr="00145D24" w:rsidRDefault="00075B01" w:rsidP="002B6EF3">
            <w:pPr>
              <w:jc w:val="center"/>
              <w:rPr>
                <w:rFonts w:ascii="標楷體" w:eastAsia="標楷體" w:hAnsi="標楷體"/>
                <w:b/>
                <w:color w:val="000000"/>
                <w:szCs w:val="22"/>
              </w:rPr>
            </w:pPr>
            <w:r w:rsidRPr="00145D24">
              <w:rPr>
                <w:rFonts w:ascii="標楷體" w:eastAsia="標楷體" w:hAnsi="標楷體" w:hint="eastAsia"/>
                <w:b/>
                <w:color w:val="000000"/>
                <w:szCs w:val="22"/>
              </w:rPr>
              <w:t>評核</w:t>
            </w:r>
          </w:p>
          <w:p w:rsidR="00075B01" w:rsidRPr="00145D24" w:rsidRDefault="00075B01" w:rsidP="002B6EF3">
            <w:pPr>
              <w:jc w:val="center"/>
              <w:rPr>
                <w:rFonts w:ascii="標楷體" w:eastAsia="標楷體" w:hAnsi="標楷體"/>
                <w:b/>
                <w:color w:val="000000"/>
                <w:szCs w:val="22"/>
              </w:rPr>
            </w:pPr>
            <w:r w:rsidRPr="00145D24">
              <w:rPr>
                <w:rFonts w:ascii="標楷體" w:eastAsia="標楷體" w:hAnsi="標楷體" w:hint="eastAsia"/>
                <w:b/>
                <w:color w:val="000000"/>
                <w:szCs w:val="22"/>
              </w:rPr>
              <w:t>指標</w:t>
            </w:r>
          </w:p>
        </w:tc>
        <w:tc>
          <w:tcPr>
            <w:tcW w:w="3488" w:type="dxa"/>
            <w:vMerge w:val="restart"/>
            <w:vAlign w:val="center"/>
          </w:tcPr>
          <w:p w:rsidR="00075B01" w:rsidRPr="00145D24" w:rsidRDefault="00075B01" w:rsidP="002B6EF3">
            <w:pPr>
              <w:jc w:val="center"/>
              <w:rPr>
                <w:rFonts w:ascii="標楷體" w:eastAsia="標楷體" w:hAnsi="標楷體"/>
                <w:b/>
                <w:color w:val="000000"/>
                <w:szCs w:val="22"/>
              </w:rPr>
            </w:pPr>
            <w:r w:rsidRPr="00145D24">
              <w:rPr>
                <w:rFonts w:ascii="標楷體" w:eastAsia="標楷體" w:hAnsi="標楷體" w:hint="eastAsia"/>
                <w:b/>
                <w:color w:val="000000"/>
                <w:szCs w:val="22"/>
              </w:rPr>
              <w:t>評分內容及標準</w:t>
            </w:r>
          </w:p>
        </w:tc>
        <w:tc>
          <w:tcPr>
            <w:tcW w:w="914" w:type="dxa"/>
            <w:vMerge w:val="restart"/>
            <w:vAlign w:val="center"/>
          </w:tcPr>
          <w:p w:rsidR="00075B01" w:rsidRPr="00145D24" w:rsidRDefault="00075B01" w:rsidP="002B6EF3">
            <w:pPr>
              <w:jc w:val="center"/>
              <w:rPr>
                <w:rFonts w:eastAsia="標楷體"/>
                <w:b/>
                <w:color w:val="000000"/>
                <w:szCs w:val="22"/>
              </w:rPr>
            </w:pPr>
            <w:r w:rsidRPr="00145D24">
              <w:rPr>
                <w:rFonts w:eastAsia="標楷體" w:hAnsi="標楷體"/>
                <w:b/>
                <w:color w:val="000000"/>
                <w:szCs w:val="22"/>
              </w:rPr>
              <w:t>積分</w:t>
            </w:r>
          </w:p>
          <w:p w:rsidR="00075B01" w:rsidRPr="00145D24" w:rsidRDefault="00075B01" w:rsidP="002B6EF3">
            <w:pPr>
              <w:jc w:val="center"/>
              <w:rPr>
                <w:rFonts w:eastAsia="標楷體"/>
                <w:b/>
                <w:color w:val="000000"/>
                <w:szCs w:val="22"/>
              </w:rPr>
            </w:pPr>
            <w:r w:rsidRPr="00145D24">
              <w:rPr>
                <w:rFonts w:eastAsia="標楷體"/>
                <w:b/>
                <w:color w:val="000000"/>
                <w:sz w:val="20"/>
                <w:szCs w:val="22"/>
              </w:rPr>
              <w:t>(A)</w:t>
            </w:r>
          </w:p>
        </w:tc>
        <w:tc>
          <w:tcPr>
            <w:tcW w:w="890" w:type="dxa"/>
            <w:vMerge w:val="restart"/>
            <w:vAlign w:val="center"/>
          </w:tcPr>
          <w:p w:rsidR="00075B01" w:rsidRPr="00145D24" w:rsidRDefault="00075B01" w:rsidP="002B6EF3">
            <w:pPr>
              <w:spacing w:line="260" w:lineRule="exact"/>
              <w:jc w:val="center"/>
              <w:rPr>
                <w:rFonts w:eastAsia="標楷體"/>
                <w:b/>
                <w:color w:val="000000"/>
                <w:szCs w:val="22"/>
              </w:rPr>
            </w:pPr>
            <w:r w:rsidRPr="00145D24">
              <w:rPr>
                <w:rFonts w:eastAsia="標楷體" w:hAnsi="標楷體"/>
                <w:b/>
                <w:color w:val="000000"/>
                <w:szCs w:val="22"/>
              </w:rPr>
              <w:t>權重比例</w:t>
            </w:r>
          </w:p>
          <w:p w:rsidR="00075B01" w:rsidRPr="00145D24" w:rsidRDefault="00075B01" w:rsidP="002B6EF3">
            <w:pPr>
              <w:spacing w:line="260" w:lineRule="exact"/>
              <w:jc w:val="center"/>
              <w:rPr>
                <w:rFonts w:eastAsia="標楷體"/>
                <w:b/>
                <w:color w:val="000000"/>
                <w:szCs w:val="22"/>
              </w:rPr>
            </w:pPr>
            <w:r w:rsidRPr="00145D24">
              <w:rPr>
                <w:rFonts w:eastAsia="標楷體"/>
                <w:b/>
                <w:color w:val="000000"/>
                <w:sz w:val="20"/>
                <w:szCs w:val="22"/>
              </w:rPr>
              <w:t>(B)</w:t>
            </w:r>
          </w:p>
        </w:tc>
        <w:tc>
          <w:tcPr>
            <w:tcW w:w="1829" w:type="dxa"/>
            <w:gridSpan w:val="2"/>
            <w:vAlign w:val="center"/>
          </w:tcPr>
          <w:p w:rsidR="00075B01" w:rsidRPr="00145D24" w:rsidRDefault="00075B01" w:rsidP="002B6EF3">
            <w:pPr>
              <w:jc w:val="center"/>
              <w:rPr>
                <w:rFonts w:eastAsia="標楷體"/>
                <w:b/>
                <w:color w:val="000000"/>
                <w:szCs w:val="22"/>
              </w:rPr>
            </w:pPr>
            <w:r w:rsidRPr="00145D24">
              <w:rPr>
                <w:rFonts w:eastAsia="標楷體" w:hAnsi="標楷體"/>
                <w:b/>
                <w:color w:val="000000"/>
                <w:szCs w:val="22"/>
              </w:rPr>
              <w:t>考評人員</w:t>
            </w:r>
            <w:r w:rsidRPr="00145D24">
              <w:rPr>
                <w:rFonts w:eastAsia="標楷體"/>
                <w:b/>
                <w:color w:val="000000"/>
                <w:szCs w:val="22"/>
              </w:rPr>
              <w:t>/</w:t>
            </w:r>
            <w:r w:rsidRPr="00145D24">
              <w:rPr>
                <w:rFonts w:eastAsia="標楷體" w:hAnsi="標楷體"/>
                <w:b/>
                <w:color w:val="000000"/>
                <w:szCs w:val="22"/>
              </w:rPr>
              <w:t>單位</w:t>
            </w:r>
          </w:p>
        </w:tc>
        <w:tc>
          <w:tcPr>
            <w:tcW w:w="992" w:type="dxa"/>
            <w:vMerge w:val="restart"/>
            <w:vAlign w:val="center"/>
          </w:tcPr>
          <w:p w:rsidR="00075B01" w:rsidRPr="00145D24" w:rsidRDefault="00075B01" w:rsidP="002B6EF3">
            <w:pPr>
              <w:spacing w:line="260" w:lineRule="exact"/>
              <w:jc w:val="center"/>
              <w:rPr>
                <w:rFonts w:eastAsia="標楷體" w:hAnsi="標楷體"/>
                <w:b/>
                <w:color w:val="000000"/>
                <w:szCs w:val="22"/>
              </w:rPr>
            </w:pPr>
            <w:r w:rsidRPr="00145D24">
              <w:rPr>
                <w:rFonts w:eastAsia="標楷體" w:hAnsi="標楷體"/>
                <w:b/>
                <w:color w:val="000000"/>
                <w:szCs w:val="22"/>
              </w:rPr>
              <w:t>實得</w:t>
            </w:r>
          </w:p>
          <w:p w:rsidR="00075B01" w:rsidRPr="00145D24" w:rsidRDefault="00075B01" w:rsidP="002B6EF3">
            <w:pPr>
              <w:spacing w:line="260" w:lineRule="exact"/>
              <w:jc w:val="center"/>
              <w:rPr>
                <w:rFonts w:eastAsia="標楷體"/>
                <w:b/>
                <w:color w:val="000000"/>
                <w:szCs w:val="22"/>
              </w:rPr>
            </w:pPr>
            <w:r w:rsidRPr="00145D24">
              <w:rPr>
                <w:rFonts w:eastAsia="標楷體" w:hAnsi="標楷體"/>
                <w:b/>
                <w:color w:val="000000"/>
                <w:szCs w:val="22"/>
              </w:rPr>
              <w:t>積分</w:t>
            </w:r>
          </w:p>
          <w:p w:rsidR="00075B01" w:rsidRPr="00145D24" w:rsidRDefault="00075B01" w:rsidP="002B6EF3">
            <w:pPr>
              <w:spacing w:line="260" w:lineRule="exact"/>
              <w:jc w:val="center"/>
              <w:rPr>
                <w:rFonts w:eastAsia="標楷體"/>
                <w:b/>
                <w:color w:val="000000"/>
                <w:sz w:val="20"/>
                <w:szCs w:val="22"/>
              </w:rPr>
            </w:pPr>
            <w:r w:rsidRPr="00145D24">
              <w:rPr>
                <w:rFonts w:eastAsia="標楷體"/>
                <w:b/>
                <w:color w:val="000000"/>
                <w:sz w:val="20"/>
                <w:szCs w:val="22"/>
              </w:rPr>
              <w:t>(C=A*B)</w:t>
            </w:r>
          </w:p>
          <w:p w:rsidR="00075B01" w:rsidRPr="00145D24" w:rsidRDefault="00075B01" w:rsidP="002B6EF3">
            <w:pPr>
              <w:spacing w:line="240" w:lineRule="exact"/>
              <w:jc w:val="center"/>
              <w:rPr>
                <w:rFonts w:eastAsia="標楷體"/>
                <w:b/>
                <w:color w:val="000000"/>
                <w:szCs w:val="22"/>
              </w:rPr>
            </w:pPr>
            <w:r w:rsidRPr="00145D24">
              <w:rPr>
                <w:rFonts w:eastAsia="標楷體" w:hint="eastAsia"/>
                <w:b/>
                <w:color w:val="000000"/>
                <w:sz w:val="20"/>
                <w:szCs w:val="22"/>
              </w:rPr>
              <w:t>【申請人統計】</w:t>
            </w:r>
          </w:p>
        </w:tc>
        <w:tc>
          <w:tcPr>
            <w:tcW w:w="991" w:type="dxa"/>
            <w:vMerge w:val="restart"/>
            <w:vAlign w:val="center"/>
          </w:tcPr>
          <w:p w:rsidR="00075B01" w:rsidRPr="00145D24" w:rsidRDefault="00075B01" w:rsidP="002B6EF3">
            <w:pPr>
              <w:jc w:val="center"/>
              <w:rPr>
                <w:rFonts w:eastAsia="標楷體" w:hAnsi="標楷體"/>
                <w:b/>
                <w:color w:val="000000"/>
                <w:szCs w:val="22"/>
              </w:rPr>
            </w:pPr>
            <w:r w:rsidRPr="00145D24">
              <w:rPr>
                <w:rFonts w:eastAsia="標楷體" w:hAnsi="標楷體"/>
                <w:b/>
                <w:color w:val="000000"/>
                <w:szCs w:val="22"/>
              </w:rPr>
              <w:t>初審</w:t>
            </w:r>
          </w:p>
          <w:p w:rsidR="00075B01" w:rsidRPr="00145D24" w:rsidRDefault="00075B01" w:rsidP="002B6EF3">
            <w:pPr>
              <w:spacing w:line="240" w:lineRule="exact"/>
              <w:ind w:leftChars="-45" w:left="-108" w:rightChars="-45" w:right="-108"/>
              <w:jc w:val="center"/>
              <w:rPr>
                <w:rFonts w:eastAsia="標楷體"/>
                <w:b/>
                <w:color w:val="000000"/>
                <w:szCs w:val="22"/>
              </w:rPr>
            </w:pPr>
            <w:r w:rsidRPr="00145D24">
              <w:rPr>
                <w:rFonts w:eastAsia="標楷體" w:hint="eastAsia"/>
                <w:b/>
                <w:color w:val="000000"/>
                <w:sz w:val="20"/>
                <w:szCs w:val="22"/>
              </w:rPr>
              <w:t>【系、所、中心】</w:t>
            </w:r>
          </w:p>
        </w:tc>
        <w:tc>
          <w:tcPr>
            <w:tcW w:w="992" w:type="dxa"/>
            <w:vMerge w:val="restart"/>
            <w:vAlign w:val="center"/>
          </w:tcPr>
          <w:p w:rsidR="00075B01" w:rsidRPr="00145D24" w:rsidRDefault="00075B01" w:rsidP="002B6EF3">
            <w:pPr>
              <w:jc w:val="center"/>
              <w:rPr>
                <w:rFonts w:eastAsia="標楷體" w:hAnsi="標楷體"/>
                <w:b/>
                <w:color w:val="000000"/>
                <w:szCs w:val="22"/>
              </w:rPr>
            </w:pPr>
            <w:r w:rsidRPr="00145D24">
              <w:rPr>
                <w:rFonts w:eastAsia="標楷體" w:hAnsi="標楷體"/>
                <w:b/>
                <w:color w:val="000000"/>
                <w:szCs w:val="22"/>
              </w:rPr>
              <w:t>複審</w:t>
            </w:r>
          </w:p>
          <w:p w:rsidR="00075B01" w:rsidRPr="00145D24" w:rsidRDefault="00075B01" w:rsidP="002B6EF3">
            <w:pPr>
              <w:jc w:val="center"/>
              <w:rPr>
                <w:rFonts w:eastAsia="標楷體"/>
                <w:b/>
                <w:color w:val="000000"/>
                <w:szCs w:val="22"/>
              </w:rPr>
            </w:pPr>
            <w:r w:rsidRPr="00145D24">
              <w:rPr>
                <w:rFonts w:eastAsia="標楷體" w:hint="eastAsia"/>
                <w:b/>
                <w:color w:val="000000"/>
                <w:sz w:val="20"/>
                <w:szCs w:val="22"/>
              </w:rPr>
              <w:t>【學院】</w:t>
            </w:r>
          </w:p>
        </w:tc>
        <w:tc>
          <w:tcPr>
            <w:tcW w:w="2771" w:type="dxa"/>
            <w:vMerge w:val="restart"/>
            <w:vAlign w:val="center"/>
          </w:tcPr>
          <w:p w:rsidR="00075B01" w:rsidRPr="00145D24" w:rsidRDefault="00075B01" w:rsidP="002B6EF3">
            <w:pPr>
              <w:jc w:val="center"/>
              <w:rPr>
                <w:rFonts w:eastAsia="標楷體"/>
                <w:b/>
                <w:color w:val="000000"/>
                <w:szCs w:val="22"/>
              </w:rPr>
            </w:pPr>
            <w:r w:rsidRPr="00145D24">
              <w:rPr>
                <w:rFonts w:eastAsia="標楷體" w:hAnsi="標楷體"/>
                <w:b/>
                <w:color w:val="000000"/>
                <w:szCs w:val="22"/>
              </w:rPr>
              <w:t>審查重點</w:t>
            </w:r>
          </w:p>
        </w:tc>
      </w:tr>
      <w:tr w:rsidR="00075B01" w:rsidRPr="00145D24" w:rsidTr="002B6EF3">
        <w:trPr>
          <w:trHeight w:val="617"/>
          <w:tblHeader/>
        </w:trPr>
        <w:tc>
          <w:tcPr>
            <w:tcW w:w="751" w:type="dxa"/>
            <w:vMerge/>
            <w:vAlign w:val="center"/>
          </w:tcPr>
          <w:p w:rsidR="00075B01" w:rsidRPr="00145D24" w:rsidRDefault="00075B01" w:rsidP="002B6EF3">
            <w:pPr>
              <w:jc w:val="center"/>
              <w:rPr>
                <w:rFonts w:ascii="標楷體" w:eastAsia="標楷體" w:hAnsi="標楷體"/>
                <w:color w:val="000000"/>
                <w:szCs w:val="22"/>
              </w:rPr>
            </w:pPr>
          </w:p>
        </w:tc>
        <w:tc>
          <w:tcPr>
            <w:tcW w:w="1168" w:type="dxa"/>
            <w:vMerge/>
            <w:vAlign w:val="center"/>
          </w:tcPr>
          <w:p w:rsidR="00075B01" w:rsidRPr="00145D24" w:rsidRDefault="00075B01" w:rsidP="002B6EF3">
            <w:pPr>
              <w:jc w:val="center"/>
              <w:rPr>
                <w:rFonts w:ascii="標楷體" w:eastAsia="標楷體" w:hAnsi="標楷體"/>
                <w:color w:val="000000"/>
                <w:szCs w:val="22"/>
              </w:rPr>
            </w:pPr>
          </w:p>
        </w:tc>
        <w:tc>
          <w:tcPr>
            <w:tcW w:w="3488" w:type="dxa"/>
            <w:vMerge/>
            <w:vAlign w:val="center"/>
          </w:tcPr>
          <w:p w:rsidR="00075B01" w:rsidRPr="00145D24" w:rsidRDefault="00075B01" w:rsidP="002B6EF3">
            <w:pPr>
              <w:jc w:val="center"/>
              <w:rPr>
                <w:rFonts w:ascii="標楷體" w:eastAsia="標楷體" w:hAnsi="標楷體"/>
                <w:color w:val="000000"/>
                <w:szCs w:val="22"/>
              </w:rPr>
            </w:pPr>
          </w:p>
        </w:tc>
        <w:tc>
          <w:tcPr>
            <w:tcW w:w="914" w:type="dxa"/>
            <w:vMerge/>
            <w:vAlign w:val="center"/>
          </w:tcPr>
          <w:p w:rsidR="00075B01" w:rsidRPr="00145D24" w:rsidRDefault="00075B01" w:rsidP="002B6EF3">
            <w:pPr>
              <w:jc w:val="center"/>
              <w:rPr>
                <w:rFonts w:ascii="標楷體" w:eastAsia="標楷體" w:hAnsi="標楷體"/>
                <w:color w:val="000000"/>
                <w:szCs w:val="22"/>
              </w:rPr>
            </w:pPr>
          </w:p>
        </w:tc>
        <w:tc>
          <w:tcPr>
            <w:tcW w:w="890" w:type="dxa"/>
            <w:vMerge/>
            <w:vAlign w:val="center"/>
          </w:tcPr>
          <w:p w:rsidR="00075B01" w:rsidRPr="00145D24" w:rsidRDefault="00075B01" w:rsidP="002B6EF3">
            <w:pPr>
              <w:jc w:val="center"/>
              <w:rPr>
                <w:rFonts w:ascii="標楷體" w:eastAsia="標楷體" w:hAnsi="標楷體"/>
                <w:color w:val="000000"/>
                <w:szCs w:val="22"/>
              </w:rPr>
            </w:pPr>
          </w:p>
        </w:tc>
        <w:tc>
          <w:tcPr>
            <w:tcW w:w="914" w:type="dxa"/>
            <w:vAlign w:val="center"/>
          </w:tcPr>
          <w:p w:rsidR="00075B01" w:rsidRPr="00145D24" w:rsidRDefault="00075B01" w:rsidP="002B6EF3">
            <w:pPr>
              <w:spacing w:line="260" w:lineRule="exact"/>
              <w:ind w:leftChars="-45" w:left="-108" w:rightChars="-45" w:right="-108"/>
              <w:jc w:val="center"/>
              <w:rPr>
                <w:rFonts w:ascii="標楷體" w:eastAsia="標楷體" w:hAnsi="標楷體"/>
                <w:b/>
                <w:color w:val="000000"/>
                <w:szCs w:val="22"/>
              </w:rPr>
            </w:pPr>
            <w:r w:rsidRPr="00145D24">
              <w:rPr>
                <w:rFonts w:ascii="標楷體" w:eastAsia="標楷體" w:hAnsi="標楷體" w:hint="eastAsia"/>
                <w:b/>
                <w:color w:val="000000"/>
                <w:szCs w:val="22"/>
              </w:rPr>
              <w:t>教師同儕評鑑</w:t>
            </w:r>
          </w:p>
        </w:tc>
        <w:tc>
          <w:tcPr>
            <w:tcW w:w="915" w:type="dxa"/>
            <w:vAlign w:val="center"/>
          </w:tcPr>
          <w:p w:rsidR="00075B01" w:rsidRPr="00145D24" w:rsidRDefault="00075B01" w:rsidP="002B6EF3">
            <w:pPr>
              <w:spacing w:line="260" w:lineRule="exact"/>
              <w:ind w:leftChars="-45" w:left="-108" w:rightChars="-45" w:right="-108"/>
              <w:jc w:val="center"/>
              <w:rPr>
                <w:rFonts w:ascii="標楷體" w:eastAsia="標楷體" w:hAnsi="標楷體"/>
                <w:b/>
                <w:color w:val="000000"/>
                <w:szCs w:val="22"/>
              </w:rPr>
            </w:pPr>
            <w:r w:rsidRPr="00145D24">
              <w:rPr>
                <w:rFonts w:ascii="標楷體" w:eastAsia="標楷體" w:hAnsi="標楷體" w:hint="eastAsia"/>
                <w:b/>
                <w:color w:val="000000"/>
                <w:szCs w:val="22"/>
              </w:rPr>
              <w:t>學生</w:t>
            </w:r>
          </w:p>
          <w:p w:rsidR="00075B01" w:rsidRPr="00145D24" w:rsidRDefault="00075B01" w:rsidP="002B6EF3">
            <w:pPr>
              <w:spacing w:line="260" w:lineRule="exact"/>
              <w:ind w:leftChars="-45" w:left="-108" w:rightChars="-45" w:right="-108"/>
              <w:jc w:val="center"/>
              <w:rPr>
                <w:rFonts w:ascii="標楷體" w:eastAsia="標楷體" w:hAnsi="標楷體"/>
                <w:b/>
                <w:color w:val="000000"/>
                <w:szCs w:val="22"/>
              </w:rPr>
            </w:pPr>
            <w:r w:rsidRPr="00145D24">
              <w:rPr>
                <w:rFonts w:ascii="標楷體" w:eastAsia="標楷體" w:hAnsi="標楷體" w:hint="eastAsia"/>
                <w:b/>
                <w:color w:val="000000"/>
                <w:szCs w:val="22"/>
              </w:rPr>
              <w:t>評鑑</w:t>
            </w:r>
          </w:p>
        </w:tc>
        <w:tc>
          <w:tcPr>
            <w:tcW w:w="992" w:type="dxa"/>
            <w:vMerge/>
          </w:tcPr>
          <w:p w:rsidR="00075B01" w:rsidRPr="00145D24" w:rsidRDefault="00075B01" w:rsidP="002B6EF3">
            <w:pPr>
              <w:jc w:val="center"/>
              <w:rPr>
                <w:rFonts w:ascii="標楷體" w:eastAsia="標楷體" w:hAnsi="標楷體"/>
                <w:color w:val="000000"/>
                <w:szCs w:val="22"/>
              </w:rPr>
            </w:pPr>
          </w:p>
        </w:tc>
        <w:tc>
          <w:tcPr>
            <w:tcW w:w="991" w:type="dxa"/>
            <w:vMerge/>
            <w:vAlign w:val="center"/>
          </w:tcPr>
          <w:p w:rsidR="00075B01" w:rsidRPr="00145D24" w:rsidRDefault="00075B01" w:rsidP="002B6EF3">
            <w:pPr>
              <w:jc w:val="center"/>
              <w:rPr>
                <w:rFonts w:ascii="標楷體" w:eastAsia="標楷體" w:hAnsi="標楷體"/>
                <w:color w:val="000000"/>
                <w:szCs w:val="22"/>
              </w:rPr>
            </w:pPr>
          </w:p>
        </w:tc>
        <w:tc>
          <w:tcPr>
            <w:tcW w:w="992" w:type="dxa"/>
            <w:vMerge/>
            <w:vAlign w:val="center"/>
          </w:tcPr>
          <w:p w:rsidR="00075B01" w:rsidRPr="00145D24" w:rsidRDefault="00075B01" w:rsidP="002B6EF3">
            <w:pPr>
              <w:jc w:val="center"/>
              <w:rPr>
                <w:rFonts w:ascii="標楷體" w:eastAsia="標楷體" w:hAnsi="標楷體"/>
                <w:color w:val="000000"/>
                <w:szCs w:val="22"/>
              </w:rPr>
            </w:pPr>
          </w:p>
        </w:tc>
        <w:tc>
          <w:tcPr>
            <w:tcW w:w="2771" w:type="dxa"/>
            <w:vMerge/>
            <w:vAlign w:val="center"/>
          </w:tcPr>
          <w:p w:rsidR="00075B01" w:rsidRPr="00145D24" w:rsidRDefault="00075B01" w:rsidP="002B6EF3">
            <w:pPr>
              <w:jc w:val="center"/>
              <w:rPr>
                <w:rFonts w:ascii="標楷體" w:eastAsia="標楷體" w:hAnsi="標楷體"/>
                <w:color w:val="000000"/>
                <w:szCs w:val="22"/>
              </w:rPr>
            </w:pPr>
          </w:p>
        </w:tc>
      </w:tr>
      <w:tr w:rsidR="00075B01" w:rsidRPr="00145D24" w:rsidTr="002B6EF3">
        <w:trPr>
          <w:trHeight w:val="2465"/>
        </w:trPr>
        <w:tc>
          <w:tcPr>
            <w:tcW w:w="751" w:type="dxa"/>
            <w:vMerge w:val="restart"/>
            <w:vAlign w:val="center"/>
          </w:tcPr>
          <w:p w:rsidR="00075B01" w:rsidRPr="00145D24" w:rsidRDefault="00075B01" w:rsidP="002B6EF3">
            <w:pPr>
              <w:jc w:val="center"/>
              <w:rPr>
                <w:rFonts w:ascii="標楷體" w:eastAsia="標楷體" w:hAnsi="標楷體"/>
                <w:color w:val="000000"/>
                <w:sz w:val="22"/>
                <w:szCs w:val="22"/>
              </w:rPr>
            </w:pPr>
            <w:r w:rsidRPr="00145D24">
              <w:rPr>
                <w:rFonts w:ascii="標楷體" w:eastAsia="標楷體" w:hAnsi="標楷體" w:hint="eastAsia"/>
                <w:color w:val="000000"/>
                <w:szCs w:val="22"/>
              </w:rPr>
              <w:t>教學考核</w:t>
            </w:r>
          </w:p>
        </w:tc>
        <w:tc>
          <w:tcPr>
            <w:tcW w:w="1168" w:type="dxa"/>
          </w:tcPr>
          <w:p w:rsidR="00075B01" w:rsidRPr="00145D24" w:rsidRDefault="00075B01" w:rsidP="002B6EF3">
            <w:pPr>
              <w:rPr>
                <w:rFonts w:ascii="標楷體" w:eastAsia="標楷體" w:hAnsi="標楷體"/>
                <w:color w:val="000000"/>
                <w:sz w:val="22"/>
                <w:szCs w:val="22"/>
              </w:rPr>
            </w:pPr>
            <w:r w:rsidRPr="00145D24">
              <w:rPr>
                <w:rFonts w:ascii="標楷體" w:eastAsia="標楷體" w:hAnsi="標楷體" w:hint="eastAsia"/>
                <w:color w:val="000000"/>
                <w:sz w:val="22"/>
                <w:szCs w:val="22"/>
              </w:rPr>
              <w:t>教學能力</w:t>
            </w:r>
          </w:p>
        </w:tc>
        <w:tc>
          <w:tcPr>
            <w:tcW w:w="3488" w:type="dxa"/>
          </w:tcPr>
          <w:p w:rsidR="00075B01" w:rsidRPr="00145D24" w:rsidRDefault="00075B01" w:rsidP="00D50F9B">
            <w:pPr>
              <w:numPr>
                <w:ilvl w:val="0"/>
                <w:numId w:val="1"/>
              </w:numPr>
              <w:spacing w:line="360" w:lineRule="exact"/>
              <w:ind w:left="318" w:hanging="318"/>
              <w:jc w:val="both"/>
              <w:rPr>
                <w:rFonts w:eastAsia="標楷體"/>
                <w:color w:val="000000"/>
                <w:sz w:val="22"/>
                <w:szCs w:val="22"/>
              </w:rPr>
            </w:pPr>
            <w:r w:rsidRPr="00145D24">
              <w:rPr>
                <w:rFonts w:eastAsia="標楷體" w:hint="eastAsia"/>
                <w:color w:val="000000"/>
                <w:sz w:val="22"/>
                <w:szCs w:val="22"/>
              </w:rPr>
              <w:t>課程規劃：以核給</w:t>
            </w:r>
            <w:r w:rsidRPr="00145D24">
              <w:rPr>
                <w:rFonts w:eastAsia="標楷體" w:hint="eastAsia"/>
                <w:color w:val="000000"/>
                <w:sz w:val="22"/>
                <w:szCs w:val="22"/>
              </w:rPr>
              <w:t>20</w:t>
            </w:r>
            <w:r w:rsidRPr="00145D24">
              <w:rPr>
                <w:rFonts w:eastAsia="標楷體" w:hint="eastAsia"/>
                <w:color w:val="000000"/>
                <w:sz w:val="22"/>
                <w:szCs w:val="22"/>
              </w:rPr>
              <w:t>分為上限</w:t>
            </w:r>
          </w:p>
          <w:p w:rsidR="00075B01" w:rsidRPr="00145D24" w:rsidRDefault="00075B01" w:rsidP="00D50F9B">
            <w:pPr>
              <w:numPr>
                <w:ilvl w:val="0"/>
                <w:numId w:val="1"/>
              </w:numPr>
              <w:spacing w:line="360" w:lineRule="exact"/>
              <w:ind w:left="318" w:hanging="318"/>
              <w:jc w:val="both"/>
              <w:rPr>
                <w:rFonts w:eastAsia="標楷體"/>
                <w:color w:val="000000"/>
                <w:sz w:val="22"/>
                <w:szCs w:val="22"/>
              </w:rPr>
            </w:pPr>
            <w:r w:rsidRPr="00145D24">
              <w:rPr>
                <w:rFonts w:eastAsia="標楷體" w:hint="eastAsia"/>
                <w:color w:val="000000"/>
                <w:sz w:val="22"/>
                <w:szCs w:val="22"/>
              </w:rPr>
              <w:t>教學內容：以核給</w:t>
            </w:r>
            <w:r w:rsidRPr="00145D24">
              <w:rPr>
                <w:rFonts w:eastAsia="標楷體" w:hint="eastAsia"/>
                <w:color w:val="000000"/>
                <w:sz w:val="22"/>
                <w:szCs w:val="22"/>
              </w:rPr>
              <w:t>20</w:t>
            </w:r>
            <w:r w:rsidRPr="00145D24">
              <w:rPr>
                <w:rFonts w:eastAsia="標楷體" w:hint="eastAsia"/>
                <w:color w:val="000000"/>
                <w:sz w:val="22"/>
                <w:szCs w:val="22"/>
              </w:rPr>
              <w:t>分為上限</w:t>
            </w:r>
          </w:p>
          <w:p w:rsidR="00075B01" w:rsidRPr="00145D24" w:rsidRDefault="00075B01" w:rsidP="00D50F9B">
            <w:pPr>
              <w:numPr>
                <w:ilvl w:val="0"/>
                <w:numId w:val="1"/>
              </w:numPr>
              <w:spacing w:line="360" w:lineRule="exact"/>
              <w:ind w:left="318" w:hanging="318"/>
              <w:jc w:val="both"/>
              <w:rPr>
                <w:rFonts w:eastAsia="標楷體"/>
                <w:color w:val="000000"/>
                <w:sz w:val="22"/>
                <w:szCs w:val="22"/>
              </w:rPr>
            </w:pPr>
            <w:r w:rsidRPr="00145D24">
              <w:rPr>
                <w:rFonts w:eastAsia="標楷體" w:hint="eastAsia"/>
                <w:color w:val="000000"/>
                <w:sz w:val="22"/>
                <w:szCs w:val="22"/>
              </w:rPr>
              <w:t>教學方法：以核給</w:t>
            </w:r>
            <w:r w:rsidRPr="00145D24">
              <w:rPr>
                <w:rFonts w:eastAsia="標楷體" w:hint="eastAsia"/>
                <w:color w:val="000000"/>
                <w:sz w:val="22"/>
                <w:szCs w:val="22"/>
              </w:rPr>
              <w:t>20</w:t>
            </w:r>
            <w:r w:rsidRPr="00145D24">
              <w:rPr>
                <w:rFonts w:eastAsia="標楷體" w:hint="eastAsia"/>
                <w:color w:val="000000"/>
                <w:sz w:val="22"/>
                <w:szCs w:val="22"/>
              </w:rPr>
              <w:t>分為上限</w:t>
            </w:r>
          </w:p>
          <w:p w:rsidR="00075B01" w:rsidRPr="00145D24" w:rsidRDefault="00075B01" w:rsidP="00D50F9B">
            <w:pPr>
              <w:numPr>
                <w:ilvl w:val="0"/>
                <w:numId w:val="1"/>
              </w:numPr>
              <w:spacing w:line="360" w:lineRule="exact"/>
              <w:ind w:left="318" w:hanging="318"/>
              <w:jc w:val="both"/>
              <w:rPr>
                <w:rFonts w:eastAsia="標楷體"/>
                <w:color w:val="000000"/>
                <w:sz w:val="22"/>
                <w:szCs w:val="22"/>
              </w:rPr>
            </w:pPr>
            <w:r w:rsidRPr="00145D24">
              <w:rPr>
                <w:rFonts w:eastAsia="標楷體" w:hint="eastAsia"/>
                <w:color w:val="000000"/>
                <w:sz w:val="22"/>
                <w:szCs w:val="22"/>
              </w:rPr>
              <w:t>班級經營：以核給</w:t>
            </w:r>
            <w:r w:rsidRPr="00145D24">
              <w:rPr>
                <w:rFonts w:eastAsia="標楷體" w:hint="eastAsia"/>
                <w:color w:val="000000"/>
                <w:sz w:val="22"/>
                <w:szCs w:val="22"/>
              </w:rPr>
              <w:t>20</w:t>
            </w:r>
            <w:r w:rsidRPr="00145D24">
              <w:rPr>
                <w:rFonts w:eastAsia="標楷體" w:hint="eastAsia"/>
                <w:color w:val="000000"/>
                <w:sz w:val="22"/>
                <w:szCs w:val="22"/>
              </w:rPr>
              <w:t>分為上限</w:t>
            </w:r>
          </w:p>
          <w:p w:rsidR="00075B01" w:rsidRPr="00145D24" w:rsidRDefault="00075B01" w:rsidP="00D50F9B">
            <w:pPr>
              <w:numPr>
                <w:ilvl w:val="0"/>
                <w:numId w:val="1"/>
              </w:numPr>
              <w:spacing w:line="360" w:lineRule="exact"/>
              <w:ind w:left="318" w:hanging="318"/>
              <w:jc w:val="both"/>
              <w:rPr>
                <w:rFonts w:eastAsia="標楷體"/>
                <w:color w:val="000000"/>
                <w:sz w:val="22"/>
                <w:szCs w:val="22"/>
              </w:rPr>
            </w:pPr>
            <w:r w:rsidRPr="00145D24">
              <w:rPr>
                <w:rFonts w:eastAsia="標楷體" w:hint="eastAsia"/>
                <w:color w:val="000000"/>
                <w:sz w:val="22"/>
                <w:szCs w:val="22"/>
              </w:rPr>
              <w:t>多元評量：以核給</w:t>
            </w:r>
            <w:r w:rsidRPr="00145D24">
              <w:rPr>
                <w:rFonts w:eastAsia="標楷體" w:hint="eastAsia"/>
                <w:color w:val="000000"/>
                <w:sz w:val="22"/>
                <w:szCs w:val="22"/>
              </w:rPr>
              <w:t>20</w:t>
            </w:r>
            <w:r w:rsidRPr="00145D24">
              <w:rPr>
                <w:rFonts w:eastAsia="標楷體" w:hint="eastAsia"/>
                <w:color w:val="000000"/>
                <w:sz w:val="22"/>
                <w:szCs w:val="22"/>
              </w:rPr>
              <w:t>分為上限</w:t>
            </w:r>
          </w:p>
          <w:p w:rsidR="00075B01" w:rsidRPr="00145D24" w:rsidRDefault="00075B01" w:rsidP="002B6EF3">
            <w:pPr>
              <w:spacing w:line="360" w:lineRule="exact"/>
              <w:jc w:val="both"/>
              <w:rPr>
                <w:rFonts w:eastAsia="標楷體"/>
                <w:color w:val="000000"/>
                <w:szCs w:val="22"/>
              </w:rPr>
            </w:pPr>
            <w:r w:rsidRPr="00145D24">
              <w:rPr>
                <w:rFonts w:eastAsia="標楷體" w:hint="eastAsia"/>
                <w:color w:val="000000"/>
                <w:sz w:val="22"/>
                <w:szCs w:val="22"/>
              </w:rPr>
              <w:t>【※</w:t>
            </w:r>
            <w:r w:rsidRPr="00145D24">
              <w:rPr>
                <w:rFonts w:eastAsia="標楷體" w:hint="eastAsia"/>
                <w:sz w:val="22"/>
                <w:szCs w:val="22"/>
              </w:rPr>
              <w:t>上述五項評分標準之內涵及評分表如附表二</w:t>
            </w:r>
            <w:r w:rsidRPr="00145D24">
              <w:rPr>
                <w:rFonts w:eastAsia="標楷體" w:hint="eastAsia"/>
                <w:color w:val="000000"/>
                <w:sz w:val="22"/>
                <w:szCs w:val="22"/>
              </w:rPr>
              <w:t>】</w:t>
            </w:r>
          </w:p>
        </w:tc>
        <w:tc>
          <w:tcPr>
            <w:tcW w:w="914" w:type="dxa"/>
            <w:vAlign w:val="center"/>
          </w:tcPr>
          <w:p w:rsidR="00075B01" w:rsidRPr="00145D24" w:rsidRDefault="00075B01" w:rsidP="002B6EF3">
            <w:pPr>
              <w:jc w:val="center"/>
              <w:rPr>
                <w:rFonts w:ascii="標楷體" w:eastAsia="標楷體" w:hAnsi="標楷體"/>
                <w:color w:val="000000"/>
                <w:szCs w:val="22"/>
              </w:rPr>
            </w:pPr>
          </w:p>
        </w:tc>
        <w:tc>
          <w:tcPr>
            <w:tcW w:w="890" w:type="dxa"/>
            <w:vAlign w:val="center"/>
          </w:tcPr>
          <w:p w:rsidR="00075B01" w:rsidRPr="006A59F0" w:rsidRDefault="00075B01" w:rsidP="002B6EF3">
            <w:pPr>
              <w:jc w:val="center"/>
              <w:rPr>
                <w:rFonts w:eastAsia="標楷體"/>
                <w:color w:val="000000"/>
                <w:szCs w:val="22"/>
              </w:rPr>
            </w:pPr>
            <w:r w:rsidRPr="006A59F0">
              <w:rPr>
                <w:rFonts w:eastAsia="標楷體"/>
                <w:color w:val="000000"/>
                <w:szCs w:val="22"/>
              </w:rPr>
              <w:t>20%</w:t>
            </w:r>
          </w:p>
        </w:tc>
        <w:tc>
          <w:tcPr>
            <w:tcW w:w="914" w:type="dxa"/>
            <w:vAlign w:val="center"/>
          </w:tcPr>
          <w:p w:rsidR="00075B01" w:rsidRPr="00145D24" w:rsidRDefault="00075B01" w:rsidP="002B6EF3">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15" w:type="dxa"/>
            <w:vAlign w:val="center"/>
          </w:tcPr>
          <w:p w:rsidR="00075B01" w:rsidRPr="00145D24" w:rsidRDefault="00075B01" w:rsidP="002B6EF3">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92" w:type="dxa"/>
            <w:vAlign w:val="center"/>
          </w:tcPr>
          <w:p w:rsidR="00075B01" w:rsidRPr="00145D24" w:rsidRDefault="00075B01" w:rsidP="002B6EF3">
            <w:pPr>
              <w:jc w:val="center"/>
              <w:rPr>
                <w:rFonts w:ascii="標楷體" w:eastAsia="標楷體" w:hAnsi="標楷體"/>
                <w:color w:val="000000"/>
                <w:szCs w:val="22"/>
              </w:rPr>
            </w:pPr>
          </w:p>
        </w:tc>
        <w:tc>
          <w:tcPr>
            <w:tcW w:w="991" w:type="dxa"/>
            <w:vAlign w:val="center"/>
          </w:tcPr>
          <w:p w:rsidR="00075B01" w:rsidRPr="00145D24" w:rsidRDefault="00075B01" w:rsidP="002B6EF3">
            <w:pPr>
              <w:jc w:val="center"/>
              <w:rPr>
                <w:rFonts w:ascii="標楷體" w:eastAsia="標楷體" w:hAnsi="標楷體"/>
                <w:color w:val="000000"/>
                <w:szCs w:val="22"/>
              </w:rPr>
            </w:pPr>
          </w:p>
        </w:tc>
        <w:tc>
          <w:tcPr>
            <w:tcW w:w="992" w:type="dxa"/>
            <w:vAlign w:val="center"/>
          </w:tcPr>
          <w:p w:rsidR="00075B01" w:rsidRPr="00145D24" w:rsidRDefault="00075B01" w:rsidP="002B6EF3">
            <w:pPr>
              <w:jc w:val="center"/>
              <w:rPr>
                <w:rFonts w:ascii="標楷體" w:eastAsia="標楷體" w:hAnsi="標楷體"/>
                <w:color w:val="000000"/>
                <w:szCs w:val="22"/>
              </w:rPr>
            </w:pPr>
          </w:p>
        </w:tc>
        <w:tc>
          <w:tcPr>
            <w:tcW w:w="2771" w:type="dxa"/>
          </w:tcPr>
          <w:p w:rsidR="00075B01" w:rsidRPr="00145D24" w:rsidRDefault="00075B01" w:rsidP="00D50F9B">
            <w:pPr>
              <w:numPr>
                <w:ilvl w:val="0"/>
                <w:numId w:val="12"/>
              </w:numPr>
              <w:spacing w:line="340" w:lineRule="exact"/>
              <w:ind w:left="318" w:hanging="318"/>
              <w:jc w:val="both"/>
              <w:rPr>
                <w:rFonts w:eastAsia="標楷體"/>
                <w:color w:val="000000"/>
                <w:sz w:val="22"/>
                <w:szCs w:val="22"/>
              </w:rPr>
            </w:pPr>
            <w:r w:rsidRPr="00145D24">
              <w:rPr>
                <w:rFonts w:eastAsia="標楷體" w:hAnsi="標楷體"/>
                <w:color w:val="000000"/>
                <w:sz w:val="22"/>
                <w:szCs w:val="22"/>
              </w:rPr>
              <w:t>送審人必須以一門課程為佐證，檢附完整教學計畫（含課程大綱、進度表、課程目標與學習成效標準一覽表、授課教材內容、學生完整評核紀錄等），作為教師同儕評鑑與學生評鑑之需。</w:t>
            </w:r>
          </w:p>
          <w:p w:rsidR="00075B01" w:rsidRPr="00145D24" w:rsidRDefault="00075B01" w:rsidP="00D50F9B">
            <w:pPr>
              <w:numPr>
                <w:ilvl w:val="0"/>
                <w:numId w:val="12"/>
              </w:numPr>
              <w:spacing w:line="340" w:lineRule="exact"/>
              <w:ind w:left="317" w:hanging="317"/>
              <w:jc w:val="both"/>
              <w:rPr>
                <w:rFonts w:ascii="標楷體" w:eastAsia="標楷體" w:hAnsi="標楷體"/>
                <w:color w:val="000000"/>
                <w:szCs w:val="22"/>
              </w:rPr>
            </w:pPr>
            <w:r w:rsidRPr="00145D24">
              <w:rPr>
                <w:rFonts w:eastAsia="標楷體"/>
                <w:color w:val="000000"/>
                <w:sz w:val="22"/>
                <w:szCs w:val="22"/>
              </w:rPr>
              <w:t>此項指標的積分以</w:t>
            </w:r>
            <w:r w:rsidRPr="00145D24">
              <w:rPr>
                <w:rFonts w:eastAsia="標楷體"/>
                <w:color w:val="000000"/>
                <w:sz w:val="22"/>
                <w:szCs w:val="22"/>
              </w:rPr>
              <w:t>100</w:t>
            </w:r>
            <w:r w:rsidRPr="00145D24">
              <w:rPr>
                <w:rFonts w:eastAsia="標楷體"/>
                <w:color w:val="000000"/>
                <w:sz w:val="22"/>
                <w:szCs w:val="22"/>
              </w:rPr>
              <w:t>分為上限。</w:t>
            </w:r>
          </w:p>
        </w:tc>
      </w:tr>
      <w:tr w:rsidR="00075B01" w:rsidRPr="00145D24" w:rsidTr="002B6EF3">
        <w:tc>
          <w:tcPr>
            <w:tcW w:w="751" w:type="dxa"/>
            <w:vMerge/>
            <w:vAlign w:val="center"/>
          </w:tcPr>
          <w:p w:rsidR="00075B01" w:rsidRPr="00145D24" w:rsidRDefault="00075B01" w:rsidP="002B6EF3">
            <w:pPr>
              <w:jc w:val="center"/>
              <w:rPr>
                <w:rFonts w:ascii="標楷體" w:eastAsia="標楷體" w:hAnsi="標楷體"/>
                <w:color w:val="000000"/>
                <w:szCs w:val="22"/>
              </w:rPr>
            </w:pPr>
          </w:p>
        </w:tc>
        <w:tc>
          <w:tcPr>
            <w:tcW w:w="1168" w:type="dxa"/>
          </w:tcPr>
          <w:p w:rsidR="00075B01" w:rsidRPr="00145D24" w:rsidRDefault="00075B01" w:rsidP="002B6EF3">
            <w:pPr>
              <w:rPr>
                <w:rFonts w:ascii="標楷體" w:eastAsia="標楷體" w:hAnsi="標楷體"/>
                <w:color w:val="000000"/>
                <w:sz w:val="22"/>
                <w:szCs w:val="22"/>
              </w:rPr>
            </w:pPr>
            <w:r w:rsidRPr="00145D24">
              <w:rPr>
                <w:rFonts w:ascii="標楷體" w:eastAsia="標楷體" w:hAnsi="標楷體" w:hint="eastAsia"/>
                <w:color w:val="000000"/>
                <w:sz w:val="22"/>
                <w:szCs w:val="22"/>
              </w:rPr>
              <w:t>教學評量</w:t>
            </w:r>
          </w:p>
          <w:p w:rsidR="00075B01" w:rsidRPr="00145D24" w:rsidRDefault="00075B01" w:rsidP="002B6EF3">
            <w:pPr>
              <w:ind w:rightChars="-34" w:right="-82"/>
              <w:rPr>
                <w:rFonts w:eastAsia="標楷體"/>
                <w:color w:val="000000"/>
                <w:szCs w:val="22"/>
              </w:rPr>
            </w:pPr>
            <w:r w:rsidRPr="00145D24">
              <w:rPr>
                <w:rFonts w:eastAsia="標楷體" w:hAnsi="標楷體"/>
                <w:color w:val="000000"/>
                <w:sz w:val="22"/>
                <w:szCs w:val="22"/>
              </w:rPr>
              <w:t>（以近</w:t>
            </w:r>
            <w:r w:rsidRPr="00D70666">
              <w:rPr>
                <w:rFonts w:eastAsia="標楷體"/>
                <w:sz w:val="22"/>
                <w:szCs w:val="22"/>
                <w:u w:val="single"/>
              </w:rPr>
              <w:t>6</w:t>
            </w:r>
            <w:r w:rsidRPr="00D70666">
              <w:rPr>
                <w:rFonts w:eastAsia="標楷體" w:hAnsi="標楷體"/>
                <w:sz w:val="22"/>
                <w:szCs w:val="22"/>
                <w:u w:val="single"/>
              </w:rPr>
              <w:t>學期</w:t>
            </w:r>
            <w:r w:rsidRPr="00145D24">
              <w:rPr>
                <w:rFonts w:eastAsia="標楷體" w:hAnsi="標楷體"/>
                <w:color w:val="000000"/>
                <w:sz w:val="22"/>
                <w:szCs w:val="22"/>
              </w:rPr>
              <w:t>為統計基準）</w:t>
            </w:r>
          </w:p>
        </w:tc>
        <w:tc>
          <w:tcPr>
            <w:tcW w:w="3488" w:type="dxa"/>
          </w:tcPr>
          <w:p w:rsidR="00075B01" w:rsidRPr="00D70666" w:rsidRDefault="00075B01" w:rsidP="002B6EF3">
            <w:pPr>
              <w:spacing w:line="340" w:lineRule="exact"/>
              <w:jc w:val="both"/>
              <w:rPr>
                <w:rFonts w:eastAsia="標楷體"/>
                <w:color w:val="000000"/>
                <w:sz w:val="22"/>
                <w:szCs w:val="22"/>
              </w:rPr>
            </w:pPr>
            <w:r w:rsidRPr="00D70666">
              <w:rPr>
                <w:rFonts w:eastAsia="標楷體" w:hint="eastAsia"/>
                <w:color w:val="000000"/>
                <w:kern w:val="0"/>
                <w:sz w:val="22"/>
                <w:szCs w:val="22"/>
              </w:rPr>
              <w:t>100</w:t>
            </w:r>
            <w:r w:rsidRPr="00D70666">
              <w:rPr>
                <w:rFonts w:eastAsia="標楷體" w:hint="eastAsia"/>
                <w:color w:val="000000"/>
                <w:kern w:val="0"/>
                <w:sz w:val="22"/>
                <w:szCs w:val="22"/>
              </w:rPr>
              <w:t>學年度（含）以前：</w:t>
            </w:r>
          </w:p>
          <w:p w:rsidR="00075B01" w:rsidRPr="00D70666" w:rsidRDefault="00075B01" w:rsidP="00D50F9B">
            <w:pPr>
              <w:numPr>
                <w:ilvl w:val="0"/>
                <w:numId w:val="1"/>
              </w:numPr>
              <w:spacing w:line="340" w:lineRule="exact"/>
              <w:ind w:left="317" w:hanging="317"/>
              <w:jc w:val="both"/>
              <w:rPr>
                <w:rFonts w:eastAsia="標楷體"/>
                <w:color w:val="000000"/>
                <w:sz w:val="22"/>
                <w:szCs w:val="22"/>
              </w:rPr>
            </w:pPr>
            <w:r w:rsidRPr="00D70666">
              <w:rPr>
                <w:rFonts w:eastAsia="標楷體"/>
                <w:color w:val="000000"/>
                <w:sz w:val="22"/>
                <w:szCs w:val="22"/>
              </w:rPr>
              <w:t>教學評量問卷調查合乎有效問卷標準，</w:t>
            </w:r>
            <w:r w:rsidRPr="00D70666">
              <w:rPr>
                <w:rFonts w:eastAsia="標楷體" w:hint="eastAsia"/>
                <w:color w:val="000000"/>
                <w:sz w:val="22"/>
                <w:szCs w:val="22"/>
              </w:rPr>
              <w:t>且</w:t>
            </w:r>
            <w:r w:rsidRPr="00D70666">
              <w:rPr>
                <w:rFonts w:eastAsia="標楷體" w:hint="eastAsia"/>
                <w:sz w:val="22"/>
                <w:szCs w:val="22"/>
                <w:u w:val="single"/>
              </w:rPr>
              <w:t>有效加權</w:t>
            </w:r>
            <w:r w:rsidRPr="00D70666">
              <w:rPr>
                <w:rFonts w:eastAsia="標楷體"/>
                <w:color w:val="000000"/>
                <w:sz w:val="22"/>
                <w:szCs w:val="22"/>
              </w:rPr>
              <w:t>平均在</w:t>
            </w:r>
            <w:r w:rsidRPr="00D70666">
              <w:rPr>
                <w:rFonts w:eastAsia="標楷體" w:hint="eastAsia"/>
                <w:color w:val="000000"/>
                <w:sz w:val="22"/>
                <w:szCs w:val="22"/>
              </w:rPr>
              <w:t>4</w:t>
            </w:r>
            <w:r w:rsidRPr="00D70666">
              <w:rPr>
                <w:rFonts w:eastAsia="標楷體"/>
                <w:color w:val="000000"/>
                <w:sz w:val="22"/>
                <w:szCs w:val="22"/>
              </w:rPr>
              <w:t>.</w:t>
            </w:r>
            <w:r w:rsidRPr="00D70666">
              <w:rPr>
                <w:rFonts w:eastAsia="標楷體" w:hint="eastAsia"/>
                <w:color w:val="000000"/>
                <w:sz w:val="22"/>
                <w:szCs w:val="22"/>
              </w:rPr>
              <w:t>5</w:t>
            </w:r>
            <w:r w:rsidRPr="00D70666">
              <w:rPr>
                <w:rFonts w:eastAsia="標楷體"/>
                <w:color w:val="000000"/>
                <w:sz w:val="22"/>
                <w:szCs w:val="22"/>
              </w:rPr>
              <w:t>0</w:t>
            </w:r>
            <w:r w:rsidRPr="00D70666">
              <w:rPr>
                <w:rFonts w:eastAsia="標楷體" w:hAnsi="Calibri"/>
                <w:color w:val="000000"/>
                <w:sz w:val="22"/>
                <w:szCs w:val="22"/>
              </w:rPr>
              <w:t>分</w:t>
            </w:r>
            <w:r w:rsidRPr="00D70666">
              <w:rPr>
                <w:rFonts w:eastAsia="標楷體" w:hint="eastAsia"/>
                <w:color w:val="000000"/>
                <w:sz w:val="22"/>
                <w:szCs w:val="22"/>
              </w:rPr>
              <w:t>（</w:t>
            </w:r>
            <w:r w:rsidRPr="00D70666">
              <w:rPr>
                <w:rFonts w:eastAsia="標楷體" w:hAnsi="Calibri"/>
                <w:color w:val="000000"/>
                <w:sz w:val="22"/>
                <w:szCs w:val="22"/>
              </w:rPr>
              <w:t>含</w:t>
            </w:r>
            <w:r w:rsidRPr="00D70666">
              <w:rPr>
                <w:rFonts w:eastAsia="標楷體" w:hAnsi="Calibri" w:hint="eastAsia"/>
                <w:color w:val="000000"/>
                <w:sz w:val="22"/>
                <w:szCs w:val="22"/>
              </w:rPr>
              <w:t>）</w:t>
            </w:r>
            <w:r w:rsidRPr="00D70666">
              <w:rPr>
                <w:rFonts w:eastAsia="標楷體"/>
                <w:color w:val="000000"/>
                <w:sz w:val="22"/>
                <w:szCs w:val="22"/>
              </w:rPr>
              <w:t>以上者</w:t>
            </w:r>
            <w:r w:rsidRPr="00D70666">
              <w:rPr>
                <w:rFonts w:eastAsia="標楷體" w:hint="eastAsia"/>
                <w:color w:val="000000"/>
                <w:sz w:val="22"/>
                <w:szCs w:val="22"/>
              </w:rPr>
              <w:t>：</w:t>
            </w:r>
            <w:r w:rsidRPr="00D70666">
              <w:rPr>
                <w:rFonts w:eastAsia="標楷體"/>
                <w:sz w:val="22"/>
                <w:szCs w:val="22"/>
                <w:u w:val="single"/>
              </w:rPr>
              <w:t>每學</w:t>
            </w:r>
            <w:r w:rsidRPr="00D70666">
              <w:rPr>
                <w:rFonts w:eastAsia="標楷體" w:hint="eastAsia"/>
                <w:sz w:val="22"/>
                <w:szCs w:val="22"/>
                <w:u w:val="single"/>
              </w:rPr>
              <w:t>期</w:t>
            </w:r>
            <w:r w:rsidRPr="00D70666">
              <w:rPr>
                <w:rFonts w:eastAsia="標楷體" w:hint="eastAsia"/>
                <w:color w:val="000000"/>
                <w:sz w:val="22"/>
                <w:szCs w:val="22"/>
              </w:rPr>
              <w:t>核給</w:t>
            </w:r>
            <w:r w:rsidRPr="00D70666">
              <w:rPr>
                <w:rFonts w:eastAsia="標楷體" w:hint="eastAsia"/>
                <w:color w:val="000000"/>
                <w:sz w:val="22"/>
                <w:szCs w:val="22"/>
                <w:u w:val="single"/>
              </w:rPr>
              <w:t>20</w:t>
            </w:r>
            <w:r w:rsidRPr="00D70666">
              <w:rPr>
                <w:rFonts w:eastAsia="標楷體" w:hint="eastAsia"/>
                <w:color w:val="000000"/>
                <w:sz w:val="22"/>
                <w:szCs w:val="22"/>
              </w:rPr>
              <w:t>分為上限</w:t>
            </w:r>
          </w:p>
          <w:p w:rsidR="00075B01" w:rsidRPr="00D70666" w:rsidRDefault="00075B01" w:rsidP="00D50F9B">
            <w:pPr>
              <w:numPr>
                <w:ilvl w:val="0"/>
                <w:numId w:val="1"/>
              </w:numPr>
              <w:spacing w:line="340" w:lineRule="exact"/>
              <w:ind w:left="317" w:hanging="317"/>
              <w:jc w:val="both"/>
              <w:rPr>
                <w:rFonts w:ascii="標楷體" w:eastAsia="標楷體" w:hAnsi="標楷體"/>
                <w:color w:val="000000"/>
                <w:sz w:val="22"/>
                <w:szCs w:val="22"/>
              </w:rPr>
            </w:pPr>
            <w:r w:rsidRPr="00D70666">
              <w:rPr>
                <w:rFonts w:eastAsia="標楷體"/>
                <w:color w:val="000000"/>
                <w:sz w:val="22"/>
                <w:szCs w:val="22"/>
              </w:rPr>
              <w:t>教學評量問卷調查合乎有效問卷標準，</w:t>
            </w:r>
            <w:r w:rsidRPr="00D70666">
              <w:rPr>
                <w:rFonts w:eastAsia="標楷體" w:hint="eastAsia"/>
                <w:color w:val="000000"/>
                <w:sz w:val="22"/>
                <w:szCs w:val="22"/>
              </w:rPr>
              <w:t>且</w:t>
            </w:r>
            <w:r w:rsidRPr="00D70666">
              <w:rPr>
                <w:rFonts w:eastAsia="標楷體" w:hint="eastAsia"/>
                <w:sz w:val="22"/>
                <w:szCs w:val="22"/>
                <w:u w:val="single"/>
              </w:rPr>
              <w:t>有效加權</w:t>
            </w:r>
            <w:r w:rsidRPr="00D70666">
              <w:rPr>
                <w:rFonts w:eastAsia="標楷體" w:hint="eastAsia"/>
                <w:color w:val="000000"/>
                <w:sz w:val="22"/>
                <w:szCs w:val="22"/>
              </w:rPr>
              <w:t>平均</w:t>
            </w:r>
            <w:r w:rsidRPr="00D70666">
              <w:rPr>
                <w:rFonts w:eastAsia="標楷體"/>
                <w:color w:val="000000"/>
                <w:sz w:val="22"/>
                <w:szCs w:val="22"/>
              </w:rPr>
              <w:t>在</w:t>
            </w:r>
            <w:r w:rsidRPr="00D70666">
              <w:rPr>
                <w:rFonts w:eastAsia="標楷體" w:hint="eastAsia"/>
                <w:color w:val="000000"/>
                <w:sz w:val="22"/>
                <w:szCs w:val="22"/>
              </w:rPr>
              <w:t>4</w:t>
            </w:r>
            <w:r w:rsidRPr="00D70666">
              <w:rPr>
                <w:rFonts w:eastAsia="標楷體"/>
                <w:color w:val="000000"/>
                <w:sz w:val="22"/>
                <w:szCs w:val="22"/>
              </w:rPr>
              <w:t>.</w:t>
            </w:r>
            <w:r w:rsidRPr="00D70666">
              <w:rPr>
                <w:rFonts w:eastAsia="標楷體" w:hint="eastAsia"/>
                <w:color w:val="000000"/>
                <w:sz w:val="22"/>
                <w:szCs w:val="22"/>
              </w:rPr>
              <w:t>25</w:t>
            </w:r>
            <w:r w:rsidRPr="00D70666">
              <w:rPr>
                <w:rFonts w:eastAsia="標楷體"/>
                <w:color w:val="000000"/>
                <w:sz w:val="22"/>
                <w:szCs w:val="22"/>
              </w:rPr>
              <w:lastRenderedPageBreak/>
              <w:t>分</w:t>
            </w:r>
            <w:r w:rsidRPr="00D70666">
              <w:rPr>
                <w:rFonts w:eastAsia="標楷體" w:hint="eastAsia"/>
                <w:color w:val="000000"/>
                <w:sz w:val="22"/>
                <w:szCs w:val="22"/>
              </w:rPr>
              <w:t>（</w:t>
            </w:r>
            <w:r w:rsidRPr="00D70666">
              <w:rPr>
                <w:rFonts w:eastAsia="標楷體"/>
                <w:color w:val="000000"/>
                <w:sz w:val="22"/>
                <w:szCs w:val="22"/>
              </w:rPr>
              <w:t>含</w:t>
            </w:r>
            <w:r w:rsidRPr="00D70666">
              <w:rPr>
                <w:rFonts w:eastAsia="標楷體" w:hint="eastAsia"/>
                <w:color w:val="000000"/>
                <w:sz w:val="22"/>
                <w:szCs w:val="22"/>
              </w:rPr>
              <w:t>）</w:t>
            </w:r>
            <w:r w:rsidRPr="00D70666">
              <w:rPr>
                <w:rFonts w:eastAsia="標楷體"/>
                <w:color w:val="000000"/>
                <w:sz w:val="22"/>
                <w:szCs w:val="22"/>
              </w:rPr>
              <w:t>以上未達</w:t>
            </w:r>
            <w:r w:rsidRPr="00D70666">
              <w:rPr>
                <w:rFonts w:eastAsia="標楷體" w:hint="eastAsia"/>
                <w:color w:val="000000"/>
                <w:sz w:val="22"/>
                <w:szCs w:val="22"/>
              </w:rPr>
              <w:t>4</w:t>
            </w:r>
            <w:r w:rsidRPr="00D70666">
              <w:rPr>
                <w:rFonts w:eastAsia="標楷體"/>
                <w:color w:val="000000"/>
                <w:sz w:val="22"/>
                <w:szCs w:val="22"/>
              </w:rPr>
              <w:t>.</w:t>
            </w:r>
            <w:r w:rsidRPr="00D70666">
              <w:rPr>
                <w:rFonts w:eastAsia="標楷體" w:hint="eastAsia"/>
                <w:color w:val="000000"/>
                <w:sz w:val="22"/>
                <w:szCs w:val="22"/>
              </w:rPr>
              <w:t>5</w:t>
            </w:r>
            <w:r w:rsidRPr="00D70666">
              <w:rPr>
                <w:rFonts w:eastAsia="標楷體"/>
                <w:color w:val="000000"/>
                <w:sz w:val="22"/>
                <w:szCs w:val="22"/>
              </w:rPr>
              <w:t>0</w:t>
            </w:r>
            <w:r w:rsidRPr="00D70666">
              <w:rPr>
                <w:rFonts w:eastAsia="標楷體"/>
                <w:color w:val="000000"/>
                <w:sz w:val="22"/>
                <w:szCs w:val="22"/>
              </w:rPr>
              <w:t>分者</w:t>
            </w:r>
            <w:r w:rsidRPr="00D70666">
              <w:rPr>
                <w:rFonts w:eastAsia="標楷體" w:hint="eastAsia"/>
                <w:color w:val="000000"/>
                <w:sz w:val="22"/>
                <w:szCs w:val="22"/>
              </w:rPr>
              <w:t>：</w:t>
            </w:r>
            <w:r w:rsidRPr="00D70666">
              <w:rPr>
                <w:rFonts w:eastAsia="標楷體"/>
                <w:sz w:val="22"/>
                <w:szCs w:val="22"/>
                <w:u w:val="single"/>
              </w:rPr>
              <w:t>每學</w:t>
            </w:r>
            <w:r w:rsidRPr="00D70666">
              <w:rPr>
                <w:rFonts w:eastAsia="標楷體" w:hint="eastAsia"/>
                <w:sz w:val="22"/>
                <w:szCs w:val="22"/>
                <w:u w:val="single"/>
              </w:rPr>
              <w:t>期</w:t>
            </w:r>
            <w:r w:rsidRPr="00D70666">
              <w:rPr>
                <w:rFonts w:eastAsia="標楷體" w:hint="eastAsia"/>
                <w:color w:val="000000"/>
                <w:sz w:val="22"/>
                <w:szCs w:val="22"/>
              </w:rPr>
              <w:t>核給</w:t>
            </w:r>
            <w:r w:rsidRPr="00D70666">
              <w:rPr>
                <w:rFonts w:eastAsia="標楷體" w:hint="eastAsia"/>
                <w:color w:val="000000"/>
                <w:sz w:val="22"/>
                <w:szCs w:val="22"/>
                <w:u w:val="single"/>
              </w:rPr>
              <w:t>15</w:t>
            </w:r>
            <w:r w:rsidRPr="00D70666">
              <w:rPr>
                <w:rFonts w:eastAsia="標楷體" w:hint="eastAsia"/>
                <w:color w:val="000000"/>
                <w:sz w:val="22"/>
                <w:szCs w:val="22"/>
              </w:rPr>
              <w:t>分為上限</w:t>
            </w:r>
          </w:p>
          <w:p w:rsidR="00075B01" w:rsidRPr="00D70666" w:rsidRDefault="00075B01" w:rsidP="00D50F9B">
            <w:pPr>
              <w:numPr>
                <w:ilvl w:val="0"/>
                <w:numId w:val="1"/>
              </w:numPr>
              <w:spacing w:line="340" w:lineRule="exact"/>
              <w:ind w:left="317" w:hanging="317"/>
              <w:jc w:val="both"/>
              <w:rPr>
                <w:rFonts w:ascii="標楷體" w:eastAsia="標楷體" w:hAnsi="標楷體"/>
                <w:color w:val="000000"/>
                <w:sz w:val="22"/>
                <w:szCs w:val="22"/>
              </w:rPr>
            </w:pPr>
            <w:r w:rsidRPr="00D70666">
              <w:rPr>
                <w:rFonts w:eastAsia="標楷體"/>
                <w:color w:val="000000"/>
                <w:sz w:val="22"/>
                <w:szCs w:val="22"/>
              </w:rPr>
              <w:t>教學評量問卷調查合乎有效問卷標準，</w:t>
            </w:r>
            <w:r w:rsidRPr="00D70666">
              <w:rPr>
                <w:rFonts w:eastAsia="標楷體" w:hint="eastAsia"/>
                <w:color w:val="000000"/>
                <w:sz w:val="22"/>
                <w:szCs w:val="22"/>
              </w:rPr>
              <w:t>且</w:t>
            </w:r>
            <w:r w:rsidRPr="00D70666">
              <w:rPr>
                <w:rFonts w:eastAsia="標楷體" w:hint="eastAsia"/>
                <w:sz w:val="22"/>
                <w:szCs w:val="22"/>
                <w:u w:val="single"/>
              </w:rPr>
              <w:t>有效加權</w:t>
            </w:r>
            <w:r w:rsidRPr="00D70666">
              <w:rPr>
                <w:rFonts w:eastAsia="標楷體" w:hint="eastAsia"/>
                <w:color w:val="000000"/>
                <w:sz w:val="22"/>
                <w:szCs w:val="22"/>
              </w:rPr>
              <w:t>平均在</w:t>
            </w:r>
            <w:r w:rsidRPr="00D70666">
              <w:rPr>
                <w:rFonts w:eastAsia="標楷體" w:hint="eastAsia"/>
                <w:color w:val="000000"/>
                <w:sz w:val="22"/>
                <w:szCs w:val="22"/>
              </w:rPr>
              <w:t>4</w:t>
            </w:r>
            <w:r w:rsidRPr="00D70666">
              <w:rPr>
                <w:rFonts w:eastAsia="標楷體"/>
                <w:color w:val="000000"/>
                <w:sz w:val="22"/>
                <w:szCs w:val="22"/>
              </w:rPr>
              <w:t>.</w:t>
            </w:r>
            <w:r w:rsidRPr="00D70666">
              <w:rPr>
                <w:rFonts w:eastAsia="標楷體" w:hint="eastAsia"/>
                <w:color w:val="000000"/>
                <w:sz w:val="22"/>
                <w:szCs w:val="22"/>
              </w:rPr>
              <w:t>00</w:t>
            </w:r>
            <w:r w:rsidRPr="00D70666">
              <w:rPr>
                <w:rFonts w:eastAsia="標楷體"/>
                <w:color w:val="000000"/>
                <w:sz w:val="22"/>
                <w:szCs w:val="22"/>
              </w:rPr>
              <w:t>分</w:t>
            </w:r>
            <w:r w:rsidRPr="00D70666">
              <w:rPr>
                <w:rFonts w:eastAsia="標楷體" w:hint="eastAsia"/>
                <w:color w:val="000000"/>
                <w:sz w:val="22"/>
                <w:szCs w:val="22"/>
              </w:rPr>
              <w:t>（</w:t>
            </w:r>
            <w:r w:rsidRPr="00D70666">
              <w:rPr>
                <w:rFonts w:eastAsia="標楷體"/>
                <w:color w:val="000000"/>
                <w:sz w:val="22"/>
                <w:szCs w:val="22"/>
              </w:rPr>
              <w:t>含</w:t>
            </w:r>
            <w:r w:rsidRPr="00D70666">
              <w:rPr>
                <w:rFonts w:eastAsia="標楷體" w:hint="eastAsia"/>
                <w:color w:val="000000"/>
                <w:sz w:val="22"/>
                <w:szCs w:val="22"/>
              </w:rPr>
              <w:t>）</w:t>
            </w:r>
            <w:r w:rsidRPr="00D70666">
              <w:rPr>
                <w:rFonts w:eastAsia="標楷體"/>
                <w:color w:val="000000"/>
                <w:sz w:val="22"/>
                <w:szCs w:val="22"/>
              </w:rPr>
              <w:t>以上未達</w:t>
            </w:r>
            <w:r w:rsidRPr="00D70666">
              <w:rPr>
                <w:rFonts w:eastAsia="標楷體" w:hint="eastAsia"/>
                <w:color w:val="000000"/>
                <w:sz w:val="22"/>
                <w:szCs w:val="22"/>
              </w:rPr>
              <w:t>4</w:t>
            </w:r>
            <w:r w:rsidRPr="00D70666">
              <w:rPr>
                <w:rFonts w:eastAsia="標楷體"/>
                <w:color w:val="000000"/>
                <w:sz w:val="22"/>
                <w:szCs w:val="22"/>
              </w:rPr>
              <w:t>.</w:t>
            </w:r>
            <w:r w:rsidRPr="00D70666">
              <w:rPr>
                <w:rFonts w:eastAsia="標楷體" w:hint="eastAsia"/>
                <w:color w:val="000000"/>
                <w:sz w:val="22"/>
                <w:szCs w:val="22"/>
              </w:rPr>
              <w:t>25</w:t>
            </w:r>
            <w:r w:rsidRPr="00D70666">
              <w:rPr>
                <w:rFonts w:eastAsia="標楷體"/>
                <w:color w:val="000000"/>
                <w:sz w:val="22"/>
                <w:szCs w:val="22"/>
              </w:rPr>
              <w:t>分者</w:t>
            </w:r>
            <w:r w:rsidRPr="00D70666">
              <w:rPr>
                <w:rFonts w:eastAsia="標楷體" w:hint="eastAsia"/>
                <w:color w:val="000000"/>
                <w:sz w:val="22"/>
                <w:szCs w:val="22"/>
              </w:rPr>
              <w:t>：</w:t>
            </w:r>
            <w:r w:rsidRPr="00D70666">
              <w:rPr>
                <w:rFonts w:eastAsia="標楷體"/>
                <w:sz w:val="22"/>
                <w:szCs w:val="22"/>
                <w:u w:val="single"/>
              </w:rPr>
              <w:t>每學</w:t>
            </w:r>
            <w:r w:rsidRPr="00D70666">
              <w:rPr>
                <w:rFonts w:eastAsia="標楷體" w:hint="eastAsia"/>
                <w:sz w:val="22"/>
                <w:szCs w:val="22"/>
                <w:u w:val="single"/>
              </w:rPr>
              <w:t>期</w:t>
            </w:r>
            <w:r w:rsidRPr="00D70666">
              <w:rPr>
                <w:rFonts w:eastAsia="標楷體" w:hint="eastAsia"/>
                <w:color w:val="000000"/>
                <w:sz w:val="22"/>
                <w:szCs w:val="22"/>
              </w:rPr>
              <w:t>核給</w:t>
            </w:r>
            <w:r w:rsidRPr="00D70666">
              <w:rPr>
                <w:rFonts w:eastAsia="標楷體" w:hint="eastAsia"/>
                <w:color w:val="000000"/>
                <w:sz w:val="22"/>
                <w:szCs w:val="22"/>
                <w:u w:val="single"/>
              </w:rPr>
              <w:t>10</w:t>
            </w:r>
            <w:r w:rsidRPr="00D70666">
              <w:rPr>
                <w:rFonts w:eastAsia="標楷體" w:hint="eastAsia"/>
                <w:color w:val="000000"/>
                <w:sz w:val="22"/>
                <w:szCs w:val="22"/>
              </w:rPr>
              <w:t>分為上限</w:t>
            </w:r>
          </w:p>
          <w:p w:rsidR="00075B01" w:rsidRPr="00D70666" w:rsidRDefault="00075B01" w:rsidP="00D50F9B">
            <w:pPr>
              <w:numPr>
                <w:ilvl w:val="0"/>
                <w:numId w:val="1"/>
              </w:numPr>
              <w:spacing w:line="340" w:lineRule="exact"/>
              <w:ind w:left="317" w:hanging="317"/>
              <w:jc w:val="both"/>
              <w:rPr>
                <w:rFonts w:ascii="標楷體" w:eastAsia="標楷體" w:hAnsi="標楷體"/>
                <w:color w:val="000000"/>
                <w:sz w:val="22"/>
                <w:szCs w:val="22"/>
                <w:u w:val="single"/>
              </w:rPr>
            </w:pPr>
            <w:r w:rsidRPr="00D70666">
              <w:rPr>
                <w:rFonts w:eastAsia="標楷體"/>
                <w:sz w:val="22"/>
                <w:szCs w:val="22"/>
                <w:u w:val="single"/>
              </w:rPr>
              <w:t>教學評量問卷調查合乎有效問卷標準，且</w:t>
            </w:r>
            <w:r w:rsidRPr="00D70666">
              <w:rPr>
                <w:rFonts w:eastAsia="標楷體" w:hint="eastAsia"/>
                <w:sz w:val="22"/>
                <w:szCs w:val="22"/>
                <w:u w:val="single"/>
              </w:rPr>
              <w:t>有效加權</w:t>
            </w:r>
            <w:r w:rsidRPr="00D70666">
              <w:rPr>
                <w:rFonts w:eastAsia="標楷體"/>
                <w:sz w:val="22"/>
                <w:szCs w:val="22"/>
                <w:u w:val="single"/>
              </w:rPr>
              <w:t>平均在</w:t>
            </w:r>
            <w:r w:rsidRPr="00D70666">
              <w:rPr>
                <w:rFonts w:eastAsia="標楷體" w:hint="eastAsia"/>
                <w:sz w:val="22"/>
                <w:szCs w:val="22"/>
                <w:u w:val="single"/>
              </w:rPr>
              <w:t>3</w:t>
            </w:r>
            <w:r w:rsidRPr="00D70666">
              <w:rPr>
                <w:rFonts w:eastAsia="標楷體"/>
                <w:sz w:val="22"/>
                <w:szCs w:val="22"/>
                <w:u w:val="single"/>
              </w:rPr>
              <w:t>.</w:t>
            </w:r>
            <w:r w:rsidRPr="00D70666">
              <w:rPr>
                <w:rFonts w:eastAsia="標楷體" w:hint="eastAsia"/>
                <w:sz w:val="22"/>
                <w:szCs w:val="22"/>
                <w:u w:val="single"/>
              </w:rPr>
              <w:t>75</w:t>
            </w:r>
            <w:r w:rsidRPr="00D70666">
              <w:rPr>
                <w:rFonts w:eastAsia="標楷體"/>
                <w:sz w:val="22"/>
                <w:szCs w:val="22"/>
                <w:u w:val="single"/>
              </w:rPr>
              <w:t>分</w:t>
            </w:r>
            <w:r w:rsidRPr="00D70666">
              <w:rPr>
                <w:rFonts w:eastAsia="標楷體" w:hint="eastAsia"/>
                <w:sz w:val="22"/>
                <w:szCs w:val="22"/>
                <w:u w:val="single"/>
              </w:rPr>
              <w:t>（</w:t>
            </w:r>
            <w:r w:rsidRPr="00D70666">
              <w:rPr>
                <w:rFonts w:eastAsia="標楷體"/>
                <w:sz w:val="22"/>
                <w:szCs w:val="22"/>
                <w:u w:val="single"/>
              </w:rPr>
              <w:t>含</w:t>
            </w:r>
            <w:r w:rsidRPr="00D70666">
              <w:rPr>
                <w:rFonts w:eastAsia="標楷體" w:hint="eastAsia"/>
                <w:sz w:val="22"/>
                <w:szCs w:val="22"/>
                <w:u w:val="single"/>
              </w:rPr>
              <w:t>）</w:t>
            </w:r>
            <w:r w:rsidRPr="00D70666">
              <w:rPr>
                <w:rFonts w:eastAsia="標楷體"/>
                <w:sz w:val="22"/>
                <w:szCs w:val="22"/>
                <w:u w:val="single"/>
              </w:rPr>
              <w:t>以上未達</w:t>
            </w:r>
            <w:r w:rsidRPr="00D70666">
              <w:rPr>
                <w:rFonts w:eastAsia="標楷體"/>
                <w:sz w:val="22"/>
                <w:szCs w:val="22"/>
                <w:u w:val="single"/>
              </w:rPr>
              <w:t>4.00</w:t>
            </w:r>
            <w:r w:rsidRPr="00D70666">
              <w:rPr>
                <w:rFonts w:eastAsia="標楷體"/>
                <w:sz w:val="22"/>
                <w:szCs w:val="22"/>
                <w:u w:val="single"/>
              </w:rPr>
              <w:t>分者：每學</w:t>
            </w:r>
            <w:r w:rsidRPr="00D70666">
              <w:rPr>
                <w:rFonts w:eastAsia="標楷體" w:hint="eastAsia"/>
                <w:sz w:val="22"/>
                <w:szCs w:val="22"/>
                <w:u w:val="single"/>
              </w:rPr>
              <w:t>期</w:t>
            </w:r>
            <w:r w:rsidRPr="00D70666">
              <w:rPr>
                <w:rFonts w:eastAsia="標楷體"/>
                <w:sz w:val="22"/>
                <w:szCs w:val="22"/>
                <w:u w:val="single"/>
              </w:rPr>
              <w:t>核給</w:t>
            </w:r>
            <w:r w:rsidRPr="00D70666">
              <w:rPr>
                <w:rFonts w:eastAsia="標楷體" w:hint="eastAsia"/>
                <w:sz w:val="22"/>
                <w:szCs w:val="22"/>
                <w:u w:val="single"/>
              </w:rPr>
              <w:t>5</w:t>
            </w:r>
            <w:r w:rsidRPr="00D70666">
              <w:rPr>
                <w:rFonts w:eastAsia="標楷體"/>
                <w:sz w:val="22"/>
                <w:szCs w:val="22"/>
                <w:u w:val="single"/>
              </w:rPr>
              <w:t>分為上限</w:t>
            </w:r>
          </w:p>
          <w:p w:rsidR="00075B01" w:rsidRPr="00D70666" w:rsidRDefault="00075B01" w:rsidP="002B6EF3">
            <w:pPr>
              <w:spacing w:line="340" w:lineRule="exact"/>
              <w:jc w:val="both"/>
              <w:rPr>
                <w:rFonts w:eastAsia="標楷體"/>
                <w:color w:val="000000"/>
                <w:sz w:val="22"/>
                <w:szCs w:val="22"/>
              </w:rPr>
            </w:pPr>
            <w:r w:rsidRPr="00D70666">
              <w:rPr>
                <w:rFonts w:eastAsia="標楷體" w:hint="eastAsia"/>
                <w:color w:val="000000"/>
                <w:kern w:val="0"/>
                <w:sz w:val="22"/>
                <w:szCs w:val="22"/>
              </w:rPr>
              <w:t>101</w:t>
            </w:r>
            <w:r w:rsidRPr="00D70666">
              <w:rPr>
                <w:rFonts w:eastAsia="標楷體" w:hint="eastAsia"/>
                <w:color w:val="000000"/>
                <w:kern w:val="0"/>
                <w:sz w:val="22"/>
                <w:szCs w:val="22"/>
              </w:rPr>
              <w:t>學年度（含）以後：</w:t>
            </w:r>
          </w:p>
          <w:p w:rsidR="00075B01" w:rsidRPr="00D70666" w:rsidRDefault="00075B01" w:rsidP="00D50F9B">
            <w:pPr>
              <w:numPr>
                <w:ilvl w:val="0"/>
                <w:numId w:val="1"/>
              </w:numPr>
              <w:spacing w:line="340" w:lineRule="exact"/>
              <w:ind w:left="317" w:hanging="317"/>
              <w:jc w:val="both"/>
              <w:rPr>
                <w:rFonts w:eastAsia="標楷體"/>
                <w:color w:val="000000"/>
                <w:sz w:val="22"/>
                <w:szCs w:val="22"/>
              </w:rPr>
            </w:pPr>
            <w:r w:rsidRPr="00D70666">
              <w:rPr>
                <w:rFonts w:eastAsia="標楷體"/>
                <w:color w:val="000000"/>
                <w:sz w:val="22"/>
                <w:szCs w:val="22"/>
              </w:rPr>
              <w:t>教學評量問卷調查合乎有效問卷標準，</w:t>
            </w:r>
            <w:r w:rsidRPr="00D70666">
              <w:rPr>
                <w:rFonts w:eastAsia="標楷體" w:hint="eastAsia"/>
                <w:color w:val="000000"/>
                <w:sz w:val="22"/>
                <w:szCs w:val="22"/>
              </w:rPr>
              <w:t>且</w:t>
            </w:r>
            <w:r w:rsidRPr="00D70666">
              <w:rPr>
                <w:rFonts w:eastAsia="標楷體" w:hint="eastAsia"/>
                <w:sz w:val="22"/>
                <w:szCs w:val="22"/>
                <w:u w:val="single"/>
              </w:rPr>
              <w:t>有效加權</w:t>
            </w:r>
            <w:r w:rsidRPr="00D70666">
              <w:rPr>
                <w:rFonts w:eastAsia="標楷體"/>
                <w:color w:val="000000"/>
                <w:sz w:val="22"/>
                <w:szCs w:val="22"/>
              </w:rPr>
              <w:t>平均在</w:t>
            </w:r>
            <w:r w:rsidRPr="00D70666">
              <w:rPr>
                <w:rFonts w:eastAsia="標楷體" w:hint="eastAsia"/>
                <w:color w:val="000000"/>
                <w:sz w:val="22"/>
                <w:szCs w:val="22"/>
              </w:rPr>
              <w:t>5</w:t>
            </w:r>
            <w:r w:rsidRPr="00D70666">
              <w:rPr>
                <w:rFonts w:eastAsia="標楷體"/>
                <w:color w:val="000000"/>
                <w:sz w:val="22"/>
                <w:szCs w:val="22"/>
              </w:rPr>
              <w:t>.</w:t>
            </w:r>
            <w:r w:rsidRPr="00D70666">
              <w:rPr>
                <w:rFonts w:eastAsia="標楷體" w:hint="eastAsia"/>
                <w:color w:val="000000"/>
                <w:sz w:val="22"/>
                <w:szCs w:val="22"/>
              </w:rPr>
              <w:t>4</w:t>
            </w:r>
            <w:r w:rsidRPr="00D70666">
              <w:rPr>
                <w:rFonts w:eastAsia="標楷體"/>
                <w:color w:val="000000"/>
                <w:sz w:val="22"/>
                <w:szCs w:val="22"/>
              </w:rPr>
              <w:t>0</w:t>
            </w:r>
            <w:r w:rsidRPr="00D70666">
              <w:rPr>
                <w:rFonts w:eastAsia="標楷體" w:hAnsi="Calibri"/>
                <w:color w:val="000000"/>
                <w:sz w:val="22"/>
                <w:szCs w:val="22"/>
              </w:rPr>
              <w:t>分</w:t>
            </w:r>
            <w:r w:rsidRPr="00D70666">
              <w:rPr>
                <w:rFonts w:eastAsia="標楷體" w:hAnsi="Calibri" w:hint="eastAsia"/>
                <w:color w:val="000000"/>
                <w:sz w:val="22"/>
                <w:szCs w:val="22"/>
              </w:rPr>
              <w:t>（</w:t>
            </w:r>
            <w:r w:rsidRPr="00D70666">
              <w:rPr>
                <w:rFonts w:eastAsia="標楷體" w:hAnsi="Calibri"/>
                <w:color w:val="000000"/>
                <w:sz w:val="22"/>
                <w:szCs w:val="22"/>
              </w:rPr>
              <w:t>含</w:t>
            </w:r>
            <w:r w:rsidRPr="00D70666">
              <w:rPr>
                <w:rFonts w:eastAsia="標楷體" w:hAnsi="Calibri" w:hint="eastAsia"/>
                <w:color w:val="000000"/>
                <w:sz w:val="22"/>
                <w:szCs w:val="22"/>
              </w:rPr>
              <w:t>）</w:t>
            </w:r>
            <w:r w:rsidRPr="00D70666">
              <w:rPr>
                <w:rFonts w:eastAsia="標楷體"/>
                <w:color w:val="000000"/>
                <w:sz w:val="22"/>
                <w:szCs w:val="22"/>
              </w:rPr>
              <w:t>以上者</w:t>
            </w:r>
            <w:r w:rsidRPr="00D70666">
              <w:rPr>
                <w:rFonts w:eastAsia="標楷體" w:hint="eastAsia"/>
                <w:color w:val="000000"/>
                <w:sz w:val="22"/>
                <w:szCs w:val="22"/>
              </w:rPr>
              <w:t>：</w:t>
            </w:r>
            <w:r w:rsidRPr="00D70666">
              <w:rPr>
                <w:rFonts w:eastAsia="標楷體"/>
                <w:sz w:val="22"/>
                <w:szCs w:val="22"/>
                <w:u w:val="single"/>
              </w:rPr>
              <w:t>每學</w:t>
            </w:r>
            <w:r w:rsidRPr="00D70666">
              <w:rPr>
                <w:rFonts w:eastAsia="標楷體" w:hint="eastAsia"/>
                <w:sz w:val="22"/>
                <w:szCs w:val="22"/>
                <w:u w:val="single"/>
              </w:rPr>
              <w:t>期</w:t>
            </w:r>
            <w:r w:rsidRPr="00D70666">
              <w:rPr>
                <w:rFonts w:eastAsia="標楷體" w:hint="eastAsia"/>
                <w:color w:val="000000"/>
                <w:sz w:val="22"/>
                <w:szCs w:val="22"/>
              </w:rPr>
              <w:t>核給</w:t>
            </w:r>
            <w:r w:rsidRPr="00D70666">
              <w:rPr>
                <w:rFonts w:eastAsia="標楷體" w:hint="eastAsia"/>
                <w:color w:val="000000"/>
                <w:sz w:val="22"/>
                <w:szCs w:val="22"/>
                <w:u w:val="single"/>
              </w:rPr>
              <w:t>20</w:t>
            </w:r>
            <w:r w:rsidRPr="00D70666">
              <w:rPr>
                <w:rFonts w:eastAsia="標楷體" w:hint="eastAsia"/>
                <w:color w:val="000000"/>
                <w:sz w:val="22"/>
                <w:szCs w:val="22"/>
              </w:rPr>
              <w:t>分為上限</w:t>
            </w:r>
          </w:p>
          <w:p w:rsidR="00075B01" w:rsidRPr="00D70666" w:rsidRDefault="00075B01" w:rsidP="00D50F9B">
            <w:pPr>
              <w:numPr>
                <w:ilvl w:val="0"/>
                <w:numId w:val="1"/>
              </w:numPr>
              <w:spacing w:line="340" w:lineRule="exact"/>
              <w:ind w:left="317" w:hanging="317"/>
              <w:jc w:val="both"/>
              <w:rPr>
                <w:rFonts w:ascii="標楷體" w:eastAsia="標楷體" w:hAnsi="標楷體"/>
                <w:color w:val="000000"/>
                <w:sz w:val="22"/>
                <w:szCs w:val="22"/>
              </w:rPr>
            </w:pPr>
            <w:r w:rsidRPr="00D70666">
              <w:rPr>
                <w:rFonts w:eastAsia="標楷體"/>
                <w:color w:val="000000"/>
                <w:sz w:val="22"/>
                <w:szCs w:val="22"/>
              </w:rPr>
              <w:t>教學評量問卷調查合乎有效問卷標準，</w:t>
            </w:r>
            <w:r w:rsidRPr="00D70666">
              <w:rPr>
                <w:rFonts w:eastAsia="標楷體" w:hint="eastAsia"/>
                <w:color w:val="000000"/>
                <w:sz w:val="22"/>
                <w:szCs w:val="22"/>
              </w:rPr>
              <w:t>且</w:t>
            </w:r>
            <w:r w:rsidRPr="00D70666">
              <w:rPr>
                <w:rFonts w:eastAsia="標楷體" w:hint="eastAsia"/>
                <w:sz w:val="22"/>
                <w:szCs w:val="22"/>
                <w:u w:val="single"/>
              </w:rPr>
              <w:t>有效加權</w:t>
            </w:r>
            <w:r w:rsidRPr="00D70666">
              <w:rPr>
                <w:rFonts w:eastAsia="標楷體" w:hint="eastAsia"/>
                <w:color w:val="000000"/>
                <w:sz w:val="22"/>
                <w:szCs w:val="22"/>
              </w:rPr>
              <w:t>平均</w:t>
            </w:r>
            <w:r w:rsidRPr="00D70666">
              <w:rPr>
                <w:rFonts w:eastAsia="標楷體"/>
                <w:color w:val="000000"/>
                <w:sz w:val="22"/>
                <w:szCs w:val="22"/>
              </w:rPr>
              <w:t>在</w:t>
            </w:r>
            <w:r w:rsidRPr="00D70666">
              <w:rPr>
                <w:rFonts w:eastAsia="標楷體" w:hint="eastAsia"/>
                <w:color w:val="000000"/>
                <w:sz w:val="22"/>
                <w:szCs w:val="22"/>
              </w:rPr>
              <w:t>5</w:t>
            </w:r>
            <w:r w:rsidRPr="00D70666">
              <w:rPr>
                <w:rFonts w:eastAsia="標楷體"/>
                <w:color w:val="000000"/>
                <w:sz w:val="22"/>
                <w:szCs w:val="22"/>
              </w:rPr>
              <w:t>.</w:t>
            </w:r>
            <w:r w:rsidRPr="00D70666">
              <w:rPr>
                <w:rFonts w:eastAsia="標楷體" w:hint="eastAsia"/>
                <w:color w:val="000000"/>
                <w:sz w:val="22"/>
                <w:szCs w:val="22"/>
              </w:rPr>
              <w:t>10</w:t>
            </w:r>
            <w:r w:rsidRPr="00D70666">
              <w:rPr>
                <w:rFonts w:eastAsia="標楷體"/>
                <w:color w:val="000000"/>
                <w:sz w:val="22"/>
                <w:szCs w:val="22"/>
              </w:rPr>
              <w:t>分</w:t>
            </w:r>
            <w:r w:rsidRPr="00D70666">
              <w:rPr>
                <w:rFonts w:eastAsia="標楷體" w:hint="eastAsia"/>
                <w:color w:val="000000"/>
                <w:sz w:val="22"/>
                <w:szCs w:val="22"/>
              </w:rPr>
              <w:t>（</w:t>
            </w:r>
            <w:r w:rsidRPr="00D70666">
              <w:rPr>
                <w:rFonts w:eastAsia="標楷體"/>
                <w:color w:val="000000"/>
                <w:sz w:val="22"/>
                <w:szCs w:val="22"/>
              </w:rPr>
              <w:t>含</w:t>
            </w:r>
            <w:r w:rsidRPr="00D70666">
              <w:rPr>
                <w:rFonts w:eastAsia="標楷體" w:hint="eastAsia"/>
                <w:color w:val="000000"/>
                <w:sz w:val="22"/>
                <w:szCs w:val="22"/>
              </w:rPr>
              <w:t>）</w:t>
            </w:r>
            <w:r w:rsidRPr="00D70666">
              <w:rPr>
                <w:rFonts w:eastAsia="標楷體"/>
                <w:color w:val="000000"/>
                <w:sz w:val="22"/>
                <w:szCs w:val="22"/>
              </w:rPr>
              <w:t>以上未達</w:t>
            </w:r>
            <w:r w:rsidRPr="00D70666">
              <w:rPr>
                <w:rFonts w:eastAsia="標楷體" w:hint="eastAsia"/>
                <w:color w:val="000000"/>
                <w:sz w:val="22"/>
                <w:szCs w:val="22"/>
              </w:rPr>
              <w:t>5</w:t>
            </w:r>
            <w:r w:rsidRPr="00D70666">
              <w:rPr>
                <w:rFonts w:eastAsia="標楷體"/>
                <w:color w:val="000000"/>
                <w:sz w:val="22"/>
                <w:szCs w:val="22"/>
              </w:rPr>
              <w:t>.</w:t>
            </w:r>
            <w:r w:rsidRPr="00D70666">
              <w:rPr>
                <w:rFonts w:eastAsia="標楷體" w:hint="eastAsia"/>
                <w:color w:val="000000"/>
                <w:sz w:val="22"/>
                <w:szCs w:val="22"/>
              </w:rPr>
              <w:t>4</w:t>
            </w:r>
            <w:r w:rsidRPr="00D70666">
              <w:rPr>
                <w:rFonts w:eastAsia="標楷體"/>
                <w:color w:val="000000"/>
                <w:sz w:val="22"/>
                <w:szCs w:val="22"/>
              </w:rPr>
              <w:t>0</w:t>
            </w:r>
            <w:r w:rsidRPr="00D70666">
              <w:rPr>
                <w:rFonts w:eastAsia="標楷體"/>
                <w:color w:val="000000"/>
                <w:sz w:val="22"/>
                <w:szCs w:val="22"/>
              </w:rPr>
              <w:t>分者</w:t>
            </w:r>
            <w:r w:rsidRPr="00D70666">
              <w:rPr>
                <w:rFonts w:eastAsia="標楷體" w:hint="eastAsia"/>
                <w:color w:val="000000"/>
                <w:sz w:val="22"/>
                <w:szCs w:val="22"/>
              </w:rPr>
              <w:t>：</w:t>
            </w:r>
            <w:r w:rsidRPr="00D70666">
              <w:rPr>
                <w:rFonts w:eastAsia="標楷體"/>
                <w:sz w:val="22"/>
                <w:szCs w:val="22"/>
                <w:u w:val="single"/>
              </w:rPr>
              <w:t>每學</w:t>
            </w:r>
            <w:r w:rsidRPr="00D70666">
              <w:rPr>
                <w:rFonts w:eastAsia="標楷體" w:hint="eastAsia"/>
                <w:sz w:val="22"/>
                <w:szCs w:val="22"/>
                <w:u w:val="single"/>
              </w:rPr>
              <w:t>期</w:t>
            </w:r>
            <w:r w:rsidRPr="00D70666">
              <w:rPr>
                <w:rFonts w:eastAsia="標楷體" w:hint="eastAsia"/>
                <w:color w:val="000000"/>
                <w:sz w:val="22"/>
                <w:szCs w:val="22"/>
              </w:rPr>
              <w:t>核給</w:t>
            </w:r>
            <w:r w:rsidRPr="00D70666">
              <w:rPr>
                <w:rFonts w:eastAsia="標楷體" w:hint="eastAsia"/>
                <w:color w:val="000000"/>
                <w:sz w:val="22"/>
                <w:szCs w:val="22"/>
                <w:u w:val="single"/>
              </w:rPr>
              <w:t>15</w:t>
            </w:r>
            <w:r w:rsidRPr="00D70666">
              <w:rPr>
                <w:rFonts w:eastAsia="標楷體" w:hint="eastAsia"/>
                <w:color w:val="000000"/>
                <w:sz w:val="22"/>
                <w:szCs w:val="22"/>
              </w:rPr>
              <w:t>分為上限</w:t>
            </w:r>
          </w:p>
          <w:p w:rsidR="00075B01" w:rsidRPr="00D70666" w:rsidRDefault="00075B01" w:rsidP="00D50F9B">
            <w:pPr>
              <w:numPr>
                <w:ilvl w:val="0"/>
                <w:numId w:val="1"/>
              </w:numPr>
              <w:spacing w:line="340" w:lineRule="exact"/>
              <w:ind w:left="317" w:hanging="317"/>
              <w:jc w:val="both"/>
              <w:rPr>
                <w:rFonts w:ascii="標楷體" w:eastAsia="標楷體" w:hAnsi="標楷體"/>
                <w:color w:val="000000"/>
                <w:sz w:val="22"/>
                <w:szCs w:val="22"/>
              </w:rPr>
            </w:pPr>
            <w:r w:rsidRPr="00D70666">
              <w:rPr>
                <w:rFonts w:eastAsia="標楷體"/>
                <w:color w:val="000000"/>
                <w:sz w:val="22"/>
                <w:szCs w:val="22"/>
              </w:rPr>
              <w:t>教學評量問卷調查合乎有效問卷標準，</w:t>
            </w:r>
            <w:r w:rsidRPr="00D70666">
              <w:rPr>
                <w:rFonts w:eastAsia="標楷體" w:hint="eastAsia"/>
                <w:color w:val="000000"/>
                <w:sz w:val="22"/>
                <w:szCs w:val="22"/>
              </w:rPr>
              <w:t>且</w:t>
            </w:r>
            <w:r w:rsidRPr="00D70666">
              <w:rPr>
                <w:rFonts w:eastAsia="標楷體" w:hint="eastAsia"/>
                <w:sz w:val="22"/>
                <w:szCs w:val="22"/>
                <w:u w:val="single"/>
              </w:rPr>
              <w:t>有效加權</w:t>
            </w:r>
            <w:r w:rsidRPr="00D70666">
              <w:rPr>
                <w:rFonts w:eastAsia="標楷體" w:hint="eastAsia"/>
                <w:color w:val="000000"/>
                <w:sz w:val="22"/>
                <w:szCs w:val="22"/>
              </w:rPr>
              <w:t>平均</w:t>
            </w:r>
            <w:r w:rsidRPr="00D70666">
              <w:rPr>
                <w:rFonts w:eastAsia="標楷體"/>
                <w:color w:val="000000"/>
                <w:sz w:val="22"/>
                <w:szCs w:val="22"/>
              </w:rPr>
              <w:t>在</w:t>
            </w:r>
            <w:r w:rsidRPr="00D70666">
              <w:rPr>
                <w:rFonts w:eastAsia="標楷體" w:hint="eastAsia"/>
                <w:color w:val="000000"/>
                <w:sz w:val="22"/>
                <w:szCs w:val="22"/>
              </w:rPr>
              <w:t>4</w:t>
            </w:r>
            <w:r w:rsidRPr="00D70666">
              <w:rPr>
                <w:rFonts w:eastAsia="標楷體"/>
                <w:color w:val="000000"/>
                <w:sz w:val="22"/>
                <w:szCs w:val="22"/>
              </w:rPr>
              <w:t>.</w:t>
            </w:r>
            <w:r w:rsidRPr="00D70666">
              <w:rPr>
                <w:rFonts w:eastAsia="標楷體" w:hint="eastAsia"/>
                <w:color w:val="000000"/>
                <w:sz w:val="22"/>
                <w:szCs w:val="22"/>
              </w:rPr>
              <w:t>80</w:t>
            </w:r>
            <w:r w:rsidRPr="00D70666">
              <w:rPr>
                <w:rFonts w:eastAsia="標楷體"/>
                <w:color w:val="000000"/>
                <w:sz w:val="22"/>
                <w:szCs w:val="22"/>
              </w:rPr>
              <w:t>分</w:t>
            </w:r>
            <w:r w:rsidRPr="00D70666">
              <w:rPr>
                <w:rFonts w:eastAsia="標楷體" w:hint="eastAsia"/>
                <w:color w:val="000000"/>
                <w:sz w:val="22"/>
                <w:szCs w:val="22"/>
              </w:rPr>
              <w:t>（</w:t>
            </w:r>
            <w:r w:rsidRPr="00D70666">
              <w:rPr>
                <w:rFonts w:eastAsia="標楷體"/>
                <w:color w:val="000000"/>
                <w:sz w:val="22"/>
                <w:szCs w:val="22"/>
              </w:rPr>
              <w:t>含</w:t>
            </w:r>
            <w:r w:rsidRPr="00D70666">
              <w:rPr>
                <w:rFonts w:eastAsia="標楷體" w:hint="eastAsia"/>
                <w:color w:val="000000"/>
                <w:sz w:val="22"/>
                <w:szCs w:val="22"/>
              </w:rPr>
              <w:t>）</w:t>
            </w:r>
            <w:r w:rsidRPr="00D70666">
              <w:rPr>
                <w:rFonts w:eastAsia="標楷體"/>
                <w:color w:val="000000"/>
                <w:sz w:val="22"/>
                <w:szCs w:val="22"/>
              </w:rPr>
              <w:t>以上未達</w:t>
            </w:r>
            <w:r w:rsidRPr="00D70666">
              <w:rPr>
                <w:rFonts w:eastAsia="標楷體" w:hint="eastAsia"/>
                <w:color w:val="000000"/>
                <w:sz w:val="22"/>
                <w:szCs w:val="22"/>
              </w:rPr>
              <w:t>5</w:t>
            </w:r>
            <w:r w:rsidRPr="00D70666">
              <w:rPr>
                <w:rFonts w:eastAsia="標楷體"/>
                <w:color w:val="000000"/>
                <w:sz w:val="22"/>
                <w:szCs w:val="22"/>
              </w:rPr>
              <w:t>.</w:t>
            </w:r>
            <w:r w:rsidRPr="00D70666">
              <w:rPr>
                <w:rFonts w:eastAsia="標楷體" w:hint="eastAsia"/>
                <w:color w:val="000000"/>
                <w:sz w:val="22"/>
                <w:szCs w:val="22"/>
              </w:rPr>
              <w:t>1</w:t>
            </w:r>
            <w:r w:rsidRPr="00D70666">
              <w:rPr>
                <w:rFonts w:eastAsia="標楷體"/>
                <w:color w:val="000000"/>
                <w:sz w:val="22"/>
                <w:szCs w:val="22"/>
              </w:rPr>
              <w:t>0</w:t>
            </w:r>
            <w:r w:rsidRPr="00D70666">
              <w:rPr>
                <w:rFonts w:eastAsia="標楷體"/>
                <w:color w:val="000000"/>
                <w:sz w:val="22"/>
                <w:szCs w:val="22"/>
              </w:rPr>
              <w:t>分者</w:t>
            </w:r>
            <w:r w:rsidRPr="00D70666">
              <w:rPr>
                <w:rFonts w:eastAsia="標楷體" w:hint="eastAsia"/>
                <w:color w:val="000000"/>
                <w:sz w:val="22"/>
                <w:szCs w:val="22"/>
              </w:rPr>
              <w:t>：</w:t>
            </w:r>
            <w:r w:rsidRPr="00D70666">
              <w:rPr>
                <w:rFonts w:eastAsia="標楷體"/>
                <w:sz w:val="22"/>
                <w:szCs w:val="22"/>
                <w:u w:val="single"/>
              </w:rPr>
              <w:t>每學</w:t>
            </w:r>
            <w:r w:rsidRPr="00D70666">
              <w:rPr>
                <w:rFonts w:eastAsia="標楷體" w:hint="eastAsia"/>
                <w:sz w:val="22"/>
                <w:szCs w:val="22"/>
                <w:u w:val="single"/>
              </w:rPr>
              <w:t>期</w:t>
            </w:r>
            <w:r w:rsidRPr="00D70666">
              <w:rPr>
                <w:rFonts w:eastAsia="標楷體" w:hint="eastAsia"/>
                <w:color w:val="000000"/>
                <w:sz w:val="22"/>
                <w:szCs w:val="22"/>
              </w:rPr>
              <w:t>核給</w:t>
            </w:r>
            <w:r w:rsidRPr="00D70666">
              <w:rPr>
                <w:rFonts w:eastAsia="標楷體" w:hint="eastAsia"/>
                <w:color w:val="000000"/>
                <w:sz w:val="22"/>
                <w:szCs w:val="22"/>
                <w:u w:val="single"/>
              </w:rPr>
              <w:t>10</w:t>
            </w:r>
            <w:r w:rsidRPr="00D70666">
              <w:rPr>
                <w:rFonts w:eastAsia="標楷體" w:hint="eastAsia"/>
                <w:color w:val="000000"/>
                <w:sz w:val="22"/>
                <w:szCs w:val="22"/>
              </w:rPr>
              <w:t>分為上限</w:t>
            </w:r>
          </w:p>
          <w:p w:rsidR="00075B01" w:rsidRPr="00D70666" w:rsidRDefault="00075B01" w:rsidP="00D50F9B">
            <w:pPr>
              <w:numPr>
                <w:ilvl w:val="0"/>
                <w:numId w:val="1"/>
              </w:numPr>
              <w:spacing w:line="340" w:lineRule="exact"/>
              <w:ind w:left="317" w:hanging="317"/>
              <w:jc w:val="both"/>
              <w:rPr>
                <w:rFonts w:ascii="標楷體" w:eastAsia="標楷體" w:hAnsi="標楷體"/>
                <w:color w:val="000000"/>
                <w:szCs w:val="22"/>
                <w:u w:val="single"/>
              </w:rPr>
            </w:pPr>
            <w:r w:rsidRPr="00D70666">
              <w:rPr>
                <w:rFonts w:eastAsia="標楷體"/>
                <w:sz w:val="22"/>
                <w:szCs w:val="22"/>
                <w:u w:val="single"/>
              </w:rPr>
              <w:t>教學評量問卷調查合乎有效問</w:t>
            </w:r>
            <w:r w:rsidRPr="00D70666">
              <w:rPr>
                <w:rFonts w:eastAsia="標楷體"/>
                <w:sz w:val="22"/>
                <w:szCs w:val="22"/>
                <w:u w:val="single"/>
              </w:rPr>
              <w:lastRenderedPageBreak/>
              <w:t>卷標準，且</w:t>
            </w:r>
            <w:r w:rsidRPr="00D70666">
              <w:rPr>
                <w:rFonts w:eastAsia="標楷體" w:hint="eastAsia"/>
                <w:sz w:val="22"/>
                <w:szCs w:val="22"/>
                <w:u w:val="single"/>
              </w:rPr>
              <w:t>有效加權</w:t>
            </w:r>
            <w:r w:rsidRPr="00D70666">
              <w:rPr>
                <w:rFonts w:eastAsia="標楷體"/>
                <w:sz w:val="22"/>
                <w:szCs w:val="22"/>
                <w:u w:val="single"/>
              </w:rPr>
              <w:t>平均在</w:t>
            </w:r>
            <w:r w:rsidRPr="00D70666">
              <w:rPr>
                <w:rFonts w:eastAsia="標楷體"/>
                <w:sz w:val="22"/>
                <w:szCs w:val="22"/>
                <w:u w:val="single"/>
              </w:rPr>
              <w:t>4.</w:t>
            </w:r>
            <w:r w:rsidRPr="00D70666">
              <w:rPr>
                <w:rFonts w:eastAsia="標楷體" w:hint="eastAsia"/>
                <w:sz w:val="22"/>
                <w:szCs w:val="22"/>
                <w:u w:val="single"/>
              </w:rPr>
              <w:t>5</w:t>
            </w:r>
            <w:r w:rsidRPr="00D70666">
              <w:rPr>
                <w:rFonts w:eastAsia="標楷體"/>
                <w:sz w:val="22"/>
                <w:szCs w:val="22"/>
                <w:u w:val="single"/>
              </w:rPr>
              <w:t>0</w:t>
            </w:r>
            <w:r w:rsidRPr="00D70666">
              <w:rPr>
                <w:rFonts w:eastAsia="標楷體"/>
                <w:sz w:val="22"/>
                <w:szCs w:val="22"/>
                <w:u w:val="single"/>
              </w:rPr>
              <w:t>分</w:t>
            </w:r>
            <w:r w:rsidRPr="00D70666">
              <w:rPr>
                <w:rFonts w:eastAsia="標楷體" w:hint="eastAsia"/>
                <w:sz w:val="22"/>
                <w:szCs w:val="22"/>
                <w:u w:val="single"/>
              </w:rPr>
              <w:t>（</w:t>
            </w:r>
            <w:r w:rsidRPr="00D70666">
              <w:rPr>
                <w:rFonts w:eastAsia="標楷體"/>
                <w:sz w:val="22"/>
                <w:szCs w:val="22"/>
                <w:u w:val="single"/>
              </w:rPr>
              <w:t>含</w:t>
            </w:r>
            <w:r w:rsidRPr="00D70666">
              <w:rPr>
                <w:rFonts w:eastAsia="標楷體" w:hint="eastAsia"/>
                <w:sz w:val="22"/>
                <w:szCs w:val="22"/>
                <w:u w:val="single"/>
              </w:rPr>
              <w:t>）</w:t>
            </w:r>
            <w:r w:rsidRPr="00D70666">
              <w:rPr>
                <w:rFonts w:eastAsia="標楷體"/>
                <w:sz w:val="22"/>
                <w:szCs w:val="22"/>
                <w:u w:val="single"/>
              </w:rPr>
              <w:t>以上未達</w:t>
            </w:r>
            <w:r w:rsidRPr="00D70666">
              <w:rPr>
                <w:rFonts w:eastAsia="標楷體" w:hint="eastAsia"/>
                <w:sz w:val="22"/>
                <w:szCs w:val="22"/>
                <w:u w:val="single"/>
              </w:rPr>
              <w:t>4</w:t>
            </w:r>
            <w:r w:rsidRPr="00D70666">
              <w:rPr>
                <w:rFonts w:eastAsia="標楷體"/>
                <w:sz w:val="22"/>
                <w:szCs w:val="22"/>
                <w:u w:val="single"/>
              </w:rPr>
              <w:t>.</w:t>
            </w:r>
            <w:r w:rsidRPr="00D70666">
              <w:rPr>
                <w:rFonts w:eastAsia="標楷體" w:hint="eastAsia"/>
                <w:sz w:val="22"/>
                <w:szCs w:val="22"/>
                <w:u w:val="single"/>
              </w:rPr>
              <w:t>8</w:t>
            </w:r>
            <w:r w:rsidRPr="00D70666">
              <w:rPr>
                <w:rFonts w:eastAsia="標楷體"/>
                <w:sz w:val="22"/>
                <w:szCs w:val="22"/>
                <w:u w:val="single"/>
              </w:rPr>
              <w:t>0</w:t>
            </w:r>
            <w:r w:rsidRPr="00D70666">
              <w:rPr>
                <w:rFonts w:eastAsia="標楷體"/>
                <w:sz w:val="22"/>
                <w:szCs w:val="22"/>
                <w:u w:val="single"/>
              </w:rPr>
              <w:t>分者：每學</w:t>
            </w:r>
            <w:r w:rsidRPr="00D70666">
              <w:rPr>
                <w:rFonts w:eastAsia="標楷體" w:hint="eastAsia"/>
                <w:sz w:val="22"/>
                <w:szCs w:val="22"/>
                <w:u w:val="single"/>
              </w:rPr>
              <w:t>期</w:t>
            </w:r>
            <w:r w:rsidRPr="00D70666">
              <w:rPr>
                <w:rFonts w:eastAsia="標楷體"/>
                <w:sz w:val="22"/>
                <w:szCs w:val="22"/>
                <w:u w:val="single"/>
              </w:rPr>
              <w:t>核給</w:t>
            </w:r>
            <w:r w:rsidRPr="00D70666">
              <w:rPr>
                <w:rFonts w:eastAsia="標楷體" w:hint="eastAsia"/>
                <w:sz w:val="22"/>
                <w:szCs w:val="22"/>
                <w:u w:val="single"/>
              </w:rPr>
              <w:t>5</w:t>
            </w:r>
            <w:r w:rsidRPr="00D70666">
              <w:rPr>
                <w:rFonts w:eastAsia="標楷體"/>
                <w:sz w:val="22"/>
                <w:szCs w:val="22"/>
                <w:u w:val="single"/>
              </w:rPr>
              <w:t>分為上限</w:t>
            </w:r>
          </w:p>
        </w:tc>
        <w:tc>
          <w:tcPr>
            <w:tcW w:w="914" w:type="dxa"/>
            <w:vAlign w:val="center"/>
          </w:tcPr>
          <w:p w:rsidR="00075B01" w:rsidRPr="00145D24" w:rsidRDefault="00075B01" w:rsidP="002B6EF3">
            <w:pPr>
              <w:jc w:val="center"/>
              <w:rPr>
                <w:rFonts w:ascii="標楷體" w:eastAsia="標楷體" w:hAnsi="標楷體"/>
                <w:color w:val="000000"/>
                <w:szCs w:val="22"/>
              </w:rPr>
            </w:pPr>
          </w:p>
        </w:tc>
        <w:tc>
          <w:tcPr>
            <w:tcW w:w="890" w:type="dxa"/>
            <w:vAlign w:val="center"/>
          </w:tcPr>
          <w:p w:rsidR="00075B01" w:rsidRPr="006A59F0" w:rsidRDefault="00075B01" w:rsidP="002B6EF3">
            <w:pPr>
              <w:jc w:val="center"/>
              <w:rPr>
                <w:rFonts w:eastAsia="標楷體"/>
                <w:color w:val="000000"/>
                <w:szCs w:val="22"/>
              </w:rPr>
            </w:pPr>
            <w:r w:rsidRPr="006A59F0">
              <w:rPr>
                <w:rFonts w:eastAsia="標楷體"/>
                <w:color w:val="000000"/>
                <w:szCs w:val="22"/>
              </w:rPr>
              <w:t>10%</w:t>
            </w:r>
          </w:p>
        </w:tc>
        <w:tc>
          <w:tcPr>
            <w:tcW w:w="914" w:type="dxa"/>
            <w:vAlign w:val="center"/>
          </w:tcPr>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Pr="00145D24" w:rsidRDefault="00075B01" w:rsidP="002B6EF3">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15" w:type="dxa"/>
            <w:vAlign w:val="center"/>
          </w:tcPr>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Pr="00145D24" w:rsidRDefault="00075B01" w:rsidP="002B6EF3">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92" w:type="dxa"/>
          </w:tcPr>
          <w:p w:rsidR="00075B01" w:rsidRPr="00145D24" w:rsidRDefault="00075B01" w:rsidP="002B6EF3">
            <w:pPr>
              <w:rPr>
                <w:rFonts w:ascii="標楷體" w:eastAsia="標楷體" w:hAnsi="標楷體"/>
                <w:color w:val="000000"/>
                <w:szCs w:val="22"/>
              </w:rPr>
            </w:pPr>
          </w:p>
        </w:tc>
        <w:tc>
          <w:tcPr>
            <w:tcW w:w="991" w:type="dxa"/>
          </w:tcPr>
          <w:p w:rsidR="00075B01" w:rsidRPr="00145D24" w:rsidRDefault="00075B01" w:rsidP="002B6EF3">
            <w:pPr>
              <w:rPr>
                <w:rFonts w:ascii="標楷體" w:eastAsia="標楷體" w:hAnsi="標楷體"/>
                <w:color w:val="000000"/>
                <w:szCs w:val="22"/>
              </w:rPr>
            </w:pPr>
          </w:p>
        </w:tc>
        <w:tc>
          <w:tcPr>
            <w:tcW w:w="992" w:type="dxa"/>
          </w:tcPr>
          <w:p w:rsidR="00075B01" w:rsidRPr="00145D24" w:rsidRDefault="00075B01" w:rsidP="002B6EF3">
            <w:pPr>
              <w:rPr>
                <w:rFonts w:ascii="標楷體" w:eastAsia="標楷體" w:hAnsi="標楷體"/>
                <w:color w:val="000000"/>
                <w:szCs w:val="22"/>
              </w:rPr>
            </w:pPr>
          </w:p>
        </w:tc>
        <w:tc>
          <w:tcPr>
            <w:tcW w:w="2771" w:type="dxa"/>
          </w:tcPr>
          <w:p w:rsidR="00075B01" w:rsidRPr="00145D24" w:rsidRDefault="00075B01" w:rsidP="00D50F9B">
            <w:pPr>
              <w:numPr>
                <w:ilvl w:val="0"/>
                <w:numId w:val="13"/>
              </w:numPr>
              <w:spacing w:line="340" w:lineRule="exact"/>
              <w:ind w:left="318" w:hanging="318"/>
              <w:jc w:val="both"/>
              <w:rPr>
                <w:rFonts w:eastAsia="標楷體" w:hAnsi="標楷體"/>
                <w:color w:val="000000"/>
                <w:sz w:val="22"/>
                <w:szCs w:val="22"/>
              </w:rPr>
            </w:pPr>
            <w:r w:rsidRPr="00145D24">
              <w:rPr>
                <w:rFonts w:eastAsia="標楷體" w:hAnsi="標楷體" w:hint="eastAsia"/>
                <w:color w:val="000000"/>
                <w:sz w:val="22"/>
                <w:szCs w:val="22"/>
              </w:rPr>
              <w:t>由教務處檢附相關佐證資料作為查核。</w:t>
            </w:r>
          </w:p>
          <w:p w:rsidR="00075B01" w:rsidRPr="00145D24" w:rsidRDefault="00075B01" w:rsidP="00D50F9B">
            <w:pPr>
              <w:numPr>
                <w:ilvl w:val="0"/>
                <w:numId w:val="13"/>
              </w:numPr>
              <w:spacing w:line="340" w:lineRule="exact"/>
              <w:ind w:left="317" w:hanging="317"/>
              <w:jc w:val="both"/>
              <w:rPr>
                <w:rFonts w:ascii="標楷體" w:eastAsia="標楷體" w:hAnsi="標楷體"/>
                <w:color w:val="000000"/>
                <w:szCs w:val="22"/>
              </w:rPr>
            </w:pPr>
            <w:r w:rsidRPr="00145D24">
              <w:rPr>
                <w:rFonts w:eastAsia="標楷體" w:hAnsi="標楷體"/>
                <w:color w:val="000000"/>
                <w:sz w:val="22"/>
                <w:szCs w:val="22"/>
              </w:rPr>
              <w:t>此項指標的積分以</w:t>
            </w:r>
            <w:r w:rsidRPr="00145D24">
              <w:rPr>
                <w:rFonts w:eastAsia="標楷體" w:hAnsi="標楷體"/>
                <w:color w:val="000000"/>
                <w:sz w:val="22"/>
                <w:szCs w:val="22"/>
              </w:rPr>
              <w:t>100</w:t>
            </w:r>
            <w:r w:rsidRPr="00145D24">
              <w:rPr>
                <w:rFonts w:eastAsia="標楷體" w:hAnsi="標楷體"/>
                <w:color w:val="000000"/>
                <w:sz w:val="22"/>
                <w:szCs w:val="22"/>
              </w:rPr>
              <w:t>分為上限。</w:t>
            </w:r>
          </w:p>
        </w:tc>
      </w:tr>
      <w:tr w:rsidR="00075B01" w:rsidRPr="00145D24" w:rsidTr="002B6EF3">
        <w:tc>
          <w:tcPr>
            <w:tcW w:w="751" w:type="dxa"/>
            <w:vMerge/>
          </w:tcPr>
          <w:p w:rsidR="00075B01" w:rsidRPr="00145D24" w:rsidRDefault="00075B01" w:rsidP="002B6EF3">
            <w:pPr>
              <w:rPr>
                <w:rFonts w:ascii="標楷體" w:eastAsia="標楷體" w:hAnsi="標楷體"/>
                <w:color w:val="000000"/>
                <w:szCs w:val="22"/>
              </w:rPr>
            </w:pPr>
          </w:p>
        </w:tc>
        <w:tc>
          <w:tcPr>
            <w:tcW w:w="1168" w:type="dxa"/>
          </w:tcPr>
          <w:p w:rsidR="00075B01" w:rsidRPr="00145D24" w:rsidRDefault="00075B01" w:rsidP="002B6EF3">
            <w:pPr>
              <w:rPr>
                <w:rFonts w:ascii="標楷體" w:eastAsia="標楷體" w:hAnsi="標楷體"/>
                <w:color w:val="000000"/>
                <w:sz w:val="22"/>
                <w:szCs w:val="22"/>
              </w:rPr>
            </w:pPr>
            <w:r w:rsidRPr="00145D24">
              <w:rPr>
                <w:rFonts w:ascii="標楷體" w:eastAsia="標楷體" w:hAnsi="標楷體" w:hint="eastAsia"/>
                <w:color w:val="000000"/>
                <w:sz w:val="22"/>
                <w:szCs w:val="22"/>
              </w:rPr>
              <w:t>教學成長</w:t>
            </w:r>
          </w:p>
          <w:p w:rsidR="00075B01" w:rsidRPr="00145D24" w:rsidRDefault="00075B01" w:rsidP="002B6EF3">
            <w:pPr>
              <w:rPr>
                <w:rFonts w:ascii="標楷體" w:eastAsia="標楷體" w:hAnsi="標楷體"/>
                <w:color w:val="000000"/>
                <w:sz w:val="22"/>
                <w:szCs w:val="22"/>
              </w:rPr>
            </w:pPr>
            <w:r w:rsidRPr="00145D24">
              <w:rPr>
                <w:rFonts w:eastAsia="標楷體" w:hAnsi="標楷體"/>
                <w:color w:val="000000"/>
                <w:sz w:val="22"/>
                <w:szCs w:val="22"/>
              </w:rPr>
              <w:t>（以近</w:t>
            </w:r>
            <w:r w:rsidRPr="007B3AF0">
              <w:rPr>
                <w:rFonts w:eastAsia="標楷體"/>
                <w:b/>
                <w:sz w:val="22"/>
                <w:szCs w:val="22"/>
                <w:u w:val="single"/>
              </w:rPr>
              <w:t>6</w:t>
            </w:r>
            <w:r w:rsidRPr="007B3AF0">
              <w:rPr>
                <w:rFonts w:eastAsia="標楷體" w:hAnsi="標楷體"/>
                <w:b/>
                <w:sz w:val="22"/>
                <w:szCs w:val="22"/>
                <w:u w:val="single"/>
              </w:rPr>
              <w:t>學期</w:t>
            </w:r>
            <w:r w:rsidRPr="00145D24">
              <w:rPr>
                <w:rFonts w:eastAsia="標楷體" w:hAnsi="標楷體"/>
                <w:color w:val="000000"/>
                <w:sz w:val="22"/>
                <w:szCs w:val="22"/>
              </w:rPr>
              <w:t>為統計基準）</w:t>
            </w:r>
          </w:p>
        </w:tc>
        <w:tc>
          <w:tcPr>
            <w:tcW w:w="3488" w:type="dxa"/>
          </w:tcPr>
          <w:p w:rsidR="00075B01" w:rsidRPr="00D70666" w:rsidRDefault="00075B01" w:rsidP="00D50F9B">
            <w:pPr>
              <w:numPr>
                <w:ilvl w:val="0"/>
                <w:numId w:val="1"/>
              </w:numPr>
              <w:spacing w:line="340" w:lineRule="exact"/>
              <w:ind w:left="317" w:hanging="317"/>
              <w:jc w:val="both"/>
              <w:rPr>
                <w:rFonts w:eastAsia="標楷體"/>
                <w:color w:val="000000"/>
                <w:sz w:val="22"/>
                <w:szCs w:val="22"/>
              </w:rPr>
            </w:pPr>
            <w:r w:rsidRPr="00D70666">
              <w:rPr>
                <w:rFonts w:eastAsia="標楷體"/>
                <w:color w:val="000000"/>
                <w:sz w:val="22"/>
                <w:szCs w:val="22"/>
              </w:rPr>
              <w:t>參與教師成長系列活動達規定</w:t>
            </w:r>
            <w:r w:rsidRPr="00D70666">
              <w:rPr>
                <w:rFonts w:eastAsia="標楷體" w:hint="eastAsia"/>
                <w:color w:val="000000"/>
                <w:sz w:val="22"/>
                <w:szCs w:val="22"/>
              </w:rPr>
              <w:t>之基本</w:t>
            </w:r>
            <w:r w:rsidRPr="00D70666">
              <w:rPr>
                <w:rFonts w:eastAsia="標楷體"/>
                <w:color w:val="000000"/>
                <w:sz w:val="22"/>
                <w:szCs w:val="22"/>
              </w:rPr>
              <w:t>分數</w:t>
            </w:r>
            <w:r w:rsidRPr="00D70666">
              <w:rPr>
                <w:rFonts w:eastAsia="標楷體" w:hint="eastAsia"/>
                <w:color w:val="000000"/>
                <w:sz w:val="22"/>
                <w:szCs w:val="22"/>
              </w:rPr>
              <w:t>3</w:t>
            </w:r>
            <w:r w:rsidRPr="00D70666">
              <w:rPr>
                <w:rFonts w:eastAsia="標楷體" w:hint="eastAsia"/>
                <w:color w:val="000000"/>
                <w:sz w:val="22"/>
                <w:szCs w:val="22"/>
              </w:rPr>
              <w:t>倍以上</w:t>
            </w:r>
            <w:r w:rsidRPr="00D70666">
              <w:rPr>
                <w:rFonts w:eastAsia="標楷體"/>
                <w:color w:val="000000"/>
                <w:sz w:val="22"/>
                <w:szCs w:val="22"/>
              </w:rPr>
              <w:t>者</w:t>
            </w:r>
            <w:r w:rsidRPr="00D70666">
              <w:rPr>
                <w:rFonts w:eastAsia="標楷體" w:hint="eastAsia"/>
                <w:color w:val="000000"/>
                <w:sz w:val="22"/>
                <w:szCs w:val="22"/>
              </w:rPr>
              <w:t>：</w:t>
            </w:r>
            <w:r w:rsidRPr="00D70666">
              <w:rPr>
                <w:rFonts w:eastAsia="標楷體"/>
                <w:sz w:val="22"/>
                <w:szCs w:val="22"/>
                <w:u w:val="single"/>
              </w:rPr>
              <w:t>每學</w:t>
            </w:r>
            <w:r w:rsidRPr="00D70666">
              <w:rPr>
                <w:rFonts w:eastAsia="標楷體" w:hint="eastAsia"/>
                <w:sz w:val="22"/>
                <w:szCs w:val="22"/>
                <w:u w:val="single"/>
              </w:rPr>
              <w:t>期</w:t>
            </w:r>
            <w:r w:rsidRPr="00D70666">
              <w:rPr>
                <w:rFonts w:eastAsia="標楷體" w:hint="eastAsia"/>
                <w:color w:val="000000"/>
                <w:sz w:val="22"/>
                <w:szCs w:val="22"/>
              </w:rPr>
              <w:t>核給</w:t>
            </w:r>
            <w:r w:rsidRPr="00D70666">
              <w:rPr>
                <w:rFonts w:eastAsia="標楷體" w:hint="eastAsia"/>
                <w:color w:val="000000"/>
                <w:sz w:val="22"/>
                <w:szCs w:val="22"/>
                <w:u w:val="single"/>
              </w:rPr>
              <w:t>13</w:t>
            </w:r>
            <w:r w:rsidRPr="00D70666">
              <w:rPr>
                <w:rFonts w:eastAsia="標楷體" w:hint="eastAsia"/>
                <w:color w:val="000000"/>
                <w:sz w:val="22"/>
                <w:szCs w:val="22"/>
              </w:rPr>
              <w:t>分</w:t>
            </w:r>
          </w:p>
          <w:p w:rsidR="00075B01" w:rsidRPr="00D70666" w:rsidRDefault="00075B01" w:rsidP="00D50F9B">
            <w:pPr>
              <w:numPr>
                <w:ilvl w:val="0"/>
                <w:numId w:val="1"/>
              </w:numPr>
              <w:spacing w:line="340" w:lineRule="exact"/>
              <w:ind w:left="317" w:hanging="317"/>
              <w:jc w:val="both"/>
              <w:rPr>
                <w:rFonts w:eastAsia="標楷體"/>
                <w:color w:val="000000"/>
                <w:sz w:val="22"/>
                <w:szCs w:val="22"/>
              </w:rPr>
            </w:pPr>
            <w:r w:rsidRPr="00D70666">
              <w:rPr>
                <w:rFonts w:eastAsia="標楷體"/>
                <w:color w:val="000000"/>
                <w:sz w:val="22"/>
                <w:szCs w:val="22"/>
              </w:rPr>
              <w:t>參與教師成長系列活動達規定</w:t>
            </w:r>
            <w:r w:rsidRPr="00D70666">
              <w:rPr>
                <w:rFonts w:eastAsia="標楷體" w:hint="eastAsia"/>
                <w:color w:val="000000"/>
                <w:sz w:val="22"/>
                <w:szCs w:val="22"/>
              </w:rPr>
              <w:t>之基本</w:t>
            </w:r>
            <w:r w:rsidRPr="00D70666">
              <w:rPr>
                <w:rFonts w:eastAsia="標楷體"/>
                <w:color w:val="000000"/>
                <w:sz w:val="22"/>
                <w:szCs w:val="22"/>
              </w:rPr>
              <w:t>分數</w:t>
            </w:r>
            <w:r w:rsidRPr="00D70666">
              <w:rPr>
                <w:rFonts w:eastAsia="標楷體" w:hint="eastAsia"/>
                <w:color w:val="000000"/>
                <w:sz w:val="22"/>
                <w:szCs w:val="22"/>
              </w:rPr>
              <w:t>2</w:t>
            </w:r>
            <w:r w:rsidRPr="00D70666">
              <w:rPr>
                <w:rFonts w:eastAsia="標楷體" w:hint="eastAsia"/>
                <w:color w:val="000000"/>
                <w:sz w:val="22"/>
                <w:szCs w:val="22"/>
              </w:rPr>
              <w:t>倍以上</w:t>
            </w:r>
            <w:r w:rsidRPr="00D70666">
              <w:rPr>
                <w:rFonts w:eastAsia="標楷體"/>
                <w:color w:val="000000"/>
                <w:sz w:val="22"/>
                <w:szCs w:val="22"/>
              </w:rPr>
              <w:t>者</w:t>
            </w:r>
            <w:r w:rsidRPr="00D70666">
              <w:rPr>
                <w:rFonts w:eastAsia="標楷體" w:hint="eastAsia"/>
                <w:color w:val="000000"/>
                <w:sz w:val="22"/>
                <w:szCs w:val="22"/>
              </w:rPr>
              <w:t>：</w:t>
            </w:r>
            <w:r w:rsidRPr="00D70666">
              <w:rPr>
                <w:rFonts w:eastAsia="標楷體"/>
                <w:sz w:val="22"/>
                <w:szCs w:val="22"/>
                <w:u w:val="single"/>
              </w:rPr>
              <w:t>每學</w:t>
            </w:r>
            <w:r w:rsidRPr="00D70666">
              <w:rPr>
                <w:rFonts w:eastAsia="標楷體" w:hint="eastAsia"/>
                <w:sz w:val="22"/>
                <w:szCs w:val="22"/>
                <w:u w:val="single"/>
              </w:rPr>
              <w:t>期</w:t>
            </w:r>
            <w:r w:rsidRPr="00D70666">
              <w:rPr>
                <w:rFonts w:eastAsia="標楷體" w:hint="eastAsia"/>
                <w:color w:val="000000"/>
                <w:sz w:val="22"/>
                <w:szCs w:val="22"/>
              </w:rPr>
              <w:t>核給</w:t>
            </w:r>
            <w:r w:rsidRPr="00D70666">
              <w:rPr>
                <w:rFonts w:eastAsia="標楷體" w:hint="eastAsia"/>
                <w:color w:val="000000"/>
                <w:sz w:val="22"/>
                <w:szCs w:val="22"/>
                <w:u w:val="single"/>
              </w:rPr>
              <w:t>6.5</w:t>
            </w:r>
            <w:r w:rsidRPr="00D70666">
              <w:rPr>
                <w:rFonts w:eastAsia="標楷體" w:hint="eastAsia"/>
                <w:color w:val="000000"/>
                <w:sz w:val="22"/>
                <w:szCs w:val="22"/>
              </w:rPr>
              <w:t>分</w:t>
            </w:r>
          </w:p>
          <w:p w:rsidR="00075B01" w:rsidRPr="00D70666" w:rsidRDefault="00075B01" w:rsidP="00D50F9B">
            <w:pPr>
              <w:numPr>
                <w:ilvl w:val="0"/>
                <w:numId w:val="1"/>
              </w:numPr>
              <w:spacing w:line="340" w:lineRule="exact"/>
              <w:ind w:left="317" w:hanging="317"/>
              <w:jc w:val="both"/>
              <w:rPr>
                <w:rFonts w:eastAsia="標楷體"/>
                <w:color w:val="000000"/>
                <w:sz w:val="22"/>
                <w:szCs w:val="22"/>
                <w:u w:val="single"/>
              </w:rPr>
            </w:pPr>
            <w:r w:rsidRPr="00D70666">
              <w:rPr>
                <w:rFonts w:eastAsia="標楷體"/>
                <w:sz w:val="22"/>
                <w:szCs w:val="22"/>
                <w:u w:val="single"/>
              </w:rPr>
              <w:t>參與教師成長系列活動達規定之基本分數</w:t>
            </w:r>
            <w:r w:rsidRPr="00D70666">
              <w:rPr>
                <w:rFonts w:eastAsia="標楷體" w:hint="eastAsia"/>
                <w:sz w:val="22"/>
                <w:szCs w:val="22"/>
                <w:u w:val="single"/>
              </w:rPr>
              <w:t>1.5</w:t>
            </w:r>
            <w:r w:rsidRPr="00D70666">
              <w:rPr>
                <w:rFonts w:eastAsia="標楷體"/>
                <w:sz w:val="22"/>
                <w:szCs w:val="22"/>
                <w:u w:val="single"/>
              </w:rPr>
              <w:t>倍以上者</w:t>
            </w:r>
            <w:r w:rsidRPr="00D70666">
              <w:rPr>
                <w:rFonts w:eastAsia="標楷體" w:hint="eastAsia"/>
                <w:sz w:val="22"/>
                <w:szCs w:val="22"/>
                <w:u w:val="single"/>
              </w:rPr>
              <w:t>：每學期核給</w:t>
            </w:r>
            <w:r w:rsidRPr="00D70666">
              <w:rPr>
                <w:rFonts w:eastAsia="標楷體" w:hint="eastAsia"/>
                <w:sz w:val="22"/>
                <w:szCs w:val="22"/>
                <w:u w:val="single"/>
              </w:rPr>
              <w:t>3</w:t>
            </w:r>
            <w:r w:rsidRPr="00D70666">
              <w:rPr>
                <w:rFonts w:eastAsia="標楷體" w:hint="eastAsia"/>
                <w:sz w:val="22"/>
                <w:szCs w:val="22"/>
                <w:u w:val="single"/>
              </w:rPr>
              <w:t>分</w:t>
            </w:r>
          </w:p>
          <w:p w:rsidR="00075B01" w:rsidRPr="00D70666" w:rsidRDefault="00075B01" w:rsidP="00D50F9B">
            <w:pPr>
              <w:numPr>
                <w:ilvl w:val="0"/>
                <w:numId w:val="1"/>
              </w:numPr>
              <w:spacing w:line="340" w:lineRule="exact"/>
              <w:ind w:left="317" w:hanging="317"/>
              <w:jc w:val="both"/>
              <w:rPr>
                <w:rFonts w:eastAsia="標楷體"/>
                <w:color w:val="000000"/>
                <w:sz w:val="22"/>
                <w:szCs w:val="22"/>
              </w:rPr>
            </w:pPr>
            <w:r w:rsidRPr="00D70666">
              <w:rPr>
                <w:rFonts w:eastAsia="標楷體" w:hint="eastAsia"/>
                <w:color w:val="000000"/>
                <w:sz w:val="22"/>
                <w:szCs w:val="22"/>
              </w:rPr>
              <w:t>負責規劃籌組教學型社群或參與：社群召集人每次核給</w:t>
            </w:r>
            <w:r w:rsidRPr="00D70666">
              <w:rPr>
                <w:rFonts w:eastAsia="標楷體"/>
                <w:color w:val="000000"/>
                <w:sz w:val="22"/>
                <w:szCs w:val="22"/>
              </w:rPr>
              <w:t>25</w:t>
            </w:r>
            <w:r w:rsidRPr="00D70666">
              <w:rPr>
                <w:rFonts w:eastAsia="標楷體" w:hint="eastAsia"/>
                <w:color w:val="000000"/>
                <w:sz w:val="22"/>
                <w:szCs w:val="22"/>
              </w:rPr>
              <w:t>分為上限；社群參與人每次核給</w:t>
            </w:r>
            <w:r w:rsidRPr="00D70666">
              <w:rPr>
                <w:rFonts w:eastAsia="標楷體"/>
                <w:color w:val="000000"/>
                <w:sz w:val="22"/>
                <w:szCs w:val="22"/>
              </w:rPr>
              <w:t>15</w:t>
            </w:r>
            <w:r w:rsidRPr="00D70666">
              <w:rPr>
                <w:rFonts w:eastAsia="標楷體" w:hint="eastAsia"/>
                <w:color w:val="000000"/>
                <w:sz w:val="22"/>
                <w:szCs w:val="22"/>
              </w:rPr>
              <w:t>分為上限</w:t>
            </w:r>
            <w:r w:rsidRPr="00D70666">
              <w:rPr>
                <w:rFonts w:eastAsia="標楷體"/>
                <w:color w:val="000000"/>
                <w:sz w:val="22"/>
                <w:szCs w:val="22"/>
              </w:rPr>
              <w:t xml:space="preserve"> </w:t>
            </w:r>
          </w:p>
          <w:p w:rsidR="00075B01" w:rsidRPr="00D70666" w:rsidRDefault="00075B01" w:rsidP="00D50F9B">
            <w:pPr>
              <w:numPr>
                <w:ilvl w:val="0"/>
                <w:numId w:val="1"/>
              </w:numPr>
              <w:spacing w:line="340" w:lineRule="exact"/>
              <w:ind w:left="317" w:hanging="317"/>
              <w:jc w:val="both"/>
              <w:rPr>
                <w:rFonts w:eastAsia="標楷體"/>
                <w:color w:val="000000"/>
                <w:sz w:val="22"/>
                <w:szCs w:val="22"/>
              </w:rPr>
            </w:pPr>
            <w:r w:rsidRPr="00D70666">
              <w:rPr>
                <w:rFonts w:eastAsia="標楷體"/>
                <w:color w:val="000000"/>
                <w:sz w:val="22"/>
                <w:szCs w:val="22"/>
              </w:rPr>
              <w:t>參與教師成長系列活動</w:t>
            </w:r>
            <w:r w:rsidRPr="00D70666">
              <w:rPr>
                <w:rFonts w:eastAsia="標楷體" w:hint="eastAsia"/>
                <w:color w:val="000000"/>
                <w:sz w:val="22"/>
                <w:szCs w:val="22"/>
              </w:rPr>
              <w:t>未</w:t>
            </w:r>
            <w:r w:rsidRPr="00D70666">
              <w:rPr>
                <w:rFonts w:eastAsia="標楷體"/>
                <w:color w:val="000000"/>
                <w:sz w:val="22"/>
                <w:szCs w:val="22"/>
              </w:rPr>
              <w:t>達規定</w:t>
            </w:r>
            <w:r w:rsidRPr="00D70666">
              <w:rPr>
                <w:rFonts w:eastAsia="標楷體" w:hint="eastAsia"/>
                <w:color w:val="000000"/>
                <w:sz w:val="22"/>
                <w:szCs w:val="22"/>
              </w:rPr>
              <w:t>之基本</w:t>
            </w:r>
            <w:r w:rsidRPr="00D70666">
              <w:rPr>
                <w:rFonts w:eastAsia="標楷體"/>
                <w:color w:val="000000"/>
                <w:sz w:val="22"/>
                <w:szCs w:val="22"/>
              </w:rPr>
              <w:t>分數者</w:t>
            </w:r>
            <w:r w:rsidRPr="00D70666">
              <w:rPr>
                <w:rFonts w:eastAsia="標楷體" w:hint="eastAsia"/>
                <w:color w:val="000000"/>
                <w:sz w:val="22"/>
                <w:szCs w:val="22"/>
              </w:rPr>
              <w:t>：</w:t>
            </w:r>
            <w:r w:rsidRPr="00D70666">
              <w:rPr>
                <w:rFonts w:eastAsia="標楷體"/>
                <w:sz w:val="22"/>
                <w:szCs w:val="22"/>
                <w:u w:val="single"/>
              </w:rPr>
              <w:t>每學</w:t>
            </w:r>
            <w:r w:rsidRPr="00D70666">
              <w:rPr>
                <w:rFonts w:eastAsia="標楷體" w:hint="eastAsia"/>
                <w:sz w:val="22"/>
                <w:szCs w:val="22"/>
                <w:u w:val="single"/>
              </w:rPr>
              <w:t>期</w:t>
            </w:r>
            <w:r w:rsidRPr="00D70666">
              <w:rPr>
                <w:rFonts w:eastAsia="標楷體" w:hint="eastAsia"/>
                <w:color w:val="000000"/>
                <w:sz w:val="22"/>
                <w:szCs w:val="22"/>
              </w:rPr>
              <w:t>扣減</w:t>
            </w:r>
            <w:r w:rsidRPr="00D70666">
              <w:rPr>
                <w:rFonts w:eastAsia="標楷體" w:hint="eastAsia"/>
                <w:color w:val="000000"/>
                <w:sz w:val="22"/>
                <w:szCs w:val="22"/>
              </w:rPr>
              <w:t xml:space="preserve">  </w:t>
            </w:r>
            <w:r w:rsidRPr="00D70666">
              <w:rPr>
                <w:rFonts w:eastAsia="標楷體" w:hint="eastAsia"/>
                <w:color w:val="000000"/>
                <w:sz w:val="22"/>
                <w:szCs w:val="22"/>
                <w:u w:val="single"/>
              </w:rPr>
              <w:t>6</w:t>
            </w:r>
            <w:r w:rsidRPr="00D70666">
              <w:rPr>
                <w:rFonts w:eastAsia="標楷體" w:hint="eastAsia"/>
                <w:color w:val="000000"/>
                <w:sz w:val="22"/>
                <w:szCs w:val="22"/>
              </w:rPr>
              <w:t>分</w:t>
            </w:r>
          </w:p>
          <w:p w:rsidR="00075B01" w:rsidRPr="00D70666" w:rsidRDefault="00075B01" w:rsidP="00D50F9B">
            <w:pPr>
              <w:numPr>
                <w:ilvl w:val="0"/>
                <w:numId w:val="1"/>
              </w:numPr>
              <w:spacing w:line="340" w:lineRule="exact"/>
              <w:ind w:left="317" w:hanging="317"/>
              <w:jc w:val="both"/>
              <w:rPr>
                <w:rFonts w:ascii="標楷體" w:eastAsia="標楷體" w:hAnsi="標楷體"/>
                <w:color w:val="000000"/>
                <w:sz w:val="22"/>
                <w:szCs w:val="22"/>
              </w:rPr>
            </w:pPr>
            <w:r w:rsidRPr="00D70666">
              <w:rPr>
                <w:rFonts w:eastAsia="標楷體" w:hint="eastAsia"/>
                <w:color w:val="000000"/>
                <w:sz w:val="22"/>
                <w:szCs w:val="22"/>
              </w:rPr>
              <w:t>未曾</w:t>
            </w:r>
            <w:r w:rsidRPr="00D70666">
              <w:rPr>
                <w:rFonts w:eastAsia="標楷體"/>
                <w:color w:val="000000"/>
                <w:sz w:val="22"/>
                <w:szCs w:val="22"/>
              </w:rPr>
              <w:t>參與教師成長系列活動者</w:t>
            </w:r>
            <w:r w:rsidRPr="00D70666">
              <w:rPr>
                <w:rFonts w:eastAsia="標楷體" w:hint="eastAsia"/>
                <w:color w:val="000000"/>
                <w:sz w:val="22"/>
                <w:szCs w:val="22"/>
              </w:rPr>
              <w:t>：</w:t>
            </w:r>
            <w:r w:rsidRPr="00D70666">
              <w:rPr>
                <w:rFonts w:eastAsia="標楷體"/>
                <w:sz w:val="22"/>
                <w:szCs w:val="22"/>
                <w:u w:val="single"/>
              </w:rPr>
              <w:t>每學</w:t>
            </w:r>
            <w:r w:rsidRPr="00D70666">
              <w:rPr>
                <w:rFonts w:eastAsia="標楷體" w:hint="eastAsia"/>
                <w:sz w:val="22"/>
                <w:szCs w:val="22"/>
                <w:u w:val="single"/>
              </w:rPr>
              <w:t>期</w:t>
            </w:r>
            <w:r w:rsidRPr="00D70666">
              <w:rPr>
                <w:rFonts w:eastAsia="標楷體" w:hint="eastAsia"/>
                <w:color w:val="000000"/>
                <w:sz w:val="22"/>
                <w:szCs w:val="22"/>
              </w:rPr>
              <w:t>扣減</w:t>
            </w:r>
            <w:r w:rsidRPr="00D70666">
              <w:rPr>
                <w:rFonts w:eastAsia="標楷體" w:hint="eastAsia"/>
                <w:color w:val="000000"/>
                <w:sz w:val="22"/>
                <w:szCs w:val="22"/>
                <w:u w:val="single"/>
              </w:rPr>
              <w:t>12</w:t>
            </w:r>
            <w:r w:rsidRPr="00D70666">
              <w:rPr>
                <w:rFonts w:eastAsia="標楷體" w:hint="eastAsia"/>
                <w:color w:val="000000"/>
                <w:sz w:val="22"/>
                <w:szCs w:val="22"/>
              </w:rPr>
              <w:t>分</w:t>
            </w:r>
          </w:p>
        </w:tc>
        <w:tc>
          <w:tcPr>
            <w:tcW w:w="914" w:type="dxa"/>
            <w:vAlign w:val="center"/>
          </w:tcPr>
          <w:p w:rsidR="00075B01" w:rsidRPr="00145D24" w:rsidRDefault="00075B01" w:rsidP="002B6EF3">
            <w:pPr>
              <w:jc w:val="center"/>
              <w:rPr>
                <w:rFonts w:ascii="標楷體" w:eastAsia="標楷體" w:hAnsi="標楷體"/>
                <w:color w:val="000000"/>
                <w:szCs w:val="22"/>
              </w:rPr>
            </w:pPr>
          </w:p>
        </w:tc>
        <w:tc>
          <w:tcPr>
            <w:tcW w:w="890" w:type="dxa"/>
            <w:vAlign w:val="center"/>
          </w:tcPr>
          <w:p w:rsidR="00075B01" w:rsidRPr="006A59F0" w:rsidRDefault="00075B01" w:rsidP="002B6EF3">
            <w:pPr>
              <w:jc w:val="center"/>
              <w:rPr>
                <w:rFonts w:eastAsia="標楷體"/>
                <w:color w:val="000000"/>
                <w:szCs w:val="22"/>
              </w:rPr>
            </w:pPr>
            <w:r w:rsidRPr="006A59F0">
              <w:rPr>
                <w:rFonts w:eastAsia="標楷體"/>
                <w:color w:val="000000"/>
                <w:szCs w:val="22"/>
              </w:rPr>
              <w:t>10%</w:t>
            </w:r>
          </w:p>
        </w:tc>
        <w:tc>
          <w:tcPr>
            <w:tcW w:w="914" w:type="dxa"/>
            <w:vAlign w:val="center"/>
          </w:tcPr>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075B01" w:rsidRDefault="00075B01" w:rsidP="002B6EF3">
            <w:pPr>
              <w:jc w:val="center"/>
              <w:rPr>
                <w:rFonts w:ascii="標楷體" w:eastAsia="標楷體" w:hAnsi="標楷體"/>
                <w:color w:val="000000"/>
                <w:szCs w:val="22"/>
              </w:rPr>
            </w:pPr>
          </w:p>
          <w:p w:rsidR="00075B01" w:rsidRPr="00145D24" w:rsidRDefault="00075B01" w:rsidP="002B6EF3">
            <w:pPr>
              <w:jc w:val="center"/>
              <w:rPr>
                <w:rFonts w:ascii="標楷體" w:eastAsia="標楷體" w:hAnsi="標楷體"/>
                <w:color w:val="000000"/>
                <w:szCs w:val="22"/>
              </w:rPr>
            </w:pPr>
          </w:p>
        </w:tc>
        <w:tc>
          <w:tcPr>
            <w:tcW w:w="915" w:type="dxa"/>
            <w:vAlign w:val="center"/>
          </w:tcPr>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075B01" w:rsidRDefault="00075B01" w:rsidP="002B6EF3">
            <w:pPr>
              <w:jc w:val="center"/>
              <w:rPr>
                <w:rFonts w:ascii="標楷體" w:eastAsia="標楷體" w:hAnsi="標楷體"/>
                <w:color w:val="000000"/>
                <w:szCs w:val="22"/>
              </w:rPr>
            </w:pPr>
          </w:p>
          <w:p w:rsidR="00075B01" w:rsidRPr="00145D24" w:rsidRDefault="00075B01" w:rsidP="002B6EF3">
            <w:pPr>
              <w:jc w:val="center"/>
              <w:rPr>
                <w:rFonts w:ascii="標楷體" w:eastAsia="標楷體" w:hAnsi="標楷體"/>
                <w:color w:val="000000"/>
                <w:szCs w:val="22"/>
              </w:rPr>
            </w:pPr>
          </w:p>
        </w:tc>
        <w:tc>
          <w:tcPr>
            <w:tcW w:w="992" w:type="dxa"/>
          </w:tcPr>
          <w:p w:rsidR="00075B01" w:rsidRPr="00145D24" w:rsidRDefault="00075B01" w:rsidP="002B6EF3">
            <w:pPr>
              <w:rPr>
                <w:rFonts w:ascii="標楷體" w:eastAsia="標楷體" w:hAnsi="標楷體"/>
                <w:color w:val="000000"/>
                <w:szCs w:val="22"/>
              </w:rPr>
            </w:pPr>
          </w:p>
        </w:tc>
        <w:tc>
          <w:tcPr>
            <w:tcW w:w="991" w:type="dxa"/>
          </w:tcPr>
          <w:p w:rsidR="00075B01" w:rsidRPr="00145D24" w:rsidRDefault="00075B01" w:rsidP="002B6EF3">
            <w:pPr>
              <w:rPr>
                <w:rFonts w:ascii="標楷體" w:eastAsia="標楷體" w:hAnsi="標楷體"/>
                <w:color w:val="000000"/>
                <w:szCs w:val="22"/>
              </w:rPr>
            </w:pPr>
          </w:p>
        </w:tc>
        <w:tc>
          <w:tcPr>
            <w:tcW w:w="992" w:type="dxa"/>
          </w:tcPr>
          <w:p w:rsidR="00075B01" w:rsidRPr="00145D24" w:rsidRDefault="00075B01" w:rsidP="002B6EF3">
            <w:pPr>
              <w:rPr>
                <w:rFonts w:ascii="標楷體" w:eastAsia="標楷體" w:hAnsi="標楷體"/>
                <w:color w:val="000000"/>
                <w:szCs w:val="22"/>
              </w:rPr>
            </w:pPr>
          </w:p>
        </w:tc>
        <w:tc>
          <w:tcPr>
            <w:tcW w:w="2771" w:type="dxa"/>
          </w:tcPr>
          <w:p w:rsidR="00075B01" w:rsidRPr="00145D24" w:rsidRDefault="00075B01" w:rsidP="00D50F9B">
            <w:pPr>
              <w:numPr>
                <w:ilvl w:val="0"/>
                <w:numId w:val="14"/>
              </w:numPr>
              <w:spacing w:line="340" w:lineRule="exact"/>
              <w:ind w:left="318" w:hanging="318"/>
              <w:jc w:val="both"/>
              <w:rPr>
                <w:rFonts w:eastAsia="標楷體" w:hAnsi="標楷體"/>
                <w:color w:val="000000"/>
                <w:sz w:val="22"/>
                <w:szCs w:val="22"/>
              </w:rPr>
            </w:pPr>
            <w:r w:rsidRPr="00145D24">
              <w:rPr>
                <w:rFonts w:eastAsia="標楷體" w:hAnsi="標楷體" w:hint="eastAsia"/>
                <w:color w:val="000000"/>
                <w:sz w:val="22"/>
                <w:szCs w:val="22"/>
              </w:rPr>
              <w:t>由</w:t>
            </w:r>
            <w:r w:rsidRPr="00D70666">
              <w:rPr>
                <w:rFonts w:eastAsia="標楷體" w:hAnsi="標楷體" w:hint="eastAsia"/>
                <w:sz w:val="22"/>
                <w:szCs w:val="22"/>
                <w:u w:val="single"/>
              </w:rPr>
              <w:t>教務處</w:t>
            </w:r>
            <w:r w:rsidRPr="00145D24">
              <w:rPr>
                <w:rFonts w:eastAsia="標楷體" w:hAnsi="標楷體" w:hint="eastAsia"/>
                <w:color w:val="000000"/>
                <w:sz w:val="22"/>
                <w:szCs w:val="22"/>
              </w:rPr>
              <w:t>檢附相關佐證資料作為查核。</w:t>
            </w:r>
          </w:p>
          <w:p w:rsidR="00075B01" w:rsidRPr="00145D24" w:rsidRDefault="00075B01" w:rsidP="00D50F9B">
            <w:pPr>
              <w:numPr>
                <w:ilvl w:val="0"/>
                <w:numId w:val="14"/>
              </w:numPr>
              <w:spacing w:line="340" w:lineRule="exact"/>
              <w:ind w:left="317" w:hanging="317"/>
              <w:jc w:val="both"/>
              <w:rPr>
                <w:rFonts w:ascii="標楷體" w:eastAsia="標楷體" w:hAnsi="標楷體"/>
                <w:color w:val="000000"/>
                <w:szCs w:val="22"/>
              </w:rPr>
            </w:pPr>
            <w:r w:rsidRPr="00145D24">
              <w:rPr>
                <w:rFonts w:eastAsia="標楷體" w:hAnsi="標楷體"/>
                <w:color w:val="000000"/>
                <w:sz w:val="22"/>
                <w:szCs w:val="22"/>
              </w:rPr>
              <w:t>此項指標的積分以</w:t>
            </w:r>
            <w:r w:rsidRPr="00145D24">
              <w:rPr>
                <w:rFonts w:eastAsia="標楷體" w:hAnsi="標楷體"/>
                <w:color w:val="000000"/>
                <w:sz w:val="22"/>
                <w:szCs w:val="22"/>
              </w:rPr>
              <w:t>100</w:t>
            </w:r>
            <w:r w:rsidRPr="00145D24">
              <w:rPr>
                <w:rFonts w:eastAsia="標楷體" w:hAnsi="標楷體"/>
                <w:color w:val="000000"/>
                <w:sz w:val="22"/>
                <w:szCs w:val="22"/>
              </w:rPr>
              <w:t>分為上限。</w:t>
            </w:r>
          </w:p>
        </w:tc>
      </w:tr>
      <w:tr w:rsidR="00075B01" w:rsidRPr="00145D24" w:rsidTr="002B6EF3">
        <w:tc>
          <w:tcPr>
            <w:tcW w:w="751" w:type="dxa"/>
            <w:vMerge/>
          </w:tcPr>
          <w:p w:rsidR="00075B01" w:rsidRPr="00145D24" w:rsidRDefault="00075B01" w:rsidP="002B6EF3">
            <w:pPr>
              <w:rPr>
                <w:rFonts w:ascii="標楷體" w:eastAsia="標楷體" w:hAnsi="標楷體"/>
                <w:color w:val="000000"/>
                <w:szCs w:val="22"/>
              </w:rPr>
            </w:pPr>
          </w:p>
        </w:tc>
        <w:tc>
          <w:tcPr>
            <w:tcW w:w="1168" w:type="dxa"/>
          </w:tcPr>
          <w:p w:rsidR="00075B01" w:rsidRPr="00145D24" w:rsidRDefault="00075B01" w:rsidP="002B6EF3">
            <w:pPr>
              <w:rPr>
                <w:rFonts w:ascii="標楷體" w:eastAsia="標楷體" w:hAnsi="標楷體"/>
                <w:color w:val="000000"/>
                <w:sz w:val="22"/>
                <w:szCs w:val="22"/>
              </w:rPr>
            </w:pPr>
            <w:r w:rsidRPr="00145D24">
              <w:rPr>
                <w:rFonts w:ascii="標楷體" w:eastAsia="標楷體" w:hAnsi="標楷體" w:hint="eastAsia"/>
                <w:color w:val="000000"/>
                <w:sz w:val="22"/>
                <w:szCs w:val="22"/>
              </w:rPr>
              <w:t>教學特殊表現</w:t>
            </w:r>
          </w:p>
          <w:p w:rsidR="00075B01" w:rsidRPr="00145D24" w:rsidRDefault="00075B01" w:rsidP="002B6EF3">
            <w:pPr>
              <w:rPr>
                <w:rFonts w:ascii="標楷體" w:eastAsia="標楷體" w:hAnsi="標楷體"/>
                <w:color w:val="000000"/>
                <w:sz w:val="22"/>
                <w:szCs w:val="22"/>
              </w:rPr>
            </w:pPr>
            <w:r w:rsidRPr="00145D24">
              <w:rPr>
                <w:rFonts w:ascii="Calibri" w:eastAsia="標楷體" w:hAnsi="標楷體" w:hint="eastAsia"/>
                <w:sz w:val="22"/>
                <w:szCs w:val="22"/>
              </w:rPr>
              <w:t>（</w:t>
            </w:r>
            <w:r w:rsidRPr="001C532C">
              <w:rPr>
                <w:rFonts w:eastAsia="標楷體" w:hAnsi="標楷體"/>
                <w:sz w:val="22"/>
                <w:szCs w:val="22"/>
                <w:u w:val="single"/>
              </w:rPr>
              <w:t>以取得</w:t>
            </w:r>
            <w:r w:rsidRPr="001C532C">
              <w:rPr>
                <w:rFonts w:eastAsia="標楷體" w:hAnsi="標楷體"/>
                <w:sz w:val="22"/>
                <w:szCs w:val="22"/>
                <w:u w:val="single"/>
              </w:rPr>
              <w:lastRenderedPageBreak/>
              <w:t>前一等級教師資格後的近</w:t>
            </w:r>
            <w:r w:rsidRPr="001C532C">
              <w:rPr>
                <w:rFonts w:eastAsia="標楷體" w:hAnsi="標楷體"/>
                <w:sz w:val="22"/>
                <w:szCs w:val="22"/>
                <w:u w:val="single"/>
              </w:rPr>
              <w:t>5</w:t>
            </w:r>
            <w:r w:rsidRPr="001C532C">
              <w:rPr>
                <w:rFonts w:eastAsia="標楷體" w:hAnsi="標楷體"/>
                <w:sz w:val="22"/>
                <w:szCs w:val="22"/>
                <w:u w:val="single"/>
              </w:rPr>
              <w:t>年為統計基準</w:t>
            </w:r>
            <w:r w:rsidRPr="001C532C">
              <w:rPr>
                <w:rFonts w:ascii="Calibri" w:eastAsia="標楷體" w:hAnsi="標楷體" w:hint="eastAsia"/>
                <w:sz w:val="22"/>
                <w:szCs w:val="22"/>
              </w:rPr>
              <w:t>）</w:t>
            </w:r>
          </w:p>
        </w:tc>
        <w:tc>
          <w:tcPr>
            <w:tcW w:w="3488" w:type="dxa"/>
          </w:tcPr>
          <w:p w:rsidR="00075B01" w:rsidRPr="001C532C" w:rsidRDefault="00075B01" w:rsidP="00D50F9B">
            <w:pPr>
              <w:numPr>
                <w:ilvl w:val="0"/>
                <w:numId w:val="1"/>
              </w:numPr>
              <w:spacing w:line="340" w:lineRule="exact"/>
              <w:ind w:left="317" w:hanging="317"/>
              <w:jc w:val="both"/>
              <w:rPr>
                <w:rFonts w:eastAsia="標楷體"/>
                <w:sz w:val="22"/>
                <w:szCs w:val="22"/>
                <w:u w:val="single"/>
              </w:rPr>
            </w:pPr>
            <w:r w:rsidRPr="001C532C">
              <w:rPr>
                <w:rFonts w:eastAsia="標楷體"/>
                <w:sz w:val="22"/>
                <w:szCs w:val="22"/>
                <w:u w:val="single"/>
              </w:rPr>
              <w:lastRenderedPageBreak/>
              <w:t>擔任</w:t>
            </w:r>
            <w:r w:rsidRPr="001C532C">
              <w:rPr>
                <w:rFonts w:eastAsia="標楷體" w:hint="eastAsia"/>
                <w:sz w:val="22"/>
                <w:szCs w:val="22"/>
                <w:u w:val="single"/>
              </w:rPr>
              <w:t>校方認定之校級相關教學計畫「</w:t>
            </w:r>
            <w:r w:rsidRPr="001C532C">
              <w:rPr>
                <w:rFonts w:eastAsia="標楷體"/>
                <w:sz w:val="22"/>
                <w:szCs w:val="22"/>
                <w:u w:val="single"/>
              </w:rPr>
              <w:t>各主軸計畫召集人</w:t>
            </w:r>
            <w:r w:rsidRPr="001C532C">
              <w:rPr>
                <w:rFonts w:eastAsia="標楷體" w:hint="eastAsia"/>
                <w:sz w:val="22"/>
                <w:szCs w:val="22"/>
                <w:u w:val="single"/>
              </w:rPr>
              <w:t>」（註）：</w:t>
            </w:r>
            <w:r w:rsidRPr="001C532C">
              <w:rPr>
                <w:rFonts w:eastAsia="標楷體"/>
                <w:sz w:val="22"/>
                <w:szCs w:val="22"/>
                <w:u w:val="single"/>
              </w:rPr>
              <w:t>每</w:t>
            </w:r>
            <w:r w:rsidRPr="001C532C">
              <w:rPr>
                <w:rFonts w:eastAsia="標楷體" w:hint="eastAsia"/>
                <w:sz w:val="22"/>
                <w:szCs w:val="22"/>
                <w:u w:val="single"/>
              </w:rPr>
              <w:t>學期</w:t>
            </w:r>
            <w:r w:rsidRPr="001C532C">
              <w:rPr>
                <w:rFonts w:eastAsia="標楷體" w:hint="eastAsia"/>
                <w:sz w:val="22"/>
                <w:szCs w:val="22"/>
                <w:u w:val="single"/>
              </w:rPr>
              <w:t>/</w:t>
            </w:r>
            <w:r w:rsidRPr="001C532C">
              <w:rPr>
                <w:rFonts w:eastAsia="標楷體" w:hint="eastAsia"/>
                <w:sz w:val="22"/>
                <w:szCs w:val="22"/>
                <w:u w:val="single"/>
              </w:rPr>
              <w:t>半</w:t>
            </w:r>
            <w:r w:rsidRPr="001C532C">
              <w:rPr>
                <w:rFonts w:eastAsia="標楷體"/>
                <w:sz w:val="22"/>
                <w:szCs w:val="22"/>
                <w:u w:val="single"/>
              </w:rPr>
              <w:t>年核給</w:t>
            </w:r>
            <w:r w:rsidRPr="001C532C">
              <w:rPr>
                <w:rFonts w:eastAsia="標楷體" w:hint="eastAsia"/>
                <w:sz w:val="22"/>
                <w:szCs w:val="22"/>
                <w:u w:val="single"/>
              </w:rPr>
              <w:t>1</w:t>
            </w:r>
            <w:r w:rsidRPr="001C532C">
              <w:rPr>
                <w:rFonts w:eastAsia="標楷體"/>
                <w:sz w:val="22"/>
                <w:szCs w:val="22"/>
                <w:u w:val="single"/>
              </w:rPr>
              <w:t>0</w:t>
            </w:r>
            <w:r w:rsidRPr="001C532C">
              <w:rPr>
                <w:rFonts w:eastAsia="標楷體"/>
                <w:sz w:val="22"/>
                <w:szCs w:val="22"/>
                <w:u w:val="single"/>
              </w:rPr>
              <w:t>分</w:t>
            </w:r>
          </w:p>
          <w:p w:rsidR="00075B01" w:rsidRPr="001C532C" w:rsidRDefault="00075B01" w:rsidP="00D50F9B">
            <w:pPr>
              <w:numPr>
                <w:ilvl w:val="0"/>
                <w:numId w:val="1"/>
              </w:numPr>
              <w:spacing w:line="340" w:lineRule="exact"/>
              <w:ind w:left="317" w:hanging="317"/>
              <w:jc w:val="both"/>
              <w:rPr>
                <w:rFonts w:eastAsia="標楷體"/>
                <w:sz w:val="22"/>
                <w:szCs w:val="22"/>
                <w:u w:val="single"/>
              </w:rPr>
            </w:pPr>
            <w:r w:rsidRPr="001C532C">
              <w:rPr>
                <w:rFonts w:eastAsia="標楷體"/>
                <w:sz w:val="22"/>
                <w:szCs w:val="22"/>
                <w:u w:val="single"/>
              </w:rPr>
              <w:lastRenderedPageBreak/>
              <w:t>擔任</w:t>
            </w:r>
            <w:r w:rsidRPr="001C532C">
              <w:rPr>
                <w:rFonts w:eastAsia="標楷體" w:hint="eastAsia"/>
                <w:sz w:val="22"/>
                <w:szCs w:val="22"/>
                <w:u w:val="single"/>
              </w:rPr>
              <w:t>校方認定之校級相關教學計畫「</w:t>
            </w:r>
            <w:r w:rsidRPr="001C532C">
              <w:rPr>
                <w:rFonts w:eastAsia="標楷體"/>
                <w:sz w:val="22"/>
                <w:szCs w:val="22"/>
                <w:u w:val="single"/>
              </w:rPr>
              <w:t>各主軸計畫</w:t>
            </w:r>
            <w:r w:rsidRPr="001C532C">
              <w:rPr>
                <w:rFonts w:eastAsia="標楷體" w:hint="eastAsia"/>
                <w:sz w:val="22"/>
                <w:szCs w:val="22"/>
                <w:u w:val="single"/>
              </w:rPr>
              <w:t>副</w:t>
            </w:r>
            <w:r w:rsidRPr="001C532C">
              <w:rPr>
                <w:rFonts w:eastAsia="標楷體"/>
                <w:sz w:val="22"/>
                <w:szCs w:val="22"/>
                <w:u w:val="single"/>
              </w:rPr>
              <w:t>召集人</w:t>
            </w:r>
            <w:r w:rsidRPr="001C532C">
              <w:rPr>
                <w:rFonts w:eastAsia="標楷體" w:hint="eastAsia"/>
                <w:sz w:val="22"/>
                <w:szCs w:val="22"/>
                <w:u w:val="single"/>
              </w:rPr>
              <w:t>」（註）：</w:t>
            </w:r>
            <w:r w:rsidRPr="001C532C">
              <w:rPr>
                <w:rFonts w:eastAsia="標楷體"/>
                <w:sz w:val="22"/>
                <w:szCs w:val="22"/>
                <w:u w:val="single"/>
              </w:rPr>
              <w:t>每</w:t>
            </w:r>
            <w:r w:rsidRPr="001C532C">
              <w:rPr>
                <w:rFonts w:eastAsia="標楷體" w:hint="eastAsia"/>
                <w:sz w:val="22"/>
                <w:szCs w:val="22"/>
                <w:u w:val="single"/>
              </w:rPr>
              <w:t>學期</w:t>
            </w:r>
            <w:r w:rsidRPr="001C532C">
              <w:rPr>
                <w:rFonts w:eastAsia="標楷體" w:hint="eastAsia"/>
                <w:sz w:val="22"/>
                <w:szCs w:val="22"/>
                <w:u w:val="single"/>
              </w:rPr>
              <w:t>/</w:t>
            </w:r>
            <w:r w:rsidRPr="001C532C">
              <w:rPr>
                <w:rFonts w:eastAsia="標楷體" w:hint="eastAsia"/>
                <w:sz w:val="22"/>
                <w:szCs w:val="22"/>
                <w:u w:val="single"/>
              </w:rPr>
              <w:t>半</w:t>
            </w:r>
            <w:r w:rsidRPr="001C532C">
              <w:rPr>
                <w:rFonts w:eastAsia="標楷體"/>
                <w:sz w:val="22"/>
                <w:szCs w:val="22"/>
                <w:u w:val="single"/>
              </w:rPr>
              <w:t>年核給</w:t>
            </w:r>
            <w:r w:rsidRPr="001C532C">
              <w:rPr>
                <w:rFonts w:eastAsia="標楷體" w:hint="eastAsia"/>
                <w:sz w:val="22"/>
                <w:szCs w:val="22"/>
                <w:u w:val="single"/>
              </w:rPr>
              <w:t>8</w:t>
            </w:r>
            <w:r w:rsidRPr="001C532C">
              <w:rPr>
                <w:rFonts w:eastAsia="標楷體"/>
                <w:sz w:val="22"/>
                <w:szCs w:val="22"/>
                <w:u w:val="single"/>
              </w:rPr>
              <w:t>分</w:t>
            </w:r>
          </w:p>
          <w:p w:rsidR="00075B01" w:rsidRPr="001C532C" w:rsidRDefault="00075B01" w:rsidP="00D50F9B">
            <w:pPr>
              <w:numPr>
                <w:ilvl w:val="0"/>
                <w:numId w:val="1"/>
              </w:numPr>
              <w:spacing w:line="340" w:lineRule="exact"/>
              <w:ind w:left="317" w:hanging="317"/>
              <w:jc w:val="both"/>
              <w:rPr>
                <w:rFonts w:eastAsia="標楷體"/>
                <w:sz w:val="22"/>
                <w:szCs w:val="22"/>
                <w:u w:val="single"/>
              </w:rPr>
            </w:pPr>
            <w:r w:rsidRPr="001C532C">
              <w:rPr>
                <w:rFonts w:eastAsia="標楷體"/>
                <w:sz w:val="22"/>
                <w:szCs w:val="22"/>
                <w:u w:val="single"/>
              </w:rPr>
              <w:t>擔任</w:t>
            </w:r>
            <w:r w:rsidRPr="001C532C">
              <w:rPr>
                <w:rFonts w:eastAsia="標楷體" w:hint="eastAsia"/>
                <w:sz w:val="22"/>
                <w:szCs w:val="22"/>
                <w:u w:val="single"/>
              </w:rPr>
              <w:t>校方認定之校級相關教學計畫「</w:t>
            </w:r>
            <w:r w:rsidRPr="001C532C">
              <w:rPr>
                <w:rFonts w:eastAsia="標楷體"/>
                <w:sz w:val="22"/>
                <w:szCs w:val="22"/>
                <w:u w:val="single"/>
              </w:rPr>
              <w:t>各</w:t>
            </w:r>
            <w:r w:rsidRPr="001C532C">
              <w:rPr>
                <w:rFonts w:eastAsia="標楷體" w:hint="eastAsia"/>
                <w:sz w:val="22"/>
                <w:szCs w:val="22"/>
                <w:u w:val="single"/>
              </w:rPr>
              <w:t>子計畫主持人」（註）：</w:t>
            </w:r>
            <w:r w:rsidRPr="001C532C">
              <w:rPr>
                <w:rFonts w:eastAsia="標楷體"/>
                <w:sz w:val="22"/>
                <w:szCs w:val="22"/>
                <w:u w:val="single"/>
              </w:rPr>
              <w:t>每</w:t>
            </w:r>
            <w:r w:rsidRPr="001C532C">
              <w:rPr>
                <w:rFonts w:eastAsia="標楷體" w:hint="eastAsia"/>
                <w:sz w:val="22"/>
                <w:szCs w:val="22"/>
                <w:u w:val="single"/>
              </w:rPr>
              <w:t>學期</w:t>
            </w:r>
            <w:r w:rsidRPr="001C532C">
              <w:rPr>
                <w:rFonts w:eastAsia="標楷體" w:hint="eastAsia"/>
                <w:sz w:val="22"/>
                <w:szCs w:val="22"/>
                <w:u w:val="single"/>
              </w:rPr>
              <w:t>/</w:t>
            </w:r>
            <w:r w:rsidRPr="001C532C">
              <w:rPr>
                <w:rFonts w:eastAsia="標楷體" w:hint="eastAsia"/>
                <w:sz w:val="22"/>
                <w:szCs w:val="22"/>
                <w:u w:val="single"/>
              </w:rPr>
              <w:t>半</w:t>
            </w:r>
            <w:r w:rsidRPr="001C532C">
              <w:rPr>
                <w:rFonts w:eastAsia="標楷體"/>
                <w:sz w:val="22"/>
                <w:szCs w:val="22"/>
                <w:u w:val="single"/>
              </w:rPr>
              <w:t>年核給</w:t>
            </w:r>
            <w:r w:rsidRPr="001C532C">
              <w:rPr>
                <w:rFonts w:eastAsia="標楷體" w:hint="eastAsia"/>
                <w:sz w:val="22"/>
                <w:szCs w:val="22"/>
                <w:u w:val="single"/>
              </w:rPr>
              <w:t>6</w:t>
            </w:r>
            <w:r w:rsidRPr="001C532C">
              <w:rPr>
                <w:rFonts w:eastAsia="標楷體"/>
                <w:sz w:val="22"/>
                <w:szCs w:val="22"/>
                <w:u w:val="single"/>
              </w:rPr>
              <w:t>分</w:t>
            </w:r>
          </w:p>
          <w:p w:rsidR="00075B01" w:rsidRPr="001C532C" w:rsidRDefault="00075B01" w:rsidP="00D50F9B">
            <w:pPr>
              <w:numPr>
                <w:ilvl w:val="0"/>
                <w:numId w:val="1"/>
              </w:numPr>
              <w:spacing w:line="340" w:lineRule="exact"/>
              <w:ind w:left="317" w:hanging="317"/>
              <w:jc w:val="both"/>
              <w:rPr>
                <w:rFonts w:eastAsia="標楷體"/>
                <w:sz w:val="22"/>
                <w:szCs w:val="22"/>
                <w:u w:val="single"/>
              </w:rPr>
            </w:pPr>
            <w:r w:rsidRPr="001C532C">
              <w:rPr>
                <w:rFonts w:eastAsia="標楷體"/>
                <w:sz w:val="22"/>
                <w:szCs w:val="22"/>
                <w:u w:val="single"/>
              </w:rPr>
              <w:t>擔任</w:t>
            </w:r>
            <w:r w:rsidRPr="001C532C">
              <w:rPr>
                <w:rFonts w:eastAsia="標楷體" w:hint="eastAsia"/>
                <w:sz w:val="22"/>
                <w:szCs w:val="22"/>
                <w:u w:val="single"/>
              </w:rPr>
              <w:t>校方認定之校級相關教學計畫「</w:t>
            </w:r>
            <w:r w:rsidRPr="001C532C">
              <w:rPr>
                <w:rFonts w:eastAsia="標楷體"/>
                <w:sz w:val="22"/>
                <w:szCs w:val="22"/>
                <w:u w:val="single"/>
              </w:rPr>
              <w:t>各</w:t>
            </w:r>
            <w:r w:rsidRPr="001C532C">
              <w:rPr>
                <w:rFonts w:eastAsia="標楷體" w:hint="eastAsia"/>
                <w:sz w:val="22"/>
                <w:szCs w:val="22"/>
                <w:u w:val="single"/>
              </w:rPr>
              <w:t>子</w:t>
            </w:r>
            <w:r w:rsidRPr="001C532C">
              <w:rPr>
                <w:rFonts w:eastAsia="標楷體"/>
                <w:sz w:val="22"/>
                <w:szCs w:val="22"/>
                <w:u w:val="single"/>
              </w:rPr>
              <w:t>計畫</w:t>
            </w:r>
            <w:r w:rsidRPr="001C532C">
              <w:rPr>
                <w:rFonts w:eastAsia="標楷體" w:hint="eastAsia"/>
                <w:sz w:val="22"/>
                <w:szCs w:val="22"/>
                <w:u w:val="single"/>
              </w:rPr>
              <w:t>參與</w:t>
            </w:r>
            <w:r w:rsidRPr="001C532C">
              <w:rPr>
                <w:rFonts w:eastAsia="標楷體"/>
                <w:sz w:val="22"/>
                <w:szCs w:val="22"/>
                <w:u w:val="single"/>
              </w:rPr>
              <w:t>人</w:t>
            </w:r>
            <w:r w:rsidRPr="001C532C">
              <w:rPr>
                <w:rFonts w:eastAsia="標楷體" w:hint="eastAsia"/>
                <w:sz w:val="22"/>
                <w:szCs w:val="22"/>
                <w:u w:val="single"/>
              </w:rPr>
              <w:t>」（註）：</w:t>
            </w:r>
            <w:r w:rsidRPr="001C532C">
              <w:rPr>
                <w:rFonts w:eastAsia="標楷體"/>
                <w:sz w:val="22"/>
                <w:szCs w:val="22"/>
                <w:u w:val="single"/>
              </w:rPr>
              <w:t>每</w:t>
            </w:r>
            <w:r w:rsidRPr="001C532C">
              <w:rPr>
                <w:rFonts w:eastAsia="標楷體" w:hint="eastAsia"/>
                <w:sz w:val="22"/>
                <w:szCs w:val="22"/>
                <w:u w:val="single"/>
              </w:rPr>
              <w:t>學期</w:t>
            </w:r>
            <w:r w:rsidRPr="001C532C">
              <w:rPr>
                <w:rFonts w:eastAsia="標楷體" w:hint="eastAsia"/>
                <w:sz w:val="22"/>
                <w:szCs w:val="22"/>
                <w:u w:val="single"/>
              </w:rPr>
              <w:t>/</w:t>
            </w:r>
            <w:r w:rsidRPr="001C532C">
              <w:rPr>
                <w:rFonts w:eastAsia="標楷體" w:hint="eastAsia"/>
                <w:sz w:val="22"/>
                <w:szCs w:val="22"/>
                <w:u w:val="single"/>
              </w:rPr>
              <w:t>半</w:t>
            </w:r>
            <w:r w:rsidRPr="001C532C">
              <w:rPr>
                <w:rFonts w:eastAsia="標楷體"/>
                <w:sz w:val="22"/>
                <w:szCs w:val="22"/>
                <w:u w:val="single"/>
              </w:rPr>
              <w:t>年核給</w:t>
            </w:r>
            <w:r w:rsidRPr="001C532C">
              <w:rPr>
                <w:rFonts w:eastAsia="標楷體" w:hint="eastAsia"/>
                <w:sz w:val="22"/>
                <w:szCs w:val="22"/>
                <w:u w:val="single"/>
              </w:rPr>
              <w:t>4</w:t>
            </w:r>
            <w:r w:rsidRPr="001C532C">
              <w:rPr>
                <w:rFonts w:eastAsia="標楷體"/>
                <w:sz w:val="22"/>
                <w:szCs w:val="22"/>
                <w:u w:val="single"/>
              </w:rPr>
              <w:t>分</w:t>
            </w:r>
          </w:p>
          <w:p w:rsidR="00075B01" w:rsidRPr="001C532C" w:rsidRDefault="00075B01" w:rsidP="00D50F9B">
            <w:pPr>
              <w:numPr>
                <w:ilvl w:val="0"/>
                <w:numId w:val="1"/>
              </w:numPr>
              <w:spacing w:line="340" w:lineRule="exact"/>
              <w:ind w:left="317" w:hanging="317"/>
              <w:jc w:val="both"/>
              <w:rPr>
                <w:rFonts w:eastAsia="標楷體"/>
                <w:sz w:val="22"/>
                <w:szCs w:val="22"/>
              </w:rPr>
            </w:pPr>
            <w:r w:rsidRPr="001C532C">
              <w:rPr>
                <w:rFonts w:eastAsia="標楷體" w:hint="eastAsia"/>
                <w:sz w:val="22"/>
                <w:szCs w:val="22"/>
              </w:rPr>
              <w:t>獲校級教學傑出教師：</w:t>
            </w:r>
            <w:r w:rsidRPr="001C532C">
              <w:rPr>
                <w:rFonts w:eastAsia="標楷體"/>
                <w:sz w:val="22"/>
                <w:szCs w:val="22"/>
              </w:rPr>
              <w:t>每</w:t>
            </w:r>
            <w:r w:rsidRPr="001C532C">
              <w:rPr>
                <w:rFonts w:eastAsia="標楷體" w:hint="eastAsia"/>
                <w:sz w:val="22"/>
                <w:szCs w:val="22"/>
                <w:u w:val="single"/>
              </w:rPr>
              <w:t>次</w:t>
            </w:r>
            <w:r w:rsidRPr="001C532C">
              <w:rPr>
                <w:rFonts w:eastAsia="標楷體"/>
                <w:sz w:val="22"/>
                <w:szCs w:val="22"/>
              </w:rPr>
              <w:t>核給</w:t>
            </w:r>
            <w:r w:rsidRPr="001C532C">
              <w:rPr>
                <w:rFonts w:eastAsia="標楷體" w:hint="eastAsia"/>
                <w:sz w:val="22"/>
                <w:szCs w:val="22"/>
              </w:rPr>
              <w:t xml:space="preserve"> 50 </w:t>
            </w:r>
            <w:r w:rsidRPr="001C532C">
              <w:rPr>
                <w:rFonts w:eastAsia="標楷體" w:hint="eastAsia"/>
                <w:sz w:val="22"/>
                <w:szCs w:val="22"/>
              </w:rPr>
              <w:t>分</w:t>
            </w:r>
          </w:p>
          <w:p w:rsidR="00075B01" w:rsidRPr="001C532C" w:rsidRDefault="00075B01" w:rsidP="00D50F9B">
            <w:pPr>
              <w:numPr>
                <w:ilvl w:val="0"/>
                <w:numId w:val="1"/>
              </w:numPr>
              <w:spacing w:line="340" w:lineRule="exact"/>
              <w:ind w:left="317" w:hanging="317"/>
              <w:jc w:val="both"/>
              <w:rPr>
                <w:rFonts w:eastAsia="標楷體"/>
                <w:sz w:val="22"/>
                <w:szCs w:val="22"/>
              </w:rPr>
            </w:pPr>
            <w:r w:rsidRPr="001C532C">
              <w:rPr>
                <w:rFonts w:eastAsia="標楷體" w:hint="eastAsia"/>
                <w:sz w:val="22"/>
                <w:szCs w:val="22"/>
              </w:rPr>
              <w:t>獲校級教學優良教師：</w:t>
            </w:r>
            <w:r w:rsidRPr="001C532C">
              <w:rPr>
                <w:rFonts w:eastAsia="標楷體"/>
                <w:sz w:val="22"/>
                <w:szCs w:val="22"/>
              </w:rPr>
              <w:t>每</w:t>
            </w:r>
            <w:r w:rsidRPr="001C532C">
              <w:rPr>
                <w:rFonts w:eastAsia="標楷體" w:hint="eastAsia"/>
                <w:sz w:val="22"/>
                <w:szCs w:val="22"/>
                <w:u w:val="single"/>
              </w:rPr>
              <w:t>次</w:t>
            </w:r>
            <w:r w:rsidRPr="001C532C">
              <w:rPr>
                <w:rFonts w:eastAsia="標楷體"/>
                <w:sz w:val="22"/>
                <w:szCs w:val="22"/>
              </w:rPr>
              <w:t>核給</w:t>
            </w:r>
            <w:r w:rsidRPr="001C532C">
              <w:rPr>
                <w:rFonts w:eastAsia="標楷體" w:hint="eastAsia"/>
                <w:sz w:val="22"/>
                <w:szCs w:val="22"/>
              </w:rPr>
              <w:t xml:space="preserve"> 40 </w:t>
            </w:r>
            <w:r w:rsidRPr="001C532C">
              <w:rPr>
                <w:rFonts w:eastAsia="標楷體" w:hint="eastAsia"/>
                <w:sz w:val="22"/>
                <w:szCs w:val="22"/>
              </w:rPr>
              <w:t>分</w:t>
            </w:r>
          </w:p>
          <w:p w:rsidR="00075B01" w:rsidRPr="001C532C" w:rsidRDefault="00075B01" w:rsidP="00D50F9B">
            <w:pPr>
              <w:numPr>
                <w:ilvl w:val="0"/>
                <w:numId w:val="1"/>
              </w:numPr>
              <w:spacing w:line="340" w:lineRule="exact"/>
              <w:ind w:left="317" w:hanging="317"/>
              <w:jc w:val="both"/>
              <w:rPr>
                <w:rFonts w:eastAsia="標楷體"/>
                <w:sz w:val="22"/>
                <w:szCs w:val="22"/>
              </w:rPr>
            </w:pPr>
            <w:r w:rsidRPr="001C532C">
              <w:rPr>
                <w:rFonts w:eastAsia="標楷體" w:hint="eastAsia"/>
                <w:sz w:val="22"/>
                <w:szCs w:val="22"/>
              </w:rPr>
              <w:t>獲教育部數位教材</w:t>
            </w:r>
            <w:r w:rsidRPr="001C532C">
              <w:rPr>
                <w:rFonts w:eastAsia="標楷體" w:hint="eastAsia"/>
                <w:sz w:val="22"/>
                <w:szCs w:val="22"/>
              </w:rPr>
              <w:t>/</w:t>
            </w:r>
            <w:r w:rsidRPr="001C532C">
              <w:rPr>
                <w:rFonts w:eastAsia="標楷體" w:hint="eastAsia"/>
                <w:sz w:val="22"/>
                <w:szCs w:val="22"/>
              </w:rPr>
              <w:t>課程認證：</w:t>
            </w:r>
            <w:r w:rsidRPr="001C532C">
              <w:rPr>
                <w:rFonts w:eastAsia="標楷體"/>
                <w:sz w:val="22"/>
                <w:szCs w:val="22"/>
              </w:rPr>
              <w:t>每</w:t>
            </w:r>
            <w:r w:rsidRPr="001C532C">
              <w:rPr>
                <w:rFonts w:eastAsia="標楷體" w:hint="eastAsia"/>
                <w:sz w:val="22"/>
                <w:szCs w:val="22"/>
              </w:rPr>
              <w:t>案</w:t>
            </w:r>
            <w:r w:rsidRPr="001C532C">
              <w:rPr>
                <w:rFonts w:eastAsia="標楷體"/>
                <w:sz w:val="22"/>
                <w:szCs w:val="22"/>
              </w:rPr>
              <w:t>核給</w:t>
            </w:r>
            <w:r w:rsidRPr="001C532C">
              <w:rPr>
                <w:rFonts w:eastAsia="標楷體" w:hint="eastAsia"/>
                <w:sz w:val="22"/>
                <w:szCs w:val="22"/>
              </w:rPr>
              <w:t xml:space="preserve"> 40 </w:t>
            </w:r>
            <w:r w:rsidRPr="001C532C">
              <w:rPr>
                <w:rFonts w:eastAsia="標楷體" w:hint="eastAsia"/>
                <w:sz w:val="22"/>
                <w:szCs w:val="22"/>
              </w:rPr>
              <w:t>分</w:t>
            </w:r>
          </w:p>
          <w:p w:rsidR="00075B01" w:rsidRPr="001C532C" w:rsidRDefault="00075B01" w:rsidP="00D50F9B">
            <w:pPr>
              <w:numPr>
                <w:ilvl w:val="0"/>
                <w:numId w:val="1"/>
              </w:numPr>
              <w:spacing w:line="340" w:lineRule="exact"/>
              <w:ind w:left="317" w:hanging="317"/>
              <w:jc w:val="both"/>
              <w:rPr>
                <w:rFonts w:eastAsia="標楷體"/>
                <w:sz w:val="22"/>
                <w:szCs w:val="22"/>
              </w:rPr>
            </w:pPr>
            <w:r w:rsidRPr="001C532C">
              <w:rPr>
                <w:rFonts w:eastAsia="標楷體" w:hint="eastAsia"/>
                <w:sz w:val="22"/>
                <w:szCs w:val="22"/>
              </w:rPr>
              <w:t>發展開放式課程，且收錄於開放式課程網站或磨課師（</w:t>
            </w:r>
            <w:r w:rsidRPr="001C532C">
              <w:rPr>
                <w:rFonts w:eastAsia="標楷體" w:hint="eastAsia"/>
                <w:sz w:val="22"/>
                <w:szCs w:val="22"/>
              </w:rPr>
              <w:t>MOOCS</w:t>
            </w:r>
            <w:r w:rsidRPr="001C532C">
              <w:rPr>
                <w:rFonts w:eastAsia="標楷體" w:hint="eastAsia"/>
                <w:sz w:val="22"/>
                <w:szCs w:val="22"/>
              </w:rPr>
              <w:t>）網站：每門核給</w:t>
            </w:r>
            <w:r w:rsidRPr="001C532C">
              <w:rPr>
                <w:rFonts w:eastAsia="標楷體" w:hint="eastAsia"/>
                <w:sz w:val="22"/>
                <w:szCs w:val="22"/>
              </w:rPr>
              <w:t xml:space="preserve"> 35 </w:t>
            </w:r>
            <w:r w:rsidRPr="001C532C">
              <w:rPr>
                <w:rFonts w:eastAsia="標楷體" w:hint="eastAsia"/>
                <w:sz w:val="22"/>
                <w:szCs w:val="22"/>
              </w:rPr>
              <w:t>分</w:t>
            </w:r>
          </w:p>
          <w:p w:rsidR="00075B01" w:rsidRPr="001C532C" w:rsidRDefault="00075B01" w:rsidP="00D50F9B">
            <w:pPr>
              <w:numPr>
                <w:ilvl w:val="0"/>
                <w:numId w:val="1"/>
              </w:numPr>
              <w:spacing w:line="340" w:lineRule="exact"/>
              <w:ind w:left="317" w:hanging="317"/>
              <w:jc w:val="both"/>
              <w:rPr>
                <w:rFonts w:eastAsia="標楷體"/>
                <w:sz w:val="22"/>
                <w:szCs w:val="22"/>
              </w:rPr>
            </w:pPr>
            <w:r w:rsidRPr="001C532C">
              <w:rPr>
                <w:rFonts w:eastAsia="標楷體" w:hint="eastAsia"/>
                <w:sz w:val="22"/>
                <w:szCs w:val="22"/>
              </w:rPr>
              <w:t>獲本校優良教材獎：每案核給</w:t>
            </w:r>
            <w:r w:rsidRPr="001C532C">
              <w:rPr>
                <w:rFonts w:eastAsia="標楷體" w:hint="eastAsia"/>
                <w:sz w:val="22"/>
                <w:szCs w:val="22"/>
              </w:rPr>
              <w:t xml:space="preserve"> 35 </w:t>
            </w:r>
            <w:r w:rsidRPr="001C532C">
              <w:rPr>
                <w:rFonts w:eastAsia="標楷體" w:hint="eastAsia"/>
                <w:sz w:val="22"/>
                <w:szCs w:val="22"/>
              </w:rPr>
              <w:t>分</w:t>
            </w:r>
          </w:p>
          <w:p w:rsidR="00075B01" w:rsidRPr="001C532C" w:rsidRDefault="00075B01" w:rsidP="00D50F9B">
            <w:pPr>
              <w:numPr>
                <w:ilvl w:val="0"/>
                <w:numId w:val="1"/>
              </w:numPr>
              <w:spacing w:line="340" w:lineRule="exact"/>
              <w:ind w:left="317" w:hanging="317"/>
              <w:jc w:val="both"/>
              <w:rPr>
                <w:rFonts w:eastAsia="標楷體" w:hAnsi="標楷體"/>
                <w:sz w:val="22"/>
                <w:szCs w:val="22"/>
              </w:rPr>
            </w:pPr>
            <w:r w:rsidRPr="001C532C">
              <w:rPr>
                <w:rFonts w:eastAsia="標楷體"/>
                <w:sz w:val="22"/>
                <w:szCs w:val="22"/>
              </w:rPr>
              <w:t>自建教學網站成效優異</w:t>
            </w:r>
            <w:r w:rsidRPr="001C532C">
              <w:rPr>
                <w:rFonts w:eastAsia="標楷體" w:hint="eastAsia"/>
                <w:sz w:val="22"/>
                <w:szCs w:val="22"/>
              </w:rPr>
              <w:t>，</w:t>
            </w:r>
            <w:r w:rsidRPr="001C532C">
              <w:rPr>
                <w:rFonts w:eastAsia="標楷體" w:hAnsi="標楷體"/>
                <w:sz w:val="22"/>
                <w:szCs w:val="22"/>
              </w:rPr>
              <w:t>經</w:t>
            </w:r>
            <w:r w:rsidRPr="001C532C">
              <w:rPr>
                <w:rFonts w:eastAsia="標楷體" w:hAnsi="標楷體" w:hint="eastAsia"/>
                <w:sz w:val="22"/>
                <w:szCs w:val="22"/>
              </w:rPr>
              <w:t>系、所、中心、學院</w:t>
            </w:r>
            <w:r w:rsidRPr="001C532C">
              <w:rPr>
                <w:rFonts w:eastAsia="標楷體" w:hAnsi="標楷體"/>
                <w:sz w:val="22"/>
                <w:szCs w:val="22"/>
              </w:rPr>
              <w:t>評審委員會評定為極優者</w:t>
            </w:r>
            <w:r w:rsidRPr="001C532C">
              <w:rPr>
                <w:rFonts w:eastAsia="標楷體" w:hint="eastAsia"/>
                <w:sz w:val="22"/>
                <w:szCs w:val="22"/>
              </w:rPr>
              <w:t>：</w:t>
            </w:r>
            <w:r w:rsidRPr="001C532C">
              <w:rPr>
                <w:rFonts w:eastAsia="標楷體" w:hint="eastAsia"/>
                <w:sz w:val="22"/>
                <w:szCs w:val="22"/>
                <w:u w:val="single"/>
              </w:rPr>
              <w:t>每件</w:t>
            </w:r>
            <w:r w:rsidRPr="001C532C">
              <w:rPr>
                <w:rFonts w:eastAsia="標楷體" w:hint="eastAsia"/>
                <w:sz w:val="22"/>
                <w:szCs w:val="22"/>
              </w:rPr>
              <w:t>核給</w:t>
            </w:r>
            <w:r w:rsidRPr="001C532C">
              <w:rPr>
                <w:rFonts w:eastAsia="標楷體" w:hint="eastAsia"/>
                <w:sz w:val="22"/>
                <w:szCs w:val="22"/>
              </w:rPr>
              <w:t xml:space="preserve"> 30 </w:t>
            </w:r>
            <w:r w:rsidRPr="001C532C">
              <w:rPr>
                <w:rFonts w:eastAsia="標楷體" w:hint="eastAsia"/>
                <w:sz w:val="22"/>
                <w:szCs w:val="22"/>
              </w:rPr>
              <w:lastRenderedPageBreak/>
              <w:t>分</w:t>
            </w:r>
          </w:p>
          <w:p w:rsidR="00075B01" w:rsidRPr="001C532C" w:rsidRDefault="00075B01" w:rsidP="00D50F9B">
            <w:pPr>
              <w:numPr>
                <w:ilvl w:val="0"/>
                <w:numId w:val="1"/>
              </w:numPr>
              <w:spacing w:line="340" w:lineRule="exact"/>
              <w:ind w:left="317" w:hanging="317"/>
              <w:jc w:val="both"/>
              <w:rPr>
                <w:rFonts w:eastAsia="標楷體"/>
                <w:sz w:val="22"/>
                <w:szCs w:val="22"/>
              </w:rPr>
            </w:pPr>
            <w:r w:rsidRPr="001C532C">
              <w:rPr>
                <w:rFonts w:eastAsia="標楷體"/>
                <w:sz w:val="22"/>
                <w:szCs w:val="22"/>
              </w:rPr>
              <w:t>自建教學網站成效優異</w:t>
            </w:r>
            <w:r w:rsidRPr="001C532C">
              <w:rPr>
                <w:rFonts w:eastAsia="標楷體" w:hint="eastAsia"/>
                <w:sz w:val="22"/>
                <w:szCs w:val="22"/>
              </w:rPr>
              <w:t>，</w:t>
            </w:r>
            <w:r w:rsidRPr="001C532C">
              <w:rPr>
                <w:rFonts w:eastAsia="標楷體" w:hAnsi="標楷體"/>
                <w:sz w:val="22"/>
                <w:szCs w:val="22"/>
              </w:rPr>
              <w:t>經</w:t>
            </w:r>
            <w:r w:rsidRPr="001C532C">
              <w:rPr>
                <w:rFonts w:eastAsia="標楷體" w:hAnsi="標楷體" w:hint="eastAsia"/>
                <w:sz w:val="22"/>
                <w:szCs w:val="22"/>
              </w:rPr>
              <w:t>系、所、中心、學院</w:t>
            </w:r>
            <w:r w:rsidRPr="001C532C">
              <w:rPr>
                <w:rFonts w:eastAsia="標楷體" w:hAnsi="標楷體"/>
                <w:sz w:val="22"/>
                <w:szCs w:val="22"/>
              </w:rPr>
              <w:t>評審委員會評定為優</w:t>
            </w:r>
            <w:r w:rsidRPr="001C532C">
              <w:rPr>
                <w:rFonts w:eastAsia="標楷體" w:hAnsi="標楷體" w:hint="eastAsia"/>
                <w:sz w:val="22"/>
                <w:szCs w:val="22"/>
              </w:rPr>
              <w:t>等</w:t>
            </w:r>
            <w:r w:rsidRPr="001C532C">
              <w:rPr>
                <w:rFonts w:eastAsia="標楷體" w:hAnsi="標楷體"/>
                <w:sz w:val="22"/>
                <w:szCs w:val="22"/>
              </w:rPr>
              <w:t>者</w:t>
            </w:r>
            <w:r w:rsidRPr="001C532C">
              <w:rPr>
                <w:rFonts w:eastAsia="標楷體" w:hint="eastAsia"/>
                <w:sz w:val="22"/>
                <w:szCs w:val="22"/>
              </w:rPr>
              <w:t>：</w:t>
            </w:r>
            <w:r w:rsidRPr="001C532C">
              <w:rPr>
                <w:rFonts w:eastAsia="標楷體" w:hint="eastAsia"/>
                <w:sz w:val="22"/>
                <w:szCs w:val="22"/>
                <w:u w:val="single"/>
              </w:rPr>
              <w:t>每件</w:t>
            </w:r>
            <w:r w:rsidRPr="001C532C">
              <w:rPr>
                <w:rFonts w:eastAsia="標楷體" w:hint="eastAsia"/>
                <w:sz w:val="22"/>
                <w:szCs w:val="22"/>
              </w:rPr>
              <w:t>核給</w:t>
            </w:r>
            <w:r w:rsidRPr="001C532C">
              <w:rPr>
                <w:rFonts w:eastAsia="標楷體" w:hint="eastAsia"/>
                <w:sz w:val="22"/>
                <w:szCs w:val="22"/>
              </w:rPr>
              <w:t xml:space="preserve"> 25 </w:t>
            </w:r>
            <w:r w:rsidRPr="001C532C">
              <w:rPr>
                <w:rFonts w:eastAsia="標楷體" w:hint="eastAsia"/>
                <w:sz w:val="22"/>
                <w:szCs w:val="22"/>
              </w:rPr>
              <w:t>分</w:t>
            </w:r>
          </w:p>
          <w:p w:rsidR="00075B01" w:rsidRPr="001C532C" w:rsidRDefault="00075B01" w:rsidP="00D50F9B">
            <w:pPr>
              <w:numPr>
                <w:ilvl w:val="0"/>
                <w:numId w:val="1"/>
              </w:numPr>
              <w:spacing w:line="340" w:lineRule="exact"/>
              <w:ind w:left="317" w:hanging="317"/>
              <w:jc w:val="both"/>
              <w:rPr>
                <w:rFonts w:eastAsia="標楷體"/>
                <w:sz w:val="22"/>
                <w:szCs w:val="22"/>
                <w:u w:val="single"/>
              </w:rPr>
            </w:pPr>
            <w:r w:rsidRPr="001C532C">
              <w:rPr>
                <w:rFonts w:eastAsia="標楷體" w:hint="eastAsia"/>
                <w:sz w:val="22"/>
                <w:szCs w:val="22"/>
                <w:u w:val="single"/>
              </w:rPr>
              <w:t>參與各學系專屬之「生</w:t>
            </w:r>
            <w:r w:rsidRPr="001C532C">
              <w:rPr>
                <w:rFonts w:eastAsia="標楷體" w:hint="eastAsia"/>
                <w:sz w:val="22"/>
                <w:szCs w:val="22"/>
                <w:u w:val="single"/>
              </w:rPr>
              <w:t>/</w:t>
            </w:r>
            <w:r w:rsidRPr="001C532C">
              <w:rPr>
                <w:rFonts w:eastAsia="標楷體" w:hint="eastAsia"/>
                <w:sz w:val="22"/>
                <w:szCs w:val="22"/>
                <w:u w:val="single"/>
              </w:rPr>
              <w:t>職涯教材」開發：每案核給</w:t>
            </w:r>
            <w:r w:rsidRPr="001C532C">
              <w:rPr>
                <w:rFonts w:eastAsia="標楷體" w:hint="eastAsia"/>
                <w:sz w:val="22"/>
                <w:szCs w:val="22"/>
                <w:u w:val="single"/>
              </w:rPr>
              <w:t xml:space="preserve"> 20 </w:t>
            </w:r>
            <w:r w:rsidRPr="001C532C">
              <w:rPr>
                <w:rFonts w:eastAsia="標楷體" w:hint="eastAsia"/>
                <w:sz w:val="22"/>
                <w:szCs w:val="22"/>
                <w:u w:val="single"/>
              </w:rPr>
              <w:t>分</w:t>
            </w:r>
          </w:p>
          <w:p w:rsidR="00075B01" w:rsidRPr="001C532C" w:rsidRDefault="00075B01" w:rsidP="00D50F9B">
            <w:pPr>
              <w:numPr>
                <w:ilvl w:val="0"/>
                <w:numId w:val="1"/>
              </w:numPr>
              <w:spacing w:line="340" w:lineRule="exact"/>
              <w:ind w:left="317" w:hanging="317"/>
              <w:jc w:val="both"/>
              <w:rPr>
                <w:rFonts w:eastAsia="標楷體"/>
                <w:sz w:val="22"/>
                <w:szCs w:val="22"/>
              </w:rPr>
            </w:pPr>
            <w:r w:rsidRPr="001C532C">
              <w:rPr>
                <w:rFonts w:eastAsia="標楷體"/>
                <w:sz w:val="22"/>
                <w:szCs w:val="22"/>
              </w:rPr>
              <w:t>參與遠距教學（主播）之課程主負責教師</w:t>
            </w:r>
            <w:r w:rsidRPr="001C532C">
              <w:rPr>
                <w:rFonts w:eastAsia="標楷體" w:hint="eastAsia"/>
                <w:sz w:val="22"/>
                <w:szCs w:val="22"/>
              </w:rPr>
              <w:t>：</w:t>
            </w:r>
            <w:r w:rsidRPr="001C532C">
              <w:rPr>
                <w:rFonts w:eastAsia="標楷體" w:hAnsi="標楷體"/>
                <w:sz w:val="22"/>
              </w:rPr>
              <w:t>每科目</w:t>
            </w:r>
            <w:r w:rsidRPr="001C532C">
              <w:rPr>
                <w:rFonts w:eastAsia="標楷體"/>
                <w:sz w:val="22"/>
              </w:rPr>
              <w:t>核給</w:t>
            </w:r>
            <w:r w:rsidRPr="001C532C">
              <w:rPr>
                <w:rFonts w:eastAsia="標楷體" w:hint="eastAsia"/>
                <w:sz w:val="22"/>
                <w:szCs w:val="22"/>
              </w:rPr>
              <w:t xml:space="preserve"> 20 </w:t>
            </w:r>
            <w:r w:rsidRPr="001C532C">
              <w:rPr>
                <w:rFonts w:eastAsia="標楷體" w:hint="eastAsia"/>
                <w:sz w:val="22"/>
                <w:szCs w:val="22"/>
              </w:rPr>
              <w:t>分</w:t>
            </w:r>
          </w:p>
          <w:p w:rsidR="00075B01" w:rsidRPr="001C532C" w:rsidRDefault="00075B01" w:rsidP="00D50F9B">
            <w:pPr>
              <w:numPr>
                <w:ilvl w:val="0"/>
                <w:numId w:val="1"/>
              </w:numPr>
              <w:spacing w:line="340" w:lineRule="exact"/>
              <w:ind w:left="317" w:hanging="317"/>
              <w:jc w:val="both"/>
              <w:rPr>
                <w:rFonts w:eastAsia="標楷體"/>
                <w:sz w:val="22"/>
                <w:szCs w:val="22"/>
              </w:rPr>
            </w:pPr>
            <w:r w:rsidRPr="001C532C">
              <w:rPr>
                <w:rFonts w:eastAsia="標楷體"/>
                <w:sz w:val="22"/>
                <w:szCs w:val="22"/>
              </w:rPr>
              <w:t>參與遠距教學（主播）之課程</w:t>
            </w:r>
            <w:r w:rsidRPr="001C532C">
              <w:rPr>
                <w:rFonts w:eastAsia="標楷體" w:hint="eastAsia"/>
                <w:sz w:val="22"/>
                <w:szCs w:val="22"/>
              </w:rPr>
              <w:t>協同授課教師：</w:t>
            </w:r>
            <w:r w:rsidRPr="001C532C">
              <w:rPr>
                <w:rFonts w:eastAsia="標楷體" w:hAnsi="標楷體"/>
                <w:sz w:val="22"/>
              </w:rPr>
              <w:t>每科目</w:t>
            </w:r>
            <w:r w:rsidRPr="001C532C">
              <w:rPr>
                <w:rFonts w:eastAsia="標楷體"/>
                <w:sz w:val="22"/>
              </w:rPr>
              <w:t>核給</w:t>
            </w:r>
            <w:r w:rsidRPr="001C532C">
              <w:rPr>
                <w:rFonts w:eastAsia="標楷體" w:hint="eastAsia"/>
                <w:sz w:val="22"/>
                <w:szCs w:val="22"/>
              </w:rPr>
              <w:t xml:space="preserve"> 20 </w:t>
            </w:r>
            <w:r w:rsidRPr="001C532C">
              <w:rPr>
                <w:rFonts w:eastAsia="標楷體" w:hint="eastAsia"/>
                <w:sz w:val="22"/>
                <w:szCs w:val="22"/>
              </w:rPr>
              <w:t>分</w:t>
            </w:r>
            <w:r w:rsidRPr="001C532C">
              <w:rPr>
                <w:rFonts w:eastAsia="標楷體" w:hint="eastAsia"/>
                <w:sz w:val="22"/>
                <w:szCs w:val="22"/>
                <w:u w:val="single"/>
              </w:rPr>
              <w:t>，並依實際授課教師時數均分</w:t>
            </w:r>
          </w:p>
          <w:p w:rsidR="00075B01" w:rsidRPr="001C532C" w:rsidRDefault="00075B01" w:rsidP="00D50F9B">
            <w:pPr>
              <w:numPr>
                <w:ilvl w:val="0"/>
                <w:numId w:val="1"/>
              </w:numPr>
              <w:spacing w:line="340" w:lineRule="exact"/>
              <w:ind w:left="317" w:hanging="317"/>
              <w:jc w:val="both"/>
              <w:rPr>
                <w:rFonts w:eastAsia="標楷體"/>
                <w:sz w:val="22"/>
                <w:szCs w:val="22"/>
              </w:rPr>
            </w:pPr>
            <w:r w:rsidRPr="001C532C">
              <w:rPr>
                <w:rFonts w:eastAsia="標楷體" w:hint="eastAsia"/>
                <w:sz w:val="22"/>
                <w:szCs w:val="22"/>
              </w:rPr>
              <w:t>有</w:t>
            </w:r>
            <w:r w:rsidRPr="001C532C">
              <w:rPr>
                <w:rFonts w:eastAsia="標楷體"/>
                <w:sz w:val="22"/>
                <w:szCs w:val="22"/>
              </w:rPr>
              <w:t>專業科目（非英語課程）全程採全英語授課之</w:t>
            </w:r>
            <w:r w:rsidRPr="001C532C">
              <w:rPr>
                <w:rFonts w:ascii="Calibri" w:eastAsia="標楷體" w:hAnsi="Calibri"/>
                <w:sz w:val="22"/>
                <w:szCs w:val="22"/>
              </w:rPr>
              <w:t>課程主負責教師（限本國籍教師）</w:t>
            </w:r>
            <w:r w:rsidRPr="001C532C">
              <w:rPr>
                <w:rFonts w:eastAsia="標楷體" w:hint="eastAsia"/>
                <w:sz w:val="22"/>
                <w:szCs w:val="22"/>
              </w:rPr>
              <w:t>：</w:t>
            </w:r>
            <w:r w:rsidRPr="001C532C">
              <w:rPr>
                <w:rFonts w:eastAsia="標楷體" w:hAnsi="標楷體"/>
                <w:sz w:val="22"/>
              </w:rPr>
              <w:t>每科目</w:t>
            </w:r>
            <w:r w:rsidRPr="001C532C">
              <w:rPr>
                <w:rFonts w:eastAsia="標楷體"/>
                <w:sz w:val="22"/>
              </w:rPr>
              <w:t>核給</w:t>
            </w:r>
            <w:r w:rsidRPr="001C532C">
              <w:rPr>
                <w:rFonts w:eastAsia="標楷體" w:hint="eastAsia"/>
                <w:sz w:val="22"/>
                <w:szCs w:val="22"/>
              </w:rPr>
              <w:t xml:space="preserve"> 20 </w:t>
            </w:r>
            <w:r w:rsidRPr="001C532C">
              <w:rPr>
                <w:rFonts w:eastAsia="標楷體" w:hint="eastAsia"/>
                <w:sz w:val="22"/>
                <w:szCs w:val="22"/>
              </w:rPr>
              <w:t>分</w:t>
            </w:r>
          </w:p>
          <w:p w:rsidR="00075B01" w:rsidRPr="001C532C" w:rsidRDefault="00075B01" w:rsidP="00D50F9B">
            <w:pPr>
              <w:numPr>
                <w:ilvl w:val="0"/>
                <w:numId w:val="1"/>
              </w:numPr>
              <w:spacing w:line="340" w:lineRule="exact"/>
              <w:ind w:left="317" w:hanging="317"/>
              <w:jc w:val="both"/>
              <w:rPr>
                <w:rFonts w:eastAsia="標楷體"/>
                <w:sz w:val="22"/>
                <w:szCs w:val="22"/>
              </w:rPr>
            </w:pPr>
            <w:r w:rsidRPr="001C532C">
              <w:rPr>
                <w:rFonts w:eastAsia="標楷體" w:hint="eastAsia"/>
                <w:sz w:val="22"/>
                <w:szCs w:val="22"/>
              </w:rPr>
              <w:t>有</w:t>
            </w:r>
            <w:r w:rsidRPr="001C532C">
              <w:rPr>
                <w:rFonts w:eastAsia="標楷體"/>
                <w:sz w:val="22"/>
                <w:szCs w:val="22"/>
              </w:rPr>
              <w:t>專業科目（非英語課程）全程採全英語授課之課程</w:t>
            </w:r>
            <w:r w:rsidRPr="001C532C">
              <w:rPr>
                <w:rFonts w:eastAsia="標楷體" w:hint="eastAsia"/>
                <w:sz w:val="22"/>
                <w:szCs w:val="22"/>
              </w:rPr>
              <w:t>協同授課教師</w:t>
            </w:r>
            <w:r w:rsidRPr="001C532C">
              <w:rPr>
                <w:rFonts w:eastAsia="標楷體"/>
                <w:sz w:val="22"/>
                <w:szCs w:val="22"/>
              </w:rPr>
              <w:t>（限本國籍教師）</w:t>
            </w:r>
            <w:r w:rsidRPr="001C532C">
              <w:rPr>
                <w:rFonts w:eastAsia="標楷體" w:hint="eastAsia"/>
                <w:sz w:val="22"/>
                <w:szCs w:val="22"/>
              </w:rPr>
              <w:t>：</w:t>
            </w:r>
            <w:r w:rsidRPr="001C532C">
              <w:rPr>
                <w:rFonts w:eastAsia="標楷體" w:hAnsi="標楷體"/>
                <w:sz w:val="22"/>
              </w:rPr>
              <w:t>每科目</w:t>
            </w:r>
            <w:r w:rsidRPr="001C532C">
              <w:rPr>
                <w:rFonts w:eastAsia="標楷體"/>
                <w:sz w:val="22"/>
              </w:rPr>
              <w:t>核給</w:t>
            </w:r>
            <w:r w:rsidRPr="001C532C">
              <w:rPr>
                <w:rFonts w:eastAsia="標楷體" w:hint="eastAsia"/>
                <w:sz w:val="22"/>
                <w:szCs w:val="22"/>
              </w:rPr>
              <w:t xml:space="preserve"> 20 </w:t>
            </w:r>
            <w:r w:rsidRPr="001C532C">
              <w:rPr>
                <w:rFonts w:eastAsia="標楷體" w:hint="eastAsia"/>
                <w:sz w:val="22"/>
                <w:szCs w:val="22"/>
              </w:rPr>
              <w:t>分</w:t>
            </w:r>
            <w:r w:rsidRPr="001C532C">
              <w:rPr>
                <w:rFonts w:eastAsia="標楷體" w:hint="eastAsia"/>
                <w:sz w:val="22"/>
                <w:szCs w:val="22"/>
                <w:u w:val="single"/>
              </w:rPr>
              <w:t>，並依實際授課教師時數均分</w:t>
            </w:r>
          </w:p>
          <w:p w:rsidR="00075B01" w:rsidRPr="001C532C" w:rsidRDefault="00075B01" w:rsidP="00D50F9B">
            <w:pPr>
              <w:numPr>
                <w:ilvl w:val="0"/>
                <w:numId w:val="1"/>
              </w:numPr>
              <w:spacing w:line="340" w:lineRule="exact"/>
              <w:ind w:left="317" w:hanging="317"/>
              <w:jc w:val="both"/>
              <w:rPr>
                <w:rFonts w:eastAsia="標楷體"/>
                <w:sz w:val="22"/>
                <w:szCs w:val="22"/>
                <w:u w:val="single"/>
              </w:rPr>
            </w:pPr>
            <w:r w:rsidRPr="001C532C">
              <w:rPr>
                <w:rFonts w:eastAsia="標楷體" w:hint="eastAsia"/>
                <w:sz w:val="22"/>
                <w:szCs w:val="22"/>
                <w:u w:val="single"/>
              </w:rPr>
              <w:t>參與服務學習</w:t>
            </w:r>
            <w:r w:rsidRPr="001C532C">
              <w:rPr>
                <w:rFonts w:eastAsia="標楷體"/>
                <w:sz w:val="22"/>
                <w:szCs w:val="22"/>
                <w:u w:val="single"/>
              </w:rPr>
              <w:t>之課程主負責教</w:t>
            </w:r>
            <w:r w:rsidRPr="001C532C">
              <w:rPr>
                <w:rFonts w:eastAsia="標楷體"/>
                <w:sz w:val="22"/>
                <w:szCs w:val="22"/>
                <w:u w:val="single"/>
              </w:rPr>
              <w:lastRenderedPageBreak/>
              <w:t>師</w:t>
            </w:r>
            <w:r w:rsidRPr="001C532C">
              <w:rPr>
                <w:rFonts w:eastAsia="標楷體" w:hint="eastAsia"/>
                <w:sz w:val="22"/>
                <w:szCs w:val="22"/>
                <w:u w:val="single"/>
              </w:rPr>
              <w:t>：每學期</w:t>
            </w:r>
            <w:r w:rsidRPr="001C532C">
              <w:rPr>
                <w:rFonts w:eastAsia="標楷體"/>
                <w:sz w:val="22"/>
                <w:szCs w:val="22"/>
                <w:u w:val="single"/>
              </w:rPr>
              <w:t>核給</w:t>
            </w:r>
            <w:r w:rsidRPr="001C532C">
              <w:rPr>
                <w:rFonts w:eastAsia="標楷體" w:hint="eastAsia"/>
                <w:sz w:val="22"/>
                <w:szCs w:val="22"/>
                <w:u w:val="single"/>
              </w:rPr>
              <w:t xml:space="preserve"> 5 </w:t>
            </w:r>
            <w:r w:rsidRPr="001C532C">
              <w:rPr>
                <w:rFonts w:eastAsia="標楷體" w:hint="eastAsia"/>
                <w:sz w:val="22"/>
                <w:szCs w:val="22"/>
                <w:u w:val="single"/>
              </w:rPr>
              <w:t>分</w:t>
            </w:r>
          </w:p>
          <w:p w:rsidR="00075B01" w:rsidRPr="001C532C" w:rsidRDefault="00075B01" w:rsidP="00D50F9B">
            <w:pPr>
              <w:numPr>
                <w:ilvl w:val="0"/>
                <w:numId w:val="1"/>
              </w:numPr>
              <w:spacing w:line="340" w:lineRule="exact"/>
              <w:ind w:left="317" w:hanging="317"/>
              <w:jc w:val="both"/>
              <w:rPr>
                <w:rFonts w:eastAsia="標楷體"/>
                <w:sz w:val="22"/>
                <w:szCs w:val="22"/>
              </w:rPr>
            </w:pPr>
            <w:r w:rsidRPr="001C532C">
              <w:rPr>
                <w:rFonts w:eastAsia="標楷體" w:hint="eastAsia"/>
                <w:sz w:val="22"/>
                <w:szCs w:val="22"/>
                <w:u w:val="single"/>
              </w:rPr>
              <w:t>參與服務學習</w:t>
            </w:r>
            <w:r w:rsidRPr="001C532C">
              <w:rPr>
                <w:rFonts w:eastAsia="標楷體"/>
                <w:sz w:val="22"/>
                <w:szCs w:val="22"/>
                <w:u w:val="single"/>
              </w:rPr>
              <w:t>之課程協同授課教師</w:t>
            </w:r>
            <w:r w:rsidRPr="001C532C">
              <w:rPr>
                <w:rFonts w:eastAsia="標楷體" w:hint="eastAsia"/>
                <w:sz w:val="22"/>
                <w:szCs w:val="22"/>
                <w:u w:val="single"/>
              </w:rPr>
              <w:t>：每學期</w:t>
            </w:r>
            <w:r w:rsidRPr="001C532C">
              <w:rPr>
                <w:rFonts w:eastAsia="標楷體"/>
                <w:sz w:val="22"/>
                <w:szCs w:val="22"/>
                <w:u w:val="single"/>
              </w:rPr>
              <w:t>核給</w:t>
            </w:r>
            <w:r w:rsidRPr="001C532C">
              <w:rPr>
                <w:rFonts w:eastAsia="標楷體" w:hint="eastAsia"/>
                <w:sz w:val="22"/>
                <w:szCs w:val="22"/>
                <w:u w:val="single"/>
              </w:rPr>
              <w:t xml:space="preserve">4 </w:t>
            </w:r>
            <w:r w:rsidRPr="001C532C">
              <w:rPr>
                <w:rFonts w:eastAsia="標楷體" w:hint="eastAsia"/>
                <w:sz w:val="22"/>
                <w:szCs w:val="22"/>
                <w:u w:val="single"/>
              </w:rPr>
              <w:t>分</w:t>
            </w:r>
          </w:p>
          <w:p w:rsidR="00075B01" w:rsidRPr="004C31DE" w:rsidRDefault="00075B01" w:rsidP="00D50F9B">
            <w:pPr>
              <w:numPr>
                <w:ilvl w:val="0"/>
                <w:numId w:val="1"/>
              </w:numPr>
              <w:spacing w:line="340" w:lineRule="exact"/>
              <w:ind w:left="317" w:hanging="317"/>
              <w:jc w:val="both"/>
              <w:rPr>
                <w:rFonts w:eastAsia="標楷體"/>
                <w:b/>
                <w:sz w:val="22"/>
                <w:szCs w:val="22"/>
                <w:u w:val="single"/>
              </w:rPr>
            </w:pPr>
            <w:r w:rsidRPr="001C532C">
              <w:rPr>
                <w:rFonts w:eastAsia="標楷體" w:hint="eastAsia"/>
                <w:sz w:val="22"/>
                <w:szCs w:val="22"/>
                <w:u w:val="single"/>
              </w:rPr>
              <w:t>開設學分班與非學分班課程：</w:t>
            </w:r>
            <w:r w:rsidRPr="001C532C">
              <w:rPr>
                <w:rFonts w:eastAsia="標楷體"/>
                <w:sz w:val="22"/>
                <w:szCs w:val="22"/>
                <w:u w:val="single"/>
              </w:rPr>
              <w:t>每</w:t>
            </w:r>
            <w:r w:rsidRPr="001C532C">
              <w:rPr>
                <w:rFonts w:eastAsia="標楷體" w:hint="eastAsia"/>
                <w:sz w:val="22"/>
                <w:szCs w:val="22"/>
                <w:u w:val="single"/>
              </w:rPr>
              <w:t>門</w:t>
            </w:r>
            <w:r w:rsidRPr="001C532C">
              <w:rPr>
                <w:rFonts w:eastAsia="標楷體"/>
                <w:sz w:val="22"/>
                <w:szCs w:val="22"/>
                <w:u w:val="single"/>
              </w:rPr>
              <w:t>核給</w:t>
            </w:r>
            <w:r w:rsidRPr="001C532C">
              <w:rPr>
                <w:rFonts w:eastAsia="標楷體" w:hint="eastAsia"/>
                <w:sz w:val="22"/>
                <w:szCs w:val="22"/>
                <w:u w:val="single"/>
              </w:rPr>
              <w:t xml:space="preserve"> 10 </w:t>
            </w:r>
            <w:r w:rsidRPr="001C532C">
              <w:rPr>
                <w:rFonts w:eastAsia="標楷體" w:hint="eastAsia"/>
                <w:sz w:val="22"/>
                <w:szCs w:val="22"/>
                <w:u w:val="single"/>
              </w:rPr>
              <w:t>分</w:t>
            </w:r>
          </w:p>
        </w:tc>
        <w:tc>
          <w:tcPr>
            <w:tcW w:w="914" w:type="dxa"/>
            <w:vAlign w:val="center"/>
          </w:tcPr>
          <w:p w:rsidR="00075B01" w:rsidRPr="00145D24" w:rsidRDefault="00075B01" w:rsidP="002B6EF3">
            <w:pPr>
              <w:jc w:val="center"/>
              <w:rPr>
                <w:rFonts w:ascii="標楷體" w:eastAsia="標楷體" w:hAnsi="標楷體"/>
                <w:color w:val="000000"/>
                <w:szCs w:val="22"/>
              </w:rPr>
            </w:pPr>
          </w:p>
        </w:tc>
        <w:tc>
          <w:tcPr>
            <w:tcW w:w="890" w:type="dxa"/>
            <w:vAlign w:val="center"/>
          </w:tcPr>
          <w:p w:rsidR="00075B01" w:rsidRPr="001C532C" w:rsidRDefault="00075B01" w:rsidP="002B6EF3">
            <w:pPr>
              <w:jc w:val="center"/>
              <w:rPr>
                <w:rFonts w:eastAsia="標楷體"/>
                <w:color w:val="000000"/>
                <w:szCs w:val="22"/>
                <w:u w:val="single"/>
              </w:rPr>
            </w:pPr>
            <w:r w:rsidRPr="001C532C">
              <w:rPr>
                <w:rFonts w:eastAsia="標楷體" w:hint="eastAsia"/>
                <w:color w:val="000000"/>
                <w:szCs w:val="22"/>
                <w:u w:val="single"/>
              </w:rPr>
              <w:t>15</w:t>
            </w:r>
            <w:r w:rsidRPr="001C532C">
              <w:rPr>
                <w:rFonts w:eastAsia="標楷體"/>
                <w:color w:val="000000"/>
                <w:szCs w:val="22"/>
                <w:u w:val="single"/>
              </w:rPr>
              <w:t>%</w:t>
            </w:r>
          </w:p>
        </w:tc>
        <w:tc>
          <w:tcPr>
            <w:tcW w:w="914" w:type="dxa"/>
            <w:vAlign w:val="center"/>
          </w:tcPr>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Pr="00145D24" w:rsidRDefault="00075B01" w:rsidP="002B6EF3">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15" w:type="dxa"/>
            <w:vAlign w:val="center"/>
          </w:tcPr>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Default="00075B01" w:rsidP="002B6EF3">
            <w:pPr>
              <w:jc w:val="center"/>
              <w:rPr>
                <w:rFonts w:ascii="標楷體" w:eastAsia="標楷體" w:hAnsi="標楷體"/>
                <w:color w:val="000000"/>
                <w:szCs w:val="22"/>
              </w:rPr>
            </w:pPr>
          </w:p>
          <w:p w:rsidR="00075B01" w:rsidRPr="00145D24" w:rsidRDefault="00075B01" w:rsidP="002B6EF3">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92" w:type="dxa"/>
          </w:tcPr>
          <w:p w:rsidR="00075B01" w:rsidRPr="00145D24" w:rsidRDefault="00075B01" w:rsidP="002B6EF3">
            <w:pPr>
              <w:rPr>
                <w:rFonts w:ascii="標楷體" w:eastAsia="標楷體" w:hAnsi="標楷體"/>
                <w:color w:val="000000"/>
                <w:szCs w:val="22"/>
              </w:rPr>
            </w:pPr>
          </w:p>
        </w:tc>
        <w:tc>
          <w:tcPr>
            <w:tcW w:w="991" w:type="dxa"/>
          </w:tcPr>
          <w:p w:rsidR="00075B01" w:rsidRPr="00145D24" w:rsidRDefault="00075B01" w:rsidP="002B6EF3">
            <w:pPr>
              <w:rPr>
                <w:rFonts w:ascii="標楷體" w:eastAsia="標楷體" w:hAnsi="標楷體"/>
                <w:color w:val="000000"/>
                <w:szCs w:val="22"/>
              </w:rPr>
            </w:pPr>
          </w:p>
        </w:tc>
        <w:tc>
          <w:tcPr>
            <w:tcW w:w="992" w:type="dxa"/>
          </w:tcPr>
          <w:p w:rsidR="00075B01" w:rsidRPr="00145D24" w:rsidRDefault="00075B01" w:rsidP="002B6EF3">
            <w:pPr>
              <w:rPr>
                <w:rFonts w:ascii="標楷體" w:eastAsia="標楷體" w:hAnsi="標楷體"/>
                <w:color w:val="000000"/>
                <w:szCs w:val="22"/>
              </w:rPr>
            </w:pPr>
          </w:p>
        </w:tc>
        <w:tc>
          <w:tcPr>
            <w:tcW w:w="2771" w:type="dxa"/>
          </w:tcPr>
          <w:p w:rsidR="00075B01" w:rsidRPr="001C532C" w:rsidRDefault="00075B01" w:rsidP="00D50F9B">
            <w:pPr>
              <w:numPr>
                <w:ilvl w:val="0"/>
                <w:numId w:val="11"/>
              </w:numPr>
              <w:spacing w:line="340" w:lineRule="exact"/>
              <w:ind w:left="317" w:hanging="317"/>
              <w:jc w:val="both"/>
              <w:rPr>
                <w:rFonts w:eastAsia="標楷體" w:hAnsi="標楷體"/>
                <w:sz w:val="22"/>
                <w:szCs w:val="22"/>
                <w:u w:val="single"/>
              </w:rPr>
            </w:pPr>
            <w:r w:rsidRPr="001C532C">
              <w:rPr>
                <w:rFonts w:eastAsia="標楷體" w:hAnsi="標楷體" w:hint="eastAsia"/>
                <w:sz w:val="22"/>
                <w:szCs w:val="22"/>
                <w:u w:val="single"/>
              </w:rPr>
              <w:t>得向教務處或各相關單位申請相關佐證資料作為查核，其中，</w:t>
            </w:r>
            <w:r w:rsidRPr="001C532C">
              <w:rPr>
                <w:rFonts w:eastAsia="標楷體" w:hAnsi="標楷體"/>
                <w:sz w:val="22"/>
                <w:szCs w:val="22"/>
                <w:u w:val="single"/>
              </w:rPr>
              <w:t>自建教</w:t>
            </w:r>
            <w:r w:rsidRPr="001C532C">
              <w:rPr>
                <w:rFonts w:eastAsia="標楷體" w:hAnsi="標楷體"/>
                <w:sz w:val="22"/>
                <w:szCs w:val="22"/>
                <w:u w:val="single"/>
              </w:rPr>
              <w:lastRenderedPageBreak/>
              <w:t>學網站</w:t>
            </w:r>
            <w:r w:rsidRPr="001C532C">
              <w:rPr>
                <w:rFonts w:eastAsia="標楷體" w:hAnsi="標楷體" w:hint="eastAsia"/>
                <w:sz w:val="22"/>
                <w:szCs w:val="22"/>
                <w:u w:val="single"/>
              </w:rPr>
              <w:t>之相關資料則由送審教師提供。</w:t>
            </w:r>
          </w:p>
          <w:p w:rsidR="00075B01" w:rsidRPr="001C532C" w:rsidRDefault="00075B01" w:rsidP="00D50F9B">
            <w:pPr>
              <w:numPr>
                <w:ilvl w:val="0"/>
                <w:numId w:val="11"/>
              </w:numPr>
              <w:spacing w:line="340" w:lineRule="exact"/>
              <w:ind w:left="317" w:hanging="317"/>
              <w:jc w:val="both"/>
              <w:rPr>
                <w:rFonts w:eastAsia="標楷體" w:hAnsi="標楷體"/>
                <w:sz w:val="22"/>
                <w:szCs w:val="22"/>
                <w:u w:val="single"/>
              </w:rPr>
            </w:pPr>
            <w:r w:rsidRPr="001C532C">
              <w:rPr>
                <w:rFonts w:eastAsia="標楷體" w:hAnsi="標楷體"/>
                <w:sz w:val="22"/>
                <w:szCs w:val="22"/>
                <w:u w:val="single"/>
              </w:rPr>
              <w:t>此項指標的積分以</w:t>
            </w:r>
            <w:r w:rsidRPr="001C532C">
              <w:rPr>
                <w:rFonts w:eastAsia="標楷體" w:hAnsi="標楷體"/>
                <w:sz w:val="22"/>
                <w:szCs w:val="22"/>
                <w:u w:val="single"/>
              </w:rPr>
              <w:t>100</w:t>
            </w:r>
            <w:r w:rsidRPr="001C532C">
              <w:rPr>
                <w:rFonts w:eastAsia="標楷體" w:hAnsi="標楷體"/>
                <w:sz w:val="22"/>
                <w:szCs w:val="22"/>
                <w:u w:val="single"/>
              </w:rPr>
              <w:t>分為上限。</w:t>
            </w:r>
          </w:p>
          <w:p w:rsidR="00075B01" w:rsidRPr="00DD50CE" w:rsidRDefault="00075B01" w:rsidP="00D50F9B">
            <w:pPr>
              <w:numPr>
                <w:ilvl w:val="0"/>
                <w:numId w:val="11"/>
              </w:numPr>
              <w:spacing w:line="340" w:lineRule="exact"/>
              <w:ind w:left="317" w:hanging="317"/>
              <w:jc w:val="both"/>
              <w:rPr>
                <w:rFonts w:eastAsia="標楷體" w:hAnsi="標楷體"/>
                <w:sz w:val="22"/>
                <w:szCs w:val="22"/>
              </w:rPr>
            </w:pPr>
            <w:r w:rsidRPr="001C532C">
              <w:rPr>
                <w:rFonts w:eastAsia="標楷體" w:hAnsi="標楷體" w:hint="eastAsia"/>
                <w:sz w:val="22"/>
                <w:szCs w:val="22"/>
                <w:u w:val="single"/>
              </w:rPr>
              <w:t>（註）：校方認定之校級相關教學計畫，例如：教學卓越計畫、高東屏區域教學資源中心計畫、公民素養陶塑計畫、智慧生活創新創業育成計畫、</w:t>
            </w:r>
            <w:r w:rsidRPr="001C532C">
              <w:rPr>
                <w:rFonts w:eastAsia="標楷體" w:hAnsi="標楷體"/>
                <w:sz w:val="22"/>
                <w:szCs w:val="22"/>
                <w:u w:val="single"/>
              </w:rPr>
              <w:t>教師多元升等制度計畫</w:t>
            </w:r>
            <w:r w:rsidRPr="001C532C">
              <w:rPr>
                <w:rFonts w:eastAsia="標楷體" w:hAnsi="標楷體" w:hint="eastAsia"/>
                <w:sz w:val="22"/>
                <w:szCs w:val="22"/>
                <w:u w:val="single"/>
              </w:rPr>
              <w:t>、課程分流計畫、學海築夢計畫等。</w:t>
            </w:r>
          </w:p>
        </w:tc>
      </w:tr>
      <w:tr w:rsidR="00075B01" w:rsidRPr="00145D24" w:rsidTr="002B6EF3">
        <w:tc>
          <w:tcPr>
            <w:tcW w:w="751" w:type="dxa"/>
            <w:vMerge/>
          </w:tcPr>
          <w:p w:rsidR="00075B01" w:rsidRPr="00145D24" w:rsidRDefault="00075B01" w:rsidP="002B6EF3">
            <w:pPr>
              <w:rPr>
                <w:rFonts w:ascii="標楷體" w:eastAsia="標楷體" w:hAnsi="標楷體"/>
                <w:color w:val="000000"/>
                <w:szCs w:val="22"/>
              </w:rPr>
            </w:pPr>
          </w:p>
        </w:tc>
        <w:tc>
          <w:tcPr>
            <w:tcW w:w="1168" w:type="dxa"/>
          </w:tcPr>
          <w:p w:rsidR="00075B01" w:rsidRPr="00145D24" w:rsidRDefault="00075B01" w:rsidP="002B6EF3">
            <w:pPr>
              <w:rPr>
                <w:rFonts w:ascii="標楷體" w:eastAsia="標楷體" w:hAnsi="標楷體"/>
                <w:color w:val="000000"/>
                <w:sz w:val="22"/>
                <w:szCs w:val="22"/>
              </w:rPr>
            </w:pPr>
            <w:r w:rsidRPr="00145D24">
              <w:rPr>
                <w:rFonts w:ascii="標楷體" w:eastAsia="標楷體" w:hAnsi="標楷體" w:hint="eastAsia"/>
                <w:color w:val="000000"/>
                <w:sz w:val="22"/>
                <w:szCs w:val="22"/>
              </w:rPr>
              <w:t>教學行政配合度</w:t>
            </w:r>
          </w:p>
          <w:p w:rsidR="00075B01" w:rsidRPr="00145D24" w:rsidRDefault="00075B01" w:rsidP="002B6EF3">
            <w:pPr>
              <w:jc w:val="both"/>
              <w:rPr>
                <w:rFonts w:ascii="標楷體" w:eastAsia="標楷體" w:hAnsi="標楷體"/>
                <w:color w:val="000000"/>
                <w:szCs w:val="22"/>
              </w:rPr>
            </w:pPr>
            <w:r w:rsidRPr="00145D24">
              <w:rPr>
                <w:rFonts w:ascii="Calibri" w:eastAsia="標楷體" w:hAnsi="標楷體" w:hint="eastAsia"/>
                <w:sz w:val="22"/>
                <w:szCs w:val="22"/>
              </w:rPr>
              <w:t>（</w:t>
            </w:r>
            <w:r w:rsidRPr="001C532C">
              <w:rPr>
                <w:rFonts w:eastAsia="標楷體" w:hAnsi="標楷體"/>
                <w:sz w:val="22"/>
                <w:szCs w:val="22"/>
                <w:u w:val="single"/>
              </w:rPr>
              <w:t>以近</w:t>
            </w:r>
            <w:r w:rsidRPr="001C532C">
              <w:rPr>
                <w:rFonts w:eastAsia="標楷體"/>
                <w:sz w:val="22"/>
                <w:szCs w:val="22"/>
                <w:u w:val="single"/>
              </w:rPr>
              <w:t>6</w:t>
            </w:r>
            <w:r w:rsidRPr="001C532C">
              <w:rPr>
                <w:rFonts w:eastAsia="標楷體" w:hAnsi="標楷體"/>
                <w:sz w:val="22"/>
                <w:szCs w:val="22"/>
                <w:u w:val="single"/>
              </w:rPr>
              <w:t>學期為統計基準</w:t>
            </w:r>
            <w:r w:rsidRPr="00145D24">
              <w:rPr>
                <w:rFonts w:ascii="Calibri" w:eastAsia="標楷體" w:hAnsi="標楷體" w:hint="eastAsia"/>
                <w:sz w:val="22"/>
                <w:szCs w:val="22"/>
              </w:rPr>
              <w:t>）</w:t>
            </w:r>
          </w:p>
        </w:tc>
        <w:tc>
          <w:tcPr>
            <w:tcW w:w="3488" w:type="dxa"/>
          </w:tcPr>
          <w:p w:rsidR="00075B01" w:rsidRPr="00145D24" w:rsidRDefault="00075B01" w:rsidP="00D50F9B">
            <w:pPr>
              <w:numPr>
                <w:ilvl w:val="0"/>
                <w:numId w:val="1"/>
              </w:numPr>
              <w:spacing w:line="340" w:lineRule="exact"/>
              <w:ind w:left="317" w:hanging="317"/>
              <w:jc w:val="both"/>
              <w:rPr>
                <w:rFonts w:eastAsia="標楷體"/>
                <w:color w:val="000000"/>
                <w:szCs w:val="22"/>
              </w:rPr>
            </w:pPr>
            <w:r w:rsidRPr="00145D24">
              <w:rPr>
                <w:rFonts w:eastAsia="標楷體" w:hint="eastAsia"/>
                <w:color w:val="000000"/>
                <w:szCs w:val="22"/>
              </w:rPr>
              <w:t>教務處規範時程內，按時上傳課程大綱與進度表：每學期</w:t>
            </w:r>
            <w:r w:rsidRPr="00145D24">
              <w:rPr>
                <w:rFonts w:eastAsia="標楷體"/>
                <w:color w:val="000000"/>
                <w:szCs w:val="22"/>
              </w:rPr>
              <w:t>核給</w:t>
            </w:r>
            <w:r w:rsidRPr="00145D24">
              <w:rPr>
                <w:rFonts w:eastAsia="標楷體" w:hint="eastAsia"/>
                <w:color w:val="000000"/>
                <w:szCs w:val="22"/>
              </w:rPr>
              <w:t xml:space="preserve"> 10 </w:t>
            </w:r>
            <w:r w:rsidRPr="00145D24">
              <w:rPr>
                <w:rFonts w:eastAsia="標楷體" w:hint="eastAsia"/>
                <w:color w:val="000000"/>
                <w:szCs w:val="22"/>
              </w:rPr>
              <w:t>分</w:t>
            </w:r>
          </w:p>
          <w:p w:rsidR="00075B01" w:rsidRPr="00145D24" w:rsidRDefault="00075B01" w:rsidP="00D50F9B">
            <w:pPr>
              <w:numPr>
                <w:ilvl w:val="0"/>
                <w:numId w:val="1"/>
              </w:numPr>
              <w:spacing w:line="340" w:lineRule="exact"/>
              <w:ind w:left="317" w:hanging="317"/>
              <w:jc w:val="both"/>
              <w:rPr>
                <w:rFonts w:eastAsia="標楷體"/>
                <w:color w:val="000000"/>
                <w:szCs w:val="22"/>
              </w:rPr>
            </w:pPr>
            <w:r w:rsidRPr="00145D24">
              <w:rPr>
                <w:rFonts w:eastAsia="標楷體" w:hint="eastAsia"/>
                <w:color w:val="000000"/>
                <w:szCs w:val="22"/>
              </w:rPr>
              <w:t>教務處規範時程內，按時繳交學生成績：每學期</w:t>
            </w:r>
            <w:r w:rsidRPr="00145D24">
              <w:rPr>
                <w:rFonts w:eastAsia="標楷體"/>
                <w:color w:val="000000"/>
                <w:szCs w:val="22"/>
              </w:rPr>
              <w:t>核給</w:t>
            </w:r>
            <w:r w:rsidRPr="00145D24">
              <w:rPr>
                <w:rFonts w:eastAsia="標楷體" w:hint="eastAsia"/>
                <w:color w:val="000000"/>
                <w:szCs w:val="22"/>
              </w:rPr>
              <w:t xml:space="preserve"> 10 </w:t>
            </w:r>
            <w:r w:rsidRPr="00145D24">
              <w:rPr>
                <w:rFonts w:eastAsia="標楷體" w:hint="eastAsia"/>
                <w:color w:val="000000"/>
                <w:szCs w:val="22"/>
              </w:rPr>
              <w:t>分</w:t>
            </w:r>
          </w:p>
          <w:p w:rsidR="00075B01" w:rsidRPr="00145D24" w:rsidRDefault="00075B01" w:rsidP="00D50F9B">
            <w:pPr>
              <w:numPr>
                <w:ilvl w:val="0"/>
                <w:numId w:val="1"/>
              </w:numPr>
              <w:spacing w:line="340" w:lineRule="exact"/>
              <w:ind w:left="317" w:hanging="317"/>
              <w:jc w:val="both"/>
              <w:rPr>
                <w:rFonts w:eastAsia="標楷體"/>
                <w:color w:val="000000"/>
                <w:szCs w:val="22"/>
              </w:rPr>
            </w:pPr>
            <w:r w:rsidRPr="00145D24">
              <w:rPr>
                <w:rFonts w:eastAsia="標楷體" w:hint="eastAsia"/>
                <w:color w:val="000000"/>
                <w:szCs w:val="22"/>
              </w:rPr>
              <w:t>未於教務處規範時程內上傳課程大綱與進度表：每學期扣減</w:t>
            </w:r>
            <w:r w:rsidRPr="00145D24">
              <w:rPr>
                <w:rFonts w:eastAsia="標楷體" w:hint="eastAsia"/>
                <w:color w:val="000000"/>
                <w:szCs w:val="22"/>
              </w:rPr>
              <w:t xml:space="preserve"> 10 </w:t>
            </w:r>
            <w:r w:rsidRPr="00145D24">
              <w:rPr>
                <w:rFonts w:eastAsia="標楷體" w:hint="eastAsia"/>
                <w:color w:val="000000"/>
                <w:szCs w:val="22"/>
              </w:rPr>
              <w:t>分</w:t>
            </w:r>
          </w:p>
          <w:p w:rsidR="00075B01" w:rsidRPr="00145D24" w:rsidRDefault="00075B01" w:rsidP="00D50F9B">
            <w:pPr>
              <w:numPr>
                <w:ilvl w:val="0"/>
                <w:numId w:val="1"/>
              </w:numPr>
              <w:spacing w:line="340" w:lineRule="exact"/>
              <w:ind w:left="317" w:hanging="317"/>
              <w:jc w:val="both"/>
              <w:rPr>
                <w:rFonts w:eastAsia="標楷體"/>
                <w:color w:val="000000"/>
                <w:szCs w:val="22"/>
              </w:rPr>
            </w:pPr>
            <w:r w:rsidRPr="00145D24">
              <w:rPr>
                <w:rFonts w:eastAsia="標楷體" w:hint="eastAsia"/>
                <w:color w:val="000000"/>
                <w:szCs w:val="22"/>
              </w:rPr>
              <w:t>未於教務處規範時程內繳交學生成績：每學期扣減</w:t>
            </w:r>
            <w:r w:rsidRPr="00145D24">
              <w:rPr>
                <w:rFonts w:eastAsia="標楷體" w:hint="eastAsia"/>
                <w:color w:val="000000"/>
                <w:szCs w:val="22"/>
              </w:rPr>
              <w:t xml:space="preserve"> 10 </w:t>
            </w:r>
            <w:r w:rsidRPr="00145D24">
              <w:rPr>
                <w:rFonts w:eastAsia="標楷體" w:hint="eastAsia"/>
                <w:color w:val="000000"/>
                <w:szCs w:val="22"/>
              </w:rPr>
              <w:t>分</w:t>
            </w:r>
          </w:p>
          <w:p w:rsidR="00075B01" w:rsidRPr="00145D24" w:rsidRDefault="00075B01" w:rsidP="00D50F9B">
            <w:pPr>
              <w:numPr>
                <w:ilvl w:val="0"/>
                <w:numId w:val="1"/>
              </w:numPr>
              <w:spacing w:line="340" w:lineRule="exact"/>
              <w:ind w:left="317" w:hanging="317"/>
              <w:jc w:val="both"/>
              <w:rPr>
                <w:rFonts w:ascii="標楷體" w:eastAsia="標楷體" w:hAnsi="標楷體"/>
                <w:color w:val="000000"/>
                <w:szCs w:val="22"/>
              </w:rPr>
            </w:pPr>
            <w:r w:rsidRPr="00145D24">
              <w:rPr>
                <w:rFonts w:eastAsia="標楷體" w:hint="eastAsia"/>
                <w:color w:val="000000"/>
                <w:szCs w:val="22"/>
              </w:rPr>
              <w:t>曾提出學生成績更正：每學期扣減</w:t>
            </w:r>
            <w:r w:rsidRPr="00145D24">
              <w:rPr>
                <w:rFonts w:eastAsia="標楷體" w:hint="eastAsia"/>
                <w:color w:val="000000"/>
                <w:szCs w:val="22"/>
              </w:rPr>
              <w:t xml:space="preserve"> 10 </w:t>
            </w:r>
            <w:r w:rsidRPr="00145D24">
              <w:rPr>
                <w:rFonts w:eastAsia="標楷體" w:hint="eastAsia"/>
                <w:color w:val="000000"/>
                <w:szCs w:val="22"/>
              </w:rPr>
              <w:t>分</w:t>
            </w:r>
          </w:p>
        </w:tc>
        <w:tc>
          <w:tcPr>
            <w:tcW w:w="914" w:type="dxa"/>
            <w:vAlign w:val="center"/>
          </w:tcPr>
          <w:p w:rsidR="00075B01" w:rsidRPr="00145D24" w:rsidRDefault="00075B01" w:rsidP="002B6EF3">
            <w:pPr>
              <w:jc w:val="center"/>
              <w:rPr>
                <w:rFonts w:ascii="標楷體" w:eastAsia="標楷體" w:hAnsi="標楷體"/>
                <w:color w:val="000000"/>
                <w:szCs w:val="22"/>
              </w:rPr>
            </w:pPr>
          </w:p>
        </w:tc>
        <w:tc>
          <w:tcPr>
            <w:tcW w:w="890" w:type="dxa"/>
            <w:vAlign w:val="center"/>
          </w:tcPr>
          <w:p w:rsidR="00075B01" w:rsidRPr="001C532C" w:rsidRDefault="00075B01" w:rsidP="002B6EF3">
            <w:pPr>
              <w:jc w:val="center"/>
              <w:rPr>
                <w:rFonts w:eastAsia="標楷體"/>
                <w:color w:val="000000"/>
                <w:szCs w:val="22"/>
                <w:u w:val="single"/>
              </w:rPr>
            </w:pPr>
            <w:r w:rsidRPr="001C532C">
              <w:rPr>
                <w:rFonts w:eastAsia="標楷體"/>
                <w:color w:val="000000"/>
                <w:szCs w:val="22"/>
                <w:u w:val="single"/>
              </w:rPr>
              <w:t>1</w:t>
            </w:r>
            <w:r w:rsidRPr="001C532C">
              <w:rPr>
                <w:rFonts w:eastAsia="標楷體" w:hint="eastAsia"/>
                <w:color w:val="000000"/>
                <w:szCs w:val="22"/>
                <w:u w:val="single"/>
              </w:rPr>
              <w:t>5</w:t>
            </w:r>
            <w:r w:rsidRPr="001C532C">
              <w:rPr>
                <w:rFonts w:eastAsia="標楷體"/>
                <w:color w:val="000000"/>
                <w:szCs w:val="22"/>
                <w:u w:val="single"/>
              </w:rPr>
              <w:t>%</w:t>
            </w:r>
          </w:p>
        </w:tc>
        <w:tc>
          <w:tcPr>
            <w:tcW w:w="914" w:type="dxa"/>
            <w:vAlign w:val="center"/>
          </w:tcPr>
          <w:p w:rsidR="00075B01" w:rsidRPr="00145D24" w:rsidRDefault="00075B01" w:rsidP="002B6EF3">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15" w:type="dxa"/>
            <w:vAlign w:val="center"/>
          </w:tcPr>
          <w:p w:rsidR="00075B01" w:rsidRPr="00145D24" w:rsidRDefault="00075B01" w:rsidP="002B6EF3">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92" w:type="dxa"/>
          </w:tcPr>
          <w:p w:rsidR="00075B01" w:rsidRPr="00145D24" w:rsidRDefault="00075B01" w:rsidP="002B6EF3">
            <w:pPr>
              <w:rPr>
                <w:rFonts w:ascii="標楷體" w:eastAsia="標楷體" w:hAnsi="標楷體"/>
                <w:color w:val="000000"/>
                <w:szCs w:val="22"/>
              </w:rPr>
            </w:pPr>
          </w:p>
        </w:tc>
        <w:tc>
          <w:tcPr>
            <w:tcW w:w="991" w:type="dxa"/>
          </w:tcPr>
          <w:p w:rsidR="00075B01" w:rsidRPr="00145D24" w:rsidRDefault="00075B01" w:rsidP="002B6EF3">
            <w:pPr>
              <w:rPr>
                <w:rFonts w:ascii="標楷體" w:eastAsia="標楷體" w:hAnsi="標楷體"/>
                <w:color w:val="000000"/>
                <w:szCs w:val="22"/>
              </w:rPr>
            </w:pPr>
          </w:p>
        </w:tc>
        <w:tc>
          <w:tcPr>
            <w:tcW w:w="992" w:type="dxa"/>
          </w:tcPr>
          <w:p w:rsidR="00075B01" w:rsidRPr="00145D24" w:rsidRDefault="00075B01" w:rsidP="002B6EF3">
            <w:pPr>
              <w:rPr>
                <w:rFonts w:ascii="標楷體" w:eastAsia="標楷體" w:hAnsi="標楷體"/>
                <w:color w:val="000000"/>
                <w:szCs w:val="22"/>
              </w:rPr>
            </w:pPr>
          </w:p>
        </w:tc>
        <w:tc>
          <w:tcPr>
            <w:tcW w:w="2771" w:type="dxa"/>
          </w:tcPr>
          <w:p w:rsidR="00075B01" w:rsidRPr="00145D24" w:rsidRDefault="00075B01" w:rsidP="00D50F9B">
            <w:pPr>
              <w:numPr>
                <w:ilvl w:val="0"/>
                <w:numId w:val="15"/>
              </w:numPr>
              <w:spacing w:line="340" w:lineRule="exact"/>
              <w:ind w:left="318" w:hanging="318"/>
              <w:jc w:val="both"/>
              <w:rPr>
                <w:rFonts w:eastAsia="標楷體" w:hAnsi="標楷體"/>
                <w:color w:val="000000"/>
                <w:sz w:val="22"/>
                <w:szCs w:val="22"/>
              </w:rPr>
            </w:pPr>
            <w:r w:rsidRPr="00145D24">
              <w:rPr>
                <w:rFonts w:eastAsia="標楷體" w:hAnsi="標楷體" w:hint="eastAsia"/>
                <w:color w:val="000000"/>
                <w:sz w:val="22"/>
                <w:szCs w:val="22"/>
              </w:rPr>
              <w:t>由教務處檢附相關佐證資料作為查核。</w:t>
            </w:r>
          </w:p>
          <w:p w:rsidR="00075B01" w:rsidRPr="00145D24" w:rsidRDefault="00075B01" w:rsidP="00D50F9B">
            <w:pPr>
              <w:numPr>
                <w:ilvl w:val="0"/>
                <w:numId w:val="15"/>
              </w:numPr>
              <w:spacing w:line="340" w:lineRule="exact"/>
              <w:ind w:left="317" w:hanging="317"/>
              <w:jc w:val="both"/>
              <w:rPr>
                <w:rFonts w:ascii="標楷體" w:eastAsia="標楷體" w:hAnsi="標楷體"/>
                <w:color w:val="000000"/>
                <w:szCs w:val="22"/>
              </w:rPr>
            </w:pPr>
            <w:r w:rsidRPr="00145D24">
              <w:rPr>
                <w:rFonts w:eastAsia="標楷體" w:hAnsi="標楷體"/>
                <w:color w:val="000000"/>
                <w:sz w:val="22"/>
                <w:szCs w:val="22"/>
              </w:rPr>
              <w:t>此項指標的積分以</w:t>
            </w:r>
            <w:r w:rsidRPr="00145D24">
              <w:rPr>
                <w:rFonts w:eastAsia="標楷體" w:hAnsi="標楷體"/>
                <w:color w:val="000000"/>
                <w:sz w:val="22"/>
                <w:szCs w:val="22"/>
              </w:rPr>
              <w:t>100</w:t>
            </w:r>
            <w:r w:rsidRPr="00145D24">
              <w:rPr>
                <w:rFonts w:eastAsia="標楷體" w:hAnsi="標楷體"/>
                <w:color w:val="000000"/>
                <w:sz w:val="22"/>
                <w:szCs w:val="22"/>
              </w:rPr>
              <w:t>分為上限。</w:t>
            </w:r>
          </w:p>
        </w:tc>
      </w:tr>
      <w:tr w:rsidR="00075B01" w:rsidRPr="00145D24" w:rsidTr="002B6EF3">
        <w:tc>
          <w:tcPr>
            <w:tcW w:w="751" w:type="dxa"/>
            <w:vMerge/>
            <w:tcBorders>
              <w:bottom w:val="single" w:sz="4" w:space="0" w:color="auto"/>
            </w:tcBorders>
          </w:tcPr>
          <w:p w:rsidR="00075B01" w:rsidRPr="00145D24" w:rsidRDefault="00075B01" w:rsidP="002B6EF3">
            <w:pPr>
              <w:rPr>
                <w:rFonts w:ascii="標楷體" w:eastAsia="標楷體" w:hAnsi="標楷體"/>
                <w:color w:val="000000"/>
                <w:szCs w:val="22"/>
              </w:rPr>
            </w:pPr>
          </w:p>
        </w:tc>
        <w:tc>
          <w:tcPr>
            <w:tcW w:w="1168" w:type="dxa"/>
            <w:tcBorders>
              <w:bottom w:val="single" w:sz="4" w:space="0" w:color="auto"/>
            </w:tcBorders>
          </w:tcPr>
          <w:p w:rsidR="00075B01" w:rsidRPr="00145D24" w:rsidRDefault="00075B01" w:rsidP="002B6EF3">
            <w:pPr>
              <w:rPr>
                <w:rFonts w:ascii="標楷體" w:eastAsia="標楷體" w:hAnsi="標楷體"/>
                <w:color w:val="000000"/>
                <w:sz w:val="22"/>
                <w:szCs w:val="22"/>
              </w:rPr>
            </w:pPr>
            <w:r w:rsidRPr="00145D24">
              <w:rPr>
                <w:rFonts w:ascii="標楷體" w:eastAsia="標楷體" w:hAnsi="標楷體" w:hint="eastAsia"/>
                <w:color w:val="000000"/>
                <w:sz w:val="22"/>
                <w:szCs w:val="22"/>
              </w:rPr>
              <w:t>學院特色</w:t>
            </w:r>
          </w:p>
          <w:p w:rsidR="00075B01" w:rsidRPr="00145D24" w:rsidRDefault="00075B01" w:rsidP="002B6EF3">
            <w:pPr>
              <w:rPr>
                <w:rFonts w:ascii="標楷體" w:eastAsia="標楷體" w:hAnsi="標楷體"/>
                <w:color w:val="000000"/>
                <w:szCs w:val="22"/>
              </w:rPr>
            </w:pPr>
            <w:r w:rsidRPr="00145D24">
              <w:rPr>
                <w:rFonts w:ascii="標楷體" w:eastAsia="標楷體" w:hAnsi="標楷體" w:hint="eastAsia"/>
                <w:color w:val="000000"/>
                <w:sz w:val="22"/>
                <w:szCs w:val="22"/>
              </w:rPr>
              <w:t>教學績效</w:t>
            </w:r>
          </w:p>
        </w:tc>
        <w:tc>
          <w:tcPr>
            <w:tcW w:w="3488" w:type="dxa"/>
            <w:tcBorders>
              <w:bottom w:val="single" w:sz="4" w:space="0" w:color="auto"/>
            </w:tcBorders>
          </w:tcPr>
          <w:p w:rsidR="00075B01" w:rsidRPr="00145D24" w:rsidRDefault="00075B01" w:rsidP="002B6EF3">
            <w:pPr>
              <w:spacing w:line="340" w:lineRule="exact"/>
              <w:jc w:val="both"/>
              <w:rPr>
                <w:rFonts w:eastAsia="標楷體"/>
                <w:sz w:val="22"/>
                <w:szCs w:val="22"/>
              </w:rPr>
            </w:pPr>
            <w:r w:rsidRPr="00145D24">
              <w:rPr>
                <w:rFonts w:eastAsia="標楷體" w:hint="eastAsia"/>
                <w:sz w:val="22"/>
                <w:szCs w:val="22"/>
              </w:rPr>
              <w:t>評分標準之內涵及評分表</w:t>
            </w:r>
          </w:p>
          <w:p w:rsidR="00075B01" w:rsidRPr="00145D24" w:rsidRDefault="00075B01" w:rsidP="002B6EF3">
            <w:pPr>
              <w:spacing w:line="340" w:lineRule="exact"/>
              <w:jc w:val="both"/>
              <w:rPr>
                <w:rFonts w:eastAsia="標楷體"/>
                <w:color w:val="000000"/>
                <w:szCs w:val="22"/>
              </w:rPr>
            </w:pPr>
            <w:r w:rsidRPr="00145D24">
              <w:rPr>
                <w:rFonts w:eastAsia="標楷體" w:hint="eastAsia"/>
                <w:sz w:val="22"/>
                <w:szCs w:val="22"/>
              </w:rPr>
              <w:t>如附表三</w:t>
            </w:r>
          </w:p>
        </w:tc>
        <w:tc>
          <w:tcPr>
            <w:tcW w:w="914" w:type="dxa"/>
            <w:vAlign w:val="center"/>
          </w:tcPr>
          <w:p w:rsidR="00075B01" w:rsidRPr="00145D24" w:rsidRDefault="00075B01" w:rsidP="002B6EF3">
            <w:pPr>
              <w:jc w:val="center"/>
              <w:rPr>
                <w:rFonts w:ascii="標楷體" w:eastAsia="標楷體" w:hAnsi="標楷體"/>
                <w:color w:val="000000"/>
                <w:szCs w:val="22"/>
              </w:rPr>
            </w:pPr>
          </w:p>
        </w:tc>
        <w:tc>
          <w:tcPr>
            <w:tcW w:w="890" w:type="dxa"/>
            <w:vAlign w:val="center"/>
          </w:tcPr>
          <w:p w:rsidR="00075B01" w:rsidRPr="006A59F0" w:rsidRDefault="00075B01" w:rsidP="002B6EF3">
            <w:pPr>
              <w:jc w:val="center"/>
              <w:rPr>
                <w:rFonts w:eastAsia="標楷體"/>
                <w:color w:val="000000"/>
                <w:szCs w:val="22"/>
              </w:rPr>
            </w:pPr>
            <w:r w:rsidRPr="006A59F0">
              <w:rPr>
                <w:rFonts w:eastAsia="標楷體"/>
                <w:color w:val="000000"/>
                <w:szCs w:val="22"/>
              </w:rPr>
              <w:t>30%</w:t>
            </w:r>
          </w:p>
        </w:tc>
        <w:tc>
          <w:tcPr>
            <w:tcW w:w="914" w:type="dxa"/>
            <w:vAlign w:val="center"/>
          </w:tcPr>
          <w:p w:rsidR="00075B01" w:rsidRPr="00145D24" w:rsidRDefault="00075B01" w:rsidP="002B6EF3">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15" w:type="dxa"/>
            <w:vAlign w:val="center"/>
          </w:tcPr>
          <w:p w:rsidR="00075B01" w:rsidRPr="00145D24" w:rsidRDefault="00075B01" w:rsidP="002B6EF3">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92" w:type="dxa"/>
            <w:vAlign w:val="center"/>
          </w:tcPr>
          <w:p w:rsidR="00075B01" w:rsidRPr="00145D24" w:rsidRDefault="00075B01" w:rsidP="002B6EF3">
            <w:pPr>
              <w:jc w:val="center"/>
              <w:rPr>
                <w:rFonts w:ascii="標楷體" w:eastAsia="標楷體" w:hAnsi="標楷體"/>
                <w:color w:val="000000"/>
                <w:szCs w:val="22"/>
              </w:rPr>
            </w:pPr>
          </w:p>
        </w:tc>
        <w:tc>
          <w:tcPr>
            <w:tcW w:w="991" w:type="dxa"/>
            <w:vAlign w:val="center"/>
          </w:tcPr>
          <w:p w:rsidR="00075B01" w:rsidRPr="00145D24" w:rsidRDefault="00075B01" w:rsidP="002B6EF3">
            <w:pPr>
              <w:jc w:val="center"/>
              <w:rPr>
                <w:rFonts w:ascii="標楷體" w:eastAsia="標楷體" w:hAnsi="標楷體"/>
                <w:color w:val="000000"/>
                <w:szCs w:val="22"/>
              </w:rPr>
            </w:pPr>
          </w:p>
        </w:tc>
        <w:tc>
          <w:tcPr>
            <w:tcW w:w="992" w:type="dxa"/>
            <w:vAlign w:val="center"/>
          </w:tcPr>
          <w:p w:rsidR="00075B01" w:rsidRPr="00145D24" w:rsidRDefault="00075B01" w:rsidP="002B6EF3">
            <w:pPr>
              <w:jc w:val="center"/>
              <w:rPr>
                <w:rFonts w:ascii="標楷體" w:eastAsia="標楷體" w:hAnsi="標楷體"/>
                <w:color w:val="000000"/>
                <w:szCs w:val="22"/>
              </w:rPr>
            </w:pPr>
          </w:p>
        </w:tc>
        <w:tc>
          <w:tcPr>
            <w:tcW w:w="2771" w:type="dxa"/>
          </w:tcPr>
          <w:p w:rsidR="00075B01" w:rsidRPr="001519A8" w:rsidRDefault="00075B01" w:rsidP="002B6EF3">
            <w:pPr>
              <w:spacing w:line="340" w:lineRule="exact"/>
              <w:jc w:val="both"/>
              <w:rPr>
                <w:rFonts w:ascii="標楷體" w:eastAsia="標楷體" w:hAnsi="標楷體"/>
                <w:color w:val="000000"/>
                <w:szCs w:val="22"/>
              </w:rPr>
            </w:pPr>
            <w:r w:rsidRPr="001519A8">
              <w:rPr>
                <w:rFonts w:eastAsia="標楷體" w:hAnsi="標楷體"/>
                <w:color w:val="000000"/>
                <w:sz w:val="22"/>
                <w:szCs w:val="22"/>
              </w:rPr>
              <w:t>此項指標的積分以</w:t>
            </w:r>
            <w:r w:rsidRPr="001519A8">
              <w:rPr>
                <w:rFonts w:eastAsia="標楷體" w:hAnsi="標楷體"/>
                <w:color w:val="000000"/>
                <w:sz w:val="22"/>
                <w:szCs w:val="22"/>
              </w:rPr>
              <w:t>100</w:t>
            </w:r>
            <w:r w:rsidRPr="001519A8">
              <w:rPr>
                <w:rFonts w:eastAsia="標楷體" w:hAnsi="標楷體"/>
                <w:color w:val="000000"/>
                <w:sz w:val="22"/>
                <w:szCs w:val="22"/>
              </w:rPr>
              <w:t>分為上限。</w:t>
            </w:r>
          </w:p>
        </w:tc>
      </w:tr>
      <w:tr w:rsidR="00075B01" w:rsidRPr="00145D24" w:rsidTr="002B6EF3">
        <w:trPr>
          <w:trHeight w:val="643"/>
        </w:trPr>
        <w:tc>
          <w:tcPr>
            <w:tcW w:w="5407" w:type="dxa"/>
            <w:gridSpan w:val="3"/>
            <w:tcBorders>
              <w:bottom w:val="single" w:sz="4" w:space="0" w:color="auto"/>
            </w:tcBorders>
            <w:vAlign w:val="center"/>
          </w:tcPr>
          <w:p w:rsidR="00075B01" w:rsidRPr="00145D24" w:rsidRDefault="00075B01" w:rsidP="002B6EF3">
            <w:pPr>
              <w:spacing w:line="320" w:lineRule="exact"/>
              <w:jc w:val="center"/>
              <w:rPr>
                <w:rFonts w:eastAsia="標楷體"/>
                <w:color w:val="000000"/>
                <w:szCs w:val="22"/>
              </w:rPr>
            </w:pPr>
            <w:r w:rsidRPr="00145D24">
              <w:rPr>
                <w:rFonts w:ascii="標楷體" w:eastAsia="標楷體" w:hAnsi="標楷體" w:hint="eastAsia"/>
                <w:b/>
                <w:color w:val="000000"/>
                <w:sz w:val="28"/>
                <w:szCs w:val="22"/>
              </w:rPr>
              <w:t>教學考核（總積分合計）</w:t>
            </w:r>
          </w:p>
        </w:tc>
        <w:tc>
          <w:tcPr>
            <w:tcW w:w="9379" w:type="dxa"/>
            <w:gridSpan w:val="8"/>
            <w:vAlign w:val="center"/>
          </w:tcPr>
          <w:p w:rsidR="00075B01" w:rsidRPr="00145D24" w:rsidRDefault="00075B01" w:rsidP="002B6EF3">
            <w:pPr>
              <w:spacing w:line="320" w:lineRule="exact"/>
              <w:jc w:val="center"/>
              <w:rPr>
                <w:rFonts w:ascii="標楷體" w:eastAsia="標楷體" w:hAnsi="標楷體"/>
                <w:color w:val="000000"/>
                <w:szCs w:val="22"/>
              </w:rPr>
            </w:pPr>
          </w:p>
        </w:tc>
      </w:tr>
    </w:tbl>
    <w:p w:rsidR="00075B01" w:rsidRPr="00145D24" w:rsidRDefault="00075B01" w:rsidP="00075B01">
      <w:pPr>
        <w:spacing w:line="340" w:lineRule="exact"/>
        <w:rPr>
          <w:rFonts w:ascii="標楷體" w:eastAsia="標楷體" w:hAnsi="標楷體"/>
          <w:color w:val="000000"/>
          <w:sz w:val="22"/>
          <w:szCs w:val="22"/>
        </w:rPr>
      </w:pPr>
      <w:r w:rsidRPr="00145D24">
        <w:rPr>
          <w:rFonts w:ascii="標楷體" w:eastAsia="標楷體" w:hAnsi="標楷體" w:hint="eastAsia"/>
          <w:color w:val="000000"/>
          <w:sz w:val="22"/>
          <w:szCs w:val="22"/>
        </w:rPr>
        <w:lastRenderedPageBreak/>
        <w:t>備註：</w:t>
      </w:r>
    </w:p>
    <w:p w:rsidR="00075B01" w:rsidRPr="00145D24" w:rsidRDefault="00075B01" w:rsidP="00075B01">
      <w:pPr>
        <w:spacing w:line="340" w:lineRule="exact"/>
        <w:rPr>
          <w:rFonts w:ascii="標楷體" w:eastAsia="標楷體" w:hAnsi="標楷體"/>
          <w:color w:val="000000"/>
          <w:sz w:val="22"/>
          <w:szCs w:val="22"/>
        </w:rPr>
      </w:pPr>
      <w:r>
        <w:rPr>
          <w:rFonts w:ascii="標楷體" w:eastAsia="標楷體" w:hAnsi="標楷體" w:hint="eastAsia"/>
          <w:color w:val="000000"/>
          <w:sz w:val="22"/>
          <w:szCs w:val="22"/>
        </w:rPr>
        <w:t>一、</w:t>
      </w:r>
      <w:r w:rsidRPr="00145D24">
        <w:rPr>
          <w:rFonts w:ascii="標楷體" w:eastAsia="標楷體" w:hAnsi="標楷體" w:hint="eastAsia"/>
          <w:color w:val="000000"/>
          <w:sz w:val="22"/>
          <w:szCs w:val="22"/>
        </w:rPr>
        <w:t>送審人所提供之佐證資料應力求具體、明確、詳實，必要時，各教學單位得依所屬發展特色或審查需求，要求送審人提供更完整之資料。</w:t>
      </w:r>
    </w:p>
    <w:p w:rsidR="00075B01" w:rsidRDefault="00075B01" w:rsidP="00075B01">
      <w:pPr>
        <w:spacing w:line="340" w:lineRule="exact"/>
        <w:rPr>
          <w:rFonts w:ascii="標楷體" w:eastAsia="標楷體" w:hAnsi="標楷體"/>
          <w:color w:val="000000"/>
          <w:sz w:val="22"/>
          <w:szCs w:val="22"/>
        </w:rPr>
      </w:pPr>
      <w:r>
        <w:rPr>
          <w:rFonts w:ascii="標楷體" w:eastAsia="標楷體" w:hAnsi="標楷體" w:hint="eastAsia"/>
          <w:color w:val="000000"/>
          <w:sz w:val="22"/>
          <w:szCs w:val="22"/>
        </w:rPr>
        <w:t>二、</w:t>
      </w:r>
      <w:r w:rsidRPr="00145D24">
        <w:rPr>
          <w:rFonts w:ascii="標楷體" w:eastAsia="標楷體" w:hAnsi="標楷體" w:hint="eastAsia"/>
          <w:color w:val="000000"/>
          <w:sz w:val="22"/>
          <w:szCs w:val="22"/>
        </w:rPr>
        <w:t>本考核表應併同升等申請表、升等著作、參考著作等資料一併送交所屬系、所、中心辦理。</w:t>
      </w:r>
    </w:p>
    <w:p w:rsidR="00075B01" w:rsidRDefault="00075B01" w:rsidP="00075B01">
      <w:pPr>
        <w:ind w:left="440" w:rightChars="-12" w:right="-29" w:hangingChars="200" w:hanging="440"/>
        <w:rPr>
          <w:rFonts w:ascii="標楷體" w:eastAsia="標楷體" w:hAnsi="標楷體"/>
          <w:color w:val="000000"/>
          <w:sz w:val="22"/>
          <w:szCs w:val="22"/>
        </w:rPr>
      </w:pPr>
      <w:r>
        <w:rPr>
          <w:rFonts w:ascii="標楷體" w:eastAsia="標楷體" w:hAnsi="標楷體" w:hint="eastAsia"/>
          <w:color w:val="000000"/>
          <w:sz w:val="22"/>
          <w:szCs w:val="22"/>
        </w:rPr>
        <w:t>三、</w:t>
      </w:r>
      <w:r w:rsidRPr="005D00E2">
        <w:rPr>
          <w:rFonts w:ascii="標楷體" w:eastAsia="標楷體" w:hAnsi="標楷體" w:hint="eastAsia"/>
          <w:color w:val="000000"/>
          <w:sz w:val="22"/>
          <w:szCs w:val="22"/>
        </w:rPr>
        <w:t>本表由送審人依據相關之具體資料逐項自我評鑑後，由所屬系、所、中心轉送相關配合評鑑單位進行評鑑，再由所屬系、所、中心教師評審委員會審核。</w:t>
      </w:r>
    </w:p>
    <w:p w:rsidR="00960AF7" w:rsidRPr="00145D24" w:rsidRDefault="00960AF7" w:rsidP="00960AF7"/>
    <w:p w:rsidR="00B037B0" w:rsidRDefault="00B037B0">
      <w:pPr>
        <w:widowControl/>
      </w:pPr>
      <w:r>
        <w:br w:type="page"/>
      </w:r>
    </w:p>
    <w:p w:rsidR="00B037B0" w:rsidRDefault="00B037B0" w:rsidP="00960AF7">
      <w:pPr>
        <w:spacing w:line="500" w:lineRule="exact"/>
        <w:jc w:val="center"/>
        <w:sectPr w:rsidR="00B037B0" w:rsidSect="000C37B0">
          <w:pgSz w:w="16838" w:h="11906" w:orient="landscape"/>
          <w:pgMar w:top="1134" w:right="1134" w:bottom="1134" w:left="1134" w:header="851" w:footer="992" w:gutter="0"/>
          <w:cols w:space="425"/>
          <w:docGrid w:type="linesAndChars" w:linePitch="360"/>
        </w:sectPr>
      </w:pPr>
    </w:p>
    <w:p w:rsidR="00FD5D11" w:rsidRPr="009E3D0C" w:rsidRDefault="00856C92" w:rsidP="00FD5D11">
      <w:pPr>
        <w:jc w:val="center"/>
        <w:rPr>
          <w:rFonts w:eastAsia="標楷體"/>
          <w:b/>
          <w:szCs w:val="22"/>
        </w:rPr>
      </w:pPr>
      <w:r>
        <w:rPr>
          <w:rFonts w:eastAsia="標楷體"/>
          <w:b/>
          <w:noProof/>
          <w:sz w:val="32"/>
        </w:rPr>
        <w:lastRenderedPageBreak/>
        <mc:AlternateContent>
          <mc:Choice Requires="wps">
            <w:drawing>
              <wp:anchor distT="0" distB="0" distL="114300" distR="114300" simplePos="0" relativeHeight="251667456" behindDoc="0" locked="0" layoutInCell="1" allowOverlap="1">
                <wp:simplePos x="0" y="0"/>
                <wp:positionH relativeFrom="column">
                  <wp:posOffset>4947285</wp:posOffset>
                </wp:positionH>
                <wp:positionV relativeFrom="paragraph">
                  <wp:posOffset>-278130</wp:posOffset>
                </wp:positionV>
                <wp:extent cx="1085850" cy="360045"/>
                <wp:effectExtent l="19050" t="13335" r="19050" b="1714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FD5D11" w:rsidRPr="004F0EB9" w:rsidRDefault="00FD5D11" w:rsidP="00FD5D11">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Rectangle 7" o:spid="_x0000_s1027" style="position:absolute;left:0;text-align:left;margin-left:389.55pt;margin-top:-21.9pt;width:85.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" strokeweight="2pt">
                <v:textbox>
                  <w:txbxContent>
                    <w:p w:rsidR="00FD5D11" w:rsidRPr="004F0EB9" w:rsidRDefault="00FD5D11" w:rsidP="00FD5D11">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表二</w:t>
                      </w:r>
                    </w:p>
                  </w:txbxContent>
                </v:textbox>
              </v:rect>
            </w:pict>
          </mc:Fallback>
        </mc:AlternateContent>
      </w:r>
      <w:r w:rsidR="00FD5D11" w:rsidRPr="009E3D0C">
        <w:rPr>
          <w:rFonts w:eastAsia="標楷體"/>
          <w:b/>
          <w:sz w:val="32"/>
        </w:rPr>
        <w:t>高雄醫學大學人文社會科學院教師升等教學能力評核表</w:t>
      </w:r>
    </w:p>
    <w:p w:rsidR="00FD5D11" w:rsidRPr="009E3D0C" w:rsidRDefault="00FD5D11" w:rsidP="00D50F9B">
      <w:pPr>
        <w:pStyle w:val="ac"/>
        <w:numPr>
          <w:ilvl w:val="0"/>
          <w:numId w:val="16"/>
        </w:numPr>
        <w:ind w:leftChars="0"/>
        <w:rPr>
          <w:rFonts w:eastAsia="標楷體"/>
        </w:rPr>
      </w:pPr>
      <w:r w:rsidRPr="009E3D0C">
        <w:rPr>
          <w:rFonts w:eastAsia="標楷體"/>
        </w:rPr>
        <w:t>升等教師自選一門兩年內開設的主負責課程，送</w:t>
      </w:r>
      <w:r w:rsidRPr="009E3D0C">
        <w:rPr>
          <w:rFonts w:eastAsia="標楷體"/>
        </w:rPr>
        <w:t>2</w:t>
      </w:r>
      <w:r w:rsidRPr="009E3D0C">
        <w:rPr>
          <w:rFonts w:eastAsia="標楷體"/>
        </w:rPr>
        <w:t>名外審委員評核。</w:t>
      </w:r>
    </w:p>
    <w:p w:rsidR="00FD5D11" w:rsidRPr="009E3D0C" w:rsidRDefault="00FD5D11" w:rsidP="00D50F9B">
      <w:pPr>
        <w:pStyle w:val="ac"/>
        <w:numPr>
          <w:ilvl w:val="0"/>
          <w:numId w:val="16"/>
        </w:numPr>
        <w:ind w:leftChars="0"/>
        <w:rPr>
          <w:rFonts w:eastAsia="標楷體"/>
        </w:rPr>
      </w:pPr>
      <w:r w:rsidRPr="009E3D0C">
        <w:rPr>
          <w:rFonts w:eastAsia="標楷體"/>
        </w:rPr>
        <w:t>送審課程需符合下列條件：</w:t>
      </w:r>
    </w:p>
    <w:p w:rsidR="00FD5D11" w:rsidRPr="009E3D0C" w:rsidRDefault="00FD5D11" w:rsidP="00D50F9B">
      <w:pPr>
        <w:pStyle w:val="ac"/>
        <w:numPr>
          <w:ilvl w:val="3"/>
          <w:numId w:val="10"/>
        </w:numPr>
        <w:ind w:leftChars="0"/>
        <w:rPr>
          <w:rFonts w:eastAsia="標楷體"/>
        </w:rPr>
      </w:pPr>
      <w:r w:rsidRPr="009E3D0C">
        <w:rPr>
          <w:rFonts w:eastAsia="標楷體"/>
        </w:rPr>
        <w:t>授課時數須超過該課程的</w:t>
      </w:r>
      <w:r w:rsidRPr="009E3D0C">
        <w:rPr>
          <w:rFonts w:eastAsia="標楷體"/>
        </w:rPr>
        <w:t>1/2</w:t>
      </w:r>
      <w:r w:rsidRPr="009E3D0C">
        <w:rPr>
          <w:rFonts w:eastAsia="標楷體"/>
        </w:rPr>
        <w:t>以上。</w:t>
      </w:r>
    </w:p>
    <w:p w:rsidR="00FD5D11" w:rsidRPr="001C532C" w:rsidRDefault="00FD5D11" w:rsidP="00D50F9B">
      <w:pPr>
        <w:pStyle w:val="ac"/>
        <w:numPr>
          <w:ilvl w:val="3"/>
          <w:numId w:val="10"/>
        </w:numPr>
        <w:ind w:leftChars="0"/>
        <w:rPr>
          <w:rFonts w:eastAsia="標楷體"/>
        </w:rPr>
      </w:pPr>
      <w:r w:rsidRPr="001C532C">
        <w:rPr>
          <w:rFonts w:eastAsia="標楷體"/>
        </w:rPr>
        <w:t>修課人數至少</w:t>
      </w:r>
      <w:r w:rsidRPr="001C532C">
        <w:rPr>
          <w:rFonts w:eastAsia="標楷體"/>
        </w:rPr>
        <w:t>25</w:t>
      </w:r>
      <w:r w:rsidRPr="001C532C">
        <w:rPr>
          <w:rFonts w:eastAsia="標楷體"/>
        </w:rPr>
        <w:t>人（含），若</w:t>
      </w:r>
      <w:r w:rsidRPr="001C532C">
        <w:rPr>
          <w:rFonts w:eastAsia="標楷體"/>
          <w:u w:val="single"/>
        </w:rPr>
        <w:t>近</w:t>
      </w:r>
      <w:r w:rsidRPr="001C532C">
        <w:rPr>
          <w:rFonts w:eastAsia="標楷體" w:hint="eastAsia"/>
          <w:u w:val="single"/>
        </w:rPr>
        <w:t>6</w:t>
      </w:r>
      <w:r w:rsidRPr="001C532C">
        <w:rPr>
          <w:rFonts w:eastAsia="標楷體"/>
          <w:u w:val="single"/>
        </w:rPr>
        <w:t>學期</w:t>
      </w:r>
      <w:r w:rsidRPr="001C532C">
        <w:rPr>
          <w:rFonts w:eastAsia="標楷體"/>
        </w:rPr>
        <w:t>內無開設</w:t>
      </w:r>
      <w:r w:rsidRPr="001C532C">
        <w:rPr>
          <w:rFonts w:eastAsia="標楷體"/>
        </w:rPr>
        <w:t>25</w:t>
      </w:r>
      <w:r w:rsidRPr="001C532C">
        <w:rPr>
          <w:rFonts w:eastAsia="標楷體"/>
        </w:rPr>
        <w:t>人以上課程，請以人數</w:t>
      </w:r>
      <w:r w:rsidRPr="001C532C">
        <w:rPr>
          <w:rFonts w:eastAsia="標楷體"/>
          <w:u w:val="single"/>
        </w:rPr>
        <w:t>較</w:t>
      </w:r>
      <w:r w:rsidRPr="001C532C">
        <w:rPr>
          <w:rFonts w:eastAsia="標楷體"/>
        </w:rPr>
        <w:t>多</w:t>
      </w:r>
      <w:r w:rsidRPr="001C532C">
        <w:rPr>
          <w:rFonts w:eastAsia="標楷體"/>
          <w:u w:val="single"/>
        </w:rPr>
        <w:t>（高於</w:t>
      </w:r>
      <w:r w:rsidRPr="001C532C">
        <w:rPr>
          <w:rFonts w:eastAsia="標楷體" w:hint="eastAsia"/>
          <w:u w:val="single"/>
        </w:rPr>
        <w:t>6</w:t>
      </w:r>
      <w:r w:rsidRPr="001C532C">
        <w:rPr>
          <w:rFonts w:eastAsia="標楷體" w:hint="eastAsia"/>
          <w:u w:val="single"/>
        </w:rPr>
        <w:t>學期</w:t>
      </w:r>
      <w:r w:rsidRPr="001C532C">
        <w:rPr>
          <w:rFonts w:eastAsia="標楷體"/>
          <w:u w:val="single"/>
        </w:rPr>
        <w:t>所教課程的修課人數平均值）之一門</w:t>
      </w:r>
      <w:r w:rsidRPr="001C532C">
        <w:rPr>
          <w:rFonts w:eastAsia="標楷體"/>
        </w:rPr>
        <w:t>課程送審。</w:t>
      </w:r>
    </w:p>
    <w:p w:rsidR="00FD5D11" w:rsidRPr="009E3D0C" w:rsidRDefault="00FD5D11" w:rsidP="00D50F9B">
      <w:pPr>
        <w:pStyle w:val="ac"/>
        <w:numPr>
          <w:ilvl w:val="3"/>
          <w:numId w:val="10"/>
        </w:numPr>
        <w:ind w:leftChars="0"/>
        <w:rPr>
          <w:rFonts w:eastAsia="標楷體"/>
        </w:rPr>
      </w:pPr>
      <w:r w:rsidRPr="009E3D0C">
        <w:rPr>
          <w:rFonts w:eastAsia="標楷體"/>
        </w:rPr>
        <w:t>檢附課程大綱、進度表、課程目標與學習成效一覽表、授課教材內容等。</w:t>
      </w:r>
    </w:p>
    <w:p w:rsidR="00FD5D11" w:rsidRPr="009E3D0C" w:rsidRDefault="00FD5D11" w:rsidP="00D50F9B">
      <w:pPr>
        <w:pStyle w:val="ac"/>
        <w:numPr>
          <w:ilvl w:val="3"/>
          <w:numId w:val="10"/>
        </w:numPr>
        <w:ind w:leftChars="0"/>
        <w:rPr>
          <w:rFonts w:eastAsia="標楷體"/>
        </w:rPr>
      </w:pPr>
      <w:r w:rsidRPr="009E3D0C">
        <w:rPr>
          <w:rFonts w:eastAsia="標楷體"/>
        </w:rPr>
        <w:t>主題、時段自選，提供連續</w:t>
      </w:r>
      <w:r w:rsidRPr="009E3D0C">
        <w:rPr>
          <w:rFonts w:eastAsia="標楷體"/>
        </w:rPr>
        <w:t>50</w:t>
      </w:r>
      <w:r w:rsidRPr="009E3D0C">
        <w:rPr>
          <w:rFonts w:eastAsia="標楷體"/>
        </w:rPr>
        <w:t>分鐘的上課實況錄影。</w:t>
      </w:r>
    </w:p>
    <w:p w:rsidR="00FD5D11" w:rsidRPr="009E3D0C" w:rsidRDefault="00FD5D11" w:rsidP="00FD5D11">
      <w:pPr>
        <w:tabs>
          <w:tab w:val="left" w:pos="6601"/>
          <w:tab w:val="left" w:pos="8868"/>
        </w:tabs>
        <w:rPr>
          <w:rFonts w:eastAsia="標楷體"/>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3648"/>
        <w:gridCol w:w="1057"/>
        <w:gridCol w:w="2460"/>
      </w:tblGrid>
      <w:tr w:rsidR="00FD5D11" w:rsidRPr="009E3D0C" w:rsidTr="002B6EF3">
        <w:trPr>
          <w:trHeight w:val="767"/>
          <w:jc w:val="center"/>
        </w:trPr>
        <w:tc>
          <w:tcPr>
            <w:tcW w:w="1704" w:type="dxa"/>
            <w:tcBorders>
              <w:bottom w:val="single" w:sz="12" w:space="0" w:color="auto"/>
            </w:tcBorders>
            <w:shd w:val="clear" w:color="auto" w:fill="auto"/>
          </w:tcPr>
          <w:p w:rsidR="00FD5D11" w:rsidRPr="000A60CB" w:rsidRDefault="00FD5D11" w:rsidP="002B6EF3">
            <w:pPr>
              <w:jc w:val="center"/>
              <w:rPr>
                <w:rFonts w:eastAsia="標楷體"/>
                <w:b/>
              </w:rPr>
            </w:pPr>
            <w:r w:rsidRPr="000A60CB">
              <w:rPr>
                <w:rFonts w:eastAsia="標楷體"/>
                <w:b/>
              </w:rPr>
              <w:t>升等教師</w:t>
            </w:r>
          </w:p>
          <w:p w:rsidR="00FD5D11" w:rsidRPr="000A60CB" w:rsidRDefault="00FD5D11" w:rsidP="002B6EF3">
            <w:pPr>
              <w:jc w:val="center"/>
              <w:rPr>
                <w:rFonts w:eastAsia="標楷體"/>
                <w:b/>
              </w:rPr>
            </w:pPr>
            <w:r w:rsidRPr="000A60CB">
              <w:rPr>
                <w:rFonts w:eastAsia="標楷體"/>
                <w:b/>
              </w:rPr>
              <w:t>姓名</w:t>
            </w:r>
          </w:p>
        </w:tc>
        <w:tc>
          <w:tcPr>
            <w:tcW w:w="3648" w:type="dxa"/>
            <w:tcBorders>
              <w:bottom w:val="single" w:sz="12" w:space="0" w:color="auto"/>
            </w:tcBorders>
            <w:shd w:val="clear" w:color="auto" w:fill="auto"/>
          </w:tcPr>
          <w:p w:rsidR="00FD5D11" w:rsidRPr="000A60CB" w:rsidRDefault="00FD5D11" w:rsidP="002B6EF3">
            <w:pPr>
              <w:jc w:val="center"/>
              <w:rPr>
                <w:rFonts w:eastAsia="標楷體"/>
                <w:b/>
              </w:rPr>
            </w:pPr>
          </w:p>
        </w:tc>
        <w:tc>
          <w:tcPr>
            <w:tcW w:w="1057" w:type="dxa"/>
            <w:tcBorders>
              <w:bottom w:val="single" w:sz="12" w:space="0" w:color="auto"/>
            </w:tcBorders>
            <w:shd w:val="clear" w:color="auto" w:fill="auto"/>
          </w:tcPr>
          <w:p w:rsidR="00FD5D11" w:rsidRPr="000A60CB" w:rsidRDefault="00FD5D11" w:rsidP="002B6EF3">
            <w:pPr>
              <w:jc w:val="center"/>
              <w:rPr>
                <w:rFonts w:eastAsia="標楷體"/>
                <w:b/>
              </w:rPr>
            </w:pPr>
            <w:r w:rsidRPr="000A60CB">
              <w:rPr>
                <w:rFonts w:eastAsia="標楷體"/>
                <w:b/>
              </w:rPr>
              <w:t>評核人</w:t>
            </w:r>
          </w:p>
          <w:p w:rsidR="00FD5D11" w:rsidRPr="000A60CB" w:rsidRDefault="00FD5D11" w:rsidP="002B6EF3">
            <w:pPr>
              <w:jc w:val="center"/>
              <w:rPr>
                <w:rFonts w:eastAsia="標楷體"/>
                <w:b/>
              </w:rPr>
            </w:pPr>
            <w:r w:rsidRPr="000A60CB">
              <w:rPr>
                <w:rFonts w:eastAsia="標楷體"/>
                <w:b/>
              </w:rPr>
              <w:t>簽名</w:t>
            </w:r>
          </w:p>
        </w:tc>
        <w:tc>
          <w:tcPr>
            <w:tcW w:w="2460" w:type="dxa"/>
            <w:tcBorders>
              <w:bottom w:val="single" w:sz="12" w:space="0" w:color="auto"/>
            </w:tcBorders>
            <w:shd w:val="clear" w:color="auto" w:fill="auto"/>
            <w:vAlign w:val="bottom"/>
          </w:tcPr>
          <w:p w:rsidR="00FD5D11" w:rsidRPr="000A60CB" w:rsidRDefault="00FD5D11" w:rsidP="002B6EF3">
            <w:pPr>
              <w:jc w:val="center"/>
              <w:rPr>
                <w:rFonts w:eastAsia="標楷體"/>
                <w:b/>
              </w:rPr>
            </w:pPr>
          </w:p>
        </w:tc>
      </w:tr>
      <w:tr w:rsidR="00FD5D11" w:rsidRPr="009E3D0C" w:rsidTr="002B6EF3">
        <w:trPr>
          <w:trHeight w:val="336"/>
          <w:jc w:val="center"/>
        </w:trPr>
        <w:tc>
          <w:tcPr>
            <w:tcW w:w="1704" w:type="dxa"/>
            <w:tcBorders>
              <w:bottom w:val="single" w:sz="12" w:space="0" w:color="auto"/>
            </w:tcBorders>
            <w:shd w:val="clear" w:color="auto" w:fill="D9D9D9"/>
          </w:tcPr>
          <w:p w:rsidR="00FD5D11" w:rsidRPr="000A60CB" w:rsidRDefault="00FD5D11" w:rsidP="002B6EF3">
            <w:pPr>
              <w:jc w:val="center"/>
              <w:rPr>
                <w:rFonts w:eastAsia="標楷體"/>
              </w:rPr>
            </w:pPr>
          </w:p>
        </w:tc>
        <w:tc>
          <w:tcPr>
            <w:tcW w:w="3648" w:type="dxa"/>
            <w:tcBorders>
              <w:bottom w:val="single" w:sz="12" w:space="0" w:color="auto"/>
            </w:tcBorders>
            <w:shd w:val="clear" w:color="auto" w:fill="D9D9D9"/>
          </w:tcPr>
          <w:p w:rsidR="00FD5D11" w:rsidRPr="000A60CB" w:rsidRDefault="00FD5D11" w:rsidP="002B6EF3">
            <w:pPr>
              <w:jc w:val="center"/>
              <w:rPr>
                <w:rFonts w:eastAsia="標楷體"/>
                <w:b/>
              </w:rPr>
            </w:pPr>
            <w:r w:rsidRPr="000A60CB">
              <w:rPr>
                <w:rFonts w:eastAsia="標楷體"/>
                <w:b/>
              </w:rPr>
              <w:t>項</w:t>
            </w:r>
            <w:r w:rsidRPr="000A60CB">
              <w:rPr>
                <w:rFonts w:eastAsia="標楷體"/>
                <w:b/>
              </w:rPr>
              <w:t xml:space="preserve">    </w:t>
            </w:r>
            <w:r w:rsidRPr="000A60CB">
              <w:rPr>
                <w:rFonts w:eastAsia="標楷體"/>
                <w:b/>
              </w:rPr>
              <w:t>目</w:t>
            </w:r>
          </w:p>
        </w:tc>
        <w:tc>
          <w:tcPr>
            <w:tcW w:w="1057" w:type="dxa"/>
            <w:tcBorders>
              <w:bottom w:val="single" w:sz="12" w:space="0" w:color="auto"/>
            </w:tcBorders>
            <w:shd w:val="clear" w:color="auto" w:fill="D9D9D9"/>
          </w:tcPr>
          <w:p w:rsidR="00FD5D11" w:rsidRPr="000A60CB" w:rsidRDefault="00FD5D11" w:rsidP="002B6EF3">
            <w:pPr>
              <w:jc w:val="center"/>
              <w:rPr>
                <w:rFonts w:eastAsia="標楷體"/>
                <w:b/>
              </w:rPr>
            </w:pPr>
            <w:r w:rsidRPr="000A60CB">
              <w:rPr>
                <w:rFonts w:eastAsia="標楷體"/>
                <w:b/>
              </w:rPr>
              <w:t>分數</w:t>
            </w:r>
          </w:p>
        </w:tc>
        <w:tc>
          <w:tcPr>
            <w:tcW w:w="2460" w:type="dxa"/>
            <w:tcBorders>
              <w:bottom w:val="single" w:sz="12" w:space="0" w:color="auto"/>
            </w:tcBorders>
            <w:shd w:val="clear" w:color="auto" w:fill="D9D9D9"/>
            <w:vAlign w:val="bottom"/>
          </w:tcPr>
          <w:p w:rsidR="00FD5D11" w:rsidRPr="000A60CB" w:rsidRDefault="00FD5D11" w:rsidP="002B6EF3">
            <w:pPr>
              <w:jc w:val="center"/>
              <w:rPr>
                <w:rFonts w:eastAsia="標楷體"/>
                <w:b/>
              </w:rPr>
            </w:pPr>
            <w:r w:rsidRPr="000A60CB">
              <w:rPr>
                <w:rFonts w:eastAsia="標楷體"/>
                <w:b/>
              </w:rPr>
              <w:t>得</w:t>
            </w:r>
            <w:r w:rsidRPr="000A60CB">
              <w:rPr>
                <w:rFonts w:eastAsia="標楷體"/>
                <w:b/>
              </w:rPr>
              <w:t xml:space="preserve">   </w:t>
            </w:r>
            <w:r w:rsidRPr="000A60CB">
              <w:rPr>
                <w:rFonts w:eastAsia="標楷體"/>
                <w:b/>
              </w:rPr>
              <w:t>分</w:t>
            </w:r>
          </w:p>
        </w:tc>
      </w:tr>
      <w:tr w:rsidR="00FD5D11" w:rsidRPr="009E3D0C" w:rsidTr="002B6EF3">
        <w:trPr>
          <w:trHeight w:val="389"/>
          <w:jc w:val="center"/>
        </w:trPr>
        <w:tc>
          <w:tcPr>
            <w:tcW w:w="1704" w:type="dxa"/>
            <w:vMerge w:val="restart"/>
            <w:tcBorders>
              <w:top w:val="single" w:sz="12" w:space="0" w:color="auto"/>
              <w:left w:val="single" w:sz="12" w:space="0" w:color="auto"/>
            </w:tcBorders>
            <w:shd w:val="clear" w:color="auto" w:fill="F2F2F2"/>
            <w:vAlign w:val="center"/>
          </w:tcPr>
          <w:p w:rsidR="00FD5D11" w:rsidRPr="000A60CB" w:rsidRDefault="00FD5D11" w:rsidP="002B6EF3">
            <w:pPr>
              <w:jc w:val="center"/>
              <w:rPr>
                <w:rFonts w:eastAsia="標楷體"/>
                <w:b/>
              </w:rPr>
            </w:pPr>
            <w:r w:rsidRPr="000A60CB">
              <w:rPr>
                <w:rFonts w:eastAsia="標楷體"/>
                <w:b/>
              </w:rPr>
              <w:t>課程規劃</w:t>
            </w:r>
          </w:p>
        </w:tc>
        <w:tc>
          <w:tcPr>
            <w:tcW w:w="3648" w:type="dxa"/>
            <w:tcBorders>
              <w:top w:val="single" w:sz="12" w:space="0" w:color="auto"/>
            </w:tcBorders>
            <w:shd w:val="clear" w:color="auto" w:fill="auto"/>
          </w:tcPr>
          <w:p w:rsidR="00FD5D11" w:rsidRPr="000A60CB" w:rsidRDefault="00FD5D11" w:rsidP="002B6EF3">
            <w:pPr>
              <w:ind w:leftChars="52" w:left="125"/>
              <w:rPr>
                <w:rFonts w:eastAsia="標楷體"/>
              </w:rPr>
            </w:pPr>
            <w:r w:rsidRPr="000A60CB">
              <w:rPr>
                <w:rFonts w:eastAsia="標楷體"/>
              </w:rPr>
              <w:t>符合系所走向</w:t>
            </w:r>
          </w:p>
        </w:tc>
        <w:tc>
          <w:tcPr>
            <w:tcW w:w="1057" w:type="dxa"/>
            <w:tcBorders>
              <w:top w:val="single" w:sz="12" w:space="0" w:color="auto"/>
            </w:tcBorders>
            <w:shd w:val="clear" w:color="auto" w:fill="auto"/>
          </w:tcPr>
          <w:p w:rsidR="00FD5D11" w:rsidRPr="000A60CB" w:rsidRDefault="00FD5D11" w:rsidP="002B6EF3">
            <w:pPr>
              <w:jc w:val="center"/>
              <w:rPr>
                <w:rFonts w:eastAsia="標楷體"/>
                <w:b/>
              </w:rPr>
            </w:pPr>
            <w:r w:rsidRPr="000A60CB">
              <w:rPr>
                <w:rFonts w:eastAsia="標楷體"/>
                <w:b/>
              </w:rPr>
              <w:t>0-5</w:t>
            </w:r>
          </w:p>
        </w:tc>
        <w:tc>
          <w:tcPr>
            <w:tcW w:w="2460" w:type="dxa"/>
            <w:tcBorders>
              <w:top w:val="single" w:sz="12" w:space="0" w:color="auto"/>
              <w:right w:val="single" w:sz="12" w:space="0" w:color="auto"/>
            </w:tcBorders>
            <w:shd w:val="clear" w:color="auto" w:fill="auto"/>
            <w:vAlign w:val="center"/>
          </w:tcPr>
          <w:p w:rsidR="00FD5D11" w:rsidRPr="000A60CB" w:rsidRDefault="00FD5D11" w:rsidP="002B6EF3">
            <w:pPr>
              <w:jc w:val="center"/>
              <w:rPr>
                <w:rFonts w:eastAsia="標楷體"/>
                <w:b/>
                <w:color w:val="FF0066"/>
              </w:rPr>
            </w:pPr>
          </w:p>
        </w:tc>
      </w:tr>
      <w:tr w:rsidR="00FD5D11" w:rsidRPr="009E3D0C" w:rsidTr="002B6EF3">
        <w:trPr>
          <w:trHeight w:val="389"/>
          <w:jc w:val="center"/>
        </w:trPr>
        <w:tc>
          <w:tcPr>
            <w:tcW w:w="1704" w:type="dxa"/>
            <w:vMerge/>
            <w:tcBorders>
              <w:left w:val="single" w:sz="12" w:space="0" w:color="auto"/>
            </w:tcBorders>
            <w:shd w:val="clear" w:color="auto" w:fill="F2F2F2"/>
            <w:vAlign w:val="center"/>
          </w:tcPr>
          <w:p w:rsidR="00FD5D11" w:rsidRPr="000A60CB" w:rsidRDefault="00FD5D11" w:rsidP="002B6EF3">
            <w:pPr>
              <w:jc w:val="center"/>
              <w:rPr>
                <w:rFonts w:eastAsia="標楷體"/>
                <w:b/>
              </w:rPr>
            </w:pPr>
          </w:p>
        </w:tc>
        <w:tc>
          <w:tcPr>
            <w:tcW w:w="3648" w:type="dxa"/>
            <w:shd w:val="clear" w:color="auto" w:fill="auto"/>
          </w:tcPr>
          <w:p w:rsidR="00FD5D11" w:rsidRPr="000A60CB" w:rsidRDefault="00FD5D11" w:rsidP="002B6EF3">
            <w:pPr>
              <w:ind w:leftChars="52" w:left="125"/>
              <w:rPr>
                <w:rFonts w:eastAsia="標楷體"/>
              </w:rPr>
            </w:pPr>
            <w:r w:rsidRPr="000A60CB">
              <w:rPr>
                <w:rFonts w:eastAsia="標楷體"/>
              </w:rPr>
              <w:t>切合專業（市場）需求</w:t>
            </w:r>
          </w:p>
        </w:tc>
        <w:tc>
          <w:tcPr>
            <w:tcW w:w="1057" w:type="dxa"/>
            <w:shd w:val="clear" w:color="auto" w:fill="auto"/>
          </w:tcPr>
          <w:p w:rsidR="00FD5D11" w:rsidRPr="000A60CB" w:rsidRDefault="00FD5D11" w:rsidP="002B6EF3">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FD5D11" w:rsidRPr="000A60CB" w:rsidRDefault="00FD5D11" w:rsidP="002B6EF3">
            <w:pPr>
              <w:jc w:val="center"/>
              <w:rPr>
                <w:rFonts w:eastAsia="標楷體"/>
                <w:b/>
                <w:color w:val="FF0066"/>
              </w:rPr>
            </w:pPr>
          </w:p>
        </w:tc>
      </w:tr>
      <w:tr w:rsidR="00FD5D11" w:rsidRPr="009E3D0C" w:rsidTr="002B6EF3">
        <w:trPr>
          <w:trHeight w:val="389"/>
          <w:jc w:val="center"/>
        </w:trPr>
        <w:tc>
          <w:tcPr>
            <w:tcW w:w="1704" w:type="dxa"/>
            <w:vMerge/>
            <w:tcBorders>
              <w:left w:val="single" w:sz="12" w:space="0" w:color="auto"/>
            </w:tcBorders>
            <w:shd w:val="clear" w:color="auto" w:fill="F2F2F2"/>
            <w:vAlign w:val="center"/>
          </w:tcPr>
          <w:p w:rsidR="00FD5D11" w:rsidRPr="000A60CB" w:rsidRDefault="00FD5D11" w:rsidP="002B6EF3">
            <w:pPr>
              <w:jc w:val="center"/>
              <w:rPr>
                <w:rFonts w:eastAsia="標楷體"/>
                <w:b/>
              </w:rPr>
            </w:pPr>
          </w:p>
        </w:tc>
        <w:tc>
          <w:tcPr>
            <w:tcW w:w="3648" w:type="dxa"/>
            <w:shd w:val="clear" w:color="auto" w:fill="auto"/>
          </w:tcPr>
          <w:p w:rsidR="00FD5D11" w:rsidRPr="000A60CB" w:rsidRDefault="00FD5D11" w:rsidP="002B6EF3">
            <w:pPr>
              <w:ind w:leftChars="52" w:left="125"/>
              <w:rPr>
                <w:rFonts w:eastAsia="標楷體"/>
              </w:rPr>
            </w:pPr>
            <w:r w:rsidRPr="000A60CB">
              <w:rPr>
                <w:rFonts w:eastAsia="標楷體"/>
              </w:rPr>
              <w:t>課程深淺與進度適宜</w:t>
            </w:r>
          </w:p>
        </w:tc>
        <w:tc>
          <w:tcPr>
            <w:tcW w:w="1057" w:type="dxa"/>
            <w:shd w:val="clear" w:color="auto" w:fill="auto"/>
          </w:tcPr>
          <w:p w:rsidR="00FD5D11" w:rsidRPr="000A60CB" w:rsidRDefault="00FD5D11" w:rsidP="002B6EF3">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FD5D11" w:rsidRPr="000A60CB" w:rsidRDefault="00FD5D11" w:rsidP="002B6EF3">
            <w:pPr>
              <w:jc w:val="center"/>
              <w:rPr>
                <w:rFonts w:eastAsia="標楷體"/>
                <w:b/>
                <w:color w:val="FF0066"/>
              </w:rPr>
            </w:pPr>
          </w:p>
        </w:tc>
      </w:tr>
      <w:tr w:rsidR="00FD5D11" w:rsidRPr="009E3D0C" w:rsidTr="002B6EF3">
        <w:trPr>
          <w:trHeight w:val="389"/>
          <w:jc w:val="center"/>
        </w:trPr>
        <w:tc>
          <w:tcPr>
            <w:tcW w:w="1704" w:type="dxa"/>
            <w:vMerge/>
            <w:tcBorders>
              <w:left w:val="single" w:sz="12" w:space="0" w:color="auto"/>
            </w:tcBorders>
            <w:shd w:val="clear" w:color="auto" w:fill="F2F2F2"/>
            <w:vAlign w:val="center"/>
          </w:tcPr>
          <w:p w:rsidR="00FD5D11" w:rsidRPr="000A60CB" w:rsidRDefault="00FD5D11" w:rsidP="002B6EF3">
            <w:pPr>
              <w:jc w:val="center"/>
              <w:rPr>
                <w:rFonts w:eastAsia="標楷體"/>
                <w:b/>
              </w:rPr>
            </w:pPr>
          </w:p>
        </w:tc>
        <w:tc>
          <w:tcPr>
            <w:tcW w:w="3648" w:type="dxa"/>
            <w:tcBorders>
              <w:bottom w:val="single" w:sz="4" w:space="0" w:color="auto"/>
            </w:tcBorders>
            <w:shd w:val="clear" w:color="auto" w:fill="auto"/>
          </w:tcPr>
          <w:p w:rsidR="00FD5D11" w:rsidRPr="000A60CB" w:rsidRDefault="00FD5D11" w:rsidP="002B6EF3">
            <w:pPr>
              <w:ind w:leftChars="52" w:left="125"/>
              <w:rPr>
                <w:rFonts w:eastAsia="標楷體"/>
              </w:rPr>
            </w:pPr>
            <w:r w:rsidRPr="000A60CB">
              <w:rPr>
                <w:rFonts w:eastAsia="標楷體"/>
              </w:rPr>
              <w:t>符合核心能力</w:t>
            </w:r>
          </w:p>
        </w:tc>
        <w:tc>
          <w:tcPr>
            <w:tcW w:w="1057" w:type="dxa"/>
            <w:tcBorders>
              <w:bottom w:val="single" w:sz="4" w:space="0" w:color="auto"/>
            </w:tcBorders>
            <w:shd w:val="clear" w:color="auto" w:fill="auto"/>
          </w:tcPr>
          <w:p w:rsidR="00FD5D11" w:rsidRPr="000A60CB" w:rsidRDefault="00FD5D11" w:rsidP="002B6EF3">
            <w:pPr>
              <w:jc w:val="center"/>
              <w:rPr>
                <w:rFonts w:eastAsia="標楷體"/>
                <w:b/>
              </w:rPr>
            </w:pPr>
            <w:r w:rsidRPr="000A60CB">
              <w:rPr>
                <w:rFonts w:eastAsia="標楷體"/>
                <w:b/>
              </w:rPr>
              <w:t>0-5</w:t>
            </w:r>
          </w:p>
        </w:tc>
        <w:tc>
          <w:tcPr>
            <w:tcW w:w="2460" w:type="dxa"/>
            <w:tcBorders>
              <w:bottom w:val="single" w:sz="4" w:space="0" w:color="auto"/>
              <w:right w:val="single" w:sz="12" w:space="0" w:color="auto"/>
            </w:tcBorders>
            <w:shd w:val="clear" w:color="auto" w:fill="auto"/>
            <w:vAlign w:val="center"/>
          </w:tcPr>
          <w:p w:rsidR="00FD5D11" w:rsidRPr="000A60CB" w:rsidRDefault="00FD5D11" w:rsidP="002B6EF3">
            <w:pPr>
              <w:jc w:val="center"/>
              <w:rPr>
                <w:rFonts w:eastAsia="標楷體"/>
                <w:b/>
                <w:color w:val="FF0066"/>
              </w:rPr>
            </w:pPr>
          </w:p>
        </w:tc>
      </w:tr>
      <w:tr w:rsidR="00FD5D11" w:rsidRPr="009E3D0C" w:rsidTr="002B6EF3">
        <w:trPr>
          <w:trHeight w:val="389"/>
          <w:jc w:val="center"/>
        </w:trPr>
        <w:tc>
          <w:tcPr>
            <w:tcW w:w="1704" w:type="dxa"/>
            <w:vMerge/>
            <w:tcBorders>
              <w:left w:val="single" w:sz="12" w:space="0" w:color="auto"/>
              <w:bottom w:val="single" w:sz="4" w:space="0" w:color="auto"/>
            </w:tcBorders>
            <w:shd w:val="clear" w:color="auto" w:fill="F2F2F2"/>
            <w:vAlign w:val="center"/>
          </w:tcPr>
          <w:p w:rsidR="00FD5D11" w:rsidRPr="000A60CB" w:rsidRDefault="00FD5D11" w:rsidP="002B6EF3">
            <w:pPr>
              <w:jc w:val="center"/>
              <w:rPr>
                <w:rFonts w:eastAsia="標楷體"/>
                <w:b/>
              </w:rPr>
            </w:pPr>
          </w:p>
        </w:tc>
        <w:tc>
          <w:tcPr>
            <w:tcW w:w="3648" w:type="dxa"/>
            <w:tcBorders>
              <w:bottom w:val="single" w:sz="12" w:space="0" w:color="auto"/>
            </w:tcBorders>
            <w:shd w:val="clear" w:color="auto" w:fill="F2F2F2"/>
          </w:tcPr>
          <w:p w:rsidR="00FD5D11" w:rsidRPr="000A60CB" w:rsidRDefault="00FD5D11" w:rsidP="002B6EF3">
            <w:pPr>
              <w:ind w:leftChars="52" w:left="125"/>
              <w:jc w:val="center"/>
              <w:rPr>
                <w:rFonts w:eastAsia="標楷體"/>
                <w:b/>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vAlign w:val="center"/>
          </w:tcPr>
          <w:p w:rsidR="00FD5D11" w:rsidRPr="000A60CB" w:rsidRDefault="00FD5D11" w:rsidP="002B6EF3">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tcPr>
          <w:p w:rsidR="00FD5D11" w:rsidRPr="000A60CB" w:rsidRDefault="00FD5D11" w:rsidP="002B6EF3">
            <w:pPr>
              <w:rPr>
                <w:rFonts w:eastAsia="標楷體"/>
                <w:b/>
              </w:rPr>
            </w:pPr>
          </w:p>
        </w:tc>
      </w:tr>
      <w:tr w:rsidR="00FD5D11" w:rsidRPr="009E3D0C" w:rsidTr="002B6EF3">
        <w:trPr>
          <w:trHeight w:val="383"/>
          <w:jc w:val="center"/>
        </w:trPr>
        <w:tc>
          <w:tcPr>
            <w:tcW w:w="1704" w:type="dxa"/>
            <w:vMerge w:val="restart"/>
            <w:tcBorders>
              <w:top w:val="single" w:sz="12" w:space="0" w:color="auto"/>
              <w:left w:val="single" w:sz="12" w:space="0" w:color="auto"/>
            </w:tcBorders>
            <w:shd w:val="clear" w:color="auto" w:fill="F2F2F2"/>
            <w:vAlign w:val="center"/>
          </w:tcPr>
          <w:p w:rsidR="00FD5D11" w:rsidRPr="000A60CB" w:rsidRDefault="00FD5D11" w:rsidP="002B6EF3">
            <w:pPr>
              <w:jc w:val="center"/>
              <w:rPr>
                <w:rFonts w:eastAsia="標楷體"/>
                <w:b/>
              </w:rPr>
            </w:pPr>
            <w:r w:rsidRPr="000A60CB">
              <w:rPr>
                <w:rFonts w:eastAsia="標楷體"/>
                <w:b/>
              </w:rPr>
              <w:t>教學內容</w:t>
            </w:r>
          </w:p>
        </w:tc>
        <w:tc>
          <w:tcPr>
            <w:tcW w:w="3648" w:type="dxa"/>
            <w:tcBorders>
              <w:top w:val="single" w:sz="12" w:space="0" w:color="auto"/>
            </w:tcBorders>
            <w:shd w:val="clear" w:color="auto" w:fill="auto"/>
          </w:tcPr>
          <w:p w:rsidR="00FD5D11" w:rsidRPr="000A60CB" w:rsidRDefault="00FD5D11" w:rsidP="002B6EF3">
            <w:pPr>
              <w:ind w:leftChars="52" w:left="125"/>
              <w:rPr>
                <w:rFonts w:eastAsia="標楷體"/>
              </w:rPr>
            </w:pPr>
            <w:r w:rsidRPr="000A60CB">
              <w:rPr>
                <w:rFonts w:eastAsia="標楷體"/>
              </w:rPr>
              <w:t>符合教學目標的內容</w:t>
            </w:r>
          </w:p>
        </w:tc>
        <w:tc>
          <w:tcPr>
            <w:tcW w:w="1057" w:type="dxa"/>
            <w:tcBorders>
              <w:top w:val="single" w:sz="12" w:space="0" w:color="auto"/>
            </w:tcBorders>
            <w:shd w:val="clear" w:color="auto" w:fill="auto"/>
          </w:tcPr>
          <w:p w:rsidR="00FD5D11" w:rsidRPr="000A60CB" w:rsidRDefault="00FD5D11" w:rsidP="002B6EF3">
            <w:pPr>
              <w:jc w:val="center"/>
              <w:rPr>
                <w:rFonts w:eastAsia="標楷體"/>
                <w:b/>
              </w:rPr>
            </w:pPr>
            <w:r w:rsidRPr="000A60CB">
              <w:rPr>
                <w:rFonts w:eastAsia="標楷體"/>
                <w:b/>
              </w:rPr>
              <w:t>0-5</w:t>
            </w:r>
          </w:p>
        </w:tc>
        <w:tc>
          <w:tcPr>
            <w:tcW w:w="2460" w:type="dxa"/>
            <w:tcBorders>
              <w:top w:val="single" w:sz="12" w:space="0" w:color="auto"/>
              <w:right w:val="single" w:sz="12" w:space="0" w:color="auto"/>
            </w:tcBorders>
            <w:shd w:val="clear" w:color="auto" w:fill="auto"/>
            <w:vAlign w:val="center"/>
          </w:tcPr>
          <w:p w:rsidR="00FD5D11" w:rsidRPr="000A60CB" w:rsidRDefault="00FD5D11" w:rsidP="002B6EF3">
            <w:pPr>
              <w:jc w:val="center"/>
              <w:rPr>
                <w:rFonts w:eastAsia="標楷體"/>
                <w:b/>
                <w:color w:val="FF0066"/>
              </w:rPr>
            </w:pPr>
          </w:p>
        </w:tc>
      </w:tr>
      <w:tr w:rsidR="00FD5D11" w:rsidRPr="009E3D0C" w:rsidTr="002B6EF3">
        <w:trPr>
          <w:trHeight w:val="383"/>
          <w:jc w:val="center"/>
        </w:trPr>
        <w:tc>
          <w:tcPr>
            <w:tcW w:w="1704" w:type="dxa"/>
            <w:vMerge/>
            <w:tcBorders>
              <w:left w:val="single" w:sz="12" w:space="0" w:color="auto"/>
            </w:tcBorders>
            <w:shd w:val="clear" w:color="auto" w:fill="F2F2F2"/>
            <w:vAlign w:val="center"/>
          </w:tcPr>
          <w:p w:rsidR="00FD5D11" w:rsidRPr="000A60CB" w:rsidRDefault="00FD5D11" w:rsidP="002B6EF3">
            <w:pPr>
              <w:jc w:val="center"/>
              <w:rPr>
                <w:rFonts w:eastAsia="標楷體"/>
                <w:b/>
              </w:rPr>
            </w:pPr>
          </w:p>
        </w:tc>
        <w:tc>
          <w:tcPr>
            <w:tcW w:w="3648" w:type="dxa"/>
            <w:shd w:val="clear" w:color="auto" w:fill="auto"/>
          </w:tcPr>
          <w:p w:rsidR="00FD5D11" w:rsidRPr="000A60CB" w:rsidRDefault="00FD5D11" w:rsidP="002B6EF3">
            <w:pPr>
              <w:ind w:leftChars="52" w:left="125"/>
              <w:rPr>
                <w:rFonts w:eastAsia="標楷體"/>
              </w:rPr>
            </w:pPr>
            <w:r w:rsidRPr="000A60CB">
              <w:rPr>
                <w:rFonts w:eastAsia="標楷體"/>
              </w:rPr>
              <w:t>有組織性地傳授</w:t>
            </w:r>
          </w:p>
        </w:tc>
        <w:tc>
          <w:tcPr>
            <w:tcW w:w="1057" w:type="dxa"/>
            <w:shd w:val="clear" w:color="auto" w:fill="auto"/>
          </w:tcPr>
          <w:p w:rsidR="00FD5D11" w:rsidRPr="000A60CB" w:rsidRDefault="00FD5D11" w:rsidP="002B6EF3">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FD5D11" w:rsidRPr="000A60CB" w:rsidRDefault="00FD5D11" w:rsidP="002B6EF3">
            <w:pPr>
              <w:jc w:val="center"/>
              <w:rPr>
                <w:rFonts w:eastAsia="標楷體"/>
                <w:b/>
                <w:color w:val="FF0066"/>
              </w:rPr>
            </w:pPr>
          </w:p>
        </w:tc>
      </w:tr>
      <w:tr w:rsidR="00FD5D11" w:rsidRPr="009E3D0C" w:rsidTr="002B6EF3">
        <w:trPr>
          <w:trHeight w:val="383"/>
          <w:jc w:val="center"/>
        </w:trPr>
        <w:tc>
          <w:tcPr>
            <w:tcW w:w="1704" w:type="dxa"/>
            <w:vMerge/>
            <w:tcBorders>
              <w:left w:val="single" w:sz="12" w:space="0" w:color="auto"/>
            </w:tcBorders>
            <w:shd w:val="clear" w:color="auto" w:fill="F2F2F2"/>
            <w:vAlign w:val="center"/>
          </w:tcPr>
          <w:p w:rsidR="00FD5D11" w:rsidRPr="000A60CB" w:rsidRDefault="00FD5D11" w:rsidP="002B6EF3">
            <w:pPr>
              <w:jc w:val="center"/>
              <w:rPr>
                <w:rFonts w:eastAsia="標楷體"/>
                <w:b/>
              </w:rPr>
            </w:pPr>
          </w:p>
        </w:tc>
        <w:tc>
          <w:tcPr>
            <w:tcW w:w="3648" w:type="dxa"/>
            <w:shd w:val="clear" w:color="auto" w:fill="auto"/>
          </w:tcPr>
          <w:p w:rsidR="00FD5D11" w:rsidRPr="000A60CB" w:rsidRDefault="00FD5D11" w:rsidP="002B6EF3">
            <w:pPr>
              <w:ind w:leftChars="52" w:left="125"/>
              <w:rPr>
                <w:rFonts w:eastAsia="標楷體"/>
              </w:rPr>
            </w:pPr>
            <w:r w:rsidRPr="000A60CB">
              <w:rPr>
                <w:rFonts w:eastAsia="標楷體"/>
              </w:rPr>
              <w:t>教材選用合適</w:t>
            </w:r>
          </w:p>
        </w:tc>
        <w:tc>
          <w:tcPr>
            <w:tcW w:w="1057" w:type="dxa"/>
            <w:shd w:val="clear" w:color="auto" w:fill="auto"/>
          </w:tcPr>
          <w:p w:rsidR="00FD5D11" w:rsidRPr="000A60CB" w:rsidRDefault="00FD5D11" w:rsidP="002B6EF3">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FD5D11" w:rsidRPr="000A60CB" w:rsidRDefault="00FD5D11" w:rsidP="002B6EF3">
            <w:pPr>
              <w:jc w:val="center"/>
              <w:rPr>
                <w:rFonts w:eastAsia="標楷體"/>
                <w:b/>
                <w:color w:val="FF0066"/>
              </w:rPr>
            </w:pPr>
          </w:p>
        </w:tc>
      </w:tr>
      <w:tr w:rsidR="00FD5D11" w:rsidRPr="009E3D0C" w:rsidTr="002B6EF3">
        <w:trPr>
          <w:trHeight w:val="383"/>
          <w:jc w:val="center"/>
        </w:trPr>
        <w:tc>
          <w:tcPr>
            <w:tcW w:w="1704" w:type="dxa"/>
            <w:vMerge/>
            <w:tcBorders>
              <w:left w:val="single" w:sz="12" w:space="0" w:color="auto"/>
            </w:tcBorders>
            <w:shd w:val="clear" w:color="auto" w:fill="F2F2F2"/>
            <w:vAlign w:val="center"/>
          </w:tcPr>
          <w:p w:rsidR="00FD5D11" w:rsidRPr="000A60CB" w:rsidRDefault="00FD5D11" w:rsidP="002B6EF3">
            <w:pPr>
              <w:jc w:val="center"/>
              <w:rPr>
                <w:rFonts w:eastAsia="標楷體"/>
                <w:b/>
              </w:rPr>
            </w:pPr>
          </w:p>
        </w:tc>
        <w:tc>
          <w:tcPr>
            <w:tcW w:w="3648" w:type="dxa"/>
            <w:tcBorders>
              <w:bottom w:val="single" w:sz="4" w:space="0" w:color="auto"/>
            </w:tcBorders>
            <w:shd w:val="clear" w:color="auto" w:fill="auto"/>
          </w:tcPr>
          <w:p w:rsidR="00FD5D11" w:rsidRPr="000A60CB" w:rsidRDefault="00FD5D11" w:rsidP="002B6EF3">
            <w:pPr>
              <w:ind w:leftChars="52" w:left="125"/>
              <w:rPr>
                <w:rFonts w:eastAsia="標楷體"/>
              </w:rPr>
            </w:pPr>
            <w:r w:rsidRPr="000A60CB">
              <w:rPr>
                <w:rFonts w:eastAsia="標楷體"/>
              </w:rPr>
              <w:t>更新課程內容</w:t>
            </w:r>
          </w:p>
        </w:tc>
        <w:tc>
          <w:tcPr>
            <w:tcW w:w="1057" w:type="dxa"/>
            <w:tcBorders>
              <w:bottom w:val="single" w:sz="4" w:space="0" w:color="auto"/>
            </w:tcBorders>
            <w:shd w:val="clear" w:color="auto" w:fill="auto"/>
          </w:tcPr>
          <w:p w:rsidR="00FD5D11" w:rsidRPr="000A60CB" w:rsidRDefault="00FD5D11" w:rsidP="002B6EF3">
            <w:pPr>
              <w:jc w:val="center"/>
              <w:rPr>
                <w:rFonts w:eastAsia="標楷體"/>
                <w:b/>
              </w:rPr>
            </w:pPr>
            <w:r w:rsidRPr="000A60CB">
              <w:rPr>
                <w:rFonts w:eastAsia="標楷體"/>
                <w:b/>
              </w:rPr>
              <w:t>0-5</w:t>
            </w:r>
          </w:p>
        </w:tc>
        <w:tc>
          <w:tcPr>
            <w:tcW w:w="2460" w:type="dxa"/>
            <w:tcBorders>
              <w:bottom w:val="single" w:sz="4" w:space="0" w:color="auto"/>
              <w:right w:val="single" w:sz="12" w:space="0" w:color="auto"/>
            </w:tcBorders>
            <w:shd w:val="clear" w:color="auto" w:fill="auto"/>
            <w:vAlign w:val="center"/>
          </w:tcPr>
          <w:p w:rsidR="00FD5D11" w:rsidRPr="000A60CB" w:rsidRDefault="00FD5D11" w:rsidP="002B6EF3">
            <w:pPr>
              <w:jc w:val="center"/>
              <w:rPr>
                <w:rFonts w:eastAsia="標楷體"/>
                <w:b/>
                <w:color w:val="FF0066"/>
              </w:rPr>
            </w:pPr>
          </w:p>
        </w:tc>
      </w:tr>
      <w:tr w:rsidR="00FD5D11" w:rsidRPr="009E3D0C" w:rsidTr="002B6EF3">
        <w:trPr>
          <w:trHeight w:val="383"/>
          <w:jc w:val="center"/>
        </w:trPr>
        <w:tc>
          <w:tcPr>
            <w:tcW w:w="1704" w:type="dxa"/>
            <w:vMerge/>
            <w:tcBorders>
              <w:left w:val="single" w:sz="12" w:space="0" w:color="auto"/>
              <w:bottom w:val="single" w:sz="4" w:space="0" w:color="auto"/>
            </w:tcBorders>
            <w:shd w:val="clear" w:color="auto" w:fill="F2F2F2"/>
            <w:vAlign w:val="center"/>
          </w:tcPr>
          <w:p w:rsidR="00FD5D11" w:rsidRPr="000A60CB" w:rsidRDefault="00FD5D11" w:rsidP="002B6EF3">
            <w:pPr>
              <w:jc w:val="center"/>
              <w:rPr>
                <w:rFonts w:eastAsia="標楷體"/>
                <w:b/>
              </w:rPr>
            </w:pPr>
          </w:p>
        </w:tc>
        <w:tc>
          <w:tcPr>
            <w:tcW w:w="3648" w:type="dxa"/>
            <w:tcBorders>
              <w:bottom w:val="single" w:sz="12" w:space="0" w:color="auto"/>
            </w:tcBorders>
            <w:shd w:val="clear" w:color="auto" w:fill="F2F2F2"/>
          </w:tcPr>
          <w:p w:rsidR="00FD5D11" w:rsidRPr="000A60CB" w:rsidRDefault="00FD5D11" w:rsidP="002B6EF3">
            <w:pPr>
              <w:ind w:leftChars="52" w:left="125"/>
              <w:jc w:val="center"/>
              <w:rPr>
                <w:rFonts w:eastAsia="標楷體"/>
                <w:b/>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FD5D11" w:rsidRPr="000A60CB" w:rsidRDefault="00FD5D11" w:rsidP="002B6EF3">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0A60CB" w:rsidRDefault="00FD5D11" w:rsidP="002B6EF3">
            <w:pPr>
              <w:rPr>
                <w:rFonts w:eastAsia="標楷體"/>
                <w:b/>
              </w:rPr>
            </w:pPr>
          </w:p>
        </w:tc>
      </w:tr>
      <w:tr w:rsidR="00FD5D11" w:rsidRPr="009E3D0C" w:rsidTr="002B6EF3">
        <w:trPr>
          <w:jc w:val="center"/>
        </w:trPr>
        <w:tc>
          <w:tcPr>
            <w:tcW w:w="1704" w:type="dxa"/>
            <w:vMerge w:val="restart"/>
            <w:tcBorders>
              <w:top w:val="single" w:sz="12" w:space="0" w:color="auto"/>
              <w:left w:val="single" w:sz="12" w:space="0" w:color="auto"/>
            </w:tcBorders>
            <w:shd w:val="clear" w:color="auto" w:fill="F2F2F2"/>
            <w:vAlign w:val="center"/>
          </w:tcPr>
          <w:p w:rsidR="00FD5D11" w:rsidRPr="000A60CB" w:rsidRDefault="00FD5D11" w:rsidP="002B6EF3">
            <w:pPr>
              <w:jc w:val="center"/>
              <w:rPr>
                <w:rFonts w:eastAsia="標楷體"/>
                <w:b/>
              </w:rPr>
            </w:pPr>
            <w:r w:rsidRPr="000A60CB">
              <w:rPr>
                <w:rFonts w:eastAsia="標楷體"/>
                <w:b/>
              </w:rPr>
              <w:t>教學方法</w:t>
            </w:r>
          </w:p>
        </w:tc>
        <w:tc>
          <w:tcPr>
            <w:tcW w:w="3648" w:type="dxa"/>
            <w:tcBorders>
              <w:top w:val="single" w:sz="12" w:space="0" w:color="auto"/>
            </w:tcBorders>
            <w:shd w:val="clear" w:color="auto" w:fill="auto"/>
          </w:tcPr>
          <w:p w:rsidR="00FD5D11" w:rsidRPr="000A60CB" w:rsidRDefault="00FD5D11" w:rsidP="002B6EF3">
            <w:pPr>
              <w:ind w:leftChars="52" w:left="125"/>
              <w:rPr>
                <w:rFonts w:eastAsia="標楷體"/>
              </w:rPr>
            </w:pPr>
            <w:r w:rsidRPr="000A60CB">
              <w:rPr>
                <w:rFonts w:eastAsia="標楷體"/>
              </w:rPr>
              <w:t>切合教學目標的教學方式</w:t>
            </w:r>
          </w:p>
        </w:tc>
        <w:tc>
          <w:tcPr>
            <w:tcW w:w="1057" w:type="dxa"/>
            <w:tcBorders>
              <w:top w:val="single" w:sz="12" w:space="0" w:color="auto"/>
            </w:tcBorders>
            <w:shd w:val="clear" w:color="auto" w:fill="auto"/>
          </w:tcPr>
          <w:p w:rsidR="00FD5D11" w:rsidRPr="000A60CB" w:rsidRDefault="00FD5D11" w:rsidP="002B6EF3">
            <w:pPr>
              <w:jc w:val="center"/>
              <w:rPr>
                <w:rFonts w:eastAsia="標楷體"/>
                <w:b/>
              </w:rPr>
            </w:pPr>
            <w:r w:rsidRPr="000A60CB">
              <w:rPr>
                <w:rFonts w:eastAsia="標楷體"/>
                <w:b/>
              </w:rPr>
              <w:t>0-10</w:t>
            </w:r>
          </w:p>
        </w:tc>
        <w:tc>
          <w:tcPr>
            <w:tcW w:w="2460" w:type="dxa"/>
            <w:tcBorders>
              <w:top w:val="single" w:sz="12" w:space="0" w:color="auto"/>
              <w:right w:val="single" w:sz="12" w:space="0" w:color="auto"/>
            </w:tcBorders>
            <w:shd w:val="clear" w:color="auto" w:fill="auto"/>
            <w:vAlign w:val="center"/>
          </w:tcPr>
          <w:p w:rsidR="00FD5D11" w:rsidRPr="000A60CB" w:rsidRDefault="00FD5D11" w:rsidP="002B6EF3">
            <w:pPr>
              <w:jc w:val="center"/>
              <w:rPr>
                <w:rFonts w:eastAsia="標楷體"/>
                <w:b/>
                <w:color w:val="FF0066"/>
              </w:rPr>
            </w:pPr>
          </w:p>
        </w:tc>
      </w:tr>
      <w:tr w:rsidR="00FD5D11" w:rsidRPr="009E3D0C" w:rsidTr="002B6EF3">
        <w:trPr>
          <w:jc w:val="center"/>
        </w:trPr>
        <w:tc>
          <w:tcPr>
            <w:tcW w:w="1704" w:type="dxa"/>
            <w:vMerge/>
            <w:tcBorders>
              <w:left w:val="single" w:sz="12" w:space="0" w:color="auto"/>
            </w:tcBorders>
            <w:shd w:val="clear" w:color="auto" w:fill="F2F2F2"/>
            <w:vAlign w:val="center"/>
          </w:tcPr>
          <w:p w:rsidR="00FD5D11" w:rsidRPr="000A60CB" w:rsidRDefault="00FD5D11" w:rsidP="002B6EF3">
            <w:pPr>
              <w:jc w:val="center"/>
              <w:rPr>
                <w:rFonts w:eastAsia="標楷體"/>
                <w:b/>
              </w:rPr>
            </w:pPr>
          </w:p>
        </w:tc>
        <w:tc>
          <w:tcPr>
            <w:tcW w:w="3648" w:type="dxa"/>
            <w:shd w:val="clear" w:color="auto" w:fill="auto"/>
          </w:tcPr>
          <w:p w:rsidR="00FD5D11" w:rsidRPr="000A60CB" w:rsidRDefault="00FD5D11" w:rsidP="002B6EF3">
            <w:pPr>
              <w:ind w:leftChars="52" w:left="125"/>
              <w:rPr>
                <w:rFonts w:eastAsia="標楷體"/>
              </w:rPr>
            </w:pPr>
            <w:r w:rsidRPr="000A60CB">
              <w:rPr>
                <w:rFonts w:eastAsia="標楷體"/>
              </w:rPr>
              <w:t>方法多元</w:t>
            </w:r>
            <w:r w:rsidRPr="000A60CB">
              <w:rPr>
                <w:rFonts w:eastAsia="標楷體"/>
              </w:rPr>
              <w:t>/</w:t>
            </w:r>
            <w:r w:rsidRPr="000A60CB">
              <w:rPr>
                <w:rFonts w:eastAsia="標楷體"/>
              </w:rPr>
              <w:t>靈活</w:t>
            </w:r>
            <w:r w:rsidRPr="000A60CB">
              <w:rPr>
                <w:rFonts w:eastAsia="標楷體"/>
              </w:rPr>
              <w:t>/</w:t>
            </w:r>
            <w:r w:rsidRPr="000A60CB">
              <w:rPr>
                <w:rFonts w:eastAsia="標楷體"/>
              </w:rPr>
              <w:t>創新</w:t>
            </w:r>
          </w:p>
        </w:tc>
        <w:tc>
          <w:tcPr>
            <w:tcW w:w="1057" w:type="dxa"/>
            <w:shd w:val="clear" w:color="auto" w:fill="auto"/>
          </w:tcPr>
          <w:p w:rsidR="00FD5D11" w:rsidRPr="000A60CB" w:rsidRDefault="00FD5D11" w:rsidP="002B6EF3">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FD5D11" w:rsidRPr="000A60CB" w:rsidRDefault="00FD5D11" w:rsidP="002B6EF3">
            <w:pPr>
              <w:jc w:val="center"/>
              <w:rPr>
                <w:rFonts w:eastAsia="標楷體"/>
                <w:b/>
                <w:color w:val="FF0066"/>
              </w:rPr>
            </w:pPr>
          </w:p>
        </w:tc>
      </w:tr>
      <w:tr w:rsidR="00FD5D11" w:rsidRPr="009E3D0C" w:rsidTr="002B6EF3">
        <w:trPr>
          <w:jc w:val="center"/>
        </w:trPr>
        <w:tc>
          <w:tcPr>
            <w:tcW w:w="1704" w:type="dxa"/>
            <w:vMerge/>
            <w:tcBorders>
              <w:left w:val="single" w:sz="12" w:space="0" w:color="auto"/>
            </w:tcBorders>
            <w:shd w:val="clear" w:color="auto" w:fill="F2F2F2"/>
            <w:vAlign w:val="center"/>
          </w:tcPr>
          <w:p w:rsidR="00FD5D11" w:rsidRPr="000A60CB" w:rsidRDefault="00FD5D11" w:rsidP="002B6EF3">
            <w:pPr>
              <w:jc w:val="center"/>
              <w:rPr>
                <w:rFonts w:eastAsia="標楷體"/>
                <w:b/>
              </w:rPr>
            </w:pPr>
          </w:p>
        </w:tc>
        <w:tc>
          <w:tcPr>
            <w:tcW w:w="3648" w:type="dxa"/>
            <w:tcBorders>
              <w:bottom w:val="single" w:sz="4" w:space="0" w:color="auto"/>
            </w:tcBorders>
            <w:shd w:val="clear" w:color="auto" w:fill="auto"/>
          </w:tcPr>
          <w:p w:rsidR="00FD5D11" w:rsidRPr="000A60CB" w:rsidRDefault="00FD5D11" w:rsidP="002B6EF3">
            <w:pPr>
              <w:ind w:leftChars="52" w:left="125"/>
              <w:rPr>
                <w:rFonts w:eastAsia="標楷體"/>
              </w:rPr>
            </w:pPr>
            <w:r w:rsidRPr="000A60CB">
              <w:rPr>
                <w:rFonts w:eastAsia="標楷體"/>
              </w:rPr>
              <w:t>依學生或同儕回饋更新教學方</w:t>
            </w:r>
          </w:p>
          <w:p w:rsidR="00FD5D11" w:rsidRPr="000A60CB" w:rsidRDefault="00FD5D11" w:rsidP="002B6EF3">
            <w:pPr>
              <w:ind w:leftChars="52" w:left="125"/>
              <w:rPr>
                <w:rFonts w:eastAsia="標楷體"/>
              </w:rPr>
            </w:pPr>
            <w:r w:rsidRPr="000A60CB">
              <w:rPr>
                <w:rFonts w:eastAsia="標楷體"/>
              </w:rPr>
              <w:t>法，而非一成不變</w:t>
            </w:r>
            <w:r w:rsidRPr="000A60CB">
              <w:rPr>
                <w:rFonts w:eastAsia="標楷體"/>
              </w:rPr>
              <w:t>(</w:t>
            </w:r>
            <w:r w:rsidRPr="000A60CB">
              <w:rPr>
                <w:rFonts w:eastAsia="標楷體"/>
              </w:rPr>
              <w:t>舉例說明</w:t>
            </w:r>
            <w:r w:rsidRPr="000A60CB">
              <w:rPr>
                <w:rFonts w:eastAsia="標楷體"/>
              </w:rPr>
              <w:t>)</w:t>
            </w:r>
          </w:p>
        </w:tc>
        <w:tc>
          <w:tcPr>
            <w:tcW w:w="1057" w:type="dxa"/>
            <w:tcBorders>
              <w:bottom w:val="single" w:sz="4" w:space="0" w:color="auto"/>
            </w:tcBorders>
            <w:shd w:val="clear" w:color="auto" w:fill="auto"/>
            <w:vAlign w:val="center"/>
          </w:tcPr>
          <w:p w:rsidR="00FD5D11" w:rsidRPr="000A60CB" w:rsidRDefault="00FD5D11" w:rsidP="002B6EF3">
            <w:pPr>
              <w:jc w:val="center"/>
              <w:rPr>
                <w:rFonts w:eastAsia="標楷體"/>
                <w:b/>
              </w:rPr>
            </w:pPr>
            <w:r w:rsidRPr="000A60CB">
              <w:rPr>
                <w:rFonts w:eastAsia="標楷體"/>
                <w:b/>
              </w:rPr>
              <w:t>0-5</w:t>
            </w:r>
          </w:p>
        </w:tc>
        <w:tc>
          <w:tcPr>
            <w:tcW w:w="2460" w:type="dxa"/>
            <w:tcBorders>
              <w:bottom w:val="single" w:sz="4" w:space="0" w:color="auto"/>
              <w:right w:val="single" w:sz="12" w:space="0" w:color="auto"/>
            </w:tcBorders>
            <w:shd w:val="clear" w:color="auto" w:fill="auto"/>
            <w:vAlign w:val="center"/>
          </w:tcPr>
          <w:p w:rsidR="00FD5D11" w:rsidRPr="000A60CB" w:rsidRDefault="00FD5D11" w:rsidP="002B6EF3">
            <w:pPr>
              <w:jc w:val="center"/>
              <w:rPr>
                <w:rFonts w:eastAsia="標楷體"/>
                <w:b/>
                <w:color w:val="FF0066"/>
              </w:rPr>
            </w:pPr>
          </w:p>
        </w:tc>
      </w:tr>
      <w:tr w:rsidR="00FD5D11" w:rsidRPr="009E3D0C" w:rsidTr="002B6EF3">
        <w:trPr>
          <w:trHeight w:val="349"/>
          <w:jc w:val="center"/>
        </w:trPr>
        <w:tc>
          <w:tcPr>
            <w:tcW w:w="1704" w:type="dxa"/>
            <w:vMerge/>
            <w:tcBorders>
              <w:left w:val="single" w:sz="12" w:space="0" w:color="auto"/>
              <w:bottom w:val="single" w:sz="4" w:space="0" w:color="auto"/>
            </w:tcBorders>
            <w:shd w:val="clear" w:color="auto" w:fill="F2F2F2"/>
            <w:vAlign w:val="center"/>
          </w:tcPr>
          <w:p w:rsidR="00FD5D11" w:rsidRPr="000A60CB" w:rsidRDefault="00FD5D11" w:rsidP="002B6EF3">
            <w:pPr>
              <w:jc w:val="center"/>
              <w:rPr>
                <w:rFonts w:eastAsia="標楷體"/>
                <w:b/>
              </w:rPr>
            </w:pPr>
          </w:p>
        </w:tc>
        <w:tc>
          <w:tcPr>
            <w:tcW w:w="3648" w:type="dxa"/>
            <w:tcBorders>
              <w:bottom w:val="single" w:sz="12" w:space="0" w:color="auto"/>
            </w:tcBorders>
            <w:shd w:val="clear" w:color="auto" w:fill="F2F2F2"/>
          </w:tcPr>
          <w:p w:rsidR="00FD5D11" w:rsidRPr="000A60CB" w:rsidRDefault="00FD5D11" w:rsidP="002B6EF3">
            <w:pPr>
              <w:ind w:leftChars="52" w:left="125"/>
              <w:jc w:val="center"/>
              <w:rPr>
                <w:rFonts w:eastAsia="標楷體"/>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FD5D11" w:rsidRPr="000A60CB" w:rsidRDefault="00FD5D11" w:rsidP="002B6EF3">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0A60CB" w:rsidRDefault="00FD5D11" w:rsidP="002B6EF3">
            <w:pPr>
              <w:jc w:val="center"/>
              <w:rPr>
                <w:rFonts w:eastAsia="標楷體"/>
                <w:b/>
                <w:color w:val="FF0066"/>
              </w:rPr>
            </w:pPr>
          </w:p>
        </w:tc>
      </w:tr>
      <w:tr w:rsidR="00FD5D11" w:rsidRPr="009E3D0C" w:rsidTr="002B6EF3">
        <w:trPr>
          <w:trHeight w:val="412"/>
          <w:jc w:val="center"/>
        </w:trPr>
        <w:tc>
          <w:tcPr>
            <w:tcW w:w="1704" w:type="dxa"/>
            <w:vMerge w:val="restart"/>
            <w:tcBorders>
              <w:top w:val="single" w:sz="12" w:space="0" w:color="auto"/>
              <w:left w:val="single" w:sz="12" w:space="0" w:color="auto"/>
            </w:tcBorders>
            <w:shd w:val="clear" w:color="auto" w:fill="F2F2F2"/>
            <w:vAlign w:val="center"/>
          </w:tcPr>
          <w:p w:rsidR="00FD5D11" w:rsidRPr="000A60CB" w:rsidRDefault="00FD5D11" w:rsidP="002B6EF3">
            <w:pPr>
              <w:jc w:val="center"/>
              <w:rPr>
                <w:rFonts w:eastAsia="標楷體"/>
                <w:b/>
              </w:rPr>
            </w:pPr>
            <w:r w:rsidRPr="000A60CB">
              <w:rPr>
                <w:rFonts w:eastAsia="標楷體"/>
                <w:b/>
              </w:rPr>
              <w:t>班級經營</w:t>
            </w:r>
          </w:p>
        </w:tc>
        <w:tc>
          <w:tcPr>
            <w:tcW w:w="3648" w:type="dxa"/>
            <w:tcBorders>
              <w:top w:val="single" w:sz="12" w:space="0" w:color="auto"/>
            </w:tcBorders>
            <w:shd w:val="clear" w:color="auto" w:fill="auto"/>
          </w:tcPr>
          <w:p w:rsidR="00FD5D11" w:rsidRPr="000A60CB" w:rsidRDefault="00FD5D11" w:rsidP="002B6EF3">
            <w:pPr>
              <w:ind w:leftChars="52" w:left="125"/>
              <w:rPr>
                <w:rFonts w:eastAsia="標楷體"/>
              </w:rPr>
            </w:pPr>
            <w:r w:rsidRPr="000A60CB">
              <w:rPr>
                <w:rFonts w:eastAsia="標楷體"/>
              </w:rPr>
              <w:t>運用合適方法與學生互動</w:t>
            </w:r>
          </w:p>
        </w:tc>
        <w:tc>
          <w:tcPr>
            <w:tcW w:w="1057" w:type="dxa"/>
            <w:tcBorders>
              <w:top w:val="single" w:sz="12" w:space="0" w:color="auto"/>
            </w:tcBorders>
            <w:shd w:val="clear" w:color="auto" w:fill="auto"/>
          </w:tcPr>
          <w:p w:rsidR="00FD5D11" w:rsidRPr="000A60CB" w:rsidRDefault="00FD5D11" w:rsidP="002B6EF3">
            <w:pPr>
              <w:jc w:val="center"/>
              <w:rPr>
                <w:rFonts w:eastAsia="標楷體"/>
                <w:b/>
              </w:rPr>
            </w:pPr>
            <w:r w:rsidRPr="000A60CB">
              <w:rPr>
                <w:rFonts w:eastAsia="標楷體"/>
                <w:b/>
              </w:rPr>
              <w:t>0-10</w:t>
            </w:r>
          </w:p>
        </w:tc>
        <w:tc>
          <w:tcPr>
            <w:tcW w:w="2460" w:type="dxa"/>
            <w:tcBorders>
              <w:top w:val="single" w:sz="12" w:space="0" w:color="auto"/>
              <w:right w:val="single" w:sz="12" w:space="0" w:color="auto"/>
            </w:tcBorders>
            <w:shd w:val="clear" w:color="auto" w:fill="auto"/>
            <w:vAlign w:val="center"/>
          </w:tcPr>
          <w:p w:rsidR="00FD5D11" w:rsidRPr="000A60CB" w:rsidRDefault="00FD5D11" w:rsidP="002B6EF3">
            <w:pPr>
              <w:jc w:val="center"/>
              <w:rPr>
                <w:rFonts w:eastAsia="標楷體"/>
                <w:b/>
                <w:color w:val="FF0066"/>
              </w:rPr>
            </w:pPr>
          </w:p>
        </w:tc>
      </w:tr>
      <w:tr w:rsidR="00FD5D11" w:rsidRPr="009E3D0C" w:rsidTr="002B6EF3">
        <w:trPr>
          <w:trHeight w:val="412"/>
          <w:jc w:val="center"/>
        </w:trPr>
        <w:tc>
          <w:tcPr>
            <w:tcW w:w="1704" w:type="dxa"/>
            <w:vMerge/>
            <w:tcBorders>
              <w:left w:val="single" w:sz="12" w:space="0" w:color="auto"/>
            </w:tcBorders>
            <w:shd w:val="clear" w:color="auto" w:fill="F2F2F2"/>
            <w:vAlign w:val="center"/>
          </w:tcPr>
          <w:p w:rsidR="00FD5D11" w:rsidRPr="000A60CB" w:rsidRDefault="00FD5D11" w:rsidP="002B6EF3">
            <w:pPr>
              <w:jc w:val="center"/>
              <w:rPr>
                <w:rFonts w:eastAsia="標楷體"/>
                <w:b/>
              </w:rPr>
            </w:pPr>
          </w:p>
        </w:tc>
        <w:tc>
          <w:tcPr>
            <w:tcW w:w="3648" w:type="dxa"/>
            <w:tcBorders>
              <w:bottom w:val="single" w:sz="4" w:space="0" w:color="auto"/>
            </w:tcBorders>
            <w:shd w:val="clear" w:color="auto" w:fill="auto"/>
          </w:tcPr>
          <w:p w:rsidR="00FD5D11" w:rsidRPr="000A60CB" w:rsidRDefault="00FD5D11" w:rsidP="002B6EF3">
            <w:pPr>
              <w:ind w:leftChars="52" w:left="125"/>
              <w:rPr>
                <w:rFonts w:eastAsia="標楷體"/>
              </w:rPr>
            </w:pPr>
            <w:r w:rsidRPr="000A60CB">
              <w:rPr>
                <w:rFonts w:eastAsia="標楷體"/>
              </w:rPr>
              <w:t>舉例說明班級經營方式</w:t>
            </w:r>
          </w:p>
        </w:tc>
        <w:tc>
          <w:tcPr>
            <w:tcW w:w="1057" w:type="dxa"/>
            <w:tcBorders>
              <w:bottom w:val="single" w:sz="4" w:space="0" w:color="auto"/>
            </w:tcBorders>
            <w:shd w:val="clear" w:color="auto" w:fill="auto"/>
          </w:tcPr>
          <w:p w:rsidR="00FD5D11" w:rsidRPr="000A60CB" w:rsidRDefault="00FD5D11" w:rsidP="002B6EF3">
            <w:pPr>
              <w:jc w:val="center"/>
              <w:rPr>
                <w:rFonts w:eastAsia="標楷體"/>
                <w:b/>
              </w:rPr>
            </w:pPr>
            <w:r w:rsidRPr="000A60CB">
              <w:rPr>
                <w:rFonts w:eastAsia="標楷體"/>
                <w:b/>
              </w:rPr>
              <w:t>0-10</w:t>
            </w:r>
          </w:p>
        </w:tc>
        <w:tc>
          <w:tcPr>
            <w:tcW w:w="2460" w:type="dxa"/>
            <w:tcBorders>
              <w:bottom w:val="single" w:sz="4" w:space="0" w:color="auto"/>
              <w:right w:val="single" w:sz="12" w:space="0" w:color="auto"/>
            </w:tcBorders>
            <w:shd w:val="clear" w:color="auto" w:fill="auto"/>
            <w:vAlign w:val="center"/>
          </w:tcPr>
          <w:p w:rsidR="00FD5D11" w:rsidRPr="000A60CB" w:rsidRDefault="00FD5D11" w:rsidP="002B6EF3">
            <w:pPr>
              <w:jc w:val="center"/>
              <w:rPr>
                <w:rFonts w:eastAsia="標楷體"/>
                <w:b/>
                <w:color w:val="FF0066"/>
              </w:rPr>
            </w:pPr>
          </w:p>
        </w:tc>
      </w:tr>
      <w:tr w:rsidR="00FD5D11" w:rsidRPr="009E3D0C" w:rsidTr="002B6EF3">
        <w:trPr>
          <w:trHeight w:val="412"/>
          <w:jc w:val="center"/>
        </w:trPr>
        <w:tc>
          <w:tcPr>
            <w:tcW w:w="1704" w:type="dxa"/>
            <w:vMerge/>
            <w:tcBorders>
              <w:left w:val="single" w:sz="12" w:space="0" w:color="auto"/>
              <w:bottom w:val="single" w:sz="4" w:space="0" w:color="auto"/>
            </w:tcBorders>
            <w:shd w:val="clear" w:color="auto" w:fill="F2F2F2"/>
            <w:vAlign w:val="center"/>
          </w:tcPr>
          <w:p w:rsidR="00FD5D11" w:rsidRPr="000A60CB" w:rsidRDefault="00FD5D11" w:rsidP="002B6EF3">
            <w:pPr>
              <w:jc w:val="center"/>
              <w:rPr>
                <w:rFonts w:eastAsia="標楷體"/>
                <w:b/>
              </w:rPr>
            </w:pPr>
          </w:p>
        </w:tc>
        <w:tc>
          <w:tcPr>
            <w:tcW w:w="3648" w:type="dxa"/>
            <w:tcBorders>
              <w:bottom w:val="single" w:sz="12" w:space="0" w:color="auto"/>
            </w:tcBorders>
            <w:shd w:val="clear" w:color="auto" w:fill="F2F2F2"/>
          </w:tcPr>
          <w:p w:rsidR="00FD5D11" w:rsidRPr="000A60CB" w:rsidRDefault="00FD5D11" w:rsidP="002B6EF3">
            <w:pPr>
              <w:ind w:leftChars="52" w:left="125"/>
              <w:jc w:val="center"/>
              <w:rPr>
                <w:rFonts w:eastAsia="標楷體"/>
                <w:b/>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FD5D11" w:rsidRPr="000A60CB" w:rsidRDefault="00FD5D11" w:rsidP="002B6EF3">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tcPr>
          <w:p w:rsidR="00FD5D11" w:rsidRPr="000A60CB" w:rsidRDefault="00FD5D11" w:rsidP="002B6EF3">
            <w:pPr>
              <w:rPr>
                <w:rFonts w:eastAsia="標楷體"/>
                <w:b/>
              </w:rPr>
            </w:pPr>
          </w:p>
        </w:tc>
      </w:tr>
      <w:tr w:rsidR="00FD5D11" w:rsidRPr="009E3D0C" w:rsidTr="002B6EF3">
        <w:trPr>
          <w:jc w:val="center"/>
        </w:trPr>
        <w:tc>
          <w:tcPr>
            <w:tcW w:w="1704" w:type="dxa"/>
            <w:vMerge w:val="restart"/>
            <w:tcBorders>
              <w:top w:val="single" w:sz="12" w:space="0" w:color="auto"/>
              <w:left w:val="single" w:sz="12" w:space="0" w:color="auto"/>
            </w:tcBorders>
            <w:shd w:val="clear" w:color="auto" w:fill="F2F2F2"/>
            <w:vAlign w:val="center"/>
          </w:tcPr>
          <w:p w:rsidR="00FD5D11" w:rsidRPr="000A60CB" w:rsidRDefault="00FD5D11" w:rsidP="002B6EF3">
            <w:pPr>
              <w:jc w:val="center"/>
              <w:rPr>
                <w:rFonts w:eastAsia="標楷體"/>
                <w:b/>
              </w:rPr>
            </w:pPr>
            <w:r w:rsidRPr="000A60CB">
              <w:rPr>
                <w:rFonts w:eastAsia="標楷體"/>
                <w:b/>
              </w:rPr>
              <w:t>多元評量</w:t>
            </w:r>
          </w:p>
        </w:tc>
        <w:tc>
          <w:tcPr>
            <w:tcW w:w="3648" w:type="dxa"/>
            <w:tcBorders>
              <w:top w:val="single" w:sz="12" w:space="0" w:color="auto"/>
            </w:tcBorders>
            <w:shd w:val="clear" w:color="auto" w:fill="auto"/>
          </w:tcPr>
          <w:p w:rsidR="00FD5D11" w:rsidRPr="000A60CB" w:rsidRDefault="00FD5D11" w:rsidP="002B6EF3">
            <w:pPr>
              <w:ind w:leftChars="52" w:left="125"/>
              <w:rPr>
                <w:rFonts w:eastAsia="標楷體"/>
              </w:rPr>
            </w:pPr>
            <w:r w:rsidRPr="000A60CB">
              <w:rPr>
                <w:rFonts w:eastAsia="標楷體"/>
              </w:rPr>
              <w:t>切合教學目標的評量方式</w:t>
            </w:r>
          </w:p>
        </w:tc>
        <w:tc>
          <w:tcPr>
            <w:tcW w:w="1057" w:type="dxa"/>
            <w:tcBorders>
              <w:top w:val="single" w:sz="12" w:space="0" w:color="auto"/>
            </w:tcBorders>
            <w:shd w:val="clear" w:color="auto" w:fill="auto"/>
          </w:tcPr>
          <w:p w:rsidR="00FD5D11" w:rsidRPr="000A60CB" w:rsidRDefault="00FD5D11" w:rsidP="002B6EF3">
            <w:pPr>
              <w:jc w:val="center"/>
              <w:rPr>
                <w:rFonts w:eastAsia="標楷體"/>
                <w:b/>
              </w:rPr>
            </w:pPr>
            <w:r w:rsidRPr="000A60CB">
              <w:rPr>
                <w:rFonts w:eastAsia="標楷體"/>
                <w:b/>
              </w:rPr>
              <w:t>0-10</w:t>
            </w:r>
          </w:p>
        </w:tc>
        <w:tc>
          <w:tcPr>
            <w:tcW w:w="2460" w:type="dxa"/>
            <w:tcBorders>
              <w:top w:val="single" w:sz="12" w:space="0" w:color="auto"/>
              <w:right w:val="single" w:sz="12" w:space="0" w:color="auto"/>
            </w:tcBorders>
            <w:shd w:val="clear" w:color="auto" w:fill="auto"/>
            <w:vAlign w:val="center"/>
          </w:tcPr>
          <w:p w:rsidR="00FD5D11" w:rsidRPr="000A60CB" w:rsidRDefault="00FD5D11" w:rsidP="002B6EF3">
            <w:pPr>
              <w:jc w:val="center"/>
              <w:rPr>
                <w:rFonts w:eastAsia="標楷體"/>
                <w:b/>
                <w:color w:val="FF0066"/>
              </w:rPr>
            </w:pPr>
          </w:p>
        </w:tc>
      </w:tr>
      <w:tr w:rsidR="00FD5D11" w:rsidRPr="009E3D0C" w:rsidTr="002B6EF3">
        <w:trPr>
          <w:jc w:val="center"/>
        </w:trPr>
        <w:tc>
          <w:tcPr>
            <w:tcW w:w="1704" w:type="dxa"/>
            <w:vMerge/>
            <w:tcBorders>
              <w:left w:val="single" w:sz="12" w:space="0" w:color="auto"/>
            </w:tcBorders>
            <w:shd w:val="clear" w:color="auto" w:fill="F2F2F2"/>
          </w:tcPr>
          <w:p w:rsidR="00FD5D11" w:rsidRPr="000A60CB" w:rsidRDefault="00FD5D11" w:rsidP="002B6EF3">
            <w:pPr>
              <w:rPr>
                <w:rFonts w:eastAsia="標楷體"/>
              </w:rPr>
            </w:pPr>
          </w:p>
        </w:tc>
        <w:tc>
          <w:tcPr>
            <w:tcW w:w="3648" w:type="dxa"/>
            <w:tcBorders>
              <w:bottom w:val="single" w:sz="4" w:space="0" w:color="auto"/>
            </w:tcBorders>
            <w:shd w:val="clear" w:color="auto" w:fill="auto"/>
          </w:tcPr>
          <w:p w:rsidR="00FD5D11" w:rsidRPr="000A60CB" w:rsidRDefault="00FD5D11" w:rsidP="002B6EF3">
            <w:pPr>
              <w:ind w:leftChars="52" w:left="125"/>
              <w:rPr>
                <w:rFonts w:eastAsia="標楷體"/>
              </w:rPr>
            </w:pPr>
            <w:r w:rsidRPr="000A60CB">
              <w:rPr>
                <w:rFonts w:eastAsia="標楷體"/>
              </w:rPr>
              <w:t>以不只一種方式評量學生的學習成效（舉例說明）</w:t>
            </w:r>
          </w:p>
        </w:tc>
        <w:tc>
          <w:tcPr>
            <w:tcW w:w="1057" w:type="dxa"/>
            <w:tcBorders>
              <w:bottom w:val="single" w:sz="4" w:space="0" w:color="auto"/>
            </w:tcBorders>
            <w:shd w:val="clear" w:color="auto" w:fill="auto"/>
            <w:vAlign w:val="center"/>
          </w:tcPr>
          <w:p w:rsidR="00FD5D11" w:rsidRPr="000A60CB" w:rsidRDefault="00FD5D11" w:rsidP="002B6EF3">
            <w:pPr>
              <w:jc w:val="center"/>
              <w:rPr>
                <w:rFonts w:eastAsia="標楷體"/>
                <w:b/>
              </w:rPr>
            </w:pPr>
            <w:r w:rsidRPr="000A60CB">
              <w:rPr>
                <w:rFonts w:eastAsia="標楷體"/>
                <w:b/>
              </w:rPr>
              <w:t>0-10</w:t>
            </w:r>
          </w:p>
        </w:tc>
        <w:tc>
          <w:tcPr>
            <w:tcW w:w="2460" w:type="dxa"/>
            <w:tcBorders>
              <w:bottom w:val="single" w:sz="4" w:space="0" w:color="auto"/>
              <w:right w:val="single" w:sz="12" w:space="0" w:color="auto"/>
            </w:tcBorders>
            <w:shd w:val="clear" w:color="auto" w:fill="auto"/>
            <w:vAlign w:val="center"/>
          </w:tcPr>
          <w:p w:rsidR="00FD5D11" w:rsidRPr="000A60CB" w:rsidRDefault="00FD5D11" w:rsidP="002B6EF3">
            <w:pPr>
              <w:jc w:val="center"/>
              <w:rPr>
                <w:rFonts w:eastAsia="標楷體"/>
                <w:b/>
                <w:color w:val="FF0066"/>
              </w:rPr>
            </w:pPr>
          </w:p>
        </w:tc>
      </w:tr>
      <w:tr w:rsidR="00FD5D11" w:rsidRPr="009E3D0C" w:rsidTr="002B6EF3">
        <w:trPr>
          <w:jc w:val="center"/>
        </w:trPr>
        <w:tc>
          <w:tcPr>
            <w:tcW w:w="1704" w:type="dxa"/>
            <w:vMerge/>
            <w:tcBorders>
              <w:left w:val="single" w:sz="12" w:space="0" w:color="auto"/>
              <w:bottom w:val="single" w:sz="12" w:space="0" w:color="auto"/>
            </w:tcBorders>
            <w:shd w:val="clear" w:color="auto" w:fill="F2F2F2"/>
          </w:tcPr>
          <w:p w:rsidR="00FD5D11" w:rsidRPr="000A60CB" w:rsidRDefault="00FD5D11" w:rsidP="002B6EF3">
            <w:pPr>
              <w:rPr>
                <w:rFonts w:eastAsia="標楷體"/>
                <w:strike/>
                <w:color w:val="FF0000"/>
              </w:rPr>
            </w:pPr>
          </w:p>
        </w:tc>
        <w:tc>
          <w:tcPr>
            <w:tcW w:w="3648" w:type="dxa"/>
            <w:tcBorders>
              <w:bottom w:val="single" w:sz="12" w:space="0" w:color="auto"/>
            </w:tcBorders>
            <w:shd w:val="clear" w:color="auto" w:fill="F2F2F2"/>
          </w:tcPr>
          <w:p w:rsidR="00FD5D11" w:rsidRPr="000A60CB" w:rsidRDefault="00FD5D11" w:rsidP="002B6EF3">
            <w:pPr>
              <w:ind w:leftChars="52" w:left="125"/>
              <w:jc w:val="center"/>
              <w:rPr>
                <w:rFonts w:eastAsia="標楷體"/>
                <w:strike/>
                <w:color w:val="FF0000"/>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FD5D11" w:rsidRPr="000A60CB" w:rsidRDefault="00FD5D11" w:rsidP="002B6EF3">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0A60CB" w:rsidRDefault="00FD5D11" w:rsidP="002B6EF3">
            <w:pPr>
              <w:jc w:val="center"/>
              <w:rPr>
                <w:rFonts w:eastAsia="標楷體"/>
                <w:b/>
                <w:color w:val="FF0066"/>
              </w:rPr>
            </w:pPr>
          </w:p>
        </w:tc>
      </w:tr>
      <w:tr w:rsidR="00FD5D11" w:rsidRPr="009E3D0C" w:rsidTr="002B6EF3">
        <w:trPr>
          <w:trHeight w:val="584"/>
          <w:jc w:val="center"/>
        </w:trPr>
        <w:tc>
          <w:tcPr>
            <w:tcW w:w="5352" w:type="dxa"/>
            <w:gridSpan w:val="2"/>
            <w:tcBorders>
              <w:top w:val="single" w:sz="12" w:space="0" w:color="auto"/>
              <w:left w:val="single" w:sz="12" w:space="0" w:color="auto"/>
              <w:bottom w:val="single" w:sz="12" w:space="0" w:color="auto"/>
            </w:tcBorders>
            <w:shd w:val="clear" w:color="auto" w:fill="auto"/>
            <w:vAlign w:val="center"/>
          </w:tcPr>
          <w:p w:rsidR="00FD5D11" w:rsidRPr="000A60CB" w:rsidRDefault="00FD5D11" w:rsidP="002B6EF3">
            <w:pPr>
              <w:jc w:val="center"/>
              <w:rPr>
                <w:rFonts w:eastAsia="標楷體"/>
                <w:b/>
              </w:rPr>
            </w:pPr>
            <w:r w:rsidRPr="000A60CB">
              <w:rPr>
                <w:rFonts w:eastAsia="標楷體"/>
                <w:b/>
              </w:rPr>
              <w:t>總</w:t>
            </w:r>
            <w:r w:rsidRPr="000A60CB">
              <w:rPr>
                <w:rFonts w:eastAsia="標楷體"/>
                <w:b/>
              </w:rPr>
              <w:t xml:space="preserve">  </w:t>
            </w:r>
            <w:r w:rsidRPr="000A60CB">
              <w:rPr>
                <w:rFonts w:eastAsia="標楷體"/>
                <w:b/>
              </w:rPr>
              <w:t>積</w:t>
            </w:r>
            <w:r w:rsidRPr="000A60CB">
              <w:rPr>
                <w:rFonts w:eastAsia="標楷體"/>
                <w:b/>
              </w:rPr>
              <w:t xml:space="preserve">  </w:t>
            </w:r>
            <w:r w:rsidRPr="000A60CB">
              <w:rPr>
                <w:rFonts w:eastAsia="標楷體"/>
                <w:b/>
              </w:rPr>
              <w:t>分</w:t>
            </w:r>
          </w:p>
        </w:tc>
        <w:tc>
          <w:tcPr>
            <w:tcW w:w="1057" w:type="dxa"/>
            <w:tcBorders>
              <w:top w:val="single" w:sz="12" w:space="0" w:color="auto"/>
              <w:bottom w:val="single" w:sz="12" w:space="0" w:color="auto"/>
            </w:tcBorders>
            <w:shd w:val="clear" w:color="auto" w:fill="auto"/>
            <w:vAlign w:val="center"/>
          </w:tcPr>
          <w:p w:rsidR="00FD5D11" w:rsidRPr="000A60CB" w:rsidRDefault="00FD5D11" w:rsidP="002B6EF3">
            <w:pPr>
              <w:jc w:val="center"/>
              <w:rPr>
                <w:rFonts w:eastAsia="標楷體"/>
                <w:b/>
              </w:rPr>
            </w:pPr>
            <w:r w:rsidRPr="000A60CB">
              <w:rPr>
                <w:rFonts w:eastAsia="標楷體"/>
                <w:b/>
              </w:rPr>
              <w:t>0-100</w:t>
            </w:r>
          </w:p>
        </w:tc>
        <w:tc>
          <w:tcPr>
            <w:tcW w:w="2460" w:type="dxa"/>
            <w:tcBorders>
              <w:top w:val="single" w:sz="12" w:space="0" w:color="auto"/>
              <w:bottom w:val="single" w:sz="12" w:space="0" w:color="auto"/>
              <w:right w:val="single" w:sz="12" w:space="0" w:color="auto"/>
            </w:tcBorders>
            <w:shd w:val="clear" w:color="auto" w:fill="auto"/>
          </w:tcPr>
          <w:p w:rsidR="00FD5D11" w:rsidRPr="000A60CB" w:rsidRDefault="00FD5D11" w:rsidP="002B6EF3">
            <w:pPr>
              <w:jc w:val="center"/>
              <w:rPr>
                <w:rFonts w:eastAsia="標楷體"/>
                <w:b/>
                <w:color w:val="FF0066"/>
              </w:rPr>
            </w:pPr>
          </w:p>
        </w:tc>
      </w:tr>
    </w:tbl>
    <w:p w:rsidR="00F2756E" w:rsidRDefault="00FD5D11" w:rsidP="00F2756E">
      <w:pPr>
        <w:widowControl/>
        <w:rPr>
          <w:rFonts w:ascii="標楷體" w:eastAsia="標楷體" w:hAnsi="標楷體"/>
        </w:rPr>
      </w:pPr>
      <w:r>
        <w:rPr>
          <w:rFonts w:ascii="標楷體" w:eastAsia="標楷體" w:hAnsi="標楷體"/>
        </w:rPr>
        <w:br w:type="page"/>
      </w:r>
    </w:p>
    <w:p w:rsidR="00F2756E" w:rsidRPr="009E3D0C" w:rsidRDefault="00856C92" w:rsidP="00F2756E">
      <w:pPr>
        <w:widowControl/>
        <w:rPr>
          <w:rFonts w:eastAsia="標楷體"/>
          <w:b/>
          <w:szCs w:val="22"/>
        </w:rPr>
      </w:pPr>
      <w:r>
        <w:rPr>
          <w:rFonts w:eastAsia="標楷體"/>
          <w:b/>
          <w:noProof/>
          <w:sz w:val="32"/>
        </w:rPr>
        <mc:AlternateContent>
          <mc:Choice Requires="wps">
            <w:drawing>
              <wp:anchor distT="0" distB="0" distL="114300" distR="114300" simplePos="0" relativeHeight="251669504" behindDoc="0" locked="0" layoutInCell="1" allowOverlap="1">
                <wp:simplePos x="0" y="0"/>
                <wp:positionH relativeFrom="column">
                  <wp:posOffset>4985385</wp:posOffset>
                </wp:positionH>
                <wp:positionV relativeFrom="paragraph">
                  <wp:posOffset>-300990</wp:posOffset>
                </wp:positionV>
                <wp:extent cx="1085850" cy="360045"/>
                <wp:effectExtent l="19050" t="19050" r="19050" b="2095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F2756E" w:rsidRPr="004F0EB9" w:rsidRDefault="00F2756E" w:rsidP="00F2756E">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w:t>
                            </w:r>
                            <w:proofErr w:type="gramStart"/>
                            <w:r>
                              <w:rPr>
                                <w:rFonts w:ascii="標楷體" w:eastAsia="標楷體" w:hAnsi="標楷體" w:hint="eastAsia"/>
                                <w:b/>
                                <w:sz w:val="28"/>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Rectangle 8" o:spid="_x0000_s1028" style="position:absolute;margin-left:392.55pt;margin-top:-23.7pt;width:85.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" strokeweight="2pt">
                <v:textbox>
                  <w:txbxContent>
                    <w:p w:rsidR="00F2756E" w:rsidRPr="004F0EB9" w:rsidRDefault="00F2756E" w:rsidP="00F2756E">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表三</w:t>
                      </w:r>
                    </w:p>
                  </w:txbxContent>
                </v:textbox>
              </v:rect>
            </w:pict>
          </mc:Fallback>
        </mc:AlternateContent>
      </w:r>
      <w:r w:rsidR="00F2756E" w:rsidRPr="009E3D0C">
        <w:rPr>
          <w:rFonts w:eastAsia="標楷體"/>
          <w:b/>
          <w:sz w:val="32"/>
        </w:rPr>
        <w:t>高雄醫學大學人文社會科學院教師升等學院特色教學績效評核表</w:t>
      </w:r>
    </w:p>
    <w:p w:rsidR="00F2756E" w:rsidRDefault="00F2756E" w:rsidP="00F2756E">
      <w:pPr>
        <w:rPr>
          <w:rFonts w:eastAsia="標楷體"/>
          <w:b/>
          <w:szCs w:val="22"/>
        </w:rPr>
      </w:pPr>
      <w:r w:rsidRPr="009E3D0C">
        <w:rPr>
          <w:rFonts w:eastAsia="標楷體"/>
          <w:b/>
          <w:szCs w:val="22"/>
        </w:rPr>
        <w:t xml:space="preserve">    </w:t>
      </w:r>
      <w:r w:rsidRPr="009E3D0C">
        <w:rPr>
          <w:rFonts w:eastAsia="標楷體"/>
          <w:b/>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4"/>
        <w:gridCol w:w="675"/>
        <w:gridCol w:w="892"/>
        <w:gridCol w:w="692"/>
        <w:gridCol w:w="666"/>
      </w:tblGrid>
      <w:tr w:rsidR="00F2756E" w:rsidRPr="009E3D0C" w:rsidTr="002B6EF3">
        <w:trPr>
          <w:trHeight w:val="563"/>
          <w:jc w:val="center"/>
        </w:trPr>
        <w:tc>
          <w:tcPr>
            <w:tcW w:w="8869" w:type="dxa"/>
            <w:gridSpan w:val="5"/>
            <w:tcBorders>
              <w:top w:val="nil"/>
              <w:left w:val="nil"/>
              <w:bottom w:val="single" w:sz="4" w:space="0" w:color="auto"/>
              <w:right w:val="nil"/>
            </w:tcBorders>
            <w:shd w:val="clear" w:color="auto" w:fill="auto"/>
          </w:tcPr>
          <w:p w:rsidR="00F2756E" w:rsidRPr="000A60CB" w:rsidRDefault="00F2756E" w:rsidP="002B6EF3">
            <w:pPr>
              <w:adjustRightInd w:val="0"/>
              <w:spacing w:line="360" w:lineRule="atLeast"/>
              <w:ind w:left="600" w:hangingChars="250" w:hanging="600"/>
              <w:textAlignment w:val="baseline"/>
              <w:rPr>
                <w:rFonts w:eastAsia="標楷體"/>
                <w:color w:val="000000"/>
              </w:rPr>
            </w:pPr>
            <w:r>
              <w:rPr>
                <w:rFonts w:eastAsia="標楷體" w:hint="eastAsia"/>
                <w:bCs/>
                <w:color w:val="000000"/>
              </w:rPr>
              <w:t>（</w:t>
            </w:r>
            <w:r>
              <w:rPr>
                <w:rFonts w:eastAsia="標楷體" w:hint="eastAsia"/>
                <w:bCs/>
                <w:color w:val="000000"/>
              </w:rPr>
              <w:t>1</w:t>
            </w:r>
            <w:r>
              <w:rPr>
                <w:rFonts w:eastAsia="標楷體" w:hint="eastAsia"/>
                <w:bCs/>
                <w:color w:val="000000"/>
              </w:rPr>
              <w:t>）</w:t>
            </w:r>
            <w:r w:rsidRPr="000A60CB">
              <w:rPr>
                <w:rFonts w:eastAsia="標楷體"/>
                <w:bCs/>
                <w:color w:val="000000"/>
              </w:rPr>
              <w:t>評量分數以校方有效教學評量為主，若未達有效評量，則改以院版教學評量替代。</w:t>
            </w:r>
          </w:p>
          <w:p w:rsidR="00F2756E" w:rsidRPr="000A60CB" w:rsidRDefault="00F2756E" w:rsidP="002B6EF3">
            <w:pPr>
              <w:adjustRightInd w:val="0"/>
              <w:spacing w:line="360" w:lineRule="atLeast"/>
              <w:ind w:left="600" w:hangingChars="250" w:hanging="600"/>
              <w:textAlignment w:val="baseline"/>
              <w:rPr>
                <w:rFonts w:eastAsia="標楷體"/>
                <w:color w:val="000000"/>
              </w:rPr>
            </w:pPr>
            <w:r>
              <w:rPr>
                <w:rFonts w:eastAsia="標楷體" w:hint="eastAsia"/>
                <w:bCs/>
                <w:color w:val="000000"/>
              </w:rPr>
              <w:t>（</w:t>
            </w:r>
            <w:r>
              <w:rPr>
                <w:rFonts w:eastAsia="標楷體" w:hint="eastAsia"/>
                <w:bCs/>
                <w:color w:val="000000"/>
              </w:rPr>
              <w:t>2</w:t>
            </w:r>
            <w:r>
              <w:rPr>
                <w:rFonts w:eastAsia="標楷體" w:hint="eastAsia"/>
                <w:bCs/>
                <w:color w:val="000000"/>
              </w:rPr>
              <w:t>）</w:t>
            </w:r>
            <w:r w:rsidRPr="000A60CB">
              <w:rPr>
                <w:rFonts w:eastAsia="標楷體"/>
                <w:bCs/>
                <w:color w:val="000000"/>
              </w:rPr>
              <w:t>有效教學評量分數一律轉換為六點制，即</w:t>
            </w:r>
            <w:r w:rsidRPr="000A60CB">
              <w:rPr>
                <w:rFonts w:eastAsia="標楷體"/>
                <w:bCs/>
                <w:color w:val="000000"/>
              </w:rPr>
              <w:t>100</w:t>
            </w:r>
            <w:r w:rsidRPr="000A60CB">
              <w:rPr>
                <w:rFonts w:eastAsia="標楷體"/>
                <w:bCs/>
                <w:color w:val="000000"/>
              </w:rPr>
              <w:t>學年度以前五點制的分數皆乘以</w:t>
            </w:r>
            <w:r w:rsidRPr="000A60CB">
              <w:rPr>
                <w:rFonts w:eastAsia="標楷體"/>
                <w:bCs/>
                <w:color w:val="000000"/>
              </w:rPr>
              <w:t>6/5</w:t>
            </w:r>
            <w:r w:rsidRPr="000A60CB">
              <w:rPr>
                <w:rFonts w:eastAsia="標楷體"/>
                <w:bCs/>
                <w:color w:val="000000"/>
              </w:rPr>
              <w:t>。如以院版教學評量計算，則</w:t>
            </w:r>
            <w:r w:rsidRPr="001C532C">
              <w:rPr>
                <w:rFonts w:eastAsia="標楷體"/>
                <w:bCs/>
                <w:color w:val="000000"/>
                <w:u w:val="single"/>
              </w:rPr>
              <w:t>10</w:t>
            </w:r>
            <w:r w:rsidRPr="001C532C">
              <w:rPr>
                <w:rFonts w:eastAsia="標楷體" w:hint="eastAsia"/>
                <w:bCs/>
                <w:color w:val="000000"/>
                <w:u w:val="single"/>
              </w:rPr>
              <w:t>3</w:t>
            </w:r>
            <w:r w:rsidRPr="001C532C">
              <w:rPr>
                <w:rFonts w:eastAsia="標楷體"/>
                <w:bCs/>
                <w:color w:val="000000"/>
                <w:u w:val="single"/>
              </w:rPr>
              <w:t>學年度以前</w:t>
            </w:r>
            <w:r w:rsidRPr="001C532C">
              <w:rPr>
                <w:rFonts w:eastAsia="標楷體" w:hint="eastAsia"/>
                <w:bCs/>
                <w:color w:val="000000"/>
                <w:u w:val="single"/>
              </w:rPr>
              <w:t>之</w:t>
            </w:r>
            <w:r w:rsidRPr="000A60CB">
              <w:rPr>
                <w:rFonts w:eastAsia="標楷體"/>
                <w:bCs/>
                <w:color w:val="000000"/>
              </w:rPr>
              <w:t>院版評量分數皆乘以</w:t>
            </w:r>
            <w:r w:rsidRPr="000A60CB">
              <w:rPr>
                <w:rFonts w:eastAsia="標楷體"/>
                <w:bCs/>
                <w:color w:val="000000"/>
              </w:rPr>
              <w:t>6/7</w:t>
            </w:r>
            <w:r w:rsidRPr="000A60CB">
              <w:rPr>
                <w:rFonts w:eastAsia="標楷體"/>
                <w:bCs/>
                <w:color w:val="000000"/>
              </w:rPr>
              <w:t>。</w:t>
            </w:r>
          </w:p>
          <w:p w:rsidR="00F2756E" w:rsidRPr="000A60CB" w:rsidRDefault="00F2756E" w:rsidP="002B6EF3">
            <w:pPr>
              <w:adjustRightInd w:val="0"/>
              <w:spacing w:line="360" w:lineRule="atLeast"/>
              <w:textAlignment w:val="baseline"/>
              <w:rPr>
                <w:rFonts w:eastAsia="標楷體"/>
                <w:b/>
                <w:color w:val="000000"/>
                <w:u w:val="single"/>
              </w:rPr>
            </w:pPr>
            <w:r>
              <w:rPr>
                <w:rFonts w:eastAsia="標楷體" w:hint="eastAsia"/>
                <w:color w:val="000000"/>
              </w:rPr>
              <w:t>（</w:t>
            </w:r>
            <w:r>
              <w:rPr>
                <w:rFonts w:eastAsia="標楷體" w:hint="eastAsia"/>
                <w:color w:val="000000"/>
              </w:rPr>
              <w:t>3</w:t>
            </w:r>
            <w:r>
              <w:rPr>
                <w:rFonts w:eastAsia="標楷體" w:hint="eastAsia"/>
                <w:color w:val="000000"/>
              </w:rPr>
              <w:t>）</w:t>
            </w:r>
            <w:r w:rsidRPr="000A60CB">
              <w:rPr>
                <w:rFonts w:eastAsia="標楷體"/>
                <w:color w:val="000000"/>
              </w:rPr>
              <w:t>有效教學評量分數換算為六點量表制後，低</w:t>
            </w:r>
            <w:r w:rsidRPr="000A60CB">
              <w:rPr>
                <w:rFonts w:eastAsia="標楷體"/>
                <w:bCs/>
                <w:color w:val="000000"/>
              </w:rPr>
              <w:t>於</w:t>
            </w:r>
            <w:r w:rsidRPr="000A60CB">
              <w:rPr>
                <w:rFonts w:eastAsia="標楷體"/>
                <w:bCs/>
                <w:color w:val="000000"/>
              </w:rPr>
              <w:t>4.20</w:t>
            </w:r>
            <w:r w:rsidRPr="000A60CB">
              <w:rPr>
                <w:rFonts w:eastAsia="標楷體"/>
                <w:bCs/>
                <w:color w:val="000000"/>
              </w:rPr>
              <w:t>者皆不計點。</w:t>
            </w:r>
          </w:p>
          <w:p w:rsidR="00F2756E" w:rsidRPr="000A60CB" w:rsidRDefault="00F2756E" w:rsidP="002B6EF3">
            <w:pPr>
              <w:adjustRightInd w:val="0"/>
              <w:spacing w:line="360" w:lineRule="atLeast"/>
              <w:textAlignment w:val="baseline"/>
              <w:rPr>
                <w:rFonts w:eastAsia="標楷體"/>
                <w:color w:val="000000"/>
              </w:rPr>
            </w:pPr>
            <w:r>
              <w:rPr>
                <w:rFonts w:eastAsia="標楷體" w:hint="eastAsia"/>
                <w:color w:val="000000"/>
              </w:rPr>
              <w:t>（</w:t>
            </w:r>
            <w:r>
              <w:rPr>
                <w:rFonts w:eastAsia="標楷體" w:hint="eastAsia"/>
                <w:color w:val="000000"/>
              </w:rPr>
              <w:t>4</w:t>
            </w:r>
            <w:r>
              <w:rPr>
                <w:rFonts w:eastAsia="標楷體" w:hint="eastAsia"/>
                <w:color w:val="000000"/>
              </w:rPr>
              <w:t>）</w:t>
            </w:r>
            <w:r w:rsidRPr="000A60CB">
              <w:rPr>
                <w:rFonts w:eastAsia="標楷體"/>
                <w:color w:val="000000"/>
              </w:rPr>
              <w:t>協同教學部分，依實際授課時數換算每週時數。</w:t>
            </w:r>
          </w:p>
        </w:tc>
      </w:tr>
      <w:tr w:rsidR="00F2756E" w:rsidRPr="009E3D0C" w:rsidTr="002B6EF3">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A60CB" w:rsidRDefault="00F2756E" w:rsidP="002B6EF3">
            <w:pPr>
              <w:widowControl/>
              <w:ind w:left="709" w:hangingChars="295" w:hanging="709"/>
              <w:jc w:val="both"/>
              <w:rPr>
                <w:rFonts w:eastAsia="標楷體"/>
                <w:b/>
                <w:color w:val="000000"/>
              </w:rPr>
            </w:pPr>
            <w:r w:rsidRPr="000A60CB">
              <w:rPr>
                <w:rFonts w:eastAsia="標楷體"/>
                <w:b/>
                <w:color w:val="000000"/>
              </w:rPr>
              <w:t>（</w:t>
            </w:r>
            <w:r w:rsidRPr="000A60CB">
              <w:rPr>
                <w:rFonts w:eastAsia="標楷體"/>
                <w:b/>
                <w:color w:val="000000"/>
              </w:rPr>
              <w:t>A</w:t>
            </w:r>
            <w:r w:rsidRPr="000A60CB">
              <w:rPr>
                <w:rFonts w:eastAsia="標楷體"/>
                <w:b/>
                <w:color w:val="000000"/>
              </w:rPr>
              <w:t>）大學部授課時數悉依本校「教師授課鐘點核計規定」之準則計算，且依下列方式採計點數並加總。</w:t>
            </w:r>
          </w:p>
        </w:tc>
      </w:tr>
      <w:tr w:rsidR="00F2756E" w:rsidRPr="009E3D0C" w:rsidTr="002B6EF3">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320" w:lineRule="exact"/>
              <w:ind w:left="595"/>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A60CB" w:rsidRDefault="00F2756E" w:rsidP="002B6EF3">
            <w:pPr>
              <w:widowControl/>
              <w:spacing w:line="280" w:lineRule="exact"/>
              <w:jc w:val="center"/>
              <w:rPr>
                <w:rFonts w:eastAsia="標楷體"/>
                <w:color w:val="000000"/>
                <w:sz w:val="21"/>
              </w:rPr>
            </w:pPr>
            <w:r w:rsidRPr="000A60CB">
              <w:rPr>
                <w:rFonts w:eastAsia="標楷體"/>
                <w:color w:val="000000"/>
                <w:sz w:val="21"/>
              </w:rPr>
              <w:t>評量</w:t>
            </w:r>
          </w:p>
          <w:p w:rsidR="00F2756E" w:rsidRPr="000A60CB" w:rsidRDefault="00F2756E" w:rsidP="002B6EF3">
            <w:pPr>
              <w:widowControl/>
              <w:spacing w:line="280" w:lineRule="exact"/>
              <w:jc w:val="center"/>
              <w:rPr>
                <w:rFonts w:eastAsia="標楷體"/>
                <w:color w:val="000000"/>
                <w:sz w:val="21"/>
              </w:rPr>
            </w:pPr>
            <w:r w:rsidRPr="000A60CB">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A60CB" w:rsidRDefault="00F2756E" w:rsidP="002B6EF3">
            <w:pPr>
              <w:widowControl/>
              <w:spacing w:line="280" w:lineRule="exact"/>
              <w:jc w:val="center"/>
              <w:rPr>
                <w:rFonts w:eastAsia="標楷體"/>
                <w:color w:val="000000"/>
                <w:sz w:val="21"/>
              </w:rPr>
            </w:pPr>
            <w:r w:rsidRPr="000A60CB">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B6EF3">
            <w:pPr>
              <w:widowControl/>
              <w:spacing w:line="280" w:lineRule="exact"/>
              <w:jc w:val="center"/>
              <w:rPr>
                <w:rFonts w:eastAsia="標楷體"/>
                <w:color w:val="000000"/>
                <w:sz w:val="21"/>
              </w:rPr>
            </w:pPr>
            <w:r w:rsidRPr="000A60CB">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B6EF3">
            <w:pPr>
              <w:widowControl/>
              <w:spacing w:line="280" w:lineRule="exact"/>
              <w:jc w:val="center"/>
              <w:rPr>
                <w:rFonts w:eastAsia="標楷體"/>
                <w:color w:val="000000"/>
                <w:sz w:val="21"/>
              </w:rPr>
            </w:pPr>
            <w:r w:rsidRPr="000A60CB">
              <w:rPr>
                <w:rFonts w:eastAsia="標楷體"/>
                <w:color w:val="000000"/>
                <w:sz w:val="21"/>
              </w:rPr>
              <w:t>得分</w:t>
            </w:r>
          </w:p>
        </w:tc>
      </w:tr>
      <w:tr w:rsidR="00F2756E" w:rsidRPr="009E3D0C" w:rsidTr="002B6EF3">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adjustRightInd w:val="0"/>
              <w:spacing w:line="320" w:lineRule="exact"/>
              <w:textAlignment w:val="baseline"/>
              <w:rPr>
                <w:rFonts w:eastAsia="標楷體"/>
                <w:color w:val="000000"/>
              </w:rPr>
            </w:pPr>
            <w:r>
              <w:rPr>
                <w:rFonts w:eastAsia="標楷體" w:hint="eastAsia"/>
                <w:color w:val="000000"/>
              </w:rPr>
              <w:t>（</w:t>
            </w:r>
            <w:r>
              <w:rPr>
                <w:rFonts w:eastAsia="標楷體" w:hint="eastAsia"/>
                <w:color w:val="000000"/>
              </w:rPr>
              <w:t>1</w:t>
            </w:r>
            <w:r>
              <w:rPr>
                <w:rFonts w:eastAsia="標楷體" w:hint="eastAsia"/>
                <w:color w:val="000000"/>
              </w:rPr>
              <w:t>）</w:t>
            </w:r>
            <w:r w:rsidRPr="000A60CB">
              <w:rPr>
                <w:rFonts w:eastAsia="標楷體"/>
                <w:color w:val="000000"/>
              </w:rPr>
              <w:t>教學評量成績達</w:t>
            </w:r>
            <w:r w:rsidRPr="000A60CB">
              <w:rPr>
                <w:rFonts w:eastAsia="標楷體"/>
                <w:color w:val="000000"/>
              </w:rPr>
              <w:t>5.0(</w:t>
            </w:r>
            <w:r w:rsidRPr="000A60CB">
              <w:rPr>
                <w:rFonts w:eastAsia="標楷體"/>
                <w:color w:val="000000"/>
              </w:rPr>
              <w:t>含</w:t>
            </w:r>
            <w:r w:rsidRPr="000A60CB">
              <w:rPr>
                <w:rFonts w:eastAsia="標楷體"/>
                <w:color w:val="000000"/>
              </w:rPr>
              <w:t>)</w:t>
            </w:r>
            <w:r w:rsidRPr="000A60CB">
              <w:rPr>
                <w:rFonts w:eastAsia="標楷體"/>
                <w:color w:val="000000"/>
              </w:rPr>
              <w:t>以上</w:t>
            </w:r>
            <w:r w:rsidRPr="000A60CB">
              <w:rPr>
                <w:rFonts w:eastAsia="標楷體"/>
                <w:bCs/>
                <w:color w:val="000000"/>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A60CB" w:rsidRDefault="00F2756E" w:rsidP="002B6EF3">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A60CB" w:rsidRDefault="00F2756E" w:rsidP="002B6EF3">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B6EF3">
            <w:pPr>
              <w:widowControl/>
              <w:spacing w:line="320" w:lineRule="exact"/>
              <w:jc w:val="center"/>
              <w:rPr>
                <w:rFonts w:eastAsia="標楷體"/>
                <w:b/>
                <w:color w:val="000000"/>
              </w:rPr>
            </w:pPr>
            <w:r w:rsidRPr="000A60CB">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A60CB" w:rsidRDefault="00F2756E" w:rsidP="002B6EF3">
            <w:pPr>
              <w:widowControl/>
              <w:spacing w:line="320" w:lineRule="exact"/>
              <w:jc w:val="center"/>
              <w:rPr>
                <w:rFonts w:eastAsia="標楷體"/>
                <w:b/>
                <w:color w:val="000000"/>
              </w:rPr>
            </w:pPr>
          </w:p>
        </w:tc>
      </w:tr>
      <w:tr w:rsidR="00F2756E" w:rsidRPr="009E3D0C" w:rsidTr="002B6EF3">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adjustRightInd w:val="0"/>
              <w:spacing w:line="320" w:lineRule="exact"/>
              <w:textAlignment w:val="baseline"/>
              <w:rPr>
                <w:rFonts w:eastAsia="標楷體"/>
                <w:color w:val="000000"/>
              </w:rPr>
            </w:pPr>
            <w:r>
              <w:rPr>
                <w:rFonts w:eastAsia="標楷體" w:hint="eastAsia"/>
                <w:color w:val="000000"/>
              </w:rPr>
              <w:t>（</w:t>
            </w:r>
            <w:r>
              <w:rPr>
                <w:rFonts w:eastAsia="標楷體" w:hint="eastAsia"/>
                <w:color w:val="000000"/>
              </w:rPr>
              <w:t>2</w:t>
            </w:r>
            <w:r>
              <w:rPr>
                <w:rFonts w:eastAsia="標楷體" w:hint="eastAsia"/>
                <w:color w:val="000000"/>
              </w:rPr>
              <w:t>）</w:t>
            </w:r>
            <w:r w:rsidRPr="000A60CB">
              <w:rPr>
                <w:rFonts w:eastAsia="標楷體"/>
                <w:color w:val="000000"/>
              </w:rPr>
              <w:t>教學評量成績低於</w:t>
            </w:r>
            <w:r w:rsidRPr="000A60CB">
              <w:rPr>
                <w:rFonts w:eastAsia="標楷體"/>
                <w:bCs/>
                <w:color w:val="000000"/>
              </w:rPr>
              <w:t>5.00</w:t>
            </w:r>
            <w:r w:rsidRPr="000A60CB">
              <w:rPr>
                <w:rFonts w:eastAsia="標楷體"/>
                <w:bCs/>
                <w:color w:val="000000"/>
              </w:rPr>
              <w:t>且在</w:t>
            </w:r>
            <w:r w:rsidRPr="000A60CB">
              <w:rPr>
                <w:rFonts w:eastAsia="標楷體"/>
                <w:bCs/>
                <w:color w:val="000000"/>
              </w:rPr>
              <w:t>4.60(</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B6EF3">
            <w:pPr>
              <w:widowControl/>
              <w:spacing w:line="320" w:lineRule="exact"/>
              <w:jc w:val="center"/>
              <w:rPr>
                <w:rFonts w:eastAsia="標楷體"/>
                <w:b/>
                <w:color w:val="000000"/>
              </w:rPr>
            </w:pPr>
            <w:r w:rsidRPr="000A60CB">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320" w:lineRule="exact"/>
              <w:rPr>
                <w:rFonts w:eastAsia="標楷體"/>
                <w:b/>
                <w:color w:val="000000"/>
              </w:rPr>
            </w:pPr>
          </w:p>
        </w:tc>
      </w:tr>
      <w:tr w:rsidR="00F2756E" w:rsidRPr="009E3D0C" w:rsidTr="002B6EF3">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adjustRightInd w:val="0"/>
              <w:spacing w:line="320" w:lineRule="exact"/>
              <w:textAlignment w:val="baseline"/>
              <w:rPr>
                <w:rFonts w:eastAsia="標楷體"/>
                <w:color w:val="000000"/>
              </w:rPr>
            </w:pPr>
            <w:r>
              <w:rPr>
                <w:rFonts w:eastAsia="標楷體" w:hint="eastAsia"/>
                <w:color w:val="000000"/>
              </w:rPr>
              <w:t>（</w:t>
            </w:r>
            <w:r>
              <w:rPr>
                <w:rFonts w:eastAsia="標楷體" w:hint="eastAsia"/>
                <w:color w:val="000000"/>
              </w:rPr>
              <w:t>3</w:t>
            </w:r>
            <w:r>
              <w:rPr>
                <w:rFonts w:eastAsia="標楷體" w:hint="eastAsia"/>
                <w:color w:val="000000"/>
              </w:rPr>
              <w:t>）</w:t>
            </w:r>
            <w:r w:rsidRPr="000A60CB">
              <w:rPr>
                <w:rFonts w:eastAsia="標楷體"/>
                <w:color w:val="000000"/>
              </w:rPr>
              <w:t>教學評量成績</w:t>
            </w:r>
            <w:r w:rsidRPr="000A60CB">
              <w:rPr>
                <w:rFonts w:eastAsia="標楷體"/>
                <w:bCs/>
                <w:color w:val="000000"/>
              </w:rPr>
              <w:t>低於</w:t>
            </w:r>
            <w:r w:rsidRPr="000A60CB">
              <w:rPr>
                <w:rFonts w:eastAsia="標楷體"/>
                <w:bCs/>
                <w:color w:val="000000"/>
              </w:rPr>
              <w:t>4.60</w:t>
            </w:r>
            <w:r w:rsidRPr="000A60CB">
              <w:rPr>
                <w:rFonts w:eastAsia="標楷體"/>
                <w:bCs/>
                <w:color w:val="000000"/>
              </w:rPr>
              <w:t>且在</w:t>
            </w:r>
            <w:r w:rsidRPr="000A60CB">
              <w:rPr>
                <w:rFonts w:eastAsia="標楷體"/>
                <w:bCs/>
                <w:color w:val="000000"/>
              </w:rPr>
              <w:t>4.20 (</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B6EF3">
            <w:pPr>
              <w:widowControl/>
              <w:spacing w:line="320" w:lineRule="exact"/>
              <w:jc w:val="center"/>
              <w:rPr>
                <w:rFonts w:eastAsia="標楷體"/>
                <w:b/>
                <w:color w:val="000000"/>
              </w:rPr>
            </w:pPr>
            <w:r w:rsidRPr="000A60CB">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320" w:lineRule="exact"/>
              <w:rPr>
                <w:rFonts w:eastAsia="標楷體"/>
                <w:b/>
                <w:color w:val="000000"/>
              </w:rPr>
            </w:pPr>
          </w:p>
        </w:tc>
      </w:tr>
      <w:tr w:rsidR="00F2756E" w:rsidRPr="009E3D0C" w:rsidTr="002B6EF3">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pStyle w:val="ac"/>
              <w:adjustRightInd w:val="0"/>
              <w:spacing w:line="320" w:lineRule="exact"/>
              <w:ind w:leftChars="0" w:left="600" w:hangingChars="250" w:hanging="600"/>
              <w:textAlignment w:val="baseline"/>
              <w:rPr>
                <w:rFonts w:eastAsia="標楷體"/>
                <w:color w:val="000000"/>
                <w:szCs w:val="24"/>
              </w:rPr>
            </w:pPr>
            <w:r>
              <w:rPr>
                <w:rFonts w:eastAsia="標楷體" w:hint="eastAsia"/>
                <w:color w:val="000000"/>
                <w:szCs w:val="24"/>
              </w:rPr>
              <w:t>（</w:t>
            </w:r>
            <w:r>
              <w:rPr>
                <w:rFonts w:eastAsia="標楷體" w:hint="eastAsia"/>
                <w:color w:val="000000"/>
                <w:szCs w:val="24"/>
              </w:rPr>
              <w:t>4</w:t>
            </w:r>
            <w:r>
              <w:rPr>
                <w:rFonts w:eastAsia="標楷體" w:hint="eastAsia"/>
                <w:color w:val="000000"/>
                <w:szCs w:val="24"/>
              </w:rPr>
              <w:t>）</w:t>
            </w:r>
            <w:r w:rsidRPr="000A60CB">
              <w:rPr>
                <w:rFonts w:eastAsia="標楷體"/>
                <w:color w:val="000000"/>
                <w:szCs w:val="24"/>
              </w:rPr>
              <w:t>符合前三項規定之一且選修人數</w:t>
            </w:r>
            <w:r w:rsidRPr="000A60CB">
              <w:rPr>
                <w:rFonts w:eastAsia="標楷體"/>
                <w:bCs/>
                <w:color w:val="000000"/>
                <w:szCs w:val="24"/>
              </w:rPr>
              <w:t>專業選修科目</w:t>
            </w:r>
            <w:r w:rsidRPr="000A60CB">
              <w:rPr>
                <w:rFonts w:eastAsia="標楷體"/>
                <w:bCs/>
                <w:color w:val="000000"/>
                <w:szCs w:val="24"/>
              </w:rPr>
              <w:t>9</w:t>
            </w:r>
            <w:r w:rsidRPr="000A60CB">
              <w:rPr>
                <w:rFonts w:eastAsia="標楷體"/>
                <w:bCs/>
                <w:color w:val="000000"/>
                <w:szCs w:val="24"/>
              </w:rPr>
              <w:t>人</w:t>
            </w:r>
            <w:r w:rsidRPr="000A60CB">
              <w:rPr>
                <w:rFonts w:eastAsia="標楷體"/>
                <w:bCs/>
                <w:color w:val="000000"/>
                <w:szCs w:val="24"/>
              </w:rPr>
              <w:t>(</w:t>
            </w:r>
            <w:r w:rsidRPr="000A60CB">
              <w:rPr>
                <w:rFonts w:eastAsia="標楷體"/>
                <w:bCs/>
                <w:color w:val="000000"/>
                <w:szCs w:val="24"/>
              </w:rPr>
              <w:t>含</w:t>
            </w:r>
            <w:r w:rsidRPr="000A60CB">
              <w:rPr>
                <w:rFonts w:eastAsia="標楷體"/>
                <w:bCs/>
                <w:color w:val="000000"/>
                <w:szCs w:val="24"/>
              </w:rPr>
              <w:t>)/</w:t>
            </w:r>
            <w:r w:rsidRPr="000A60CB">
              <w:rPr>
                <w:rFonts w:eastAsia="標楷體"/>
                <w:bCs/>
                <w:color w:val="000000"/>
                <w:szCs w:val="24"/>
              </w:rPr>
              <w:t>通識選修科目</w:t>
            </w:r>
            <w:r w:rsidRPr="000A60CB">
              <w:rPr>
                <w:rFonts w:eastAsia="標楷體"/>
                <w:bCs/>
                <w:color w:val="000000"/>
                <w:szCs w:val="24"/>
              </w:rPr>
              <w:t>19</w:t>
            </w:r>
            <w:r w:rsidRPr="000A60CB">
              <w:rPr>
                <w:rFonts w:eastAsia="標楷體"/>
                <w:bCs/>
                <w:color w:val="000000"/>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B6EF3">
            <w:pPr>
              <w:widowControl/>
              <w:spacing w:line="320" w:lineRule="exact"/>
              <w:jc w:val="center"/>
              <w:rPr>
                <w:rFonts w:eastAsia="標楷體"/>
                <w:b/>
                <w:color w:val="000000"/>
              </w:rPr>
            </w:pPr>
            <w:r w:rsidRPr="000A60CB">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320" w:lineRule="exact"/>
              <w:rPr>
                <w:rFonts w:eastAsia="標楷體"/>
                <w:b/>
                <w:color w:val="000000"/>
              </w:rPr>
            </w:pPr>
          </w:p>
        </w:tc>
      </w:tr>
      <w:tr w:rsidR="00F2756E" w:rsidRPr="009E3D0C" w:rsidTr="002B6EF3">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B6EF3">
            <w:pPr>
              <w:widowControl/>
              <w:jc w:val="right"/>
              <w:rPr>
                <w:rFonts w:eastAsia="標楷體"/>
                <w:b/>
                <w:color w:val="000000"/>
              </w:rPr>
            </w:pPr>
            <w:r w:rsidRPr="000A60CB">
              <w:rPr>
                <w:rFonts w:eastAsia="標楷體"/>
                <w:b/>
                <w:color w:val="000000"/>
              </w:rPr>
              <w:t>（</w:t>
            </w:r>
            <w:r w:rsidRPr="000A60CB">
              <w:rPr>
                <w:rFonts w:eastAsia="標楷體"/>
                <w:b/>
                <w:color w:val="000000"/>
              </w:rPr>
              <w:t>A</w:t>
            </w:r>
            <w:r w:rsidRPr="000A60CB">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B6EF3">
            <w:pPr>
              <w:widowControl/>
              <w:jc w:val="right"/>
              <w:rPr>
                <w:rFonts w:eastAsia="標楷體"/>
                <w:b/>
                <w:color w:val="000000"/>
              </w:rPr>
            </w:pPr>
          </w:p>
        </w:tc>
      </w:tr>
      <w:tr w:rsidR="00F2756E" w:rsidRPr="009E3D0C" w:rsidTr="002B6EF3">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A60CB" w:rsidRDefault="00F2756E" w:rsidP="002B6EF3">
            <w:pPr>
              <w:widowControl/>
              <w:ind w:left="480" w:hangingChars="200" w:hanging="480"/>
              <w:jc w:val="both"/>
              <w:rPr>
                <w:rFonts w:eastAsia="標楷體"/>
                <w:b/>
                <w:color w:val="000000"/>
              </w:rPr>
            </w:pPr>
            <w:r w:rsidRPr="000A60CB">
              <w:rPr>
                <w:rFonts w:eastAsia="標楷體"/>
                <w:b/>
              </w:rPr>
              <w:t>（</w:t>
            </w:r>
            <w:r w:rsidRPr="000A60CB">
              <w:rPr>
                <w:rFonts w:eastAsia="標楷體"/>
                <w:b/>
              </w:rPr>
              <w:t>B</w:t>
            </w:r>
            <w:r w:rsidRPr="000A60CB">
              <w:rPr>
                <w:rFonts w:eastAsia="標楷體"/>
                <w:b/>
              </w:rPr>
              <w:t>）研究所授課時數悉依本校「教師授課鐘點核計規定」之準則計算，且依下列方式採計點數並加</w:t>
            </w:r>
            <w:r w:rsidRPr="000A60CB">
              <w:rPr>
                <w:rFonts w:eastAsia="標楷體"/>
                <w:b/>
                <w:color w:val="000000"/>
              </w:rPr>
              <w:t>總採計點數並加總後乘以</w:t>
            </w:r>
            <w:r w:rsidRPr="000A60CB">
              <w:rPr>
                <w:rFonts w:eastAsia="標楷體"/>
                <w:b/>
                <w:color w:val="000000"/>
              </w:rPr>
              <w:t>0.8</w:t>
            </w:r>
            <w:r w:rsidRPr="000A60CB">
              <w:rPr>
                <w:rFonts w:eastAsia="標楷體"/>
                <w:b/>
                <w:color w:val="000000"/>
              </w:rPr>
              <w:t>。</w:t>
            </w:r>
          </w:p>
        </w:tc>
      </w:tr>
      <w:tr w:rsidR="00F2756E" w:rsidRPr="009E3D0C" w:rsidTr="002B6EF3">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320" w:lineRule="atLeast"/>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A60CB" w:rsidRDefault="00F2756E" w:rsidP="002B6EF3">
            <w:pPr>
              <w:widowControl/>
              <w:spacing w:line="280" w:lineRule="exact"/>
              <w:jc w:val="center"/>
              <w:rPr>
                <w:rFonts w:eastAsia="標楷體"/>
                <w:color w:val="000000"/>
                <w:sz w:val="21"/>
              </w:rPr>
            </w:pPr>
            <w:r w:rsidRPr="000A60CB">
              <w:rPr>
                <w:rFonts w:eastAsia="標楷體"/>
                <w:color w:val="000000"/>
                <w:sz w:val="21"/>
              </w:rPr>
              <w:t>評量</w:t>
            </w:r>
          </w:p>
          <w:p w:rsidR="00F2756E" w:rsidRPr="000A60CB" w:rsidRDefault="00F2756E" w:rsidP="002B6EF3">
            <w:pPr>
              <w:widowControl/>
              <w:spacing w:line="280" w:lineRule="exact"/>
              <w:jc w:val="center"/>
              <w:rPr>
                <w:rFonts w:eastAsia="標楷體"/>
                <w:color w:val="000000"/>
                <w:sz w:val="21"/>
              </w:rPr>
            </w:pPr>
            <w:r w:rsidRPr="000A60CB">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A60CB" w:rsidRDefault="00F2756E" w:rsidP="002B6EF3">
            <w:pPr>
              <w:widowControl/>
              <w:spacing w:line="280" w:lineRule="exact"/>
              <w:jc w:val="center"/>
              <w:rPr>
                <w:rFonts w:eastAsia="標楷體"/>
                <w:color w:val="000000"/>
                <w:sz w:val="21"/>
              </w:rPr>
            </w:pPr>
            <w:r w:rsidRPr="000A60CB">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B6EF3">
            <w:pPr>
              <w:widowControl/>
              <w:spacing w:line="280" w:lineRule="exact"/>
              <w:jc w:val="center"/>
              <w:rPr>
                <w:rFonts w:eastAsia="標楷體"/>
                <w:color w:val="000000"/>
                <w:sz w:val="21"/>
              </w:rPr>
            </w:pPr>
            <w:r w:rsidRPr="000A60CB">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B6EF3">
            <w:pPr>
              <w:widowControl/>
              <w:spacing w:line="280" w:lineRule="exact"/>
              <w:jc w:val="center"/>
              <w:rPr>
                <w:rFonts w:eastAsia="標楷體"/>
                <w:color w:val="000000"/>
                <w:sz w:val="21"/>
              </w:rPr>
            </w:pPr>
            <w:r w:rsidRPr="000A60CB">
              <w:rPr>
                <w:rFonts w:eastAsia="標楷體"/>
                <w:color w:val="000000"/>
                <w:sz w:val="21"/>
              </w:rPr>
              <w:t>得分</w:t>
            </w:r>
          </w:p>
        </w:tc>
      </w:tr>
      <w:tr w:rsidR="00F2756E" w:rsidRPr="009E3D0C" w:rsidTr="002B6EF3">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adjustRightInd w:val="0"/>
              <w:spacing w:line="280" w:lineRule="exact"/>
              <w:textAlignment w:val="baseline"/>
              <w:rPr>
                <w:rFonts w:eastAsia="標楷體"/>
                <w:color w:val="000000"/>
              </w:rPr>
            </w:pPr>
            <w:r>
              <w:rPr>
                <w:rFonts w:eastAsia="標楷體" w:hint="eastAsia"/>
                <w:color w:val="000000"/>
              </w:rPr>
              <w:t>（</w:t>
            </w:r>
            <w:r>
              <w:rPr>
                <w:rFonts w:eastAsia="標楷體" w:hint="eastAsia"/>
                <w:color w:val="000000"/>
              </w:rPr>
              <w:t>1</w:t>
            </w:r>
            <w:r>
              <w:rPr>
                <w:rFonts w:eastAsia="標楷體" w:hint="eastAsia"/>
                <w:color w:val="000000"/>
              </w:rPr>
              <w:t>）</w:t>
            </w:r>
            <w:r w:rsidRPr="000A60CB">
              <w:rPr>
                <w:rFonts w:eastAsia="標楷體"/>
                <w:color w:val="000000"/>
              </w:rPr>
              <w:t>教學評量成績達</w:t>
            </w:r>
            <w:r w:rsidRPr="000A60CB">
              <w:rPr>
                <w:rFonts w:eastAsia="標楷體"/>
                <w:bCs/>
                <w:color w:val="000000"/>
              </w:rPr>
              <w:t>5.00(</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A60CB" w:rsidRDefault="00F2756E" w:rsidP="002B6EF3">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A60CB" w:rsidRDefault="00F2756E" w:rsidP="002B6EF3">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B6EF3">
            <w:pPr>
              <w:widowControl/>
              <w:spacing w:line="280" w:lineRule="exact"/>
              <w:jc w:val="center"/>
              <w:rPr>
                <w:rFonts w:eastAsia="標楷體"/>
                <w:b/>
                <w:color w:val="000000"/>
              </w:rPr>
            </w:pPr>
            <w:r w:rsidRPr="000A60CB">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A60CB" w:rsidRDefault="00F2756E" w:rsidP="002B6EF3">
            <w:pPr>
              <w:widowControl/>
              <w:spacing w:line="280" w:lineRule="exact"/>
              <w:jc w:val="center"/>
              <w:rPr>
                <w:rFonts w:eastAsia="標楷體"/>
                <w:color w:val="000000"/>
              </w:rPr>
            </w:pPr>
          </w:p>
        </w:tc>
      </w:tr>
      <w:tr w:rsidR="00F2756E" w:rsidRPr="009E3D0C" w:rsidTr="002B6EF3">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adjustRightInd w:val="0"/>
              <w:spacing w:line="280" w:lineRule="exact"/>
              <w:ind w:left="600" w:hangingChars="250" w:hanging="600"/>
              <w:textAlignment w:val="baseline"/>
              <w:rPr>
                <w:rFonts w:eastAsia="標楷體"/>
                <w:color w:val="000000"/>
              </w:rPr>
            </w:pPr>
            <w:r>
              <w:rPr>
                <w:rFonts w:eastAsia="標楷體" w:hint="eastAsia"/>
                <w:color w:val="000000"/>
              </w:rPr>
              <w:t>（</w:t>
            </w:r>
            <w:r>
              <w:rPr>
                <w:rFonts w:eastAsia="標楷體" w:hint="eastAsia"/>
                <w:color w:val="000000"/>
              </w:rPr>
              <w:t>2</w:t>
            </w:r>
            <w:r>
              <w:rPr>
                <w:rFonts w:eastAsia="標楷體" w:hint="eastAsia"/>
                <w:color w:val="000000"/>
              </w:rPr>
              <w:t>）</w:t>
            </w:r>
            <w:r w:rsidRPr="000A60CB">
              <w:rPr>
                <w:rFonts w:eastAsia="標楷體"/>
                <w:color w:val="000000"/>
              </w:rPr>
              <w:t>每門課程之教學評量成績</w:t>
            </w:r>
            <w:r w:rsidRPr="000A60CB">
              <w:rPr>
                <w:rFonts w:eastAsia="標楷體"/>
                <w:bCs/>
                <w:color w:val="000000"/>
              </w:rPr>
              <w:t>低於</w:t>
            </w:r>
            <w:r w:rsidRPr="000A60CB">
              <w:rPr>
                <w:rFonts w:eastAsia="標楷體"/>
                <w:bCs/>
                <w:color w:val="000000"/>
              </w:rPr>
              <w:t>5.00</w:t>
            </w:r>
            <w:r w:rsidRPr="000A60CB">
              <w:rPr>
                <w:rFonts w:eastAsia="標楷體"/>
                <w:bCs/>
                <w:color w:val="000000"/>
              </w:rPr>
              <w:t>且在</w:t>
            </w:r>
            <w:r w:rsidRPr="000A60CB">
              <w:rPr>
                <w:rFonts w:eastAsia="標楷體"/>
                <w:bCs/>
                <w:color w:val="000000"/>
              </w:rPr>
              <w:t>4.60 (</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280" w:lineRule="exact"/>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280" w:lineRule="exact"/>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B6EF3">
            <w:pPr>
              <w:widowControl/>
              <w:spacing w:line="280" w:lineRule="exact"/>
              <w:jc w:val="center"/>
              <w:rPr>
                <w:rFonts w:eastAsia="標楷體"/>
                <w:b/>
                <w:color w:val="000000"/>
              </w:rPr>
            </w:pPr>
            <w:r w:rsidRPr="000A60CB">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280" w:lineRule="exact"/>
              <w:rPr>
                <w:rFonts w:eastAsia="標楷體"/>
                <w:color w:val="000000"/>
              </w:rPr>
            </w:pPr>
          </w:p>
        </w:tc>
      </w:tr>
      <w:tr w:rsidR="00F2756E" w:rsidRPr="009E3D0C" w:rsidTr="002B6EF3">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adjustRightInd w:val="0"/>
              <w:spacing w:line="280" w:lineRule="exact"/>
              <w:ind w:left="600" w:hangingChars="250" w:hanging="600"/>
              <w:textAlignment w:val="baseline"/>
              <w:rPr>
                <w:rFonts w:eastAsia="標楷體"/>
                <w:color w:val="000000"/>
              </w:rPr>
            </w:pPr>
            <w:r>
              <w:rPr>
                <w:rFonts w:eastAsia="標楷體" w:hint="eastAsia"/>
                <w:color w:val="000000"/>
              </w:rPr>
              <w:t>（</w:t>
            </w:r>
            <w:r>
              <w:rPr>
                <w:rFonts w:eastAsia="標楷體" w:hint="eastAsia"/>
                <w:color w:val="000000"/>
              </w:rPr>
              <w:t>3</w:t>
            </w:r>
            <w:r>
              <w:rPr>
                <w:rFonts w:eastAsia="標楷體" w:hint="eastAsia"/>
                <w:color w:val="000000"/>
              </w:rPr>
              <w:t>）</w:t>
            </w:r>
            <w:r w:rsidRPr="000A60CB">
              <w:rPr>
                <w:rFonts w:eastAsia="標楷體"/>
                <w:color w:val="000000"/>
              </w:rPr>
              <w:t>每門課程之教學評量成績</w:t>
            </w:r>
            <w:r w:rsidRPr="000A60CB">
              <w:rPr>
                <w:rFonts w:eastAsia="標楷體"/>
                <w:bCs/>
                <w:color w:val="000000"/>
              </w:rPr>
              <w:t>低於</w:t>
            </w:r>
            <w:r w:rsidRPr="000A60CB">
              <w:rPr>
                <w:rFonts w:eastAsia="標楷體"/>
                <w:bCs/>
                <w:color w:val="000000"/>
              </w:rPr>
              <w:t>4.60</w:t>
            </w:r>
            <w:r w:rsidRPr="000A60CB">
              <w:rPr>
                <w:rFonts w:eastAsia="標楷體"/>
                <w:bCs/>
                <w:color w:val="000000"/>
              </w:rPr>
              <w:t>且在</w:t>
            </w:r>
            <w:r w:rsidRPr="000A60CB">
              <w:rPr>
                <w:rFonts w:eastAsia="標楷體"/>
                <w:bCs/>
                <w:color w:val="000000"/>
              </w:rPr>
              <w:t>4.20 (</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r w:rsidRPr="000A60CB">
              <w:rPr>
                <w:rFonts w:eastAsia="標楷體"/>
                <w:color w:val="000000"/>
              </w:rPr>
              <w:t>。</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280" w:lineRule="exact"/>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280" w:lineRule="exact"/>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B6EF3">
            <w:pPr>
              <w:widowControl/>
              <w:spacing w:line="280" w:lineRule="exact"/>
              <w:jc w:val="center"/>
              <w:rPr>
                <w:rFonts w:eastAsia="標楷體"/>
                <w:b/>
                <w:color w:val="000000"/>
              </w:rPr>
            </w:pPr>
            <w:r w:rsidRPr="000A60CB">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280" w:lineRule="exact"/>
              <w:rPr>
                <w:rFonts w:eastAsia="標楷體"/>
                <w:color w:val="000000"/>
              </w:rPr>
            </w:pPr>
          </w:p>
        </w:tc>
      </w:tr>
      <w:tr w:rsidR="00F2756E" w:rsidRPr="009E3D0C" w:rsidTr="002B6EF3">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B6EF3">
            <w:pPr>
              <w:widowControl/>
              <w:spacing w:line="280" w:lineRule="exact"/>
              <w:jc w:val="right"/>
              <w:rPr>
                <w:rFonts w:eastAsia="標楷體"/>
                <w:b/>
                <w:color w:val="000000"/>
              </w:rPr>
            </w:pPr>
            <w:r w:rsidRPr="000A60CB">
              <w:rPr>
                <w:rFonts w:eastAsia="標楷體"/>
                <w:b/>
                <w:color w:val="000000"/>
              </w:rPr>
              <w:t>（</w:t>
            </w:r>
            <w:r w:rsidRPr="000A60CB">
              <w:rPr>
                <w:rFonts w:eastAsia="標楷體"/>
                <w:b/>
                <w:color w:val="000000"/>
              </w:rPr>
              <w:t>B</w:t>
            </w:r>
            <w:r w:rsidRPr="000A60CB">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B6EF3">
            <w:pPr>
              <w:widowControl/>
              <w:spacing w:line="280" w:lineRule="exact"/>
              <w:rPr>
                <w:rFonts w:eastAsia="標楷體"/>
                <w:b/>
                <w:color w:val="000000"/>
              </w:rPr>
            </w:pPr>
            <w:r w:rsidRPr="000A60CB">
              <w:rPr>
                <w:rFonts w:eastAsia="標楷體"/>
                <w:b/>
                <w:color w:val="000000"/>
              </w:rPr>
              <w:t>________ *0.8 =</w:t>
            </w:r>
          </w:p>
        </w:tc>
      </w:tr>
      <w:tr w:rsidR="00F2756E" w:rsidRPr="009E3D0C" w:rsidTr="002B6EF3">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A60CB" w:rsidRDefault="00F2756E" w:rsidP="002B6EF3">
            <w:pPr>
              <w:jc w:val="both"/>
              <w:rPr>
                <w:rFonts w:eastAsia="標楷體"/>
                <w:b/>
              </w:rPr>
            </w:pPr>
            <w:r w:rsidRPr="000A60CB">
              <w:rPr>
                <w:rFonts w:eastAsia="標楷體"/>
                <w:b/>
              </w:rPr>
              <w:t>（</w:t>
            </w:r>
            <w:r w:rsidRPr="000A60CB">
              <w:rPr>
                <w:rFonts w:eastAsia="標楷體"/>
                <w:b/>
              </w:rPr>
              <w:t>C</w:t>
            </w:r>
            <w:r w:rsidRPr="000A60CB">
              <w:rPr>
                <w:rFonts w:eastAsia="標楷體"/>
                <w:b/>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A60CB" w:rsidRDefault="00F2756E" w:rsidP="002B6EF3">
            <w:pPr>
              <w:jc w:val="center"/>
              <w:rPr>
                <w:rFonts w:eastAsia="標楷體"/>
                <w:b/>
              </w:rPr>
            </w:pPr>
            <w:r w:rsidRPr="000A60CB">
              <w:rPr>
                <w:rFonts w:eastAsia="標楷體"/>
                <w:b/>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A60CB" w:rsidRDefault="00F2756E" w:rsidP="002B6EF3">
            <w:pPr>
              <w:jc w:val="center"/>
              <w:rPr>
                <w:rFonts w:eastAsia="標楷體"/>
                <w:b/>
              </w:rPr>
            </w:pPr>
            <w:r w:rsidRPr="000A60CB">
              <w:rPr>
                <w:rFonts w:eastAsia="標楷體"/>
                <w:b/>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A60CB" w:rsidRDefault="00F2756E" w:rsidP="002B6EF3">
            <w:pPr>
              <w:jc w:val="center"/>
              <w:rPr>
                <w:rFonts w:eastAsia="標楷體"/>
                <w:b/>
              </w:rPr>
            </w:pPr>
            <w:r w:rsidRPr="000A60CB">
              <w:rPr>
                <w:rFonts w:eastAsia="標楷體"/>
                <w:color w:val="000000"/>
                <w:sz w:val="21"/>
              </w:rPr>
              <w:t>得分</w:t>
            </w:r>
          </w:p>
        </w:tc>
      </w:tr>
      <w:tr w:rsidR="00F2756E" w:rsidRPr="009E3D0C" w:rsidTr="002B6EF3">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B6EF3">
            <w:pPr>
              <w:spacing w:line="320" w:lineRule="exact"/>
              <w:ind w:left="240" w:hangingChars="100" w:hanging="240"/>
              <w:jc w:val="both"/>
              <w:rPr>
                <w:rFonts w:eastAsia="標楷體"/>
                <w:color w:val="000000"/>
              </w:rPr>
            </w:pPr>
            <w:r w:rsidRPr="000A60CB">
              <w:rPr>
                <w:rFonts w:eastAsia="標楷體"/>
                <w:bCs/>
                <w:color w:val="000000"/>
              </w:rPr>
              <w:t>每學年</w:t>
            </w:r>
            <w:r w:rsidRPr="000A60CB">
              <w:rPr>
                <w:rFonts w:eastAsia="標楷體"/>
                <w:color w:val="000000"/>
              </w:rPr>
              <w:t>教學評量分數在全院前</w:t>
            </w:r>
            <w:r w:rsidRPr="000A60CB">
              <w:rPr>
                <w:rFonts w:eastAsia="標楷體"/>
                <w:color w:val="000000"/>
              </w:rPr>
              <w:t>30%</w:t>
            </w:r>
            <w:r w:rsidRPr="000A60CB">
              <w:rPr>
                <w:rFonts w:eastAsia="標楷體"/>
                <w:color w:val="000000"/>
              </w:rPr>
              <w:t>，得分</w:t>
            </w:r>
            <w:r w:rsidRPr="000A60CB">
              <w:rPr>
                <w:rFonts w:eastAsia="標楷體"/>
                <w:color w:val="000000"/>
              </w:rPr>
              <w:t>30</w:t>
            </w:r>
            <w:r w:rsidRPr="000A60CB">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320" w:lineRule="exact"/>
              <w:jc w:val="center"/>
              <w:rPr>
                <w:rFonts w:eastAsia="標楷體"/>
                <w:b/>
                <w:color w:val="000000"/>
              </w:rPr>
            </w:pPr>
            <w:r w:rsidRPr="000A60CB">
              <w:rPr>
                <w:rFonts w:eastAsia="標楷體"/>
                <w:b/>
                <w:color w:val="000000"/>
              </w:rPr>
              <w:t>30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320" w:lineRule="exact"/>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320" w:lineRule="exact"/>
              <w:rPr>
                <w:rFonts w:eastAsia="標楷體"/>
                <w:b/>
                <w:color w:val="000000"/>
              </w:rPr>
            </w:pPr>
          </w:p>
        </w:tc>
      </w:tr>
      <w:tr w:rsidR="00F2756E" w:rsidRPr="009E3D0C" w:rsidTr="002B6EF3">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B6EF3">
            <w:pPr>
              <w:spacing w:line="320" w:lineRule="exact"/>
              <w:jc w:val="both"/>
              <w:rPr>
                <w:rFonts w:eastAsia="標楷體"/>
                <w:bCs/>
                <w:color w:val="000000"/>
              </w:rPr>
            </w:pPr>
            <w:r w:rsidRPr="000A60CB">
              <w:rPr>
                <w:rFonts w:eastAsia="標楷體"/>
                <w:bCs/>
                <w:color w:val="000000"/>
              </w:rPr>
              <w:t>每學年教學評量成績為全院前</w:t>
            </w:r>
            <w:r w:rsidRPr="000A60CB">
              <w:rPr>
                <w:rFonts w:eastAsia="標楷體"/>
                <w:bCs/>
                <w:color w:val="000000"/>
              </w:rPr>
              <w:t>30%-50%</w:t>
            </w:r>
            <w:r w:rsidRPr="000A60CB">
              <w:rPr>
                <w:rFonts w:eastAsia="標楷體"/>
                <w:color w:val="000000"/>
              </w:rPr>
              <w:t>，得分</w:t>
            </w:r>
            <w:r w:rsidRPr="000A60CB">
              <w:rPr>
                <w:rFonts w:eastAsia="標楷體"/>
                <w:color w:val="000000"/>
              </w:rPr>
              <w:t>10</w:t>
            </w:r>
            <w:r w:rsidRPr="000A60CB">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320" w:lineRule="exact"/>
              <w:jc w:val="center"/>
              <w:rPr>
                <w:rFonts w:eastAsia="標楷體"/>
                <w:b/>
                <w:color w:val="000000"/>
              </w:rPr>
            </w:pPr>
            <w:r w:rsidRPr="000A60CB">
              <w:rPr>
                <w:rFonts w:eastAsia="標楷體"/>
                <w:b/>
                <w:color w:val="000000"/>
              </w:rPr>
              <w:t>10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320" w:lineRule="exact"/>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320" w:lineRule="exact"/>
              <w:rPr>
                <w:rFonts w:eastAsia="標楷體"/>
                <w:b/>
                <w:color w:val="000000"/>
              </w:rPr>
            </w:pPr>
          </w:p>
        </w:tc>
      </w:tr>
      <w:tr w:rsidR="00F2756E" w:rsidRPr="009E3D0C" w:rsidTr="002B6EF3">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B6EF3">
            <w:pPr>
              <w:spacing w:line="320" w:lineRule="exact"/>
              <w:jc w:val="right"/>
              <w:rPr>
                <w:rFonts w:eastAsia="標楷體"/>
                <w:b/>
                <w:bCs/>
                <w:color w:val="000000"/>
              </w:rPr>
            </w:pPr>
            <w:r w:rsidRPr="000A60CB">
              <w:rPr>
                <w:rFonts w:eastAsia="標楷體"/>
                <w:b/>
                <w:bCs/>
                <w:color w:val="000000"/>
              </w:rPr>
              <w:t>（</w:t>
            </w:r>
            <w:r w:rsidRPr="000A60CB">
              <w:rPr>
                <w:rFonts w:eastAsia="標楷體"/>
                <w:b/>
                <w:bCs/>
                <w:color w:val="000000"/>
              </w:rPr>
              <w:t>C</w:t>
            </w:r>
            <w:r w:rsidRPr="000A60CB">
              <w:rPr>
                <w:rFonts w:eastAsia="標楷體"/>
                <w:b/>
                <w:bCs/>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320" w:lineRule="exact"/>
              <w:rPr>
                <w:rFonts w:eastAsia="標楷體"/>
                <w:b/>
                <w:color w:val="000000"/>
              </w:rPr>
            </w:pPr>
          </w:p>
        </w:tc>
      </w:tr>
      <w:tr w:rsidR="00F2756E" w:rsidRPr="009E3D0C" w:rsidTr="002B6EF3">
        <w:trPr>
          <w:trHeight w:val="684"/>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A60CB" w:rsidRDefault="00F2756E" w:rsidP="002B6EF3">
            <w:pPr>
              <w:spacing w:line="320" w:lineRule="exact"/>
              <w:jc w:val="right"/>
              <w:rPr>
                <w:rFonts w:eastAsia="標楷體"/>
                <w:b/>
                <w:bCs/>
                <w:color w:val="000000"/>
              </w:rPr>
            </w:pPr>
            <w:r w:rsidRPr="000A60CB">
              <w:rPr>
                <w:b/>
              </w:rPr>
              <w:t xml:space="preserve"> (A+B+C</w:t>
            </w:r>
            <w:r w:rsidRPr="000A60CB">
              <w:rPr>
                <w:b/>
              </w:rPr>
              <w:t>）</w:t>
            </w:r>
            <w:r w:rsidRPr="000A60CB">
              <w:rPr>
                <w:b/>
              </w:rPr>
              <w:t xml:space="preserve">/340*100  </w:t>
            </w:r>
            <w:r w:rsidRPr="000A60CB">
              <w:rPr>
                <w:rFonts w:eastAsia="標楷體"/>
                <w:b/>
                <w:bCs/>
                <w:color w:val="000000"/>
              </w:rPr>
              <w:t>(D)</w:t>
            </w:r>
            <w:r w:rsidRPr="000A60CB">
              <w:rPr>
                <w:rFonts w:eastAsia="標楷體"/>
                <w:b/>
                <w:bCs/>
                <w:color w:val="000000"/>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tcPr>
          <w:p w:rsidR="00F2756E" w:rsidRPr="000A60CB" w:rsidRDefault="00F2756E" w:rsidP="002B6EF3">
            <w:pPr>
              <w:widowControl/>
              <w:spacing w:line="320" w:lineRule="exact"/>
              <w:rPr>
                <w:rFonts w:eastAsia="標楷體"/>
                <w:b/>
                <w:color w:val="000000"/>
              </w:rPr>
            </w:pPr>
          </w:p>
        </w:tc>
      </w:tr>
    </w:tbl>
    <w:p w:rsidR="00F2756E" w:rsidRPr="00E32417" w:rsidRDefault="00F2756E" w:rsidP="00F2756E">
      <w:pPr>
        <w:ind w:rightChars="-130" w:right="-312"/>
        <w:rPr>
          <w:rFonts w:eastAsia="標楷體"/>
          <w:b/>
          <w:u w:val="single"/>
        </w:rPr>
      </w:pPr>
    </w:p>
    <w:p w:rsidR="0067082F" w:rsidRDefault="0067082F">
      <w:pPr>
        <w:widowControl/>
      </w:pPr>
      <w:r>
        <w:br w:type="page"/>
      </w:r>
    </w:p>
    <w:p w:rsidR="0067082F" w:rsidRDefault="0067082F" w:rsidP="00F2756E">
      <w:pPr>
        <w:widowControl/>
        <w:sectPr w:rsidR="0067082F" w:rsidSect="00B037B0">
          <w:pgSz w:w="11906" w:h="16838"/>
          <w:pgMar w:top="1134" w:right="1134" w:bottom="1134" w:left="1134" w:header="851" w:footer="992" w:gutter="0"/>
          <w:cols w:space="425"/>
          <w:docGrid w:type="linesAndChars" w:linePitch="360"/>
        </w:sectPr>
      </w:pPr>
    </w:p>
    <w:p w:rsidR="0067082F" w:rsidRPr="00F40EE4" w:rsidRDefault="0067082F" w:rsidP="0067082F">
      <w:pPr>
        <w:snapToGrid w:val="0"/>
        <w:rPr>
          <w:rFonts w:ascii="標楷體" w:eastAsia="標楷體" w:hAnsi="標楷體"/>
          <w:b/>
          <w:bCs/>
          <w:sz w:val="32"/>
          <w:szCs w:val="32"/>
        </w:rPr>
      </w:pPr>
      <w:r w:rsidRPr="0025023D">
        <w:rPr>
          <w:rFonts w:eastAsia="標楷體" w:hint="eastAsia"/>
          <w:b/>
          <w:sz w:val="32"/>
          <w:szCs w:val="32"/>
        </w:rPr>
        <w:t>高雄醫學大學人文社會科學院專任教師新聘及升等計分細則</w:t>
      </w:r>
      <w:r w:rsidRPr="00F40EE4">
        <w:rPr>
          <w:rFonts w:ascii="標楷體" w:eastAsia="標楷體" w:hAnsi="標楷體" w:hint="eastAsia"/>
          <w:b/>
          <w:bCs/>
          <w:sz w:val="32"/>
          <w:szCs w:val="32"/>
        </w:rPr>
        <w:t>(修正</w:t>
      </w:r>
      <w:r>
        <w:rPr>
          <w:rFonts w:ascii="標楷體" w:eastAsia="標楷體" w:hAnsi="標楷體" w:hint="eastAsia"/>
          <w:b/>
          <w:bCs/>
          <w:sz w:val="32"/>
          <w:szCs w:val="32"/>
        </w:rPr>
        <w:t>條文對照表</w:t>
      </w:r>
      <w:r w:rsidRPr="00F40EE4">
        <w:rPr>
          <w:rFonts w:ascii="標楷體" w:eastAsia="標楷體" w:hAnsi="標楷體" w:hint="eastAsia"/>
          <w:b/>
          <w:bCs/>
          <w:sz w:val="32"/>
          <w:szCs w:val="32"/>
        </w:rPr>
        <w:t>)</w:t>
      </w:r>
    </w:p>
    <w:p w:rsidR="0067082F" w:rsidRDefault="0067082F" w:rsidP="0067082F">
      <w:pPr>
        <w:snapToGrid w:val="0"/>
        <w:spacing w:line="240" w:lineRule="exact"/>
        <w:ind w:right="198"/>
        <w:jc w:val="right"/>
        <w:rPr>
          <w:rFonts w:eastAsia="標楷體"/>
          <w:sz w:val="20"/>
          <w:szCs w:val="20"/>
        </w:rPr>
      </w:pPr>
      <w:r w:rsidRPr="00145D24">
        <w:rPr>
          <w:rFonts w:eastAsia="標楷體" w:hint="eastAsia"/>
          <w:sz w:val="20"/>
          <w:szCs w:val="20"/>
        </w:rPr>
        <w:t>103.</w:t>
      </w:r>
      <w:r>
        <w:rPr>
          <w:rFonts w:eastAsia="標楷體" w:hint="eastAsia"/>
          <w:sz w:val="20"/>
          <w:szCs w:val="20"/>
        </w:rPr>
        <w:t>06.25</w:t>
      </w:r>
      <w:r w:rsidRPr="00145D24">
        <w:rPr>
          <w:rFonts w:eastAsia="標楷體" w:hint="eastAsia"/>
          <w:sz w:val="20"/>
          <w:szCs w:val="20"/>
        </w:rPr>
        <w:t xml:space="preserve">  102</w:t>
      </w:r>
      <w:r w:rsidRPr="00145D24">
        <w:rPr>
          <w:rFonts w:eastAsia="標楷體" w:hint="eastAsia"/>
          <w:sz w:val="20"/>
          <w:szCs w:val="20"/>
        </w:rPr>
        <w:t>學年度人文社會科學院第</w:t>
      </w:r>
      <w:r>
        <w:rPr>
          <w:rFonts w:eastAsia="標楷體" w:hint="eastAsia"/>
          <w:sz w:val="20"/>
          <w:szCs w:val="20"/>
        </w:rPr>
        <w:t>6</w:t>
      </w:r>
      <w:r w:rsidRPr="00145D24">
        <w:rPr>
          <w:rFonts w:eastAsia="標楷體" w:hint="eastAsia"/>
          <w:sz w:val="20"/>
          <w:szCs w:val="20"/>
        </w:rPr>
        <w:t>次教評會審議通過</w:t>
      </w:r>
    </w:p>
    <w:p w:rsidR="0067082F" w:rsidRDefault="0067082F" w:rsidP="0067082F">
      <w:pPr>
        <w:spacing w:line="240" w:lineRule="exact"/>
        <w:ind w:right="400" w:firstLineChars="4500" w:firstLine="9000"/>
        <w:rPr>
          <w:rFonts w:eastAsia="標楷體"/>
          <w:sz w:val="20"/>
          <w:szCs w:val="20"/>
        </w:rPr>
      </w:pPr>
      <w:r w:rsidRPr="00145D24">
        <w:rPr>
          <w:rFonts w:eastAsia="標楷體" w:hint="eastAsia"/>
          <w:sz w:val="20"/>
          <w:szCs w:val="20"/>
        </w:rPr>
        <w:t>103.</w:t>
      </w:r>
      <w:r>
        <w:rPr>
          <w:rFonts w:eastAsia="標楷體" w:hint="eastAsia"/>
          <w:sz w:val="20"/>
          <w:szCs w:val="20"/>
        </w:rPr>
        <w:t>07.01</w:t>
      </w:r>
      <w:r w:rsidRPr="00145D24">
        <w:rPr>
          <w:rFonts w:eastAsia="標楷體" w:hint="eastAsia"/>
          <w:sz w:val="20"/>
          <w:szCs w:val="20"/>
        </w:rPr>
        <w:t xml:space="preserve">  102</w:t>
      </w:r>
      <w:r w:rsidRPr="00145D24">
        <w:rPr>
          <w:rFonts w:eastAsia="標楷體" w:hint="eastAsia"/>
          <w:sz w:val="20"/>
          <w:szCs w:val="20"/>
        </w:rPr>
        <w:t>學年度</w:t>
      </w:r>
      <w:r>
        <w:rPr>
          <w:rFonts w:eastAsia="標楷體" w:hint="eastAsia"/>
          <w:sz w:val="20"/>
          <w:szCs w:val="20"/>
        </w:rPr>
        <w:t>第</w:t>
      </w:r>
      <w:r>
        <w:rPr>
          <w:rFonts w:eastAsia="標楷體" w:hint="eastAsia"/>
          <w:sz w:val="20"/>
          <w:szCs w:val="20"/>
        </w:rPr>
        <w:t>8</w:t>
      </w:r>
      <w:r>
        <w:rPr>
          <w:rFonts w:eastAsia="標楷體" w:hint="eastAsia"/>
          <w:sz w:val="20"/>
          <w:szCs w:val="20"/>
        </w:rPr>
        <w:t>次校</w:t>
      </w:r>
      <w:r w:rsidRPr="00145D24">
        <w:rPr>
          <w:rFonts w:eastAsia="標楷體" w:hint="eastAsia"/>
          <w:sz w:val="20"/>
          <w:szCs w:val="20"/>
        </w:rPr>
        <w:t>教評會審議通過</w:t>
      </w:r>
    </w:p>
    <w:p w:rsidR="0067082F" w:rsidRDefault="0067082F" w:rsidP="0067082F">
      <w:pPr>
        <w:spacing w:line="0" w:lineRule="atLeast"/>
        <w:ind w:firstLineChars="4493" w:firstLine="8986"/>
        <w:rPr>
          <w:rFonts w:eastAsia="標楷體"/>
          <w:sz w:val="20"/>
          <w:szCs w:val="20"/>
        </w:rPr>
      </w:pPr>
      <w:r>
        <w:rPr>
          <w:rFonts w:eastAsia="標楷體" w:hint="eastAsia"/>
          <w:sz w:val="20"/>
          <w:szCs w:val="20"/>
        </w:rPr>
        <w:t xml:space="preserve">103.07.24  </w:t>
      </w:r>
      <w:r>
        <w:rPr>
          <w:rFonts w:eastAsia="標楷體" w:hint="eastAsia"/>
          <w:sz w:val="20"/>
          <w:szCs w:val="20"/>
        </w:rPr>
        <w:t>高醫院人字第</w:t>
      </w:r>
      <w:r>
        <w:rPr>
          <w:rFonts w:eastAsia="標楷體" w:hint="eastAsia"/>
          <w:sz w:val="20"/>
          <w:szCs w:val="20"/>
        </w:rPr>
        <w:t>1031102304</w:t>
      </w:r>
      <w:r>
        <w:rPr>
          <w:rFonts w:eastAsia="標楷體" w:hint="eastAsia"/>
          <w:sz w:val="20"/>
          <w:szCs w:val="20"/>
        </w:rPr>
        <w:t>號函公布</w:t>
      </w:r>
    </w:p>
    <w:p w:rsidR="0067082F" w:rsidRDefault="0067082F" w:rsidP="0067082F">
      <w:pPr>
        <w:spacing w:line="0" w:lineRule="atLeast"/>
        <w:ind w:firstLineChars="4493" w:firstLine="8986"/>
        <w:rPr>
          <w:rFonts w:eastAsia="標楷體"/>
          <w:sz w:val="20"/>
          <w:szCs w:val="20"/>
        </w:rPr>
      </w:pP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w:t>
      </w:r>
      <w:r>
        <w:rPr>
          <w:rFonts w:eastAsia="標楷體" w:hint="eastAsia"/>
          <w:sz w:val="20"/>
          <w:szCs w:val="20"/>
        </w:rPr>
        <w:t>06.03</w:t>
      </w:r>
      <w:r w:rsidRPr="00145D24">
        <w:rPr>
          <w:rFonts w:eastAsia="標楷體" w:hint="eastAsia"/>
          <w:sz w:val="20"/>
          <w:szCs w:val="20"/>
        </w:rPr>
        <w:t xml:space="preserve">  10</w:t>
      </w:r>
      <w:r>
        <w:rPr>
          <w:rFonts w:eastAsia="標楷體" w:hint="eastAsia"/>
          <w:sz w:val="20"/>
          <w:szCs w:val="20"/>
        </w:rPr>
        <w:t>3</w:t>
      </w:r>
      <w:r w:rsidRPr="00145D24">
        <w:rPr>
          <w:rFonts w:eastAsia="標楷體" w:hint="eastAsia"/>
          <w:sz w:val="20"/>
          <w:szCs w:val="20"/>
        </w:rPr>
        <w:t>學年度人文社會科學院第</w:t>
      </w:r>
      <w:r>
        <w:rPr>
          <w:rFonts w:eastAsia="標楷體" w:hint="eastAsia"/>
          <w:sz w:val="20"/>
          <w:szCs w:val="20"/>
        </w:rPr>
        <w:t>6</w:t>
      </w:r>
      <w:r w:rsidRPr="00145D24">
        <w:rPr>
          <w:rFonts w:eastAsia="標楷體" w:hint="eastAsia"/>
          <w:sz w:val="20"/>
          <w:szCs w:val="20"/>
        </w:rPr>
        <w:t>次教評會審議通過</w:t>
      </w:r>
    </w:p>
    <w:p w:rsidR="0067082F" w:rsidRDefault="0067082F" w:rsidP="0067082F">
      <w:pPr>
        <w:spacing w:line="0" w:lineRule="atLeast"/>
        <w:ind w:firstLineChars="4493" w:firstLine="8986"/>
        <w:rPr>
          <w:rFonts w:eastAsia="標楷體"/>
          <w:sz w:val="20"/>
          <w:szCs w:val="20"/>
        </w:rPr>
      </w:pP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w:t>
      </w:r>
      <w:r>
        <w:rPr>
          <w:rFonts w:eastAsia="標楷體" w:hint="eastAsia"/>
          <w:sz w:val="20"/>
          <w:szCs w:val="20"/>
        </w:rPr>
        <w:t>06.10</w:t>
      </w:r>
      <w:r w:rsidRPr="00145D24">
        <w:rPr>
          <w:rFonts w:eastAsia="標楷體" w:hint="eastAsia"/>
          <w:sz w:val="20"/>
          <w:szCs w:val="20"/>
        </w:rPr>
        <w:t xml:space="preserve">  10</w:t>
      </w:r>
      <w:r>
        <w:rPr>
          <w:rFonts w:eastAsia="標楷體" w:hint="eastAsia"/>
          <w:sz w:val="20"/>
          <w:szCs w:val="20"/>
        </w:rPr>
        <w:t>3</w:t>
      </w:r>
      <w:r w:rsidRPr="00145D24">
        <w:rPr>
          <w:rFonts w:eastAsia="標楷體" w:hint="eastAsia"/>
          <w:sz w:val="20"/>
          <w:szCs w:val="20"/>
        </w:rPr>
        <w:t>學年度</w:t>
      </w:r>
      <w:r>
        <w:rPr>
          <w:rFonts w:eastAsia="標楷體" w:hint="eastAsia"/>
          <w:sz w:val="20"/>
          <w:szCs w:val="20"/>
        </w:rPr>
        <w:t>第</w:t>
      </w:r>
      <w:r>
        <w:rPr>
          <w:rFonts w:eastAsia="標楷體" w:hint="eastAsia"/>
          <w:sz w:val="20"/>
          <w:szCs w:val="20"/>
        </w:rPr>
        <w:t>6</w:t>
      </w:r>
      <w:r>
        <w:rPr>
          <w:rFonts w:eastAsia="標楷體" w:hint="eastAsia"/>
          <w:sz w:val="20"/>
          <w:szCs w:val="20"/>
        </w:rPr>
        <w:t>次校</w:t>
      </w:r>
      <w:r w:rsidRPr="00145D24">
        <w:rPr>
          <w:rFonts w:eastAsia="標楷體" w:hint="eastAsia"/>
          <w:sz w:val="20"/>
          <w:szCs w:val="20"/>
        </w:rPr>
        <w:t>教評會審議通過</w:t>
      </w:r>
    </w:p>
    <w:p w:rsidR="0067082F" w:rsidRDefault="0067082F" w:rsidP="0067082F">
      <w:pPr>
        <w:spacing w:line="0" w:lineRule="atLeast"/>
        <w:ind w:firstLineChars="4493" w:firstLine="8986"/>
        <w:rPr>
          <w:rFonts w:eastAsia="標楷體"/>
          <w:sz w:val="20"/>
          <w:szCs w:val="20"/>
        </w:rPr>
      </w:pPr>
      <w:r>
        <w:rPr>
          <w:rFonts w:eastAsia="標楷體" w:hint="eastAsia"/>
          <w:sz w:val="20"/>
          <w:szCs w:val="20"/>
        </w:rPr>
        <w:t xml:space="preserve">104.12.11  </w:t>
      </w:r>
      <w:r w:rsidRPr="00E82FBC">
        <w:rPr>
          <w:rFonts w:eastAsia="標楷體" w:hint="eastAsia"/>
          <w:sz w:val="20"/>
          <w:szCs w:val="20"/>
        </w:rPr>
        <w:t>高醫院人字第</w:t>
      </w:r>
      <w:r w:rsidRPr="00E82FBC">
        <w:rPr>
          <w:rFonts w:eastAsia="標楷體" w:hint="eastAsia"/>
          <w:sz w:val="20"/>
          <w:szCs w:val="20"/>
        </w:rPr>
        <w:t>1041104120</w:t>
      </w:r>
      <w:r w:rsidRPr="00E82FBC">
        <w:rPr>
          <w:rFonts w:eastAsia="標楷體" w:hint="eastAsia"/>
          <w:sz w:val="20"/>
          <w:szCs w:val="20"/>
        </w:rPr>
        <w:t>號</w:t>
      </w:r>
      <w:r>
        <w:rPr>
          <w:rFonts w:eastAsia="標楷體" w:hint="eastAsia"/>
          <w:sz w:val="20"/>
          <w:szCs w:val="20"/>
        </w:rPr>
        <w:t>函公布</w:t>
      </w:r>
    </w:p>
    <w:p w:rsidR="0067082F" w:rsidRDefault="0067082F" w:rsidP="0067082F">
      <w:pPr>
        <w:spacing w:line="0" w:lineRule="atLeast"/>
        <w:ind w:firstLineChars="4493" w:firstLine="8986"/>
        <w:rPr>
          <w:rFonts w:eastAsia="標楷體"/>
          <w:sz w:val="20"/>
          <w:szCs w:val="20"/>
        </w:rPr>
      </w:pP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w:t>
      </w:r>
      <w:r>
        <w:rPr>
          <w:rFonts w:eastAsia="標楷體" w:hint="eastAsia"/>
          <w:sz w:val="20"/>
          <w:szCs w:val="20"/>
        </w:rPr>
        <w:t>12.30</w:t>
      </w:r>
      <w:r w:rsidRPr="00145D24">
        <w:rPr>
          <w:rFonts w:eastAsia="標楷體" w:hint="eastAsia"/>
          <w:sz w:val="20"/>
          <w:szCs w:val="20"/>
        </w:rPr>
        <w:t xml:space="preserve">  </w:t>
      </w:r>
      <w:r w:rsidRPr="00145D24">
        <w:rPr>
          <w:rFonts w:eastAsia="標楷體" w:hint="eastAsia"/>
          <w:sz w:val="20"/>
          <w:szCs w:val="20"/>
        </w:rPr>
        <w:t>人文社會科學院</w:t>
      </w: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學年度第</w:t>
      </w:r>
      <w:r>
        <w:rPr>
          <w:rFonts w:eastAsia="標楷體" w:hint="eastAsia"/>
          <w:sz w:val="20"/>
          <w:szCs w:val="20"/>
        </w:rPr>
        <w:t>3</w:t>
      </w:r>
      <w:r>
        <w:rPr>
          <w:rFonts w:eastAsia="標楷體" w:hint="eastAsia"/>
          <w:sz w:val="20"/>
          <w:szCs w:val="20"/>
        </w:rPr>
        <w:t>次</w:t>
      </w:r>
      <w:r w:rsidRPr="00145D24">
        <w:rPr>
          <w:rFonts w:eastAsia="標楷體" w:hint="eastAsia"/>
          <w:sz w:val="20"/>
          <w:szCs w:val="20"/>
        </w:rPr>
        <w:t>教評會審議通過</w:t>
      </w:r>
    </w:p>
    <w:p w:rsidR="0067082F" w:rsidRDefault="0067082F" w:rsidP="0067082F">
      <w:pPr>
        <w:spacing w:line="0" w:lineRule="atLeast"/>
        <w:ind w:firstLineChars="4493" w:firstLine="8986"/>
        <w:rPr>
          <w:rFonts w:eastAsia="標楷體"/>
          <w:sz w:val="20"/>
          <w:szCs w:val="20"/>
        </w:rPr>
      </w:pPr>
      <w:r>
        <w:rPr>
          <w:rFonts w:eastAsia="標楷體" w:hint="eastAsia"/>
          <w:sz w:val="20"/>
          <w:szCs w:val="20"/>
        </w:rPr>
        <w:t xml:space="preserve">105.01.06  </w:t>
      </w: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學年度</w:t>
      </w:r>
      <w:r>
        <w:rPr>
          <w:rFonts w:eastAsia="標楷體" w:hint="eastAsia"/>
          <w:sz w:val="20"/>
          <w:szCs w:val="20"/>
        </w:rPr>
        <w:t>第</w:t>
      </w:r>
      <w:r>
        <w:rPr>
          <w:rFonts w:eastAsia="標楷體" w:hint="eastAsia"/>
          <w:sz w:val="20"/>
          <w:szCs w:val="20"/>
        </w:rPr>
        <w:t>2</w:t>
      </w:r>
      <w:r>
        <w:rPr>
          <w:rFonts w:eastAsia="標楷體" w:hint="eastAsia"/>
          <w:sz w:val="20"/>
          <w:szCs w:val="20"/>
        </w:rPr>
        <w:t>次校</w:t>
      </w:r>
      <w:r w:rsidRPr="00145D24">
        <w:rPr>
          <w:rFonts w:eastAsia="標楷體" w:hint="eastAsia"/>
          <w:sz w:val="20"/>
          <w:szCs w:val="20"/>
        </w:rPr>
        <w:t>教評會審議通過</w:t>
      </w:r>
    </w:p>
    <w:p w:rsidR="0067082F" w:rsidRPr="00F40EE4" w:rsidRDefault="0067082F" w:rsidP="0067082F">
      <w:pPr>
        <w:spacing w:line="0" w:lineRule="atLeast"/>
        <w:ind w:firstLineChars="4493" w:firstLine="8986"/>
        <w:rPr>
          <w:rFonts w:eastAsia="標楷體" w:hAnsi="標楷體"/>
          <w:sz w:val="20"/>
        </w:rPr>
      </w:pPr>
      <w:r w:rsidRPr="00D24F3B">
        <w:rPr>
          <w:rFonts w:eastAsia="標楷體" w:hint="eastAsia"/>
          <w:sz w:val="20"/>
          <w:szCs w:val="20"/>
        </w:rPr>
        <w:t>105.01.2</w:t>
      </w:r>
      <w:r w:rsidR="00D24F3B" w:rsidRPr="00D24F3B">
        <w:rPr>
          <w:rFonts w:eastAsia="標楷體" w:hint="eastAsia"/>
          <w:sz w:val="20"/>
          <w:szCs w:val="20"/>
        </w:rPr>
        <w:t>6</w:t>
      </w:r>
      <w:r>
        <w:rPr>
          <w:rFonts w:eastAsia="標楷體" w:hint="eastAsia"/>
          <w:sz w:val="20"/>
          <w:szCs w:val="20"/>
        </w:rPr>
        <w:t xml:space="preserve">  </w:t>
      </w:r>
      <w:r w:rsidRPr="00E82FBC">
        <w:rPr>
          <w:rFonts w:eastAsia="標楷體" w:hint="eastAsia"/>
          <w:sz w:val="20"/>
          <w:szCs w:val="20"/>
        </w:rPr>
        <w:t>高醫院人字第</w:t>
      </w:r>
      <w:r w:rsidRPr="00E82FBC">
        <w:rPr>
          <w:rFonts w:eastAsia="標楷體" w:hint="eastAsia"/>
          <w:sz w:val="20"/>
          <w:szCs w:val="20"/>
        </w:rPr>
        <w:t>10</w:t>
      </w:r>
      <w:r>
        <w:rPr>
          <w:rFonts w:eastAsia="標楷體" w:hint="eastAsia"/>
          <w:sz w:val="20"/>
          <w:szCs w:val="20"/>
        </w:rPr>
        <w:t>51100218</w:t>
      </w:r>
      <w:r w:rsidRPr="00E82FBC">
        <w:rPr>
          <w:rFonts w:eastAsia="標楷體" w:hint="eastAsia"/>
          <w:sz w:val="20"/>
          <w:szCs w:val="20"/>
        </w:rPr>
        <w:t>號</w:t>
      </w:r>
      <w:r>
        <w:rPr>
          <w:rFonts w:eastAsia="標楷體" w:hint="eastAsia"/>
          <w:sz w:val="20"/>
          <w:szCs w:val="20"/>
        </w:rPr>
        <w:t>函公布</w:t>
      </w:r>
    </w:p>
    <w:tbl>
      <w:tblPr>
        <w:tblW w:w="15283" w:type="dxa"/>
        <w:jc w:val="center"/>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13"/>
        <w:gridCol w:w="6965"/>
        <w:gridCol w:w="6965"/>
        <w:gridCol w:w="540"/>
      </w:tblGrid>
      <w:tr w:rsidR="0067082F" w:rsidRPr="00F40EE4" w:rsidTr="004855EF">
        <w:trPr>
          <w:trHeight w:val="343"/>
          <w:tblHeader/>
          <w:jc w:val="center"/>
        </w:trPr>
        <w:tc>
          <w:tcPr>
            <w:tcW w:w="813" w:type="dxa"/>
          </w:tcPr>
          <w:p w:rsidR="0067082F" w:rsidRPr="00F40EE4" w:rsidRDefault="0067082F" w:rsidP="004855EF">
            <w:pPr>
              <w:snapToGrid w:val="0"/>
              <w:spacing w:line="0" w:lineRule="atLeast"/>
              <w:jc w:val="center"/>
              <w:rPr>
                <w:rFonts w:eastAsia="標楷體"/>
                <w:b/>
              </w:rPr>
            </w:pPr>
            <w:r w:rsidRPr="00F40EE4">
              <w:rPr>
                <w:rFonts w:eastAsia="標楷體"/>
                <w:b/>
              </w:rPr>
              <w:t>條序</w:t>
            </w:r>
          </w:p>
        </w:tc>
        <w:tc>
          <w:tcPr>
            <w:tcW w:w="6965" w:type="dxa"/>
          </w:tcPr>
          <w:p w:rsidR="0067082F" w:rsidRPr="00F40EE4" w:rsidRDefault="0067082F" w:rsidP="004855EF">
            <w:pPr>
              <w:snapToGrid w:val="0"/>
              <w:spacing w:line="0" w:lineRule="atLeast"/>
              <w:jc w:val="center"/>
              <w:rPr>
                <w:rFonts w:eastAsia="標楷體"/>
                <w:b/>
              </w:rPr>
            </w:pPr>
            <w:r w:rsidRPr="00F40EE4">
              <w:rPr>
                <w:rFonts w:eastAsia="標楷體"/>
                <w:b/>
              </w:rPr>
              <w:t>修正條文</w:t>
            </w:r>
          </w:p>
        </w:tc>
        <w:tc>
          <w:tcPr>
            <w:tcW w:w="6965" w:type="dxa"/>
          </w:tcPr>
          <w:p w:rsidR="0067082F" w:rsidRPr="00F40EE4" w:rsidRDefault="0067082F" w:rsidP="004855EF">
            <w:pPr>
              <w:snapToGrid w:val="0"/>
              <w:spacing w:line="0" w:lineRule="atLeast"/>
              <w:jc w:val="center"/>
              <w:rPr>
                <w:rFonts w:eastAsia="標楷體"/>
                <w:b/>
              </w:rPr>
            </w:pPr>
            <w:r w:rsidRPr="00F40EE4">
              <w:rPr>
                <w:rFonts w:eastAsia="標楷體"/>
                <w:b/>
              </w:rPr>
              <w:t>現行條文</w:t>
            </w:r>
          </w:p>
        </w:tc>
        <w:tc>
          <w:tcPr>
            <w:tcW w:w="540" w:type="dxa"/>
          </w:tcPr>
          <w:p w:rsidR="0067082F" w:rsidRPr="00DD0277" w:rsidRDefault="0067082F" w:rsidP="004855EF">
            <w:pPr>
              <w:snapToGrid w:val="0"/>
              <w:spacing w:line="0" w:lineRule="atLeast"/>
              <w:jc w:val="center"/>
              <w:rPr>
                <w:rFonts w:eastAsia="標楷體"/>
                <w:b/>
              </w:rPr>
            </w:pPr>
            <w:r w:rsidRPr="00DD0277">
              <w:rPr>
                <w:rFonts w:eastAsia="標楷體"/>
                <w:b/>
              </w:rPr>
              <w:t>說明</w:t>
            </w:r>
          </w:p>
        </w:tc>
      </w:tr>
      <w:tr w:rsidR="0067082F" w:rsidRPr="00F40EE4" w:rsidTr="004855EF">
        <w:trPr>
          <w:trHeight w:val="343"/>
          <w:jc w:val="center"/>
        </w:trPr>
        <w:tc>
          <w:tcPr>
            <w:tcW w:w="813" w:type="dxa"/>
          </w:tcPr>
          <w:p w:rsidR="0067082F" w:rsidRPr="00F40EE4" w:rsidRDefault="0067082F" w:rsidP="004855EF">
            <w:pPr>
              <w:spacing w:line="0" w:lineRule="atLeast"/>
              <w:rPr>
                <w:rFonts w:eastAsia="標楷體"/>
              </w:rPr>
            </w:pPr>
            <w:r>
              <w:rPr>
                <w:rFonts w:eastAsia="標楷體" w:hint="eastAsia"/>
              </w:rPr>
              <w:t>第一條</w:t>
            </w:r>
          </w:p>
        </w:tc>
        <w:tc>
          <w:tcPr>
            <w:tcW w:w="6965" w:type="dxa"/>
          </w:tcPr>
          <w:p w:rsidR="0067082F" w:rsidRPr="00F40EE4" w:rsidRDefault="0067082F" w:rsidP="004855EF">
            <w:pPr>
              <w:spacing w:line="0" w:lineRule="atLeast"/>
              <w:ind w:leftChars="-8" w:left="-19"/>
              <w:jc w:val="both"/>
              <w:rPr>
                <w:rFonts w:eastAsia="標楷體"/>
              </w:rPr>
            </w:pPr>
            <w:r w:rsidRPr="00F40EE4">
              <w:rPr>
                <w:rFonts w:eastAsia="標楷體" w:hint="eastAsia"/>
              </w:rPr>
              <w:t>同現行條文</w:t>
            </w:r>
          </w:p>
        </w:tc>
        <w:tc>
          <w:tcPr>
            <w:tcW w:w="6965" w:type="dxa"/>
          </w:tcPr>
          <w:p w:rsidR="0067082F" w:rsidRPr="00F40EE4" w:rsidRDefault="0067082F" w:rsidP="004855EF">
            <w:pPr>
              <w:spacing w:line="400" w:lineRule="exact"/>
              <w:rPr>
                <w:rFonts w:eastAsia="標楷體"/>
              </w:rPr>
            </w:pPr>
            <w:r w:rsidRPr="00AE404B">
              <w:rPr>
                <w:rFonts w:eastAsia="標楷體" w:hint="eastAsia"/>
              </w:rPr>
              <w:t>依據本校專任教師新聘及升等計分標準第六條規定，訂定本細則。</w:t>
            </w:r>
          </w:p>
        </w:tc>
        <w:tc>
          <w:tcPr>
            <w:tcW w:w="540" w:type="dxa"/>
          </w:tcPr>
          <w:p w:rsidR="0067082F" w:rsidRPr="00DD0277" w:rsidRDefault="0067082F" w:rsidP="004855EF">
            <w:pPr>
              <w:spacing w:line="0" w:lineRule="atLeast"/>
              <w:ind w:leftChars="-8" w:left="-19"/>
              <w:rPr>
                <w:rFonts w:eastAsia="標楷體"/>
                <w:sz w:val="20"/>
                <w:szCs w:val="20"/>
              </w:rPr>
            </w:pPr>
          </w:p>
        </w:tc>
      </w:tr>
      <w:tr w:rsidR="0067082F" w:rsidRPr="00F40EE4" w:rsidTr="004855EF">
        <w:trPr>
          <w:trHeight w:val="343"/>
          <w:jc w:val="center"/>
        </w:trPr>
        <w:tc>
          <w:tcPr>
            <w:tcW w:w="813" w:type="dxa"/>
          </w:tcPr>
          <w:p w:rsidR="0067082F" w:rsidRPr="00F40EE4" w:rsidRDefault="0067082F" w:rsidP="004855EF">
            <w:pPr>
              <w:spacing w:line="0" w:lineRule="atLeast"/>
              <w:jc w:val="center"/>
              <w:rPr>
                <w:rFonts w:eastAsia="標楷體"/>
              </w:rPr>
            </w:pPr>
            <w:r>
              <w:rPr>
                <w:rFonts w:eastAsia="標楷體" w:hint="eastAsia"/>
              </w:rPr>
              <w:t>第二條</w:t>
            </w:r>
          </w:p>
        </w:tc>
        <w:tc>
          <w:tcPr>
            <w:tcW w:w="6965" w:type="dxa"/>
          </w:tcPr>
          <w:p w:rsidR="0067082F" w:rsidRPr="00145D24" w:rsidRDefault="0067082F" w:rsidP="004855EF">
            <w:pPr>
              <w:spacing w:line="0" w:lineRule="atLeast"/>
              <w:ind w:left="480" w:hangingChars="200" w:hanging="480"/>
              <w:rPr>
                <w:rFonts w:eastAsia="標楷體"/>
              </w:rPr>
            </w:pPr>
            <w:r w:rsidRPr="00145D24">
              <w:rPr>
                <w:rFonts w:eastAsia="標楷體" w:hint="eastAsia"/>
              </w:rPr>
              <w:t>各類共通條件</w:t>
            </w:r>
          </w:p>
          <w:p w:rsidR="0067082F" w:rsidRPr="00145D24" w:rsidRDefault="0067082F" w:rsidP="004855EF">
            <w:pPr>
              <w:spacing w:line="0" w:lineRule="atLeast"/>
              <w:ind w:left="509" w:hangingChars="212" w:hanging="509"/>
              <w:rPr>
                <w:rFonts w:eastAsia="標楷體"/>
              </w:rPr>
            </w:pPr>
            <w:r w:rsidRPr="006E7889">
              <w:rPr>
                <w:rFonts w:eastAsia="標楷體" w:hint="eastAsia"/>
                <w:b/>
                <w:u w:val="single"/>
              </w:rPr>
              <w:t>一、</w:t>
            </w:r>
            <w:r w:rsidRPr="00145D24">
              <w:rPr>
                <w:rFonts w:eastAsia="標楷體" w:hint="eastAsia"/>
              </w:rPr>
              <w:t>專任教師每週上課時數標準（含兼任行政職務減授時數）為：講師每週</w:t>
            </w:r>
            <w:r w:rsidRPr="00145D24">
              <w:rPr>
                <w:rFonts w:eastAsia="標楷體" w:hint="eastAsia"/>
              </w:rPr>
              <w:t>8</w:t>
            </w:r>
            <w:r w:rsidRPr="00145D24">
              <w:rPr>
                <w:rFonts w:eastAsia="標楷體" w:hint="eastAsia"/>
              </w:rPr>
              <w:t>小時；助理教授每週</w:t>
            </w:r>
            <w:r w:rsidRPr="00145D24">
              <w:rPr>
                <w:rFonts w:eastAsia="標楷體" w:hint="eastAsia"/>
              </w:rPr>
              <w:t>7</w:t>
            </w:r>
            <w:r w:rsidRPr="00145D24">
              <w:rPr>
                <w:rFonts w:eastAsia="標楷體" w:hint="eastAsia"/>
              </w:rPr>
              <w:t>小時；副教授每週</w:t>
            </w:r>
            <w:r w:rsidRPr="00145D24">
              <w:rPr>
                <w:rFonts w:eastAsia="標楷體" w:hint="eastAsia"/>
              </w:rPr>
              <w:t>7</w:t>
            </w:r>
            <w:r w:rsidRPr="00145D24">
              <w:rPr>
                <w:rFonts w:eastAsia="標楷體" w:hint="eastAsia"/>
              </w:rPr>
              <w:t>小時。申請升等教師最近三年（出國年度不計）平均每週上課時數不得低於此標準。</w:t>
            </w:r>
          </w:p>
          <w:p w:rsidR="0067082F" w:rsidRPr="00145D24" w:rsidRDefault="0067082F" w:rsidP="004855EF">
            <w:pPr>
              <w:spacing w:line="0" w:lineRule="atLeast"/>
              <w:ind w:left="509" w:hangingChars="212" w:hanging="509"/>
              <w:rPr>
                <w:rFonts w:eastAsia="標楷體"/>
              </w:rPr>
            </w:pPr>
            <w:r w:rsidRPr="006E7889">
              <w:rPr>
                <w:rFonts w:eastAsia="標楷體" w:hint="eastAsia"/>
                <w:b/>
                <w:u w:val="single"/>
              </w:rPr>
              <w:t>二、</w:t>
            </w:r>
            <w:r w:rsidRPr="00657928">
              <w:rPr>
                <w:rFonts w:eastAsia="標楷體" w:hint="eastAsia"/>
                <w:color w:val="000000"/>
              </w:rPr>
              <w:t>新聘、升等教師之專門著作（包含學位論文）</w:t>
            </w:r>
            <w:r w:rsidRPr="00F17DDC">
              <w:rPr>
                <w:rFonts w:eastAsia="標楷體" w:hint="eastAsia"/>
              </w:rPr>
              <w:t>及藝術類科教師作品</w:t>
            </w:r>
            <w:r w:rsidRPr="00657928">
              <w:rPr>
                <w:rFonts w:eastAsia="標楷體" w:hint="eastAsia"/>
                <w:color w:val="000000"/>
              </w:rPr>
              <w:t>外審採</w:t>
            </w:r>
            <w:r w:rsidRPr="00CC2CAA">
              <w:rPr>
                <w:rFonts w:eastAsia="標楷體" w:hint="eastAsia"/>
                <w:b/>
              </w:rPr>
              <w:t>一</w:t>
            </w:r>
            <w:r w:rsidRPr="00657928">
              <w:rPr>
                <w:rFonts w:eastAsia="標楷體" w:hint="eastAsia"/>
                <w:color w:val="000000"/>
              </w:rPr>
              <w:t>階段送審</w:t>
            </w:r>
            <w:r>
              <w:rPr>
                <w:rFonts w:eastAsia="標楷體" w:hint="eastAsia"/>
                <w:color w:val="000000"/>
              </w:rPr>
              <w:t>，</w:t>
            </w:r>
            <w:r w:rsidRPr="00CC2CAA">
              <w:rPr>
                <w:rFonts w:eastAsia="標楷體" w:hint="eastAsia"/>
              </w:rPr>
              <w:t>一次送六位外審委員，至少四位</w:t>
            </w:r>
            <w:r w:rsidRPr="00657928">
              <w:rPr>
                <w:rFonts w:eastAsia="標楷體" w:hint="eastAsia"/>
                <w:color w:val="000000"/>
              </w:rPr>
              <w:t>外審成績給予及格者為通過</w:t>
            </w:r>
            <w:r w:rsidRPr="00657928">
              <w:rPr>
                <w:rFonts w:eastAsia="標楷體" w:hint="eastAsia"/>
                <w:color w:val="000000"/>
              </w:rPr>
              <w:t>;</w:t>
            </w:r>
            <w:r w:rsidRPr="00657928">
              <w:rPr>
                <w:rFonts w:eastAsia="標楷體" w:hint="eastAsia"/>
                <w:color w:val="000000"/>
              </w:rPr>
              <w:t>每一階段各職級外審成績及格底線分數如下：講師級</w:t>
            </w:r>
            <w:r w:rsidRPr="00657928">
              <w:rPr>
                <w:rFonts w:eastAsia="標楷體" w:hint="eastAsia"/>
                <w:color w:val="000000"/>
              </w:rPr>
              <w:t>70</w:t>
            </w:r>
            <w:r w:rsidRPr="00657928">
              <w:rPr>
                <w:rFonts w:eastAsia="標楷體" w:hint="eastAsia"/>
                <w:color w:val="000000"/>
              </w:rPr>
              <w:t>分，助理教授級</w:t>
            </w:r>
            <w:r w:rsidRPr="00657928">
              <w:rPr>
                <w:rFonts w:eastAsia="標楷體" w:hint="eastAsia"/>
                <w:color w:val="000000"/>
              </w:rPr>
              <w:t>75</w:t>
            </w:r>
            <w:r w:rsidRPr="00657928">
              <w:rPr>
                <w:rFonts w:eastAsia="標楷體" w:hint="eastAsia"/>
                <w:color w:val="000000"/>
              </w:rPr>
              <w:t>分，副教授級</w:t>
            </w:r>
            <w:r w:rsidRPr="00657928">
              <w:rPr>
                <w:rFonts w:eastAsia="標楷體" w:hint="eastAsia"/>
                <w:color w:val="000000"/>
              </w:rPr>
              <w:t>78</w:t>
            </w:r>
            <w:r w:rsidRPr="00657928">
              <w:rPr>
                <w:rFonts w:eastAsia="標楷體" w:hint="eastAsia"/>
                <w:color w:val="000000"/>
              </w:rPr>
              <w:t>分，教授級</w:t>
            </w:r>
            <w:r w:rsidRPr="00657928">
              <w:rPr>
                <w:rFonts w:eastAsia="標楷體" w:hint="eastAsia"/>
                <w:color w:val="000000"/>
              </w:rPr>
              <w:t>80</w:t>
            </w:r>
            <w:r w:rsidRPr="00657928">
              <w:rPr>
                <w:rFonts w:eastAsia="標楷體" w:hint="eastAsia"/>
                <w:color w:val="000000"/>
              </w:rPr>
              <w:t>分。</w:t>
            </w:r>
          </w:p>
          <w:p w:rsidR="0067082F" w:rsidRPr="00145D24" w:rsidRDefault="0067082F" w:rsidP="004855EF">
            <w:pPr>
              <w:spacing w:line="0" w:lineRule="atLeast"/>
              <w:ind w:left="721" w:hangingChars="300" w:hanging="721"/>
              <w:rPr>
                <w:rFonts w:eastAsia="標楷體"/>
              </w:rPr>
            </w:pPr>
            <w:r w:rsidRPr="006E7889">
              <w:rPr>
                <w:rFonts w:eastAsia="標楷體" w:hint="eastAsia"/>
                <w:b/>
                <w:u w:val="single"/>
              </w:rPr>
              <w:t>三、</w:t>
            </w:r>
            <w:r w:rsidRPr="00145D24">
              <w:rPr>
                <w:rFonts w:eastAsia="標楷體" w:hint="eastAsia"/>
              </w:rPr>
              <w:t>升等教授及副教授之教學計分分數需達</w:t>
            </w:r>
            <w:r w:rsidRPr="00145D24">
              <w:rPr>
                <w:rFonts w:eastAsia="標楷體" w:hint="eastAsia"/>
              </w:rPr>
              <w:t>70</w:t>
            </w:r>
            <w:r w:rsidRPr="00145D24">
              <w:rPr>
                <w:rFonts w:eastAsia="標楷體" w:hint="eastAsia"/>
              </w:rPr>
              <w:t>分以上。</w:t>
            </w:r>
          </w:p>
          <w:p w:rsidR="0067082F" w:rsidRPr="00145D24" w:rsidRDefault="0067082F" w:rsidP="004855EF">
            <w:pPr>
              <w:spacing w:line="0" w:lineRule="atLeast"/>
              <w:ind w:leftChars="212" w:left="509"/>
              <w:rPr>
                <w:rFonts w:eastAsia="標楷體"/>
              </w:rPr>
            </w:pPr>
            <w:r w:rsidRPr="00145D24">
              <w:rPr>
                <w:rFonts w:eastAsia="標楷體" w:hint="eastAsia"/>
              </w:rPr>
              <w:t>服務輔導計分分數教授及副教授需分別達</w:t>
            </w:r>
            <w:r w:rsidRPr="00145D24">
              <w:rPr>
                <w:rFonts w:eastAsia="標楷體" w:hint="eastAsia"/>
              </w:rPr>
              <w:t>40</w:t>
            </w:r>
            <w:r w:rsidRPr="00145D24">
              <w:rPr>
                <w:rFonts w:eastAsia="標楷體" w:hint="eastAsia"/>
              </w:rPr>
              <w:t>分與</w:t>
            </w:r>
            <w:r w:rsidRPr="00145D24">
              <w:rPr>
                <w:rFonts w:eastAsia="標楷體" w:hint="eastAsia"/>
              </w:rPr>
              <w:t>30</w:t>
            </w:r>
            <w:r w:rsidRPr="00145D24">
              <w:rPr>
                <w:rFonts w:eastAsia="標楷體" w:hint="eastAsia"/>
              </w:rPr>
              <w:t>分以上。</w:t>
            </w:r>
          </w:p>
          <w:p w:rsidR="0067082F" w:rsidRPr="00145D24" w:rsidRDefault="0067082F" w:rsidP="004855EF">
            <w:pPr>
              <w:spacing w:line="0" w:lineRule="atLeast"/>
              <w:ind w:left="509" w:hangingChars="212" w:hanging="509"/>
              <w:rPr>
                <w:rFonts w:eastAsia="標楷體"/>
              </w:rPr>
            </w:pPr>
            <w:r w:rsidRPr="006E7889">
              <w:rPr>
                <w:rFonts w:eastAsia="標楷體" w:hint="eastAsia"/>
                <w:b/>
                <w:u w:val="single"/>
              </w:rPr>
              <w:t>四、</w:t>
            </w:r>
            <w:r w:rsidRPr="00F17DDC">
              <w:rPr>
                <w:rFonts w:ascii="標楷體" w:eastAsia="標楷體" w:hAnsi="標楷體" w:hint="eastAsia"/>
                <w:bCs/>
              </w:rPr>
              <w:t>新聘、</w:t>
            </w:r>
            <w:r w:rsidRPr="00657928">
              <w:rPr>
                <w:rFonts w:ascii="標楷體" w:eastAsia="標楷體" w:hAnsi="標楷體" w:hint="eastAsia"/>
                <w:bCs/>
              </w:rPr>
              <w:t>升等教師曾於取得前一等級教師資格後及代表著作送審前五年或參考著作送審前七年內懷孕或生產者，得檢具證明申請延長前述年限二年。</w:t>
            </w:r>
          </w:p>
          <w:p w:rsidR="0067082F" w:rsidRDefault="0067082F" w:rsidP="004855EF">
            <w:pPr>
              <w:spacing w:line="0" w:lineRule="atLeast"/>
              <w:ind w:left="509" w:hangingChars="212" w:hanging="509"/>
              <w:rPr>
                <w:rFonts w:eastAsia="標楷體" w:hAnsi="標楷體"/>
              </w:rPr>
            </w:pPr>
            <w:r w:rsidRPr="006E7889">
              <w:rPr>
                <w:rFonts w:eastAsia="標楷體" w:hint="eastAsia"/>
                <w:b/>
                <w:u w:val="single"/>
              </w:rPr>
              <w:t>五、</w:t>
            </w:r>
            <w:r w:rsidRPr="0074599F">
              <w:rPr>
                <w:rFonts w:eastAsia="標楷體" w:hAnsi="標楷體" w:hint="eastAsia"/>
              </w:rPr>
              <w:t>除通識教育類之</w:t>
            </w:r>
            <w:r w:rsidRPr="0074599F">
              <w:rPr>
                <w:rFonts w:eastAsia="標楷體" w:hAnsi="標楷體"/>
              </w:rPr>
              <w:t>人文藝術和體育學門以外教師</w:t>
            </w:r>
            <w:r w:rsidRPr="0074599F">
              <w:rPr>
                <w:rFonts w:eastAsia="標楷體" w:hAnsi="標楷體" w:hint="eastAsia"/>
              </w:rPr>
              <w:t>，自</w:t>
            </w:r>
            <w:r w:rsidRPr="0074599F">
              <w:rPr>
                <w:rFonts w:eastAsia="標楷體"/>
              </w:rPr>
              <w:t>10</w:t>
            </w:r>
            <w:r w:rsidRPr="0074599F">
              <w:rPr>
                <w:rFonts w:eastAsia="標楷體" w:hint="eastAsia"/>
              </w:rPr>
              <w:t>6</w:t>
            </w:r>
            <w:r w:rsidRPr="0074599F">
              <w:rPr>
                <w:rFonts w:eastAsia="標楷體" w:hAnsi="標楷體"/>
              </w:rPr>
              <w:t>學年</w:t>
            </w:r>
            <w:r w:rsidRPr="0074599F">
              <w:rPr>
                <w:rFonts w:eastAsia="標楷體" w:hAnsi="標楷體" w:hint="eastAsia"/>
              </w:rPr>
              <w:t>度起</w:t>
            </w:r>
            <w:r w:rsidRPr="0023719A">
              <w:rPr>
                <w:rFonts w:eastAsia="標楷體" w:hAnsi="標楷體"/>
              </w:rPr>
              <w:t>升等教授五年內應至少主持二件，升等副教授應至少主持</w:t>
            </w:r>
            <w:r w:rsidRPr="0023719A">
              <w:rPr>
                <w:rFonts w:eastAsia="標楷體" w:hAnsi="標楷體" w:hint="eastAsia"/>
              </w:rPr>
              <w:t>一</w:t>
            </w:r>
            <w:r w:rsidRPr="0023719A">
              <w:rPr>
                <w:rFonts w:eastAsia="標楷體" w:hAnsi="標楷體"/>
              </w:rPr>
              <w:t>件國內外政府機構研究、教育</w:t>
            </w:r>
            <w:r w:rsidRPr="0023719A">
              <w:rPr>
                <w:rFonts w:eastAsia="標楷體" w:hAnsi="標楷體" w:hint="eastAsia"/>
              </w:rPr>
              <w:t>或</w:t>
            </w:r>
            <w:r w:rsidRPr="0023719A">
              <w:rPr>
                <w:rFonts w:eastAsia="標楷體" w:hAnsi="標楷體"/>
              </w:rPr>
              <w:t>服務計畫（多年期及整合型計畫子計畫每年算為一件），或</w:t>
            </w:r>
            <w:r w:rsidRPr="0023719A">
              <w:rPr>
                <w:rFonts w:eastAsia="標楷體" w:hAnsi="標楷體" w:hint="eastAsia"/>
              </w:rPr>
              <w:t>累計達</w:t>
            </w:r>
            <w:r w:rsidRPr="0023719A">
              <w:rPr>
                <w:rFonts w:eastAsia="標楷體" w:hAnsi="標楷體"/>
              </w:rPr>
              <w:t>五十萬以上之產學研究計畫。</w:t>
            </w:r>
          </w:p>
          <w:p w:rsidR="0067082F" w:rsidRPr="00F40EE4" w:rsidRDefault="0067082F" w:rsidP="004855EF">
            <w:pPr>
              <w:spacing w:line="0" w:lineRule="atLeast"/>
              <w:ind w:left="509" w:hangingChars="212" w:hanging="509"/>
              <w:jc w:val="both"/>
              <w:rPr>
                <w:rFonts w:eastAsia="標楷體"/>
                <w:kern w:val="0"/>
              </w:rPr>
            </w:pPr>
            <w:r w:rsidRPr="006E7889">
              <w:rPr>
                <w:rFonts w:eastAsia="標楷體" w:hAnsi="標楷體" w:hint="eastAsia"/>
                <w:b/>
                <w:u w:val="single"/>
              </w:rPr>
              <w:t>六、</w:t>
            </w:r>
            <w:r w:rsidRPr="0023719A">
              <w:rPr>
                <w:rFonts w:ascii="標楷體" w:eastAsia="標楷體" w:hAnsi="標楷體" w:hint="eastAsia"/>
                <w:bCs/>
              </w:rPr>
              <w:t>主治醫師</w:t>
            </w:r>
            <w:r w:rsidRPr="0023719A">
              <w:rPr>
                <w:rFonts w:eastAsia="標楷體" w:hAnsi="標楷體" w:hint="eastAsia"/>
              </w:rPr>
              <w:t>自</w:t>
            </w:r>
            <w:r w:rsidRPr="0023719A">
              <w:rPr>
                <w:rFonts w:eastAsia="標楷體"/>
              </w:rPr>
              <w:t>10</w:t>
            </w:r>
            <w:r w:rsidRPr="0023719A">
              <w:rPr>
                <w:rFonts w:eastAsia="標楷體" w:hint="eastAsia"/>
              </w:rPr>
              <w:t>6</w:t>
            </w:r>
            <w:r w:rsidRPr="0023719A">
              <w:rPr>
                <w:rFonts w:eastAsia="標楷體" w:hAnsi="標楷體"/>
              </w:rPr>
              <w:t>學年</w:t>
            </w:r>
            <w:r w:rsidRPr="0023719A">
              <w:rPr>
                <w:rFonts w:eastAsia="標楷體" w:hAnsi="標楷體" w:hint="eastAsia"/>
              </w:rPr>
              <w:t>度起</w:t>
            </w:r>
            <w:r w:rsidRPr="0023719A">
              <w:rPr>
                <w:rFonts w:eastAsia="標楷體" w:hAnsi="標楷體"/>
              </w:rPr>
              <w:t>申請新聘助理教授應具碩士學位或博士生身份；升等副教授應具博士學位或博士候選人資格；</w:t>
            </w:r>
            <w:r w:rsidRPr="0023719A">
              <w:rPr>
                <w:rFonts w:eastAsia="標楷體" w:hAnsi="標楷體" w:hint="eastAsia"/>
              </w:rPr>
              <w:t>自</w:t>
            </w:r>
            <w:r w:rsidRPr="0023719A">
              <w:rPr>
                <w:rFonts w:eastAsia="標楷體" w:hAnsi="標楷體" w:hint="eastAsia"/>
              </w:rPr>
              <w:t>109</w:t>
            </w:r>
            <w:r w:rsidRPr="0023719A">
              <w:rPr>
                <w:rFonts w:eastAsia="標楷體" w:hAnsi="標楷體" w:hint="eastAsia"/>
              </w:rPr>
              <w:t>學年度起</w:t>
            </w:r>
            <w:r w:rsidRPr="0023719A">
              <w:rPr>
                <w:rFonts w:eastAsia="標楷體" w:hAnsi="標楷體"/>
              </w:rPr>
              <w:t>升等教授應具博士學位或出國進修一年（含）以上。</w:t>
            </w:r>
          </w:p>
        </w:tc>
        <w:tc>
          <w:tcPr>
            <w:tcW w:w="6965" w:type="dxa"/>
          </w:tcPr>
          <w:p w:rsidR="0067082F" w:rsidRPr="00145D24" w:rsidRDefault="0067082F" w:rsidP="004855EF">
            <w:pPr>
              <w:spacing w:line="0" w:lineRule="atLeast"/>
              <w:ind w:left="480" w:hangingChars="200" w:hanging="480"/>
              <w:rPr>
                <w:rFonts w:eastAsia="標楷體"/>
              </w:rPr>
            </w:pPr>
            <w:r w:rsidRPr="00145D24">
              <w:rPr>
                <w:rFonts w:eastAsia="標楷體" w:hint="eastAsia"/>
              </w:rPr>
              <w:t>各類共通條件</w:t>
            </w:r>
          </w:p>
          <w:p w:rsidR="0067082F" w:rsidRPr="00145D24" w:rsidRDefault="0067082F" w:rsidP="004855EF">
            <w:pPr>
              <w:spacing w:line="0" w:lineRule="atLeast"/>
              <w:ind w:left="720" w:hangingChars="300" w:hanging="720"/>
              <w:rPr>
                <w:rFonts w:eastAsia="標楷體"/>
              </w:rPr>
            </w:pPr>
            <w:r w:rsidRPr="00145D24">
              <w:rPr>
                <w:rFonts w:eastAsia="標楷體" w:hint="eastAsia"/>
              </w:rPr>
              <w:t>（一）專任教師每週上課時數標準（含兼任行政職務減授時數）為：講師每週</w:t>
            </w:r>
            <w:r w:rsidRPr="00145D24">
              <w:rPr>
                <w:rFonts w:eastAsia="標楷體" w:hint="eastAsia"/>
              </w:rPr>
              <w:t>8</w:t>
            </w:r>
            <w:r w:rsidRPr="00145D24">
              <w:rPr>
                <w:rFonts w:eastAsia="標楷體" w:hint="eastAsia"/>
              </w:rPr>
              <w:t>小時；助理教授每週</w:t>
            </w:r>
            <w:r w:rsidRPr="00145D24">
              <w:rPr>
                <w:rFonts w:eastAsia="標楷體" w:hint="eastAsia"/>
              </w:rPr>
              <w:t>7</w:t>
            </w:r>
            <w:r w:rsidRPr="00145D24">
              <w:rPr>
                <w:rFonts w:eastAsia="標楷體" w:hint="eastAsia"/>
              </w:rPr>
              <w:t>小時；副教授每週</w:t>
            </w:r>
            <w:r w:rsidRPr="00145D24">
              <w:rPr>
                <w:rFonts w:eastAsia="標楷體" w:hint="eastAsia"/>
              </w:rPr>
              <w:t>7</w:t>
            </w:r>
            <w:r w:rsidRPr="00145D24">
              <w:rPr>
                <w:rFonts w:eastAsia="標楷體" w:hint="eastAsia"/>
              </w:rPr>
              <w:t>小時。申請升等教師最近三年（出國年度不計）平均每週上課時數不得低於此標準。</w:t>
            </w:r>
          </w:p>
          <w:p w:rsidR="0067082F" w:rsidRPr="00145D24" w:rsidRDefault="0067082F" w:rsidP="004855EF">
            <w:pPr>
              <w:spacing w:line="0" w:lineRule="atLeast"/>
              <w:ind w:left="720" w:hangingChars="300" w:hanging="720"/>
              <w:rPr>
                <w:rFonts w:eastAsia="標楷體"/>
              </w:rPr>
            </w:pPr>
            <w:r w:rsidRPr="00145D24">
              <w:rPr>
                <w:rFonts w:eastAsia="標楷體" w:hint="eastAsia"/>
              </w:rPr>
              <w:t>（二）</w:t>
            </w:r>
            <w:r w:rsidRPr="00657928">
              <w:rPr>
                <w:rFonts w:eastAsia="標楷體" w:hint="eastAsia"/>
                <w:color w:val="000000"/>
              </w:rPr>
              <w:t>新聘、升等教師之專門著作（包含學位論文）</w:t>
            </w:r>
            <w:r w:rsidRPr="00F17DDC">
              <w:rPr>
                <w:rFonts w:eastAsia="標楷體" w:hint="eastAsia"/>
              </w:rPr>
              <w:t>及藝術類科教師作品</w:t>
            </w:r>
            <w:r w:rsidRPr="00657928">
              <w:rPr>
                <w:rFonts w:eastAsia="標楷體" w:hint="eastAsia"/>
                <w:color w:val="000000"/>
              </w:rPr>
              <w:t>外審採</w:t>
            </w:r>
            <w:r w:rsidRPr="00CC2CAA">
              <w:rPr>
                <w:rFonts w:eastAsia="標楷體" w:hint="eastAsia"/>
                <w:b/>
              </w:rPr>
              <w:t>一</w:t>
            </w:r>
            <w:r w:rsidRPr="00657928">
              <w:rPr>
                <w:rFonts w:eastAsia="標楷體" w:hint="eastAsia"/>
                <w:color w:val="000000"/>
              </w:rPr>
              <w:t>階段送審</w:t>
            </w:r>
            <w:r>
              <w:rPr>
                <w:rFonts w:eastAsia="標楷體" w:hint="eastAsia"/>
                <w:color w:val="000000"/>
              </w:rPr>
              <w:t>，</w:t>
            </w:r>
            <w:r w:rsidRPr="00CC2CAA">
              <w:rPr>
                <w:rFonts w:eastAsia="標楷體" w:hint="eastAsia"/>
              </w:rPr>
              <w:t>一次送六位外審委員，至少四位</w:t>
            </w:r>
            <w:r w:rsidRPr="00657928">
              <w:rPr>
                <w:rFonts w:eastAsia="標楷體" w:hint="eastAsia"/>
                <w:color w:val="000000"/>
              </w:rPr>
              <w:t>外審成績給予及格者為通過</w:t>
            </w:r>
            <w:r w:rsidRPr="00657928">
              <w:rPr>
                <w:rFonts w:eastAsia="標楷體" w:hint="eastAsia"/>
                <w:color w:val="000000"/>
              </w:rPr>
              <w:t>;</w:t>
            </w:r>
            <w:r w:rsidRPr="00657928">
              <w:rPr>
                <w:rFonts w:eastAsia="標楷體" w:hint="eastAsia"/>
                <w:color w:val="000000"/>
              </w:rPr>
              <w:t>每一階段各職級外審成績及格底線分數如下：講師級</w:t>
            </w:r>
            <w:r w:rsidRPr="00657928">
              <w:rPr>
                <w:rFonts w:eastAsia="標楷體" w:hint="eastAsia"/>
                <w:color w:val="000000"/>
              </w:rPr>
              <w:t>70</w:t>
            </w:r>
            <w:r w:rsidRPr="00657928">
              <w:rPr>
                <w:rFonts w:eastAsia="標楷體" w:hint="eastAsia"/>
                <w:color w:val="000000"/>
              </w:rPr>
              <w:t>分，助理教授級</w:t>
            </w:r>
            <w:r w:rsidRPr="00657928">
              <w:rPr>
                <w:rFonts w:eastAsia="標楷體" w:hint="eastAsia"/>
                <w:color w:val="000000"/>
              </w:rPr>
              <w:t>75</w:t>
            </w:r>
            <w:r w:rsidRPr="00657928">
              <w:rPr>
                <w:rFonts w:eastAsia="標楷體" w:hint="eastAsia"/>
                <w:color w:val="000000"/>
              </w:rPr>
              <w:t>分，副教授級</w:t>
            </w:r>
            <w:r w:rsidRPr="00657928">
              <w:rPr>
                <w:rFonts w:eastAsia="標楷體" w:hint="eastAsia"/>
                <w:color w:val="000000"/>
              </w:rPr>
              <w:t>78</w:t>
            </w:r>
            <w:r w:rsidRPr="00657928">
              <w:rPr>
                <w:rFonts w:eastAsia="標楷體" w:hint="eastAsia"/>
                <w:color w:val="000000"/>
              </w:rPr>
              <w:t>分，教授級</w:t>
            </w:r>
            <w:r w:rsidRPr="00657928">
              <w:rPr>
                <w:rFonts w:eastAsia="標楷體" w:hint="eastAsia"/>
                <w:color w:val="000000"/>
              </w:rPr>
              <w:t>80</w:t>
            </w:r>
            <w:r w:rsidRPr="00657928">
              <w:rPr>
                <w:rFonts w:eastAsia="標楷體" w:hint="eastAsia"/>
                <w:color w:val="000000"/>
              </w:rPr>
              <w:t>分。</w:t>
            </w:r>
          </w:p>
          <w:p w:rsidR="0067082F" w:rsidRPr="00145D24" w:rsidRDefault="0067082F" w:rsidP="004855EF">
            <w:pPr>
              <w:spacing w:line="0" w:lineRule="atLeast"/>
              <w:ind w:left="720" w:hangingChars="300" w:hanging="720"/>
              <w:rPr>
                <w:rFonts w:eastAsia="標楷體"/>
              </w:rPr>
            </w:pPr>
            <w:r w:rsidRPr="00145D24">
              <w:rPr>
                <w:rFonts w:eastAsia="標楷體" w:hint="eastAsia"/>
              </w:rPr>
              <w:t>（三）升等教授及副教授之教學計分分數需達</w:t>
            </w:r>
            <w:r w:rsidRPr="00145D24">
              <w:rPr>
                <w:rFonts w:eastAsia="標楷體" w:hint="eastAsia"/>
              </w:rPr>
              <w:t>70</w:t>
            </w:r>
            <w:r w:rsidRPr="00145D24">
              <w:rPr>
                <w:rFonts w:eastAsia="標楷體" w:hint="eastAsia"/>
              </w:rPr>
              <w:t>分以上。</w:t>
            </w:r>
          </w:p>
          <w:p w:rsidR="0067082F" w:rsidRPr="00145D24" w:rsidRDefault="0067082F" w:rsidP="004855EF">
            <w:pPr>
              <w:spacing w:line="0" w:lineRule="atLeast"/>
              <w:ind w:leftChars="300" w:left="720"/>
              <w:rPr>
                <w:rFonts w:eastAsia="標楷體"/>
              </w:rPr>
            </w:pPr>
            <w:r w:rsidRPr="00145D24">
              <w:rPr>
                <w:rFonts w:eastAsia="標楷體" w:hint="eastAsia"/>
              </w:rPr>
              <w:t>服務輔導計分分數教授及副教授需分別達</w:t>
            </w:r>
            <w:r w:rsidRPr="00145D24">
              <w:rPr>
                <w:rFonts w:eastAsia="標楷體" w:hint="eastAsia"/>
              </w:rPr>
              <w:t>40</w:t>
            </w:r>
            <w:r w:rsidRPr="00145D24">
              <w:rPr>
                <w:rFonts w:eastAsia="標楷體" w:hint="eastAsia"/>
              </w:rPr>
              <w:t>分與</w:t>
            </w:r>
            <w:r w:rsidRPr="00145D24">
              <w:rPr>
                <w:rFonts w:eastAsia="標楷體" w:hint="eastAsia"/>
              </w:rPr>
              <w:t>30</w:t>
            </w:r>
            <w:r w:rsidRPr="00145D24">
              <w:rPr>
                <w:rFonts w:eastAsia="標楷體" w:hint="eastAsia"/>
              </w:rPr>
              <w:t>分以上。</w:t>
            </w:r>
          </w:p>
          <w:p w:rsidR="0067082F" w:rsidRPr="00145D24" w:rsidRDefault="0067082F" w:rsidP="004855EF">
            <w:pPr>
              <w:spacing w:line="0" w:lineRule="atLeast"/>
              <w:ind w:left="720" w:hangingChars="300" w:hanging="720"/>
              <w:rPr>
                <w:rFonts w:eastAsia="標楷體"/>
              </w:rPr>
            </w:pPr>
            <w:r w:rsidRPr="00145D24">
              <w:rPr>
                <w:rFonts w:eastAsia="標楷體" w:hint="eastAsia"/>
              </w:rPr>
              <w:t>（四）</w:t>
            </w:r>
            <w:r w:rsidRPr="00F17DDC">
              <w:rPr>
                <w:rFonts w:ascii="標楷體" w:eastAsia="標楷體" w:hAnsi="標楷體" w:hint="eastAsia"/>
                <w:bCs/>
              </w:rPr>
              <w:t>新聘、</w:t>
            </w:r>
            <w:r w:rsidRPr="00657928">
              <w:rPr>
                <w:rFonts w:ascii="標楷體" w:eastAsia="標楷體" w:hAnsi="標楷體" w:hint="eastAsia"/>
                <w:bCs/>
              </w:rPr>
              <w:t>升等教師曾於取得前一等級教師資格後及代表著作送審前五年或參考著作送審前七年內懷孕或生產者，得檢具證明申請延長前述年限二年。</w:t>
            </w:r>
          </w:p>
          <w:p w:rsidR="0067082F" w:rsidRDefault="0067082F" w:rsidP="004855EF">
            <w:pPr>
              <w:spacing w:line="0" w:lineRule="atLeast"/>
              <w:ind w:left="720" w:hangingChars="300" w:hanging="720"/>
              <w:rPr>
                <w:rFonts w:eastAsia="標楷體" w:hAnsi="標楷體"/>
              </w:rPr>
            </w:pPr>
            <w:r w:rsidRPr="00145D24">
              <w:rPr>
                <w:rFonts w:eastAsia="標楷體" w:hint="eastAsia"/>
              </w:rPr>
              <w:t>（五）</w:t>
            </w:r>
            <w:r w:rsidRPr="0074599F">
              <w:rPr>
                <w:rFonts w:eastAsia="標楷體" w:hAnsi="標楷體" w:hint="eastAsia"/>
              </w:rPr>
              <w:t>除通識教育類之</w:t>
            </w:r>
            <w:r w:rsidRPr="0074599F">
              <w:rPr>
                <w:rFonts w:eastAsia="標楷體" w:hAnsi="標楷體"/>
              </w:rPr>
              <w:t>人文藝術和體育學門以外教師</w:t>
            </w:r>
            <w:r w:rsidRPr="0074599F">
              <w:rPr>
                <w:rFonts w:eastAsia="標楷體" w:hAnsi="標楷體" w:hint="eastAsia"/>
              </w:rPr>
              <w:t>，自</w:t>
            </w:r>
            <w:r w:rsidRPr="0074599F">
              <w:rPr>
                <w:rFonts w:eastAsia="標楷體"/>
              </w:rPr>
              <w:t>10</w:t>
            </w:r>
            <w:r w:rsidRPr="0074599F">
              <w:rPr>
                <w:rFonts w:eastAsia="標楷體" w:hint="eastAsia"/>
              </w:rPr>
              <w:t>6</w:t>
            </w:r>
            <w:r w:rsidRPr="0074599F">
              <w:rPr>
                <w:rFonts w:eastAsia="標楷體" w:hAnsi="標楷體"/>
              </w:rPr>
              <w:t>學年</w:t>
            </w:r>
            <w:r w:rsidRPr="0074599F">
              <w:rPr>
                <w:rFonts w:eastAsia="標楷體" w:hAnsi="標楷體" w:hint="eastAsia"/>
              </w:rPr>
              <w:t>度起</w:t>
            </w:r>
            <w:r w:rsidRPr="0023719A">
              <w:rPr>
                <w:rFonts w:eastAsia="標楷體" w:hAnsi="標楷體"/>
              </w:rPr>
              <w:t>升等教授五年內應至少主持二件，升等副教授應至少主持</w:t>
            </w:r>
            <w:r w:rsidRPr="0023719A">
              <w:rPr>
                <w:rFonts w:eastAsia="標楷體" w:hAnsi="標楷體" w:hint="eastAsia"/>
              </w:rPr>
              <w:t>一</w:t>
            </w:r>
            <w:r w:rsidRPr="0023719A">
              <w:rPr>
                <w:rFonts w:eastAsia="標楷體" w:hAnsi="標楷體"/>
              </w:rPr>
              <w:t>件國內外政府機構研究、教育</w:t>
            </w:r>
            <w:r w:rsidRPr="0023719A">
              <w:rPr>
                <w:rFonts w:eastAsia="標楷體" w:hAnsi="標楷體" w:hint="eastAsia"/>
              </w:rPr>
              <w:t>或</w:t>
            </w:r>
            <w:r w:rsidRPr="0023719A">
              <w:rPr>
                <w:rFonts w:eastAsia="標楷體" w:hAnsi="標楷體"/>
              </w:rPr>
              <w:t>服務計畫（多年期及整合型計畫子計畫每年算為一件），或</w:t>
            </w:r>
            <w:r w:rsidRPr="0023719A">
              <w:rPr>
                <w:rFonts w:eastAsia="標楷體" w:hAnsi="標楷體" w:hint="eastAsia"/>
              </w:rPr>
              <w:t>累計達</w:t>
            </w:r>
            <w:r w:rsidRPr="0023719A">
              <w:rPr>
                <w:rFonts w:eastAsia="標楷體" w:hAnsi="標楷體"/>
              </w:rPr>
              <w:t>五十萬以上之產學研究計畫。</w:t>
            </w:r>
          </w:p>
          <w:p w:rsidR="0067082F" w:rsidRPr="00D314EF" w:rsidRDefault="0067082F" w:rsidP="004855EF">
            <w:pPr>
              <w:spacing w:line="0" w:lineRule="atLeast"/>
              <w:ind w:left="600" w:hangingChars="250" w:hanging="600"/>
              <w:jc w:val="both"/>
              <w:rPr>
                <w:rFonts w:ascii="Calibri" w:eastAsia="標楷體" w:hAnsi="標楷體"/>
                <w:szCs w:val="22"/>
              </w:rPr>
            </w:pPr>
            <w:r>
              <w:rPr>
                <w:rFonts w:eastAsia="標楷體" w:hAnsi="標楷體" w:hint="eastAsia"/>
              </w:rPr>
              <w:t>（六）</w:t>
            </w:r>
            <w:r w:rsidRPr="0023719A">
              <w:rPr>
                <w:rFonts w:ascii="標楷體" w:eastAsia="標楷體" w:hAnsi="標楷體" w:hint="eastAsia"/>
                <w:bCs/>
              </w:rPr>
              <w:t>主治醫師</w:t>
            </w:r>
            <w:r w:rsidRPr="0023719A">
              <w:rPr>
                <w:rFonts w:eastAsia="標楷體" w:hAnsi="標楷體" w:hint="eastAsia"/>
              </w:rPr>
              <w:t>自</w:t>
            </w:r>
            <w:r w:rsidRPr="0023719A">
              <w:rPr>
                <w:rFonts w:eastAsia="標楷體"/>
              </w:rPr>
              <w:t>10</w:t>
            </w:r>
            <w:r w:rsidRPr="0023719A">
              <w:rPr>
                <w:rFonts w:eastAsia="標楷體" w:hint="eastAsia"/>
              </w:rPr>
              <w:t>6</w:t>
            </w:r>
            <w:r w:rsidRPr="0023719A">
              <w:rPr>
                <w:rFonts w:eastAsia="標楷體" w:hAnsi="標楷體"/>
              </w:rPr>
              <w:t>學年</w:t>
            </w:r>
            <w:r w:rsidRPr="0023719A">
              <w:rPr>
                <w:rFonts w:eastAsia="標楷體" w:hAnsi="標楷體" w:hint="eastAsia"/>
              </w:rPr>
              <w:t>度起</w:t>
            </w:r>
            <w:r w:rsidRPr="0023719A">
              <w:rPr>
                <w:rFonts w:eastAsia="標楷體" w:hAnsi="標楷體"/>
              </w:rPr>
              <w:t>申請新聘助理教授應具碩士學位或博士生身份；升等副教授應具博士學位或博士候選人資格；</w:t>
            </w:r>
            <w:r w:rsidRPr="0023719A">
              <w:rPr>
                <w:rFonts w:eastAsia="標楷體" w:hAnsi="標楷體" w:hint="eastAsia"/>
              </w:rPr>
              <w:t>自</w:t>
            </w:r>
            <w:r w:rsidRPr="0023719A">
              <w:rPr>
                <w:rFonts w:eastAsia="標楷體" w:hAnsi="標楷體" w:hint="eastAsia"/>
              </w:rPr>
              <w:t>109</w:t>
            </w:r>
            <w:r w:rsidRPr="0023719A">
              <w:rPr>
                <w:rFonts w:eastAsia="標楷體" w:hAnsi="標楷體" w:hint="eastAsia"/>
              </w:rPr>
              <w:t>學年度起</w:t>
            </w:r>
            <w:r w:rsidRPr="0023719A">
              <w:rPr>
                <w:rFonts w:eastAsia="標楷體" w:hAnsi="標楷體"/>
              </w:rPr>
              <w:t>升等教授應具博士學位或出國進修一年（含）以上。</w:t>
            </w:r>
          </w:p>
        </w:tc>
        <w:tc>
          <w:tcPr>
            <w:tcW w:w="540" w:type="dxa"/>
          </w:tcPr>
          <w:p w:rsidR="0067082F" w:rsidRPr="00DD0277" w:rsidRDefault="0067082F" w:rsidP="004855EF">
            <w:pPr>
              <w:spacing w:line="0" w:lineRule="atLeast"/>
              <w:rPr>
                <w:rFonts w:eastAsia="標楷體"/>
                <w:sz w:val="20"/>
                <w:szCs w:val="20"/>
              </w:rPr>
            </w:pPr>
            <w:r w:rsidRPr="00DD0277">
              <w:rPr>
                <w:rFonts w:eastAsia="標楷體" w:hint="eastAsia"/>
                <w:sz w:val="20"/>
                <w:szCs w:val="20"/>
              </w:rPr>
              <w:t>更改條列數字標號</w:t>
            </w:r>
          </w:p>
        </w:tc>
      </w:tr>
      <w:tr w:rsidR="0067082F" w:rsidRPr="00F40EE4" w:rsidTr="004855EF">
        <w:trPr>
          <w:trHeight w:val="343"/>
          <w:jc w:val="center"/>
        </w:trPr>
        <w:tc>
          <w:tcPr>
            <w:tcW w:w="813" w:type="dxa"/>
          </w:tcPr>
          <w:p w:rsidR="0067082F" w:rsidRPr="00F40EE4" w:rsidRDefault="0067082F" w:rsidP="004855EF">
            <w:pPr>
              <w:spacing w:line="0" w:lineRule="atLeast"/>
              <w:jc w:val="center"/>
              <w:rPr>
                <w:rFonts w:eastAsia="標楷體"/>
              </w:rPr>
            </w:pPr>
            <w:r>
              <w:rPr>
                <w:rFonts w:eastAsia="標楷體" w:hint="eastAsia"/>
              </w:rPr>
              <w:t>第三條</w:t>
            </w:r>
          </w:p>
        </w:tc>
        <w:tc>
          <w:tcPr>
            <w:tcW w:w="6965" w:type="dxa"/>
          </w:tcPr>
          <w:p w:rsidR="0067082F" w:rsidRPr="00744C71" w:rsidRDefault="0067082F" w:rsidP="004855EF">
            <w:pPr>
              <w:spacing w:line="0" w:lineRule="atLeast"/>
              <w:rPr>
                <w:rFonts w:eastAsia="標楷體"/>
              </w:rPr>
            </w:pPr>
            <w:r w:rsidRPr="00744C71">
              <w:rPr>
                <w:rFonts w:eastAsia="標楷體" w:hint="eastAsia"/>
              </w:rPr>
              <w:t>定義</w:t>
            </w:r>
          </w:p>
          <w:p w:rsidR="0067082F" w:rsidRPr="00744C71" w:rsidRDefault="0067082F" w:rsidP="004855EF">
            <w:pPr>
              <w:spacing w:line="0" w:lineRule="atLeast"/>
              <w:ind w:left="1643" w:hangingChars="684" w:hanging="1643"/>
              <w:rPr>
                <w:rFonts w:eastAsia="標楷體"/>
              </w:rPr>
            </w:pPr>
            <w:r w:rsidRPr="006E7889">
              <w:rPr>
                <w:rFonts w:eastAsia="標楷體" w:hint="eastAsia"/>
                <w:b/>
                <w:u w:val="single"/>
              </w:rPr>
              <w:t>一、</w:t>
            </w:r>
            <w:r w:rsidRPr="00744C71">
              <w:rPr>
                <w:rFonts w:eastAsia="標楷體" w:hint="eastAsia"/>
              </w:rPr>
              <w:t>「主論文」：</w:t>
            </w:r>
            <w:r w:rsidRPr="00744C71">
              <w:rPr>
                <w:rFonts w:ascii="標楷體" w:eastAsia="標楷體" w:hAnsi="標楷體" w:hint="eastAsia"/>
              </w:rPr>
              <w:t>必須以本校名義於升等前一級教師任內發表(新聘教師不受此限)，且為五年內以第一作者或通訊作者發表之論文（限原著及被邀寫之綜說，不包含</w:t>
            </w:r>
            <w:r w:rsidRPr="00744C71">
              <w:rPr>
                <w:rFonts w:ascii="標楷體" w:eastAsia="標楷體" w:hAnsi="標楷體" w:hint="eastAsia"/>
                <w:shd w:val="clear" w:color="auto" w:fill="FFFFFF"/>
              </w:rPr>
              <w:t>短篇報告及病例報告</w:t>
            </w:r>
            <w:r w:rsidRPr="00744C71">
              <w:rPr>
                <w:rFonts w:ascii="標楷體" w:eastAsia="標楷體" w:hAnsi="標楷體" w:hint="eastAsia"/>
              </w:rPr>
              <w:t>）。</w:t>
            </w:r>
          </w:p>
          <w:p w:rsidR="0067082F" w:rsidRPr="00CD3028" w:rsidRDefault="0067082F" w:rsidP="0067082F">
            <w:pPr>
              <w:pStyle w:val="a7"/>
              <w:ind w:left="1883" w:hangingChars="784" w:hanging="1883"/>
              <w:rPr>
                <w:rFonts w:ascii="標楷體" w:eastAsia="標楷體" w:hAnsi="標楷體"/>
              </w:rPr>
            </w:pPr>
            <w:r w:rsidRPr="00CD3028">
              <w:rPr>
                <w:rFonts w:eastAsia="標楷體" w:hint="eastAsia"/>
                <w:b/>
                <w:u w:val="single"/>
              </w:rPr>
              <w:t>二、</w:t>
            </w:r>
            <w:r w:rsidRPr="00CD3028">
              <w:rPr>
                <w:rFonts w:eastAsia="標楷體" w:hint="eastAsia"/>
              </w:rPr>
              <w:t>「代表著作」：</w:t>
            </w:r>
            <w:r w:rsidRPr="00CD3028">
              <w:rPr>
                <w:rFonts w:ascii="標楷體" w:eastAsia="標楷體" w:hAnsi="標楷體" w:hint="eastAsia"/>
              </w:rPr>
              <w:t>主論文中至少一篇為代表著作，且須為五年內以第一作者發表之論文。但曾任國外知名大學或學術機構副教授以上職務，經校方認定者，或升等教授者，得以通訊作者發表之論文為代表著作。惟以通訊作者發表代表著作升等教授者，其主論文仍須至少一篇以第一作者發表。</w:t>
            </w:r>
          </w:p>
          <w:p w:rsidR="0067082F" w:rsidRPr="00CD3028" w:rsidRDefault="0067082F" w:rsidP="004855EF">
            <w:pPr>
              <w:pStyle w:val="a7"/>
              <w:spacing w:line="0" w:lineRule="atLeast"/>
              <w:ind w:leftChars="802" w:left="1925" w:firstLine="1"/>
              <w:rPr>
                <w:rFonts w:eastAsia="標楷體"/>
              </w:rPr>
            </w:pPr>
            <w:r w:rsidRPr="00CD3028">
              <w:rPr>
                <w:rFonts w:eastAsia="標楷體"/>
              </w:rPr>
              <w:t>Equal Contribution</w:t>
            </w:r>
            <w:r w:rsidRPr="00CD3028">
              <w:rPr>
                <w:rFonts w:ascii="標楷體" w:eastAsia="標楷體" w:hAnsi="標楷體" w:hint="eastAsia"/>
              </w:rPr>
              <w:t>(同等貢獻)之主論文不得作為代表著作，但</w:t>
            </w:r>
            <w:r w:rsidRPr="00CD3028">
              <w:rPr>
                <w:rFonts w:eastAsia="標楷體"/>
              </w:rPr>
              <w:t>I.F.</w:t>
            </w:r>
            <w:r w:rsidRPr="00CD3028">
              <w:rPr>
                <w:rFonts w:eastAsia="標楷體" w:hint="eastAsia"/>
              </w:rPr>
              <w:t xml:space="preserve"> </w:t>
            </w:r>
            <w:r w:rsidRPr="00CD3028">
              <w:rPr>
                <w:rFonts w:eastAsia="標楷體"/>
              </w:rPr>
              <w:t>≥10</w:t>
            </w:r>
            <w:r w:rsidRPr="00CD3028">
              <w:rPr>
                <w:rFonts w:ascii="標楷體" w:eastAsia="標楷體" w:hAnsi="標楷體" w:hint="eastAsia"/>
              </w:rPr>
              <w:t>除外。</w:t>
            </w:r>
          </w:p>
          <w:p w:rsidR="0067082F" w:rsidRPr="00744C71" w:rsidRDefault="0067082F" w:rsidP="004855EF">
            <w:pPr>
              <w:spacing w:line="0" w:lineRule="atLeast"/>
              <w:ind w:left="1922" w:hangingChars="800" w:hanging="1922"/>
              <w:rPr>
                <w:rFonts w:eastAsia="標楷體"/>
              </w:rPr>
            </w:pPr>
            <w:r w:rsidRPr="006E7889">
              <w:rPr>
                <w:rFonts w:eastAsia="標楷體" w:hint="eastAsia"/>
                <w:b/>
                <w:u w:val="single"/>
              </w:rPr>
              <w:t>三、</w:t>
            </w:r>
            <w:r w:rsidRPr="00744C71">
              <w:rPr>
                <w:rFonts w:eastAsia="標楷體" w:hint="eastAsia"/>
              </w:rPr>
              <w:t>「參考論文」：升等前一級教師任內之論文，且須為七年內發表者。</w:t>
            </w:r>
          </w:p>
          <w:p w:rsidR="0067082F" w:rsidRPr="00CD3028" w:rsidRDefault="0067082F" w:rsidP="0067082F">
            <w:pPr>
              <w:pStyle w:val="a7"/>
              <w:ind w:left="1922" w:hangingChars="800" w:hanging="1922"/>
              <w:rPr>
                <w:rFonts w:eastAsia="標楷體"/>
                <w:kern w:val="0"/>
              </w:rPr>
            </w:pPr>
            <w:r w:rsidRPr="00CD3028">
              <w:rPr>
                <w:rFonts w:eastAsia="標楷體" w:hint="eastAsia"/>
                <w:b/>
                <w:u w:val="single"/>
              </w:rPr>
              <w:t>四、</w:t>
            </w:r>
            <w:r w:rsidRPr="00CD3028">
              <w:rPr>
                <w:rFonts w:eastAsia="標楷體" w:hint="eastAsia"/>
              </w:rPr>
              <w:t>「專書著作」：中英專書著作只限「人文學類」領域教師得作為代表著作。前稱「專書著作」，僅限第一作者。每本專書著作原則上視同三篇論文。惟應附專業審查證明、出版公司編輯委員名單及出版之專家學術審查書面意見。專書出版公司的等級評定，須經院級教評會審議通過。</w:t>
            </w:r>
          </w:p>
        </w:tc>
        <w:tc>
          <w:tcPr>
            <w:tcW w:w="6965" w:type="dxa"/>
          </w:tcPr>
          <w:p w:rsidR="0067082F" w:rsidRPr="00744C71" w:rsidRDefault="0067082F" w:rsidP="004855EF">
            <w:pPr>
              <w:spacing w:line="0" w:lineRule="atLeast"/>
              <w:rPr>
                <w:rFonts w:eastAsia="標楷體"/>
              </w:rPr>
            </w:pPr>
            <w:r w:rsidRPr="00744C71">
              <w:rPr>
                <w:rFonts w:eastAsia="標楷體" w:hint="eastAsia"/>
              </w:rPr>
              <w:t>定義</w:t>
            </w:r>
          </w:p>
          <w:p w:rsidR="0067082F" w:rsidRPr="00744C71" w:rsidRDefault="0067082F" w:rsidP="004855EF">
            <w:pPr>
              <w:spacing w:line="0" w:lineRule="atLeast"/>
              <w:ind w:left="2040" w:hangingChars="850" w:hanging="2040"/>
              <w:rPr>
                <w:rFonts w:eastAsia="標楷體"/>
              </w:rPr>
            </w:pPr>
            <w:r w:rsidRPr="00744C71">
              <w:rPr>
                <w:rFonts w:eastAsia="標楷體" w:hint="eastAsia"/>
              </w:rPr>
              <w:t>（一）「主論文」：</w:t>
            </w:r>
            <w:r w:rsidRPr="00744C71">
              <w:rPr>
                <w:rFonts w:eastAsia="標楷體" w:hint="eastAsia"/>
              </w:rPr>
              <w:t xml:space="preserve"> </w:t>
            </w:r>
            <w:r w:rsidRPr="00744C71">
              <w:rPr>
                <w:rFonts w:ascii="標楷體" w:eastAsia="標楷體" w:hAnsi="標楷體" w:hint="eastAsia"/>
              </w:rPr>
              <w:t>必須以本校名義於升等前一級教師任內發表(新聘教師不受此限)，且為五年內以第一作者或通訊作者發表之論文（限原著及被邀寫之綜說，不包含</w:t>
            </w:r>
            <w:r w:rsidRPr="00744C71">
              <w:rPr>
                <w:rFonts w:ascii="標楷體" w:eastAsia="標楷體" w:hAnsi="標楷體" w:hint="eastAsia"/>
                <w:shd w:val="clear" w:color="auto" w:fill="FFFFFF"/>
              </w:rPr>
              <w:t>短篇報告及病例報告</w:t>
            </w:r>
            <w:r w:rsidRPr="00744C71">
              <w:rPr>
                <w:rFonts w:ascii="標楷體" w:eastAsia="標楷體" w:hAnsi="標楷體" w:hint="eastAsia"/>
              </w:rPr>
              <w:t>）。</w:t>
            </w:r>
          </w:p>
          <w:p w:rsidR="0067082F" w:rsidRPr="00CD3028" w:rsidRDefault="0067082F" w:rsidP="0067082F">
            <w:pPr>
              <w:pStyle w:val="a7"/>
              <w:ind w:left="2126" w:hangingChars="886" w:hanging="2126"/>
              <w:rPr>
                <w:rFonts w:ascii="標楷體" w:eastAsia="標楷體" w:hAnsi="標楷體"/>
              </w:rPr>
            </w:pPr>
            <w:r w:rsidRPr="00CD3028">
              <w:rPr>
                <w:rFonts w:eastAsia="標楷體" w:hint="eastAsia"/>
              </w:rPr>
              <w:t>（二）「代表著作」：</w:t>
            </w:r>
            <w:r w:rsidRPr="00CD3028">
              <w:rPr>
                <w:rFonts w:ascii="標楷體" w:eastAsia="標楷體" w:hAnsi="標楷體" w:hint="eastAsia"/>
              </w:rPr>
              <w:t>主論文中至少一篇為代表著作，且須為五年內以第一作者發表之論文。但曾任國外知名大學或學術機構副教授以上職務，經校方認定者，或升等教授者，得以通訊作者發表之論文為代表著作。惟以通訊作者發表代表著作升等教授者，其主論文仍須至少一篇以第一作者發表。</w:t>
            </w:r>
          </w:p>
          <w:p w:rsidR="0067082F" w:rsidRPr="00CD3028" w:rsidRDefault="0067082F" w:rsidP="004855EF">
            <w:pPr>
              <w:pStyle w:val="a7"/>
              <w:spacing w:line="0" w:lineRule="atLeast"/>
              <w:ind w:leftChars="900" w:left="2160"/>
              <w:rPr>
                <w:rFonts w:eastAsia="標楷體"/>
              </w:rPr>
            </w:pPr>
            <w:r w:rsidRPr="00CD3028">
              <w:rPr>
                <w:rFonts w:eastAsia="標楷體"/>
              </w:rPr>
              <w:t>Equal Contribution</w:t>
            </w:r>
            <w:r w:rsidRPr="00CD3028">
              <w:rPr>
                <w:rFonts w:ascii="標楷體" w:eastAsia="標楷體" w:hAnsi="標楷體" w:hint="eastAsia"/>
              </w:rPr>
              <w:t>(同等貢獻)之主論文不得作為代表著作，但</w:t>
            </w:r>
            <w:r w:rsidRPr="00CD3028">
              <w:rPr>
                <w:rFonts w:ascii="標楷體" w:eastAsia="標楷體" w:hAnsi="標楷體"/>
              </w:rPr>
              <w:br/>
            </w:r>
            <w:r w:rsidRPr="00CD3028">
              <w:rPr>
                <w:rFonts w:eastAsia="標楷體"/>
              </w:rPr>
              <w:t>I.F.</w:t>
            </w:r>
            <w:r w:rsidRPr="00CD3028">
              <w:rPr>
                <w:rFonts w:eastAsia="標楷體" w:hint="eastAsia"/>
              </w:rPr>
              <w:t xml:space="preserve"> </w:t>
            </w:r>
            <w:r w:rsidRPr="00CD3028">
              <w:rPr>
                <w:rFonts w:eastAsia="標楷體"/>
              </w:rPr>
              <w:t>≥10</w:t>
            </w:r>
            <w:r w:rsidRPr="00CD3028">
              <w:rPr>
                <w:rFonts w:ascii="標楷體" w:eastAsia="標楷體" w:hAnsi="標楷體" w:hint="eastAsia"/>
              </w:rPr>
              <w:t>除外。</w:t>
            </w:r>
          </w:p>
          <w:p w:rsidR="0067082F" w:rsidRPr="00744C71" w:rsidRDefault="0067082F" w:rsidP="004855EF">
            <w:pPr>
              <w:spacing w:line="0" w:lineRule="atLeast"/>
              <w:ind w:left="2160" w:hangingChars="900" w:hanging="2160"/>
              <w:rPr>
                <w:rFonts w:eastAsia="標楷體"/>
              </w:rPr>
            </w:pPr>
            <w:r w:rsidRPr="00744C71">
              <w:rPr>
                <w:rFonts w:eastAsia="標楷體" w:hint="eastAsia"/>
              </w:rPr>
              <w:t>（三）「參考論文」：升等前一級教師任內之論文，且須為七年內發表者。</w:t>
            </w:r>
          </w:p>
          <w:p w:rsidR="0067082F" w:rsidRPr="00CD3028" w:rsidRDefault="0067082F" w:rsidP="0067082F">
            <w:pPr>
              <w:pStyle w:val="a7"/>
              <w:ind w:left="2160" w:hangingChars="900" w:hanging="2160"/>
              <w:rPr>
                <w:rFonts w:eastAsia="標楷體"/>
                <w:kern w:val="0"/>
              </w:rPr>
            </w:pPr>
            <w:r w:rsidRPr="00CD3028">
              <w:rPr>
                <w:rFonts w:eastAsia="標楷體" w:hint="eastAsia"/>
              </w:rPr>
              <w:t>（四）「專書著作」：中英專書著作只限「人文學類」領域教師得作為代表著作。前稱「專書著作」，僅限第一作者。每本專書著作原則上視同三篇論文。惟應附專業審查證明、出版公司編輯委員名單及出版之專家學術審查書面意見。專書出版公司的等級評定，須經院級教評會審議通過。</w:t>
            </w:r>
          </w:p>
        </w:tc>
        <w:tc>
          <w:tcPr>
            <w:tcW w:w="540" w:type="dxa"/>
          </w:tcPr>
          <w:p w:rsidR="0067082F" w:rsidRPr="00DD0277" w:rsidRDefault="0067082F" w:rsidP="004855EF">
            <w:pPr>
              <w:spacing w:line="0" w:lineRule="atLeast"/>
              <w:ind w:leftChars="-8" w:left="-19"/>
              <w:rPr>
                <w:rFonts w:eastAsia="標楷體"/>
                <w:sz w:val="20"/>
                <w:szCs w:val="20"/>
              </w:rPr>
            </w:pPr>
            <w:r w:rsidRPr="00DD0277">
              <w:rPr>
                <w:rFonts w:eastAsia="標楷體" w:hint="eastAsia"/>
                <w:sz w:val="20"/>
                <w:szCs w:val="20"/>
              </w:rPr>
              <w:t>更改條列數字標號</w:t>
            </w:r>
          </w:p>
        </w:tc>
      </w:tr>
      <w:tr w:rsidR="0067082F" w:rsidRPr="00F40EE4" w:rsidTr="004855EF">
        <w:trPr>
          <w:trHeight w:val="343"/>
          <w:jc w:val="center"/>
        </w:trPr>
        <w:tc>
          <w:tcPr>
            <w:tcW w:w="813" w:type="dxa"/>
          </w:tcPr>
          <w:p w:rsidR="0067082F" w:rsidRPr="00F40EE4" w:rsidRDefault="0067082F" w:rsidP="004855EF">
            <w:pPr>
              <w:spacing w:line="0" w:lineRule="atLeast"/>
              <w:jc w:val="center"/>
              <w:rPr>
                <w:rFonts w:eastAsia="標楷體"/>
              </w:rPr>
            </w:pPr>
            <w:r>
              <w:rPr>
                <w:rFonts w:eastAsia="標楷體" w:hint="eastAsia"/>
              </w:rPr>
              <w:t>第四條</w:t>
            </w:r>
          </w:p>
        </w:tc>
        <w:tc>
          <w:tcPr>
            <w:tcW w:w="6965" w:type="dxa"/>
          </w:tcPr>
          <w:p w:rsidR="0067082F" w:rsidRPr="0025023D" w:rsidRDefault="0067082F" w:rsidP="004855EF">
            <w:pPr>
              <w:spacing w:line="0" w:lineRule="atLeast"/>
              <w:ind w:left="2"/>
              <w:rPr>
                <w:rFonts w:eastAsia="標楷體"/>
                <w:bCs/>
              </w:rPr>
            </w:pPr>
            <w:r w:rsidRPr="00145D24">
              <w:rPr>
                <w:rFonts w:eastAsia="標楷體" w:hint="eastAsia"/>
                <w:bCs/>
              </w:rPr>
              <w:t>各類個</w:t>
            </w:r>
            <w:r>
              <w:rPr>
                <w:rFonts w:eastAsia="標楷體"/>
                <w:bCs/>
              </w:rPr>
              <w:t>別規範之論文條件</w:t>
            </w:r>
            <w:r>
              <w:rPr>
                <w:rFonts w:eastAsia="標楷體" w:hint="eastAsia"/>
                <w:bCs/>
              </w:rPr>
              <w:t>：</w:t>
            </w:r>
          </w:p>
          <w:p w:rsidR="0067082F" w:rsidRDefault="0067082F" w:rsidP="004855EF">
            <w:pPr>
              <w:spacing w:line="0" w:lineRule="atLeast"/>
              <w:ind w:left="2"/>
              <w:rPr>
                <w:rFonts w:eastAsia="標楷體" w:hAnsi="標楷體"/>
                <w:bCs/>
              </w:rPr>
            </w:pPr>
            <w:r w:rsidRPr="0025023D">
              <w:rPr>
                <w:rFonts w:eastAsia="標楷體" w:hAnsi="標楷體"/>
                <w:bCs/>
              </w:rPr>
              <w:t>以學位申請教師資格審查者，其學位論文等同一篇</w:t>
            </w:r>
            <w:r w:rsidRPr="0025023D">
              <w:rPr>
                <w:rFonts w:eastAsia="標楷體"/>
                <w:bCs/>
              </w:rPr>
              <w:t>SCI/SSCI/EI/TSSCI</w:t>
            </w:r>
            <w:r w:rsidRPr="0025023D">
              <w:rPr>
                <w:rFonts w:eastAsia="標楷體" w:hAnsi="標楷體"/>
                <w:bCs/>
              </w:rPr>
              <w:t>主論文</w:t>
            </w:r>
            <w:r>
              <w:rPr>
                <w:rFonts w:eastAsia="標楷體" w:hint="eastAsia"/>
                <w:bCs/>
              </w:rPr>
              <w:t>（</w:t>
            </w:r>
            <w:r w:rsidRPr="0025023D">
              <w:rPr>
                <w:rFonts w:eastAsia="標楷體" w:hAnsi="標楷體"/>
                <w:bCs/>
              </w:rPr>
              <w:t>不列排名</w:t>
            </w:r>
            <w:r>
              <w:rPr>
                <w:rFonts w:eastAsia="標楷體" w:hAnsi="標楷體" w:hint="eastAsia"/>
                <w:bCs/>
              </w:rPr>
              <w:t>）</w:t>
            </w:r>
            <w:r w:rsidRPr="0025023D">
              <w:rPr>
                <w:rFonts w:eastAsia="標楷體" w:hAnsi="標楷體"/>
                <w:bCs/>
              </w:rPr>
              <w:t>。</w:t>
            </w:r>
            <w:r w:rsidRPr="0025023D">
              <w:rPr>
                <w:rFonts w:eastAsia="標楷體"/>
                <w:bCs/>
              </w:rPr>
              <w:t>Impact factor</w:t>
            </w:r>
            <w:r w:rsidRPr="0025023D">
              <w:rPr>
                <w:rFonts w:eastAsia="標楷體" w:hAnsi="標楷體"/>
                <w:bCs/>
              </w:rPr>
              <w:t>介於</w:t>
            </w:r>
            <w:r w:rsidRPr="0025023D">
              <w:rPr>
                <w:rFonts w:eastAsia="標楷體"/>
                <w:bCs/>
              </w:rPr>
              <w:t>10-20</w:t>
            </w:r>
            <w:r w:rsidRPr="0025023D">
              <w:rPr>
                <w:rFonts w:eastAsia="標楷體" w:hAnsi="標楷體"/>
                <w:bCs/>
              </w:rPr>
              <w:t>之論文等同兩篇論文，</w:t>
            </w:r>
            <w:r w:rsidRPr="0025023D">
              <w:rPr>
                <w:rFonts w:eastAsia="標楷體"/>
                <w:bCs/>
              </w:rPr>
              <w:t>Impact factor</w:t>
            </w:r>
            <w:r w:rsidRPr="0025023D">
              <w:rPr>
                <w:rFonts w:eastAsia="標楷體" w:hAnsi="標楷體"/>
                <w:bCs/>
              </w:rPr>
              <w:t>大於</w:t>
            </w:r>
            <w:r w:rsidRPr="0025023D">
              <w:rPr>
                <w:rFonts w:eastAsia="標楷體"/>
                <w:bCs/>
              </w:rPr>
              <w:t>20</w:t>
            </w:r>
            <w:r w:rsidRPr="0025023D">
              <w:rPr>
                <w:rFonts w:eastAsia="標楷體" w:hAnsi="標楷體"/>
                <w:bCs/>
              </w:rPr>
              <w:t>之論文等同三篇論文。</w:t>
            </w:r>
          </w:p>
          <w:p w:rsidR="0067082F" w:rsidRPr="0025023D" w:rsidRDefault="0067082F" w:rsidP="004855EF">
            <w:pPr>
              <w:spacing w:line="0" w:lineRule="atLeast"/>
              <w:ind w:left="2"/>
              <w:rPr>
                <w:rFonts w:eastAsia="標楷體"/>
                <w:bCs/>
              </w:rPr>
            </w:pPr>
          </w:p>
          <w:p w:rsidR="0067082F" w:rsidRPr="00D303F6" w:rsidRDefault="0067082F" w:rsidP="004855EF">
            <w:pPr>
              <w:spacing w:line="0" w:lineRule="atLeast"/>
              <w:ind w:left="485" w:hangingChars="202" w:hanging="485"/>
              <w:rPr>
                <w:rFonts w:eastAsia="標楷體"/>
              </w:rPr>
            </w:pPr>
            <w:r w:rsidRPr="006E7889">
              <w:rPr>
                <w:rFonts w:eastAsia="標楷體"/>
                <w:b/>
                <w:u w:val="single"/>
              </w:rPr>
              <w:t>一</w:t>
            </w:r>
            <w:r w:rsidRPr="006E7889">
              <w:rPr>
                <w:rFonts w:eastAsia="標楷體" w:hint="eastAsia"/>
                <w:b/>
                <w:u w:val="single"/>
              </w:rPr>
              <w:t>、</w:t>
            </w:r>
            <w:r w:rsidRPr="00D303F6">
              <w:rPr>
                <w:rFonts w:eastAsia="標楷體" w:hint="eastAsia"/>
              </w:rPr>
              <w:t>社會人文科學類：</w:t>
            </w:r>
            <w:r w:rsidRPr="00B60A16">
              <w:rPr>
                <w:rFonts w:ascii="標楷體" w:eastAsia="標楷體" w:hAnsi="標楷體" w:hint="eastAsia"/>
              </w:rPr>
              <w:t>期刊等級，由各系</w:t>
            </w:r>
            <w:r w:rsidRPr="00B60A16">
              <w:rPr>
                <w:rFonts w:ascii="標楷體" w:eastAsia="標楷體" w:hAnsi="標楷體"/>
              </w:rPr>
              <w:t>(</w:t>
            </w:r>
            <w:r w:rsidRPr="00B60A16">
              <w:rPr>
                <w:rFonts w:ascii="標楷體" w:eastAsia="標楷體" w:hAnsi="標楷體" w:hint="eastAsia"/>
              </w:rPr>
              <w:t>所、中心</w:t>
            </w:r>
            <w:r w:rsidRPr="00B60A16">
              <w:rPr>
                <w:rFonts w:ascii="標楷體" w:eastAsia="標楷體" w:hAnsi="標楷體"/>
              </w:rPr>
              <w:t>)</w:t>
            </w:r>
            <w:r w:rsidRPr="00B60A16">
              <w:rPr>
                <w:rFonts w:ascii="標楷體" w:eastAsia="標楷體" w:hAnsi="標楷體" w:hint="eastAsia"/>
              </w:rPr>
              <w:t>教評會審議後經院教評會核定公佈</w:t>
            </w:r>
            <w:r w:rsidRPr="00B60A16">
              <w:rPr>
                <w:rFonts w:ascii="新細明體" w:eastAsia="標楷體" w:hAnsi="新細明體" w:hint="eastAsia"/>
              </w:rPr>
              <w:t>。</w:t>
            </w:r>
          </w:p>
          <w:tbl>
            <w:tblPr>
              <w:tblW w:w="637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
              <w:gridCol w:w="2694"/>
              <w:gridCol w:w="2693"/>
            </w:tblGrid>
            <w:tr w:rsidR="0067082F" w:rsidRPr="00145D24" w:rsidTr="004855EF">
              <w:tc>
                <w:tcPr>
                  <w:tcW w:w="992" w:type="dxa"/>
                  <w:vAlign w:val="center"/>
                </w:tcPr>
                <w:p w:rsidR="0067082F" w:rsidRPr="00145D24" w:rsidRDefault="0067082F" w:rsidP="004855EF">
                  <w:pPr>
                    <w:spacing w:line="0" w:lineRule="atLeast"/>
                    <w:ind w:left="2"/>
                    <w:jc w:val="center"/>
                    <w:rPr>
                      <w:rFonts w:eastAsia="標楷體"/>
                    </w:rPr>
                  </w:pPr>
                  <w:r w:rsidRPr="00145D24">
                    <w:rPr>
                      <w:rFonts w:eastAsia="標楷體" w:hint="eastAsia"/>
                    </w:rPr>
                    <w:t>申請職別</w:t>
                  </w:r>
                </w:p>
              </w:tc>
              <w:tc>
                <w:tcPr>
                  <w:tcW w:w="2694" w:type="dxa"/>
                  <w:vAlign w:val="center"/>
                </w:tcPr>
                <w:p w:rsidR="0067082F" w:rsidRPr="00B60A16" w:rsidRDefault="0067082F" w:rsidP="004855EF">
                  <w:pPr>
                    <w:spacing w:line="0" w:lineRule="atLeast"/>
                    <w:ind w:left="2"/>
                    <w:jc w:val="center"/>
                    <w:rPr>
                      <w:rFonts w:eastAsia="標楷體"/>
                    </w:rPr>
                  </w:pPr>
                  <w:r w:rsidRPr="00B60A16">
                    <w:rPr>
                      <w:rFonts w:eastAsia="標楷體" w:hint="eastAsia"/>
                    </w:rPr>
                    <w:t>主論文</w:t>
                  </w:r>
                </w:p>
                <w:p w:rsidR="0067082F" w:rsidRPr="00B60A16" w:rsidRDefault="0067082F" w:rsidP="004855EF">
                  <w:pPr>
                    <w:spacing w:line="0" w:lineRule="atLeast"/>
                    <w:ind w:left="2"/>
                    <w:rPr>
                      <w:rFonts w:eastAsia="標楷體"/>
                    </w:rPr>
                  </w:pPr>
                  <w:r w:rsidRPr="00B60A16">
                    <w:rPr>
                      <w:rFonts w:eastAsia="標楷體" w:hint="eastAsia"/>
                    </w:rPr>
                    <w:t>（</w:t>
                  </w:r>
                  <w:r w:rsidRPr="00B60A16">
                    <w:rPr>
                      <w:rFonts w:eastAsia="標楷體"/>
                    </w:rPr>
                    <w:t>SCI/SSCI/AHCI/TSSCI/THCI Core</w:t>
                  </w:r>
                  <w:r w:rsidRPr="00B60A16">
                    <w:rPr>
                      <w:rFonts w:eastAsia="標楷體"/>
                    </w:rPr>
                    <w:t>或</w:t>
                  </w:r>
                  <w:r w:rsidRPr="00B60A16">
                    <w:rPr>
                      <w:rFonts w:eastAsia="標楷體" w:hint="eastAsia"/>
                    </w:rPr>
                    <w:t>所屬領域</w:t>
                  </w:r>
                  <w:r w:rsidRPr="00B60A16">
                    <w:rPr>
                      <w:rFonts w:eastAsia="標楷體"/>
                    </w:rPr>
                    <w:t>一級</w:t>
                  </w:r>
                  <w:r w:rsidRPr="00B60A16">
                    <w:rPr>
                      <w:rFonts w:eastAsia="標楷體" w:hint="eastAsia"/>
                    </w:rPr>
                    <w:t>優良</w:t>
                  </w:r>
                  <w:r w:rsidRPr="00B60A16">
                    <w:rPr>
                      <w:rFonts w:eastAsia="標楷體"/>
                    </w:rPr>
                    <w:t>期刊之著作論文</w:t>
                  </w:r>
                  <w:r w:rsidRPr="00B60A16">
                    <w:rPr>
                      <w:rFonts w:eastAsia="標楷體" w:hint="eastAsia"/>
                    </w:rPr>
                    <w:t>）</w:t>
                  </w:r>
                </w:p>
              </w:tc>
              <w:tc>
                <w:tcPr>
                  <w:tcW w:w="2693" w:type="dxa"/>
                  <w:vAlign w:val="center"/>
                </w:tcPr>
                <w:p w:rsidR="0067082F" w:rsidRPr="00B60A16" w:rsidRDefault="0067082F" w:rsidP="004855EF">
                  <w:pPr>
                    <w:spacing w:line="0" w:lineRule="atLeast"/>
                    <w:ind w:left="2"/>
                    <w:jc w:val="center"/>
                    <w:rPr>
                      <w:rFonts w:eastAsia="標楷體"/>
                    </w:rPr>
                  </w:pPr>
                  <w:r w:rsidRPr="00B60A16">
                    <w:rPr>
                      <w:rFonts w:eastAsia="標楷體" w:hint="eastAsia"/>
                    </w:rPr>
                    <w:t>參考論文</w:t>
                  </w:r>
                </w:p>
                <w:p w:rsidR="0067082F" w:rsidRPr="00B60A16" w:rsidRDefault="0067082F" w:rsidP="004855EF">
                  <w:pPr>
                    <w:spacing w:line="0" w:lineRule="atLeast"/>
                    <w:ind w:left="2"/>
                    <w:rPr>
                      <w:rFonts w:eastAsia="標楷體"/>
                    </w:rPr>
                  </w:pPr>
                  <w:r w:rsidRPr="00B60A16">
                    <w:rPr>
                      <w:rFonts w:eastAsia="標楷體" w:hint="eastAsia"/>
                    </w:rPr>
                    <w:t>（</w:t>
                  </w:r>
                  <w:r w:rsidRPr="00B60A16">
                    <w:rPr>
                      <w:rFonts w:eastAsia="標楷體"/>
                    </w:rPr>
                    <w:t>SCI/SSCI/AHCI/TSSCI/THCI</w:t>
                  </w:r>
                  <w:r w:rsidRPr="00B60A16">
                    <w:rPr>
                      <w:rFonts w:eastAsia="標楷體" w:hint="eastAsia"/>
                    </w:rPr>
                    <w:t xml:space="preserve"> </w:t>
                  </w:r>
                  <w:r w:rsidRPr="00B60A16">
                    <w:rPr>
                      <w:rFonts w:eastAsia="標楷體"/>
                    </w:rPr>
                    <w:t>Core</w:t>
                  </w:r>
                  <w:r w:rsidRPr="00B60A16">
                    <w:rPr>
                      <w:rFonts w:eastAsia="標楷體"/>
                    </w:rPr>
                    <w:t>或</w:t>
                  </w:r>
                  <w:r w:rsidRPr="00B60A16">
                    <w:rPr>
                      <w:rFonts w:eastAsia="標楷體" w:hint="eastAsia"/>
                    </w:rPr>
                    <w:t>所屬領域一級至三級</w:t>
                  </w:r>
                  <w:r w:rsidRPr="00B60A16">
                    <w:rPr>
                      <w:rFonts w:eastAsia="標楷體"/>
                    </w:rPr>
                    <w:t>優良期刊之著作</w:t>
                  </w:r>
                  <w:r w:rsidRPr="00B60A16">
                    <w:rPr>
                      <w:rFonts w:eastAsia="標楷體" w:hint="eastAsia"/>
                    </w:rPr>
                    <w:t>）</w:t>
                  </w:r>
                </w:p>
              </w:tc>
            </w:tr>
            <w:tr w:rsidR="0067082F" w:rsidRPr="00145D24" w:rsidTr="004855EF">
              <w:trPr>
                <w:trHeight w:val="882"/>
              </w:trPr>
              <w:tc>
                <w:tcPr>
                  <w:tcW w:w="992" w:type="dxa"/>
                  <w:vAlign w:val="center"/>
                </w:tcPr>
                <w:p w:rsidR="0067082F" w:rsidRPr="00744C71" w:rsidRDefault="0067082F" w:rsidP="004855EF">
                  <w:pPr>
                    <w:spacing w:line="0" w:lineRule="atLeast"/>
                    <w:ind w:left="2"/>
                    <w:jc w:val="center"/>
                    <w:rPr>
                      <w:rFonts w:eastAsia="標楷體"/>
                    </w:rPr>
                  </w:pPr>
                  <w:r w:rsidRPr="00744C71">
                    <w:rPr>
                      <w:rFonts w:eastAsia="標楷體" w:hint="eastAsia"/>
                    </w:rPr>
                    <w:t>教授</w:t>
                  </w:r>
                </w:p>
              </w:tc>
              <w:tc>
                <w:tcPr>
                  <w:tcW w:w="2694" w:type="dxa"/>
                  <w:vAlign w:val="center"/>
                </w:tcPr>
                <w:p w:rsidR="0067082F" w:rsidRPr="00B60A16" w:rsidRDefault="0067082F" w:rsidP="004855EF">
                  <w:pPr>
                    <w:spacing w:line="0" w:lineRule="atLeast"/>
                    <w:ind w:left="2"/>
                    <w:rPr>
                      <w:rFonts w:eastAsia="標楷體"/>
                    </w:rPr>
                  </w:pPr>
                  <w:r w:rsidRPr="00B60A16">
                    <w:rPr>
                      <w:rFonts w:eastAsia="標楷體"/>
                    </w:rPr>
                    <w:t>3</w:t>
                  </w:r>
                  <w:r w:rsidRPr="00B60A16">
                    <w:rPr>
                      <w:rFonts w:eastAsia="標楷體"/>
                    </w:rPr>
                    <w:t>篇或專書著作</w:t>
                  </w:r>
                  <w:r w:rsidRPr="00B60A16">
                    <w:rPr>
                      <w:rFonts w:eastAsia="標楷體"/>
                    </w:rPr>
                    <w:t>1</w:t>
                  </w:r>
                  <w:r w:rsidRPr="00B60A16">
                    <w:rPr>
                      <w:rFonts w:eastAsia="標楷體"/>
                    </w:rPr>
                    <w:t>本</w:t>
                  </w:r>
                </w:p>
              </w:tc>
              <w:tc>
                <w:tcPr>
                  <w:tcW w:w="2693" w:type="dxa"/>
                </w:tcPr>
                <w:p w:rsidR="0067082F" w:rsidRPr="00B60A16" w:rsidRDefault="0067082F" w:rsidP="004855EF">
                  <w:pPr>
                    <w:spacing w:line="0" w:lineRule="atLeast"/>
                    <w:ind w:left="2"/>
                    <w:rPr>
                      <w:rFonts w:eastAsia="標楷體"/>
                    </w:rPr>
                  </w:pPr>
                  <w:r w:rsidRPr="00B60A16">
                    <w:rPr>
                      <w:rFonts w:eastAsia="標楷體"/>
                    </w:rPr>
                    <w:t>一級期刊</w:t>
                  </w:r>
                  <w:r w:rsidRPr="00B60A16">
                    <w:rPr>
                      <w:rFonts w:eastAsia="標楷體"/>
                    </w:rPr>
                    <w:t>1</w:t>
                  </w:r>
                  <w:r w:rsidRPr="00B60A16">
                    <w:rPr>
                      <w:rFonts w:eastAsia="標楷體"/>
                    </w:rPr>
                    <w:t>篇</w:t>
                  </w:r>
                  <w:r w:rsidRPr="00B60A16">
                    <w:rPr>
                      <w:rFonts w:eastAsia="標楷體"/>
                    </w:rPr>
                    <w:t xml:space="preserve"> </w:t>
                  </w:r>
                  <w:r w:rsidRPr="00B60A16">
                    <w:rPr>
                      <w:rFonts w:eastAsia="標楷體"/>
                    </w:rPr>
                    <w:t>或</w:t>
                  </w:r>
                </w:p>
                <w:p w:rsidR="0067082F" w:rsidRPr="00B60A16" w:rsidRDefault="0067082F" w:rsidP="004855EF">
                  <w:pPr>
                    <w:spacing w:line="0" w:lineRule="atLeast"/>
                    <w:ind w:left="2"/>
                    <w:rPr>
                      <w:rFonts w:eastAsia="標楷體"/>
                    </w:rPr>
                  </w:pPr>
                  <w:r w:rsidRPr="00B60A16">
                    <w:rPr>
                      <w:rFonts w:eastAsia="標楷體"/>
                    </w:rPr>
                    <w:t>二級期刊</w:t>
                  </w:r>
                  <w:r w:rsidRPr="00B60A16">
                    <w:rPr>
                      <w:rFonts w:eastAsia="標楷體"/>
                    </w:rPr>
                    <w:t>2</w:t>
                  </w:r>
                  <w:r w:rsidRPr="00B60A16">
                    <w:rPr>
                      <w:rFonts w:eastAsia="標楷體"/>
                    </w:rPr>
                    <w:t>篇</w:t>
                  </w:r>
                  <w:r w:rsidRPr="00B60A16">
                    <w:rPr>
                      <w:rFonts w:eastAsia="標楷體"/>
                    </w:rPr>
                    <w:t xml:space="preserve"> </w:t>
                  </w:r>
                  <w:r w:rsidRPr="00B60A16">
                    <w:rPr>
                      <w:rFonts w:eastAsia="標楷體"/>
                    </w:rPr>
                    <w:t>或</w:t>
                  </w:r>
                </w:p>
                <w:p w:rsidR="0067082F" w:rsidRPr="00B60A16" w:rsidRDefault="0067082F" w:rsidP="004855EF">
                  <w:pPr>
                    <w:spacing w:line="0" w:lineRule="atLeast"/>
                    <w:ind w:left="2"/>
                    <w:rPr>
                      <w:rFonts w:eastAsia="標楷體"/>
                    </w:rPr>
                  </w:pPr>
                  <w:r w:rsidRPr="00B60A16">
                    <w:rPr>
                      <w:rFonts w:eastAsia="標楷體"/>
                    </w:rPr>
                    <w:t>三級期刊</w:t>
                  </w:r>
                  <w:r w:rsidRPr="00B60A16">
                    <w:rPr>
                      <w:rFonts w:eastAsia="標楷體"/>
                    </w:rPr>
                    <w:t>4</w:t>
                  </w:r>
                  <w:r w:rsidRPr="00B60A16">
                    <w:rPr>
                      <w:rFonts w:eastAsia="標楷體"/>
                    </w:rPr>
                    <w:t>篇</w:t>
                  </w:r>
                </w:p>
              </w:tc>
            </w:tr>
            <w:tr w:rsidR="0067082F" w:rsidRPr="00145D24" w:rsidTr="004855EF">
              <w:trPr>
                <w:trHeight w:val="771"/>
              </w:trPr>
              <w:tc>
                <w:tcPr>
                  <w:tcW w:w="992" w:type="dxa"/>
                  <w:vAlign w:val="center"/>
                </w:tcPr>
                <w:p w:rsidR="0067082F" w:rsidRPr="00145D24" w:rsidRDefault="0067082F" w:rsidP="004855EF">
                  <w:pPr>
                    <w:spacing w:line="0" w:lineRule="atLeast"/>
                    <w:ind w:left="2"/>
                    <w:jc w:val="center"/>
                    <w:rPr>
                      <w:rFonts w:eastAsia="標楷體"/>
                    </w:rPr>
                  </w:pPr>
                  <w:r w:rsidRPr="00145D24">
                    <w:rPr>
                      <w:rFonts w:eastAsia="標楷體" w:hint="eastAsia"/>
                    </w:rPr>
                    <w:t>副教授</w:t>
                  </w:r>
                </w:p>
              </w:tc>
              <w:tc>
                <w:tcPr>
                  <w:tcW w:w="2694" w:type="dxa"/>
                  <w:vAlign w:val="center"/>
                </w:tcPr>
                <w:p w:rsidR="0067082F" w:rsidRPr="00145D24" w:rsidRDefault="0067082F" w:rsidP="004855EF">
                  <w:pPr>
                    <w:spacing w:line="0" w:lineRule="atLeast"/>
                    <w:ind w:left="2"/>
                    <w:rPr>
                      <w:rFonts w:eastAsia="標楷體"/>
                    </w:rPr>
                  </w:pPr>
                  <w:r w:rsidRPr="00145D24">
                    <w:rPr>
                      <w:rFonts w:eastAsia="標楷體"/>
                    </w:rPr>
                    <w:t>2</w:t>
                  </w:r>
                  <w:r w:rsidRPr="00145D24">
                    <w:rPr>
                      <w:rFonts w:eastAsia="標楷體"/>
                    </w:rPr>
                    <w:t>篇</w:t>
                  </w:r>
                </w:p>
              </w:tc>
              <w:tc>
                <w:tcPr>
                  <w:tcW w:w="2693" w:type="dxa"/>
                </w:tcPr>
                <w:p w:rsidR="0067082F" w:rsidRPr="00145D24" w:rsidRDefault="0067082F" w:rsidP="004855EF">
                  <w:pPr>
                    <w:spacing w:line="0" w:lineRule="atLeast"/>
                    <w:ind w:left="2"/>
                    <w:rPr>
                      <w:rFonts w:eastAsia="標楷體"/>
                    </w:rPr>
                  </w:pPr>
                  <w:r w:rsidRPr="00145D24">
                    <w:rPr>
                      <w:rFonts w:eastAsia="標楷體"/>
                    </w:rPr>
                    <w:t>一級期刊</w:t>
                  </w:r>
                  <w:r w:rsidRPr="00145D24">
                    <w:rPr>
                      <w:rFonts w:eastAsia="標楷體"/>
                    </w:rPr>
                    <w:t>1</w:t>
                  </w:r>
                  <w:r w:rsidRPr="00145D24">
                    <w:rPr>
                      <w:rFonts w:eastAsia="標楷體"/>
                    </w:rPr>
                    <w:t>篇</w:t>
                  </w:r>
                  <w:r w:rsidRPr="00145D24">
                    <w:rPr>
                      <w:rFonts w:eastAsia="標楷體"/>
                    </w:rPr>
                    <w:t xml:space="preserve"> </w:t>
                  </w:r>
                  <w:r w:rsidRPr="00145D24">
                    <w:rPr>
                      <w:rFonts w:eastAsia="標楷體"/>
                    </w:rPr>
                    <w:t>或</w:t>
                  </w:r>
                </w:p>
                <w:p w:rsidR="0067082F" w:rsidRPr="00145D24" w:rsidRDefault="0067082F" w:rsidP="004855EF">
                  <w:pPr>
                    <w:spacing w:line="0" w:lineRule="atLeast"/>
                    <w:ind w:left="2"/>
                    <w:rPr>
                      <w:rFonts w:eastAsia="標楷體"/>
                    </w:rPr>
                  </w:pPr>
                  <w:r w:rsidRPr="00145D24">
                    <w:rPr>
                      <w:rFonts w:eastAsia="標楷體"/>
                    </w:rPr>
                    <w:t>二級期刊</w:t>
                  </w:r>
                  <w:r w:rsidRPr="00145D24">
                    <w:rPr>
                      <w:rFonts w:eastAsia="標楷體"/>
                    </w:rPr>
                    <w:t>2</w:t>
                  </w:r>
                  <w:r w:rsidRPr="00145D24">
                    <w:rPr>
                      <w:rFonts w:eastAsia="標楷體"/>
                    </w:rPr>
                    <w:t>篇</w:t>
                  </w:r>
                  <w:r w:rsidRPr="00145D24">
                    <w:rPr>
                      <w:rFonts w:eastAsia="標楷體"/>
                    </w:rPr>
                    <w:t xml:space="preserve"> </w:t>
                  </w:r>
                  <w:r w:rsidRPr="00145D24">
                    <w:rPr>
                      <w:rFonts w:eastAsia="標楷體"/>
                    </w:rPr>
                    <w:t>或</w:t>
                  </w:r>
                  <w:r w:rsidRPr="00145D24">
                    <w:rPr>
                      <w:rFonts w:eastAsia="標楷體"/>
                    </w:rPr>
                    <w:t xml:space="preserve"> </w:t>
                  </w:r>
                </w:p>
                <w:p w:rsidR="0067082F" w:rsidRPr="00145D24" w:rsidRDefault="0067082F" w:rsidP="004855EF">
                  <w:pPr>
                    <w:spacing w:line="0" w:lineRule="atLeast"/>
                    <w:ind w:left="2"/>
                    <w:rPr>
                      <w:rFonts w:eastAsia="標楷體"/>
                    </w:rPr>
                  </w:pPr>
                  <w:r w:rsidRPr="00145D24">
                    <w:rPr>
                      <w:rFonts w:eastAsia="標楷體"/>
                    </w:rPr>
                    <w:t>三級期刊</w:t>
                  </w:r>
                  <w:r w:rsidRPr="00145D24">
                    <w:rPr>
                      <w:rFonts w:eastAsia="標楷體"/>
                    </w:rPr>
                    <w:t>4</w:t>
                  </w:r>
                  <w:r w:rsidRPr="00145D24">
                    <w:rPr>
                      <w:rFonts w:eastAsia="標楷體"/>
                    </w:rPr>
                    <w:t>篇</w:t>
                  </w:r>
                </w:p>
              </w:tc>
            </w:tr>
            <w:tr w:rsidR="0067082F" w:rsidRPr="00145D24" w:rsidTr="004855EF">
              <w:trPr>
                <w:trHeight w:val="826"/>
              </w:trPr>
              <w:tc>
                <w:tcPr>
                  <w:tcW w:w="992" w:type="dxa"/>
                  <w:vAlign w:val="center"/>
                </w:tcPr>
                <w:p w:rsidR="0067082F" w:rsidRPr="00145D24" w:rsidRDefault="0067082F" w:rsidP="004855EF">
                  <w:pPr>
                    <w:spacing w:line="0" w:lineRule="atLeast"/>
                    <w:ind w:left="2"/>
                    <w:jc w:val="center"/>
                    <w:rPr>
                      <w:rFonts w:eastAsia="標楷體"/>
                    </w:rPr>
                  </w:pPr>
                  <w:r w:rsidRPr="00145D24">
                    <w:rPr>
                      <w:rFonts w:eastAsia="標楷體" w:hint="eastAsia"/>
                    </w:rPr>
                    <w:t>助理教授</w:t>
                  </w:r>
                </w:p>
              </w:tc>
              <w:tc>
                <w:tcPr>
                  <w:tcW w:w="2694" w:type="dxa"/>
                  <w:vAlign w:val="center"/>
                </w:tcPr>
                <w:p w:rsidR="0067082F" w:rsidRPr="00145D24" w:rsidRDefault="0067082F" w:rsidP="004855EF">
                  <w:pPr>
                    <w:spacing w:line="0" w:lineRule="atLeast"/>
                    <w:ind w:left="2"/>
                    <w:rPr>
                      <w:rFonts w:eastAsia="標楷體"/>
                    </w:rPr>
                  </w:pPr>
                  <w:r w:rsidRPr="00145D24">
                    <w:rPr>
                      <w:rFonts w:eastAsia="標楷體"/>
                    </w:rPr>
                    <w:t>1</w:t>
                  </w:r>
                  <w:r w:rsidRPr="00145D24">
                    <w:rPr>
                      <w:rFonts w:eastAsia="標楷體"/>
                    </w:rPr>
                    <w:t>篇</w:t>
                  </w:r>
                </w:p>
              </w:tc>
              <w:tc>
                <w:tcPr>
                  <w:tcW w:w="2693" w:type="dxa"/>
                </w:tcPr>
                <w:p w:rsidR="0067082F" w:rsidRPr="00145D24" w:rsidRDefault="0067082F" w:rsidP="004855EF">
                  <w:pPr>
                    <w:spacing w:line="0" w:lineRule="atLeast"/>
                    <w:ind w:left="2"/>
                    <w:rPr>
                      <w:rFonts w:eastAsia="標楷體"/>
                    </w:rPr>
                  </w:pPr>
                  <w:r w:rsidRPr="00145D24">
                    <w:rPr>
                      <w:rFonts w:eastAsia="標楷體"/>
                    </w:rPr>
                    <w:t>一級期刊</w:t>
                  </w:r>
                  <w:r w:rsidRPr="00145D24">
                    <w:rPr>
                      <w:rFonts w:eastAsia="標楷體"/>
                    </w:rPr>
                    <w:t>1</w:t>
                  </w:r>
                  <w:r w:rsidRPr="00145D24">
                    <w:rPr>
                      <w:rFonts w:eastAsia="標楷體"/>
                    </w:rPr>
                    <w:t>篇</w:t>
                  </w:r>
                  <w:r w:rsidRPr="00145D24">
                    <w:rPr>
                      <w:rFonts w:eastAsia="標楷體" w:hint="eastAsia"/>
                    </w:rPr>
                    <w:t xml:space="preserve"> </w:t>
                  </w:r>
                  <w:r w:rsidRPr="00145D24">
                    <w:rPr>
                      <w:rFonts w:eastAsia="標楷體"/>
                    </w:rPr>
                    <w:t>或</w:t>
                  </w:r>
                </w:p>
                <w:p w:rsidR="0067082F" w:rsidRPr="00145D24" w:rsidRDefault="0067082F" w:rsidP="004855EF">
                  <w:pPr>
                    <w:spacing w:line="0" w:lineRule="atLeast"/>
                    <w:ind w:left="2"/>
                    <w:rPr>
                      <w:rFonts w:eastAsia="標楷體"/>
                    </w:rPr>
                  </w:pPr>
                  <w:r w:rsidRPr="00145D24">
                    <w:rPr>
                      <w:rFonts w:eastAsia="標楷體"/>
                    </w:rPr>
                    <w:t>二級期刊</w:t>
                  </w:r>
                  <w:r w:rsidRPr="00145D24">
                    <w:rPr>
                      <w:rFonts w:eastAsia="標楷體"/>
                    </w:rPr>
                    <w:t>2</w:t>
                  </w:r>
                  <w:r w:rsidRPr="00145D24">
                    <w:rPr>
                      <w:rFonts w:eastAsia="標楷體"/>
                    </w:rPr>
                    <w:t>篇</w:t>
                  </w:r>
                  <w:r w:rsidRPr="00145D24">
                    <w:rPr>
                      <w:rFonts w:eastAsia="標楷體" w:hint="eastAsia"/>
                    </w:rPr>
                    <w:t xml:space="preserve"> </w:t>
                  </w:r>
                  <w:r w:rsidRPr="00145D24">
                    <w:rPr>
                      <w:rFonts w:eastAsia="標楷體"/>
                    </w:rPr>
                    <w:t>或</w:t>
                  </w:r>
                </w:p>
                <w:p w:rsidR="0067082F" w:rsidRPr="00145D24" w:rsidRDefault="0067082F" w:rsidP="004855EF">
                  <w:pPr>
                    <w:spacing w:line="0" w:lineRule="atLeast"/>
                    <w:ind w:left="2"/>
                    <w:rPr>
                      <w:rFonts w:eastAsia="標楷體"/>
                    </w:rPr>
                  </w:pPr>
                  <w:r w:rsidRPr="00145D24">
                    <w:rPr>
                      <w:rFonts w:eastAsia="標楷體"/>
                    </w:rPr>
                    <w:t>三級期刊</w:t>
                  </w:r>
                  <w:r w:rsidRPr="00145D24">
                    <w:rPr>
                      <w:rFonts w:eastAsia="標楷體"/>
                    </w:rPr>
                    <w:t>4</w:t>
                  </w:r>
                  <w:r w:rsidRPr="00145D24">
                    <w:rPr>
                      <w:rFonts w:eastAsia="標楷體"/>
                    </w:rPr>
                    <w:t>篇</w:t>
                  </w:r>
                </w:p>
              </w:tc>
            </w:tr>
          </w:tbl>
          <w:p w:rsidR="0067082F" w:rsidRPr="00145D24" w:rsidRDefault="0067082F" w:rsidP="004855EF">
            <w:pPr>
              <w:spacing w:line="0" w:lineRule="atLeast"/>
              <w:ind w:left="2"/>
              <w:rPr>
                <w:rFonts w:eastAsia="標楷體"/>
              </w:rPr>
            </w:pPr>
          </w:p>
          <w:p w:rsidR="0067082F" w:rsidRPr="006E7889" w:rsidRDefault="0067082F" w:rsidP="004855EF">
            <w:pPr>
              <w:spacing w:line="0" w:lineRule="atLeast"/>
              <w:ind w:left="485" w:hangingChars="202" w:hanging="485"/>
              <w:rPr>
                <w:rFonts w:ascii="新細明體" w:eastAsia="標楷體" w:hAnsi="新細明體"/>
                <w:b/>
                <w:u w:val="single"/>
              </w:rPr>
            </w:pPr>
            <w:r w:rsidRPr="006E7889">
              <w:rPr>
                <w:rFonts w:eastAsia="標楷體" w:hint="eastAsia"/>
                <w:b/>
                <w:u w:val="single"/>
              </w:rPr>
              <w:t>二、</w:t>
            </w:r>
            <w:r w:rsidRPr="00D303F6">
              <w:rPr>
                <w:rFonts w:eastAsia="標楷體" w:hint="eastAsia"/>
              </w:rPr>
              <w:t>通識教育類：</w:t>
            </w:r>
            <w:r w:rsidRPr="00B60A16">
              <w:rPr>
                <w:rFonts w:ascii="標楷體" w:eastAsia="標楷體" w:hAnsi="標楷體" w:hint="eastAsia"/>
              </w:rPr>
              <w:t>期刊及展演場地之等級，由各系</w:t>
            </w:r>
            <w:r w:rsidRPr="00B60A16">
              <w:rPr>
                <w:rFonts w:ascii="標楷體" w:eastAsia="標楷體" w:hAnsi="標楷體"/>
              </w:rPr>
              <w:t>(</w:t>
            </w:r>
            <w:r w:rsidRPr="00B60A16">
              <w:rPr>
                <w:rFonts w:ascii="標楷體" w:eastAsia="標楷體" w:hAnsi="標楷體" w:hint="eastAsia"/>
              </w:rPr>
              <w:t>所、中心</w:t>
            </w:r>
            <w:r w:rsidRPr="00B60A16">
              <w:rPr>
                <w:rFonts w:ascii="標楷體" w:eastAsia="標楷體" w:hAnsi="標楷體"/>
              </w:rPr>
              <w:t>)</w:t>
            </w:r>
            <w:r w:rsidRPr="00B60A16">
              <w:rPr>
                <w:rFonts w:ascii="標楷體" w:eastAsia="標楷體" w:hAnsi="標楷體" w:hint="eastAsia"/>
              </w:rPr>
              <w:t>教評會審議後經院教評會核定公佈</w:t>
            </w:r>
            <w:r w:rsidRPr="00B60A16">
              <w:rPr>
                <w:rFonts w:ascii="新細明體" w:eastAsia="標楷體" w:hAnsi="新細明體" w:hint="eastAsia"/>
              </w:rPr>
              <w:t>。</w:t>
            </w:r>
          </w:p>
          <w:p w:rsidR="0067082F" w:rsidRPr="00D303F6" w:rsidRDefault="0067082F" w:rsidP="004855EF">
            <w:pPr>
              <w:spacing w:line="0" w:lineRule="atLeast"/>
              <w:ind w:left="605" w:hangingChars="252" w:hanging="605"/>
              <w:rPr>
                <w:rFonts w:eastAsia="標楷體"/>
              </w:rPr>
            </w:pPr>
            <w:r w:rsidRPr="006E7889">
              <w:rPr>
                <w:rFonts w:eastAsia="標楷體" w:hint="eastAsia"/>
                <w:b/>
                <w:u w:val="single"/>
              </w:rPr>
              <w:t>（一）</w:t>
            </w:r>
            <w:r w:rsidRPr="00B60A16">
              <w:rPr>
                <w:rFonts w:eastAsia="標楷體" w:hint="eastAsia"/>
              </w:rPr>
              <w:t>以專門著作送審者：</w:t>
            </w:r>
            <w:r w:rsidRPr="000F5044">
              <w:rPr>
                <w:rFonts w:ascii="標楷體" w:eastAsia="標楷體" w:hAnsi="標楷體" w:hint="eastAsia"/>
              </w:rPr>
              <w:t>人文與藝術教育中心、語言與文化中心、體育教學中心</w:t>
            </w:r>
            <w:r w:rsidRPr="006E7889">
              <w:rPr>
                <w:rFonts w:ascii="標楷體" w:eastAsia="標楷體" w:hAnsi="標楷體" w:hint="eastAsia"/>
                <w:b/>
                <w:u w:val="single"/>
              </w:rPr>
              <w:t>。</w:t>
            </w:r>
          </w:p>
          <w:tbl>
            <w:tblPr>
              <w:tblW w:w="6521"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2694"/>
              <w:gridCol w:w="2835"/>
            </w:tblGrid>
            <w:tr w:rsidR="0067082F" w:rsidRPr="00145D24" w:rsidTr="004855EF">
              <w:tc>
                <w:tcPr>
                  <w:tcW w:w="992" w:type="dxa"/>
                  <w:vAlign w:val="center"/>
                </w:tcPr>
                <w:p w:rsidR="0067082F" w:rsidRPr="00744C71" w:rsidRDefault="0067082F" w:rsidP="004855EF">
                  <w:pPr>
                    <w:spacing w:line="300" w:lineRule="exact"/>
                    <w:ind w:leftChars="-45" w:rightChars="-45" w:right="-108" w:hangingChars="45" w:hanging="108"/>
                    <w:jc w:val="center"/>
                    <w:rPr>
                      <w:rFonts w:ascii="標楷體" w:eastAsia="標楷體" w:hAnsi="標楷體"/>
                    </w:rPr>
                  </w:pPr>
                  <w:r w:rsidRPr="00744C71">
                    <w:rPr>
                      <w:rFonts w:ascii="標楷體" w:eastAsia="標楷體" w:hAnsi="標楷體" w:hint="eastAsia"/>
                    </w:rPr>
                    <w:t>申請職別</w:t>
                  </w:r>
                </w:p>
              </w:tc>
              <w:tc>
                <w:tcPr>
                  <w:tcW w:w="2694" w:type="dxa"/>
                  <w:vAlign w:val="center"/>
                </w:tcPr>
                <w:p w:rsidR="0067082F" w:rsidRPr="00B60A16" w:rsidRDefault="0067082F" w:rsidP="004855EF">
                  <w:pPr>
                    <w:ind w:left="-45" w:right="-45"/>
                    <w:jc w:val="center"/>
                    <w:rPr>
                      <w:rFonts w:eastAsia="標楷體"/>
                    </w:rPr>
                  </w:pPr>
                  <w:r w:rsidRPr="00B60A16">
                    <w:rPr>
                      <w:rFonts w:eastAsia="標楷體" w:hAnsi="標楷體"/>
                    </w:rPr>
                    <w:t>主論文</w:t>
                  </w:r>
                </w:p>
                <w:p w:rsidR="0067082F" w:rsidRPr="00B60A16" w:rsidRDefault="0067082F" w:rsidP="004855EF">
                  <w:pPr>
                    <w:ind w:left="-45" w:right="-45"/>
                    <w:rPr>
                      <w:rFonts w:eastAsia="標楷體"/>
                    </w:rPr>
                  </w:pPr>
                  <w:r w:rsidRPr="00B60A16">
                    <w:rPr>
                      <w:rFonts w:eastAsia="標楷體" w:hAnsi="標楷體"/>
                    </w:rPr>
                    <w:t>（</w:t>
                  </w:r>
                  <w:r w:rsidRPr="00B60A16">
                    <w:rPr>
                      <w:rFonts w:eastAsia="標楷體"/>
                    </w:rPr>
                    <w:t>SCI/SSCI/AHCI/TSSCI/THCI</w:t>
                  </w:r>
                  <w:r w:rsidRPr="00B60A16">
                    <w:rPr>
                      <w:rFonts w:eastAsia="標楷體" w:hint="eastAsia"/>
                    </w:rPr>
                    <w:t xml:space="preserve"> </w:t>
                  </w:r>
                  <w:r w:rsidRPr="00B60A16">
                    <w:rPr>
                      <w:rFonts w:eastAsia="標楷體"/>
                    </w:rPr>
                    <w:t>Core</w:t>
                  </w:r>
                  <w:r w:rsidRPr="00B60A16">
                    <w:rPr>
                      <w:rFonts w:eastAsia="標楷體" w:hAnsi="標楷體"/>
                    </w:rPr>
                    <w:t>或所屬領域一級優良期刊之論文）</w:t>
                  </w:r>
                </w:p>
              </w:tc>
              <w:tc>
                <w:tcPr>
                  <w:tcW w:w="2835" w:type="dxa"/>
                  <w:vAlign w:val="center"/>
                </w:tcPr>
                <w:p w:rsidR="0067082F" w:rsidRPr="00B60A16" w:rsidRDefault="0067082F" w:rsidP="004855EF">
                  <w:pPr>
                    <w:ind w:right="-45"/>
                    <w:jc w:val="center"/>
                    <w:rPr>
                      <w:rFonts w:eastAsia="標楷體"/>
                    </w:rPr>
                  </w:pPr>
                  <w:r w:rsidRPr="00B60A16">
                    <w:rPr>
                      <w:rFonts w:eastAsia="標楷體" w:hAnsi="標楷體"/>
                    </w:rPr>
                    <w:t>參考論文</w:t>
                  </w:r>
                </w:p>
                <w:p w:rsidR="0067082F" w:rsidRPr="00B60A16" w:rsidRDefault="0067082F" w:rsidP="004855EF">
                  <w:pPr>
                    <w:ind w:right="-45"/>
                    <w:rPr>
                      <w:rFonts w:eastAsia="標楷體"/>
                    </w:rPr>
                  </w:pPr>
                  <w:r w:rsidRPr="00B60A16">
                    <w:rPr>
                      <w:rFonts w:eastAsia="標楷體" w:hAnsi="標楷體"/>
                    </w:rPr>
                    <w:t>（</w:t>
                  </w:r>
                  <w:r w:rsidRPr="00B60A16">
                    <w:rPr>
                      <w:rFonts w:eastAsia="標楷體"/>
                    </w:rPr>
                    <w:t>SCI/SSCI/AHCI/TSSCI/THCI</w:t>
                  </w:r>
                  <w:r w:rsidRPr="00B60A16">
                    <w:rPr>
                      <w:rFonts w:eastAsia="標楷體" w:hint="eastAsia"/>
                    </w:rPr>
                    <w:t xml:space="preserve"> </w:t>
                  </w:r>
                  <w:r w:rsidRPr="00B60A16">
                    <w:rPr>
                      <w:rFonts w:eastAsia="標楷體"/>
                    </w:rPr>
                    <w:t>Core</w:t>
                  </w:r>
                  <w:r w:rsidRPr="00B60A16">
                    <w:rPr>
                      <w:rFonts w:eastAsia="標楷體" w:hAnsi="標楷體"/>
                    </w:rPr>
                    <w:t>或所屬領域優良期刊之論文）</w:t>
                  </w:r>
                </w:p>
              </w:tc>
            </w:tr>
            <w:tr w:rsidR="0067082F" w:rsidRPr="00145D24" w:rsidTr="004855EF">
              <w:trPr>
                <w:trHeight w:val="672"/>
              </w:trPr>
              <w:tc>
                <w:tcPr>
                  <w:tcW w:w="992" w:type="dxa"/>
                  <w:vAlign w:val="center"/>
                </w:tcPr>
                <w:p w:rsidR="0067082F" w:rsidRPr="00744C71" w:rsidRDefault="0067082F" w:rsidP="004855EF">
                  <w:pPr>
                    <w:snapToGrid w:val="0"/>
                    <w:spacing w:line="300" w:lineRule="exact"/>
                    <w:jc w:val="center"/>
                    <w:rPr>
                      <w:rFonts w:ascii="標楷體" w:eastAsia="標楷體" w:hAnsi="標楷體"/>
                    </w:rPr>
                  </w:pPr>
                  <w:r w:rsidRPr="00744C71">
                    <w:rPr>
                      <w:rFonts w:ascii="標楷體" w:eastAsia="標楷體" w:hAnsi="標楷體" w:hint="eastAsia"/>
                    </w:rPr>
                    <w:t>教授</w:t>
                  </w:r>
                </w:p>
              </w:tc>
              <w:tc>
                <w:tcPr>
                  <w:tcW w:w="2694" w:type="dxa"/>
                  <w:vAlign w:val="center"/>
                </w:tcPr>
                <w:p w:rsidR="0067082F" w:rsidRPr="00B60A16" w:rsidRDefault="0067082F" w:rsidP="004855EF">
                  <w:pPr>
                    <w:jc w:val="both"/>
                    <w:rPr>
                      <w:rFonts w:eastAsia="標楷體"/>
                    </w:rPr>
                  </w:pPr>
                  <w:r w:rsidRPr="00B60A16">
                    <w:rPr>
                      <w:rFonts w:eastAsia="標楷體"/>
                    </w:rPr>
                    <w:t>2</w:t>
                  </w:r>
                  <w:r w:rsidRPr="00B60A16">
                    <w:rPr>
                      <w:rFonts w:eastAsia="標楷體" w:hAnsi="Calibri"/>
                    </w:rPr>
                    <w:t>篇或專書著作</w:t>
                  </w:r>
                  <w:r w:rsidRPr="00B60A16">
                    <w:rPr>
                      <w:rFonts w:eastAsia="標楷體"/>
                    </w:rPr>
                    <w:t>1</w:t>
                  </w:r>
                  <w:r w:rsidRPr="00B60A16">
                    <w:rPr>
                      <w:rFonts w:eastAsia="標楷體" w:hAnsi="Calibri"/>
                    </w:rPr>
                    <w:t>本</w:t>
                  </w:r>
                </w:p>
              </w:tc>
              <w:tc>
                <w:tcPr>
                  <w:tcW w:w="2835" w:type="dxa"/>
                </w:tcPr>
                <w:p w:rsidR="0067082F" w:rsidRPr="00B60A16" w:rsidRDefault="0067082F" w:rsidP="004855EF">
                  <w:pPr>
                    <w:jc w:val="both"/>
                    <w:rPr>
                      <w:rFonts w:eastAsia="標楷體"/>
                    </w:rPr>
                  </w:pPr>
                  <w:r w:rsidRPr="00B60A16">
                    <w:rPr>
                      <w:rFonts w:eastAsia="標楷體" w:hAnsi="Calibri"/>
                    </w:rPr>
                    <w:t>一級期刊</w:t>
                  </w:r>
                  <w:r w:rsidRPr="00B60A16">
                    <w:rPr>
                      <w:rFonts w:eastAsia="標楷體"/>
                    </w:rPr>
                    <w:t>1</w:t>
                  </w:r>
                  <w:r w:rsidRPr="00B60A16">
                    <w:rPr>
                      <w:rFonts w:eastAsia="標楷體" w:hAnsi="Calibri"/>
                    </w:rPr>
                    <w:t>篇或</w:t>
                  </w:r>
                </w:p>
                <w:p w:rsidR="0067082F" w:rsidRPr="00B60A16" w:rsidRDefault="0067082F" w:rsidP="004855EF">
                  <w:pPr>
                    <w:jc w:val="both"/>
                    <w:rPr>
                      <w:rFonts w:eastAsia="標楷體"/>
                    </w:rPr>
                  </w:pPr>
                  <w:r w:rsidRPr="00B60A16">
                    <w:rPr>
                      <w:rFonts w:eastAsia="標楷體" w:hAnsi="Calibri"/>
                    </w:rPr>
                    <w:t>二級期刊</w:t>
                  </w:r>
                  <w:r w:rsidRPr="00B60A16">
                    <w:rPr>
                      <w:rFonts w:eastAsia="標楷體"/>
                    </w:rPr>
                    <w:t>2</w:t>
                  </w:r>
                  <w:r w:rsidRPr="00B60A16">
                    <w:rPr>
                      <w:rFonts w:eastAsia="標楷體" w:hAnsi="Calibri"/>
                    </w:rPr>
                    <w:t>篇</w:t>
                  </w:r>
                </w:p>
              </w:tc>
            </w:tr>
            <w:tr w:rsidR="0067082F" w:rsidRPr="00145D24" w:rsidTr="004855EF">
              <w:trPr>
                <w:trHeight w:val="707"/>
              </w:trPr>
              <w:tc>
                <w:tcPr>
                  <w:tcW w:w="992" w:type="dxa"/>
                  <w:vAlign w:val="center"/>
                </w:tcPr>
                <w:p w:rsidR="0067082F" w:rsidRPr="00145D24" w:rsidRDefault="0067082F" w:rsidP="004855EF">
                  <w:pPr>
                    <w:snapToGrid w:val="0"/>
                    <w:spacing w:line="300" w:lineRule="exact"/>
                    <w:jc w:val="center"/>
                    <w:rPr>
                      <w:rFonts w:ascii="標楷體" w:eastAsia="標楷體" w:hAnsi="標楷體"/>
                    </w:rPr>
                  </w:pPr>
                  <w:r w:rsidRPr="00145D24">
                    <w:rPr>
                      <w:rFonts w:ascii="標楷體" w:eastAsia="標楷體" w:hAnsi="標楷體" w:hint="eastAsia"/>
                    </w:rPr>
                    <w:t>副教授</w:t>
                  </w:r>
                </w:p>
              </w:tc>
              <w:tc>
                <w:tcPr>
                  <w:tcW w:w="2694" w:type="dxa"/>
                  <w:vAlign w:val="center"/>
                </w:tcPr>
                <w:p w:rsidR="0067082F" w:rsidRPr="00B60A16" w:rsidRDefault="0067082F" w:rsidP="004855EF">
                  <w:pPr>
                    <w:jc w:val="both"/>
                    <w:rPr>
                      <w:rFonts w:eastAsia="標楷體"/>
                    </w:rPr>
                  </w:pPr>
                  <w:r w:rsidRPr="00B60A16">
                    <w:rPr>
                      <w:rFonts w:eastAsia="標楷體"/>
                    </w:rPr>
                    <w:t>1</w:t>
                  </w:r>
                  <w:r w:rsidRPr="00B60A16">
                    <w:rPr>
                      <w:rFonts w:eastAsia="標楷體" w:hAnsi="Calibri"/>
                    </w:rPr>
                    <w:t>篇或專書著作</w:t>
                  </w:r>
                  <w:r w:rsidRPr="00B60A16">
                    <w:rPr>
                      <w:rFonts w:eastAsia="標楷體"/>
                    </w:rPr>
                    <w:t>1</w:t>
                  </w:r>
                  <w:r w:rsidRPr="00B60A16">
                    <w:rPr>
                      <w:rFonts w:eastAsia="標楷體" w:hAnsi="Calibri"/>
                    </w:rPr>
                    <w:t>本</w:t>
                  </w:r>
                </w:p>
              </w:tc>
              <w:tc>
                <w:tcPr>
                  <w:tcW w:w="2835" w:type="dxa"/>
                </w:tcPr>
                <w:p w:rsidR="0067082F" w:rsidRPr="00B60A16" w:rsidRDefault="0067082F" w:rsidP="004855EF">
                  <w:pPr>
                    <w:spacing w:line="320" w:lineRule="exact"/>
                    <w:ind w:left="2"/>
                    <w:jc w:val="both"/>
                    <w:rPr>
                      <w:rFonts w:eastAsia="標楷體"/>
                    </w:rPr>
                  </w:pPr>
                  <w:r w:rsidRPr="00B60A16">
                    <w:rPr>
                      <w:rFonts w:eastAsia="標楷體" w:hAnsi="Calibri"/>
                    </w:rPr>
                    <w:t>一級期刊</w:t>
                  </w:r>
                  <w:r w:rsidRPr="00B60A16">
                    <w:rPr>
                      <w:rFonts w:eastAsia="標楷體"/>
                    </w:rPr>
                    <w:t>1</w:t>
                  </w:r>
                  <w:r w:rsidRPr="00B60A16">
                    <w:rPr>
                      <w:rFonts w:eastAsia="標楷體" w:hAnsi="Calibri"/>
                    </w:rPr>
                    <w:t>篇或</w:t>
                  </w:r>
                </w:p>
                <w:p w:rsidR="0067082F" w:rsidRPr="00B60A16" w:rsidRDefault="0067082F" w:rsidP="004855EF">
                  <w:pPr>
                    <w:spacing w:line="320" w:lineRule="exact"/>
                    <w:ind w:left="2"/>
                    <w:jc w:val="both"/>
                    <w:rPr>
                      <w:rFonts w:eastAsia="標楷體"/>
                    </w:rPr>
                  </w:pPr>
                  <w:r w:rsidRPr="00B60A16">
                    <w:rPr>
                      <w:rFonts w:eastAsia="標楷體" w:hAnsi="Calibri"/>
                    </w:rPr>
                    <w:t>二級期刊</w:t>
                  </w:r>
                  <w:r w:rsidRPr="00B60A16">
                    <w:rPr>
                      <w:rFonts w:eastAsia="標楷體"/>
                    </w:rPr>
                    <w:t>2</w:t>
                  </w:r>
                  <w:r w:rsidRPr="00B60A16">
                    <w:rPr>
                      <w:rFonts w:eastAsia="標楷體" w:hAnsi="Calibri"/>
                    </w:rPr>
                    <w:t>篇</w:t>
                  </w:r>
                </w:p>
              </w:tc>
            </w:tr>
            <w:tr w:rsidR="0067082F" w:rsidRPr="00145D24" w:rsidTr="004855EF">
              <w:trPr>
                <w:trHeight w:val="1024"/>
              </w:trPr>
              <w:tc>
                <w:tcPr>
                  <w:tcW w:w="992" w:type="dxa"/>
                  <w:vAlign w:val="center"/>
                </w:tcPr>
                <w:p w:rsidR="0067082F" w:rsidRPr="00145D24" w:rsidRDefault="0067082F" w:rsidP="004855EF">
                  <w:pPr>
                    <w:snapToGrid w:val="0"/>
                    <w:spacing w:line="300" w:lineRule="exact"/>
                    <w:jc w:val="center"/>
                    <w:rPr>
                      <w:rFonts w:ascii="標楷體" w:eastAsia="標楷體" w:hAnsi="標楷體"/>
                    </w:rPr>
                  </w:pPr>
                  <w:r w:rsidRPr="00145D24">
                    <w:rPr>
                      <w:rFonts w:ascii="標楷體" w:eastAsia="標楷體" w:hAnsi="標楷體" w:hint="eastAsia"/>
                    </w:rPr>
                    <w:t>助理教授</w:t>
                  </w:r>
                </w:p>
              </w:tc>
              <w:tc>
                <w:tcPr>
                  <w:tcW w:w="2694" w:type="dxa"/>
                  <w:vAlign w:val="center"/>
                </w:tcPr>
                <w:p w:rsidR="0067082F" w:rsidRPr="008C481B" w:rsidRDefault="0067082F" w:rsidP="004855EF">
                  <w:pPr>
                    <w:jc w:val="both"/>
                    <w:rPr>
                      <w:rFonts w:eastAsia="標楷體"/>
                    </w:rPr>
                  </w:pPr>
                  <w:r w:rsidRPr="008C481B">
                    <w:rPr>
                      <w:rFonts w:eastAsia="標楷體"/>
                    </w:rPr>
                    <w:t>1</w:t>
                  </w:r>
                  <w:r w:rsidRPr="008C481B">
                    <w:rPr>
                      <w:rFonts w:eastAsia="標楷體" w:hAnsi="Calibri"/>
                    </w:rPr>
                    <w:t>篇</w:t>
                  </w:r>
                </w:p>
              </w:tc>
              <w:tc>
                <w:tcPr>
                  <w:tcW w:w="2835" w:type="dxa"/>
                  <w:vAlign w:val="center"/>
                </w:tcPr>
                <w:p w:rsidR="0067082F" w:rsidRPr="008C481B" w:rsidRDefault="0067082F" w:rsidP="004855EF">
                  <w:pPr>
                    <w:spacing w:line="320" w:lineRule="exact"/>
                    <w:ind w:left="2"/>
                    <w:jc w:val="both"/>
                    <w:rPr>
                      <w:rFonts w:eastAsia="標楷體"/>
                    </w:rPr>
                  </w:pPr>
                  <w:r w:rsidRPr="008C481B">
                    <w:rPr>
                      <w:rFonts w:eastAsia="標楷體" w:hAnsi="Calibri"/>
                    </w:rPr>
                    <w:t>一級期刊</w:t>
                  </w:r>
                  <w:r w:rsidRPr="008C481B">
                    <w:rPr>
                      <w:rFonts w:eastAsia="標楷體"/>
                    </w:rPr>
                    <w:t>1</w:t>
                  </w:r>
                  <w:r w:rsidRPr="008C481B">
                    <w:rPr>
                      <w:rFonts w:eastAsia="標楷體" w:hAnsi="Calibri"/>
                    </w:rPr>
                    <w:t>篇或</w:t>
                  </w:r>
                </w:p>
                <w:p w:rsidR="0067082F" w:rsidRPr="008C481B" w:rsidRDefault="0067082F" w:rsidP="004855EF">
                  <w:pPr>
                    <w:spacing w:line="320" w:lineRule="exact"/>
                    <w:ind w:left="2"/>
                    <w:jc w:val="both"/>
                    <w:rPr>
                      <w:rFonts w:eastAsia="標楷體"/>
                    </w:rPr>
                  </w:pPr>
                  <w:r w:rsidRPr="008C481B">
                    <w:rPr>
                      <w:rFonts w:eastAsia="標楷體" w:hAnsi="Calibri"/>
                    </w:rPr>
                    <w:t>二級期刊</w:t>
                  </w:r>
                  <w:r w:rsidRPr="008C481B">
                    <w:rPr>
                      <w:rFonts w:eastAsia="標楷體"/>
                    </w:rPr>
                    <w:t>2</w:t>
                  </w:r>
                  <w:r w:rsidRPr="008C481B">
                    <w:rPr>
                      <w:rFonts w:eastAsia="標楷體" w:hAnsi="Calibri"/>
                    </w:rPr>
                    <w:t>篇或</w:t>
                  </w:r>
                </w:p>
                <w:p w:rsidR="0067082F" w:rsidRPr="008C481B" w:rsidRDefault="0067082F" w:rsidP="004855EF">
                  <w:pPr>
                    <w:spacing w:line="320" w:lineRule="exact"/>
                    <w:ind w:left="2"/>
                    <w:jc w:val="both"/>
                    <w:rPr>
                      <w:rFonts w:eastAsia="標楷體"/>
                    </w:rPr>
                  </w:pPr>
                  <w:r w:rsidRPr="008C481B">
                    <w:rPr>
                      <w:rFonts w:eastAsia="標楷體" w:hAnsi="Calibri"/>
                    </w:rPr>
                    <w:t>三級期刊</w:t>
                  </w:r>
                  <w:r w:rsidRPr="008C481B">
                    <w:rPr>
                      <w:rFonts w:eastAsia="標楷體"/>
                    </w:rPr>
                    <w:t>4</w:t>
                  </w:r>
                  <w:r w:rsidRPr="008C481B">
                    <w:rPr>
                      <w:rFonts w:eastAsia="標楷體" w:hAnsi="Calibri"/>
                    </w:rPr>
                    <w:t>篇</w:t>
                  </w:r>
                </w:p>
              </w:tc>
            </w:tr>
          </w:tbl>
          <w:p w:rsidR="0067082F" w:rsidRDefault="0067082F" w:rsidP="004855EF">
            <w:pPr>
              <w:spacing w:line="0" w:lineRule="atLeast"/>
              <w:ind w:left="2"/>
              <w:rPr>
                <w:rFonts w:eastAsia="標楷體"/>
              </w:rPr>
            </w:pPr>
          </w:p>
          <w:p w:rsidR="0067082F" w:rsidRPr="00BB3568" w:rsidRDefault="0067082F" w:rsidP="004855EF">
            <w:pPr>
              <w:spacing w:line="360" w:lineRule="exact"/>
              <w:ind w:left="721" w:hangingChars="300" w:hanging="721"/>
              <w:rPr>
                <w:rFonts w:ascii="標楷體" w:eastAsia="標楷體" w:hAnsi="標楷體"/>
                <w:shd w:val="clear" w:color="auto" w:fill="FFFFFF"/>
              </w:rPr>
            </w:pPr>
            <w:r w:rsidRPr="006E7889">
              <w:rPr>
                <w:rFonts w:ascii="標楷體" w:eastAsia="標楷體" w:hAnsi="標楷體" w:hint="eastAsia"/>
                <w:b/>
                <w:u w:val="single"/>
              </w:rPr>
              <w:t>（二）</w:t>
            </w:r>
            <w:r w:rsidRPr="00BB3568">
              <w:rPr>
                <w:rFonts w:ascii="標楷體" w:eastAsia="標楷體" w:hAnsi="標楷體" w:hint="eastAsia"/>
              </w:rPr>
              <w:t>以</w:t>
            </w:r>
            <w:r w:rsidRPr="00BB3568">
              <w:rPr>
                <w:rFonts w:ascii="標楷體" w:eastAsia="標楷體" w:hAnsi="標楷體" w:hint="eastAsia"/>
                <w:shd w:val="clear" w:color="auto" w:fill="FFFFFF"/>
              </w:rPr>
              <w:t>作品、成就證明代替專門著作送審者：人文與藝術教育中心藝術類科教師。</w:t>
            </w:r>
          </w:p>
          <w:p w:rsidR="0067082F" w:rsidRPr="00BB3568" w:rsidRDefault="0067082F" w:rsidP="004855EF">
            <w:pPr>
              <w:spacing w:line="360" w:lineRule="exact"/>
              <w:rPr>
                <w:rFonts w:ascii="標楷體" w:eastAsia="標楷體" w:cs="標楷體"/>
                <w:kern w:val="0"/>
              </w:rPr>
            </w:pPr>
            <w:r w:rsidRPr="00BB3568">
              <w:rPr>
                <w:rFonts w:eastAsia="標楷體" w:hAnsi="標楷體" w:hint="eastAsia"/>
              </w:rPr>
              <w:t>藝術類科教師新聘及升等之作品審查基準、類別及規格依教育部</w:t>
            </w:r>
            <w:r w:rsidRPr="00BB3568">
              <w:rPr>
                <w:rFonts w:ascii="標楷體" w:eastAsia="標楷體" w:cs="標楷體" w:hint="eastAsia"/>
                <w:kern w:val="0"/>
              </w:rPr>
              <w:t>專科以上學校教師資格審定辦法及本校相關規定辦理，且</w:t>
            </w:r>
            <w:r w:rsidRPr="00BB3568">
              <w:rPr>
                <w:rFonts w:eastAsia="標楷體" w:hint="eastAsia"/>
              </w:rPr>
              <w:t>所有</w:t>
            </w:r>
            <w:r w:rsidRPr="00BB3568">
              <w:rPr>
                <w:rFonts w:eastAsia="標楷體" w:hAnsi="標楷體" w:hint="eastAsia"/>
              </w:rPr>
              <w:t>作品應於本</w:t>
            </w:r>
            <w:r w:rsidRPr="00BB3568">
              <w:rPr>
                <w:rFonts w:eastAsia="標楷體" w:hAnsi="標楷體" w:hint="eastAsia"/>
                <w:b/>
                <w:u w:val="single"/>
              </w:rPr>
              <w:t>學</w:t>
            </w:r>
            <w:r w:rsidRPr="00BB3568">
              <w:rPr>
                <w:rFonts w:eastAsia="標楷體" w:hAnsi="標楷體" w:hint="eastAsia"/>
              </w:rPr>
              <w:t>院教評會核定之各級場館辦理展演（各類別分述如下）。</w:t>
            </w:r>
          </w:p>
          <w:p w:rsidR="0067082F" w:rsidRPr="00F40EE4" w:rsidRDefault="0067082F" w:rsidP="004855EF">
            <w:pPr>
              <w:spacing w:line="360" w:lineRule="exact"/>
              <w:rPr>
                <w:rFonts w:ascii="標楷體" w:eastAsia="標楷體" w:cs="標楷體"/>
                <w:kern w:val="0"/>
                <w:u w:val="single"/>
              </w:rPr>
            </w:pPr>
          </w:p>
          <w:p w:rsidR="0067082F" w:rsidRPr="006E7889" w:rsidRDefault="0067082F" w:rsidP="004855EF">
            <w:pPr>
              <w:pStyle w:val="1"/>
              <w:spacing w:line="360" w:lineRule="exact"/>
              <w:ind w:leftChars="0" w:left="0"/>
              <w:rPr>
                <w:rFonts w:ascii="Times New Roman" w:eastAsia="標楷體" w:hAnsi="Times New Roman"/>
                <w:b/>
                <w:kern w:val="0"/>
                <w:u w:val="single"/>
              </w:rPr>
            </w:pPr>
            <w:r w:rsidRPr="006E7889">
              <w:rPr>
                <w:rFonts w:ascii="Times New Roman" w:eastAsia="標楷體" w:hAnsi="Times New Roman"/>
                <w:b/>
                <w:kern w:val="0"/>
                <w:u w:val="single"/>
              </w:rPr>
              <w:t>1.</w:t>
            </w:r>
            <w:r w:rsidRPr="00330B74">
              <w:rPr>
                <w:rFonts w:ascii="Times New Roman" w:eastAsia="標楷體" w:hAnsi="Times New Roman"/>
                <w:kern w:val="0"/>
              </w:rPr>
              <w:t>美術類科教師新聘及升等標準：</w:t>
            </w:r>
          </w:p>
          <w:tbl>
            <w:tblPr>
              <w:tblW w:w="4741" w:type="pct"/>
              <w:jc w:val="center"/>
              <w:tblInd w:w="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9"/>
              <w:gridCol w:w="1779"/>
              <w:gridCol w:w="1906"/>
              <w:gridCol w:w="2088"/>
            </w:tblGrid>
            <w:tr w:rsidR="0067082F" w:rsidRPr="00330B74" w:rsidTr="004855EF">
              <w:trPr>
                <w:jc w:val="center"/>
              </w:trPr>
              <w:tc>
                <w:tcPr>
                  <w:tcW w:w="768" w:type="dxa"/>
                  <w:tcBorders>
                    <w:top w:val="single" w:sz="4" w:space="0" w:color="000000"/>
                    <w:left w:val="single" w:sz="4" w:space="0" w:color="000000"/>
                    <w:bottom w:val="single" w:sz="4" w:space="0" w:color="000000"/>
                    <w:right w:val="single" w:sz="4" w:space="0" w:color="000000"/>
                  </w:tcBorders>
                  <w:vAlign w:val="center"/>
                </w:tcPr>
                <w:p w:rsidR="0067082F" w:rsidRPr="00330B74" w:rsidRDefault="0067082F" w:rsidP="004855EF">
                  <w:pPr>
                    <w:spacing w:line="300" w:lineRule="exact"/>
                    <w:ind w:leftChars="-45" w:rightChars="-45" w:right="-108" w:hangingChars="45" w:hanging="108"/>
                    <w:jc w:val="center"/>
                    <w:rPr>
                      <w:rFonts w:eastAsia="標楷體"/>
                    </w:rPr>
                  </w:pPr>
                  <w:r w:rsidRPr="00330B74">
                    <w:rPr>
                      <w:rFonts w:eastAsia="標楷體"/>
                    </w:rPr>
                    <w:t>申請職別</w:t>
                  </w:r>
                </w:p>
              </w:tc>
              <w:tc>
                <w:tcPr>
                  <w:tcW w:w="1779" w:type="dxa"/>
                  <w:tcBorders>
                    <w:top w:val="single" w:sz="4" w:space="0" w:color="000000"/>
                    <w:left w:val="single" w:sz="4" w:space="0" w:color="000000"/>
                    <w:bottom w:val="single" w:sz="4" w:space="0" w:color="000000"/>
                    <w:right w:val="single" w:sz="4" w:space="0" w:color="000000"/>
                  </w:tcBorders>
                  <w:vAlign w:val="center"/>
                </w:tcPr>
                <w:p w:rsidR="0067082F" w:rsidRPr="00330B74" w:rsidRDefault="0067082F" w:rsidP="004855EF">
                  <w:pPr>
                    <w:spacing w:line="360" w:lineRule="exact"/>
                    <w:ind w:firstLineChars="50" w:firstLine="120"/>
                    <w:rPr>
                      <w:rFonts w:eastAsia="標楷體"/>
                    </w:rPr>
                  </w:pPr>
                  <w:r w:rsidRPr="00330B74">
                    <w:rPr>
                      <w:rFonts w:eastAsia="標楷體"/>
                    </w:rPr>
                    <w:t>代表作品</w:t>
                  </w:r>
                </w:p>
              </w:tc>
              <w:tc>
                <w:tcPr>
                  <w:tcW w:w="1906" w:type="dxa"/>
                  <w:tcBorders>
                    <w:top w:val="single" w:sz="4" w:space="0" w:color="000000"/>
                    <w:left w:val="single" w:sz="4" w:space="0" w:color="000000"/>
                    <w:bottom w:val="single" w:sz="4" w:space="0" w:color="000000"/>
                    <w:right w:val="single" w:sz="4" w:space="0" w:color="auto"/>
                  </w:tcBorders>
                  <w:vAlign w:val="center"/>
                </w:tcPr>
                <w:p w:rsidR="0067082F" w:rsidRPr="00330B74" w:rsidRDefault="0067082F" w:rsidP="004855EF">
                  <w:pPr>
                    <w:spacing w:line="360" w:lineRule="exact"/>
                    <w:jc w:val="center"/>
                    <w:rPr>
                      <w:rFonts w:eastAsia="標楷體"/>
                    </w:rPr>
                  </w:pPr>
                  <w:r w:rsidRPr="00330B74">
                    <w:rPr>
                      <w:rFonts w:eastAsia="標楷體"/>
                    </w:rPr>
                    <w:t>參考作品</w:t>
                  </w:r>
                </w:p>
              </w:tc>
              <w:tc>
                <w:tcPr>
                  <w:tcW w:w="2088" w:type="dxa"/>
                  <w:tcBorders>
                    <w:top w:val="single" w:sz="4" w:space="0" w:color="000000"/>
                    <w:left w:val="single" w:sz="4" w:space="0" w:color="auto"/>
                    <w:bottom w:val="single" w:sz="4" w:space="0" w:color="000000"/>
                    <w:right w:val="single" w:sz="4" w:space="0" w:color="000000"/>
                  </w:tcBorders>
                  <w:vAlign w:val="center"/>
                </w:tcPr>
                <w:p w:rsidR="0067082F" w:rsidRPr="00330B74" w:rsidRDefault="0067082F" w:rsidP="004855EF">
                  <w:pPr>
                    <w:spacing w:line="360" w:lineRule="exact"/>
                    <w:jc w:val="center"/>
                    <w:rPr>
                      <w:rFonts w:eastAsia="標楷體"/>
                    </w:rPr>
                  </w:pPr>
                  <w:r w:rsidRPr="00330B74">
                    <w:rPr>
                      <w:rFonts w:eastAsia="標楷體"/>
                    </w:rPr>
                    <w:t>展出定義</w:t>
                  </w:r>
                </w:p>
              </w:tc>
            </w:tr>
            <w:tr w:rsidR="0067082F" w:rsidRPr="00330B74" w:rsidTr="004855EF">
              <w:trPr>
                <w:trHeight w:val="382"/>
                <w:jc w:val="center"/>
              </w:trPr>
              <w:tc>
                <w:tcPr>
                  <w:tcW w:w="768" w:type="dxa"/>
                  <w:tcBorders>
                    <w:top w:val="single" w:sz="4" w:space="0" w:color="000000"/>
                    <w:left w:val="single" w:sz="4" w:space="0" w:color="000000"/>
                    <w:bottom w:val="single" w:sz="4" w:space="0" w:color="000000"/>
                    <w:right w:val="single" w:sz="4" w:space="0" w:color="000000"/>
                  </w:tcBorders>
                  <w:vAlign w:val="center"/>
                </w:tcPr>
                <w:p w:rsidR="0067082F" w:rsidRPr="00330B74" w:rsidRDefault="0067082F" w:rsidP="004855EF">
                  <w:pPr>
                    <w:snapToGrid w:val="0"/>
                    <w:spacing w:line="260" w:lineRule="exact"/>
                    <w:jc w:val="center"/>
                    <w:rPr>
                      <w:rFonts w:eastAsia="標楷體"/>
                    </w:rPr>
                  </w:pPr>
                  <w:r w:rsidRPr="00330B74">
                    <w:rPr>
                      <w:rFonts w:eastAsia="標楷體"/>
                    </w:rPr>
                    <w:t>教授</w:t>
                  </w:r>
                </w:p>
              </w:tc>
              <w:tc>
                <w:tcPr>
                  <w:tcW w:w="1779" w:type="dxa"/>
                  <w:tcBorders>
                    <w:top w:val="single" w:sz="4" w:space="0" w:color="000000"/>
                    <w:left w:val="single" w:sz="4" w:space="0" w:color="000000"/>
                    <w:bottom w:val="single" w:sz="4" w:space="0" w:color="000000"/>
                    <w:right w:val="single" w:sz="4" w:space="0" w:color="000000"/>
                  </w:tcBorders>
                  <w:vAlign w:val="center"/>
                </w:tcPr>
                <w:p w:rsidR="0067082F" w:rsidRPr="00330B74" w:rsidRDefault="0067082F" w:rsidP="004855EF">
                  <w:pPr>
                    <w:spacing w:line="260" w:lineRule="exact"/>
                    <w:jc w:val="both"/>
                    <w:rPr>
                      <w:rFonts w:eastAsia="標楷體"/>
                    </w:rPr>
                  </w:pPr>
                  <w:r w:rsidRPr="00330B74">
                    <w:rPr>
                      <w:rFonts w:eastAsia="標楷體"/>
                    </w:rPr>
                    <w:t>一級展演</w:t>
                  </w:r>
                  <w:r w:rsidRPr="00330B74">
                    <w:rPr>
                      <w:rFonts w:eastAsia="標楷體"/>
                    </w:rPr>
                    <w:t>2</w:t>
                  </w:r>
                  <w:r w:rsidRPr="00330B74">
                    <w:rPr>
                      <w:rFonts w:eastAsia="標楷體"/>
                    </w:rPr>
                    <w:t>場</w:t>
                  </w:r>
                </w:p>
              </w:tc>
              <w:tc>
                <w:tcPr>
                  <w:tcW w:w="1906" w:type="dxa"/>
                  <w:tcBorders>
                    <w:top w:val="single" w:sz="4" w:space="0" w:color="000000"/>
                    <w:left w:val="single" w:sz="4" w:space="0" w:color="000000"/>
                    <w:bottom w:val="single" w:sz="4" w:space="0" w:color="000000"/>
                    <w:right w:val="single" w:sz="4" w:space="0" w:color="auto"/>
                  </w:tcBorders>
                </w:tcPr>
                <w:p w:rsidR="0067082F" w:rsidRPr="00330B74" w:rsidRDefault="0067082F" w:rsidP="004855EF">
                  <w:pPr>
                    <w:spacing w:line="260" w:lineRule="exact"/>
                    <w:jc w:val="both"/>
                    <w:rPr>
                      <w:rFonts w:eastAsia="標楷體"/>
                    </w:rPr>
                  </w:pPr>
                  <w:r w:rsidRPr="00330B74">
                    <w:rPr>
                      <w:rFonts w:eastAsia="標楷體"/>
                    </w:rPr>
                    <w:t>一級展演</w:t>
                  </w:r>
                  <w:r w:rsidRPr="00330B74">
                    <w:rPr>
                      <w:rFonts w:eastAsia="標楷體"/>
                    </w:rPr>
                    <w:t>1</w:t>
                  </w:r>
                  <w:r w:rsidRPr="00330B74">
                    <w:rPr>
                      <w:rFonts w:eastAsia="標楷體"/>
                    </w:rPr>
                    <w:t>場或</w:t>
                  </w:r>
                </w:p>
                <w:p w:rsidR="0067082F" w:rsidRPr="00330B74" w:rsidRDefault="0067082F" w:rsidP="004855EF">
                  <w:pPr>
                    <w:spacing w:line="260" w:lineRule="exact"/>
                    <w:jc w:val="both"/>
                    <w:rPr>
                      <w:rFonts w:eastAsia="標楷體"/>
                    </w:rPr>
                  </w:pPr>
                  <w:r w:rsidRPr="00330B74">
                    <w:rPr>
                      <w:rFonts w:eastAsia="標楷體"/>
                    </w:rPr>
                    <w:t>二級展演</w:t>
                  </w:r>
                  <w:r w:rsidRPr="00330B74">
                    <w:rPr>
                      <w:rFonts w:eastAsia="標楷體"/>
                    </w:rPr>
                    <w:t>2</w:t>
                  </w:r>
                  <w:r w:rsidRPr="00330B74">
                    <w:rPr>
                      <w:rFonts w:eastAsia="標楷體"/>
                    </w:rPr>
                    <w:t>場</w:t>
                  </w:r>
                </w:p>
              </w:tc>
              <w:tc>
                <w:tcPr>
                  <w:tcW w:w="2088" w:type="dxa"/>
                  <w:vMerge w:val="restart"/>
                  <w:tcBorders>
                    <w:top w:val="single" w:sz="4" w:space="0" w:color="000000"/>
                    <w:left w:val="single" w:sz="4" w:space="0" w:color="auto"/>
                    <w:bottom w:val="single" w:sz="4" w:space="0" w:color="000000"/>
                    <w:right w:val="single" w:sz="4" w:space="0" w:color="000000"/>
                  </w:tcBorders>
                </w:tcPr>
                <w:p w:rsidR="0067082F" w:rsidRPr="00330B74" w:rsidRDefault="0067082F" w:rsidP="004855EF">
                  <w:pPr>
                    <w:pStyle w:val="1"/>
                    <w:spacing w:line="280" w:lineRule="exact"/>
                    <w:ind w:leftChars="0" w:left="185" w:hangingChars="77" w:hanging="185"/>
                    <w:rPr>
                      <w:rFonts w:ascii="Times New Roman" w:eastAsia="標楷體" w:hAnsi="Times New Roman"/>
                    </w:rPr>
                  </w:pPr>
                  <w:r w:rsidRPr="00330B74">
                    <w:rPr>
                      <w:rFonts w:ascii="Times New Roman" w:eastAsia="標楷體" w:hAnsi="Times New Roman" w:hint="eastAsia"/>
                    </w:rPr>
                    <w:t>1.</w:t>
                  </w:r>
                  <w:r w:rsidRPr="00330B74">
                    <w:rPr>
                      <w:rFonts w:ascii="Times New Roman" w:eastAsia="標楷體" w:hAnsi="Times New Roman"/>
                    </w:rPr>
                    <w:t>展出作品不得重複。</w:t>
                  </w:r>
                </w:p>
                <w:p w:rsidR="0067082F" w:rsidRPr="00330B74" w:rsidRDefault="0067082F" w:rsidP="004855EF">
                  <w:pPr>
                    <w:pStyle w:val="1"/>
                    <w:spacing w:line="280" w:lineRule="exact"/>
                    <w:ind w:leftChars="0" w:left="240" w:hangingChars="100" w:hanging="240"/>
                    <w:rPr>
                      <w:rFonts w:ascii="Times New Roman" w:eastAsia="標楷體" w:hAnsi="Times New Roman"/>
                    </w:rPr>
                  </w:pPr>
                  <w:r w:rsidRPr="00330B74">
                    <w:rPr>
                      <w:rFonts w:ascii="Times New Roman" w:eastAsia="標楷體" w:hAnsi="Times New Roman" w:hint="eastAsia"/>
                    </w:rPr>
                    <w:t>2.</w:t>
                  </w:r>
                  <w:r w:rsidRPr="00330B74">
                    <w:rPr>
                      <w:rFonts w:ascii="Times New Roman" w:eastAsia="標楷體" w:hAnsi="Times New Roman"/>
                    </w:rPr>
                    <w:t>「個展」係指申請教師至少展出</w:t>
                  </w:r>
                  <w:r w:rsidRPr="00330B74">
                    <w:rPr>
                      <w:rFonts w:ascii="Times New Roman" w:eastAsia="標楷體" w:hAnsi="Times New Roman"/>
                    </w:rPr>
                    <w:t>20</w:t>
                  </w:r>
                  <w:r w:rsidRPr="00330B74">
                    <w:rPr>
                      <w:rFonts w:ascii="Times New Roman" w:eastAsia="標楷體" w:hAnsi="Times New Roman"/>
                    </w:rPr>
                    <w:t>件作品（含）以上。</w:t>
                  </w:r>
                </w:p>
                <w:p w:rsidR="0067082F" w:rsidRPr="00330B74" w:rsidRDefault="0067082F" w:rsidP="004855EF">
                  <w:pPr>
                    <w:pStyle w:val="1"/>
                    <w:spacing w:line="280" w:lineRule="exact"/>
                    <w:ind w:leftChars="0" w:left="240" w:hangingChars="100" w:hanging="240"/>
                    <w:rPr>
                      <w:rFonts w:ascii="Times New Roman" w:eastAsia="標楷體" w:hAnsi="Times New Roman"/>
                    </w:rPr>
                  </w:pPr>
                  <w:r w:rsidRPr="00330B74">
                    <w:rPr>
                      <w:rFonts w:ascii="Times New Roman" w:eastAsia="標楷體" w:hAnsi="Times New Roman" w:hint="eastAsia"/>
                    </w:rPr>
                    <w:t>3.</w:t>
                  </w:r>
                  <w:r w:rsidRPr="00330B74">
                    <w:rPr>
                      <w:rFonts w:ascii="Times New Roman" w:eastAsia="標楷體" w:hAnsi="Times New Roman"/>
                    </w:rPr>
                    <w:t>「二人聯展」係指申請教師至少展出</w:t>
                  </w:r>
                  <w:r w:rsidRPr="00330B74">
                    <w:rPr>
                      <w:rFonts w:ascii="Times New Roman" w:eastAsia="標楷體" w:hAnsi="Times New Roman"/>
                    </w:rPr>
                    <w:t>6</w:t>
                  </w:r>
                  <w:r w:rsidRPr="00330B74">
                    <w:rPr>
                      <w:rFonts w:ascii="Times New Roman" w:eastAsia="標楷體" w:hAnsi="Times New Roman"/>
                    </w:rPr>
                    <w:t>件作品（含）以上。</w:t>
                  </w:r>
                </w:p>
                <w:p w:rsidR="0067082F" w:rsidRPr="00330B74" w:rsidRDefault="0067082F" w:rsidP="004855EF">
                  <w:pPr>
                    <w:pStyle w:val="1"/>
                    <w:spacing w:line="280" w:lineRule="exact"/>
                    <w:ind w:leftChars="0" w:left="240" w:hangingChars="100" w:hanging="240"/>
                    <w:jc w:val="both"/>
                    <w:rPr>
                      <w:rFonts w:ascii="Times New Roman" w:eastAsia="標楷體" w:hAnsi="Times New Roman"/>
                    </w:rPr>
                  </w:pPr>
                  <w:r w:rsidRPr="00330B74">
                    <w:rPr>
                      <w:rFonts w:ascii="Times New Roman" w:eastAsia="標楷體" w:hAnsi="Times New Roman" w:hint="eastAsia"/>
                    </w:rPr>
                    <w:t>4.</w:t>
                  </w:r>
                  <w:r w:rsidRPr="00330B74">
                    <w:rPr>
                      <w:rFonts w:ascii="Times New Roman" w:eastAsia="標楷體" w:hAnsi="Times New Roman"/>
                    </w:rPr>
                    <w:t>「多人聯展」係指申請教師至少展出</w:t>
                  </w:r>
                  <w:r w:rsidRPr="00330B74">
                    <w:rPr>
                      <w:rFonts w:ascii="Times New Roman" w:eastAsia="標楷體" w:hAnsi="Times New Roman"/>
                    </w:rPr>
                    <w:t>3</w:t>
                  </w:r>
                  <w:r w:rsidRPr="00330B74">
                    <w:rPr>
                      <w:rFonts w:ascii="Times New Roman" w:eastAsia="標楷體" w:hAnsi="Times New Roman"/>
                    </w:rPr>
                    <w:t>件作品（含）以上。</w:t>
                  </w:r>
                </w:p>
              </w:tc>
            </w:tr>
            <w:tr w:rsidR="0067082F" w:rsidRPr="00330B74" w:rsidTr="004855EF">
              <w:trPr>
                <w:trHeight w:val="252"/>
                <w:jc w:val="center"/>
              </w:trPr>
              <w:tc>
                <w:tcPr>
                  <w:tcW w:w="768" w:type="dxa"/>
                  <w:tcBorders>
                    <w:top w:val="single" w:sz="4" w:space="0" w:color="000000"/>
                    <w:left w:val="single" w:sz="4" w:space="0" w:color="000000"/>
                    <w:bottom w:val="single" w:sz="4" w:space="0" w:color="000000"/>
                    <w:right w:val="single" w:sz="4" w:space="0" w:color="000000"/>
                  </w:tcBorders>
                  <w:vAlign w:val="center"/>
                </w:tcPr>
                <w:p w:rsidR="0067082F" w:rsidRPr="00330B74" w:rsidRDefault="0067082F" w:rsidP="004855EF">
                  <w:pPr>
                    <w:snapToGrid w:val="0"/>
                    <w:spacing w:line="260" w:lineRule="exact"/>
                    <w:jc w:val="center"/>
                    <w:rPr>
                      <w:rFonts w:eastAsia="標楷體"/>
                    </w:rPr>
                  </w:pPr>
                  <w:r w:rsidRPr="00330B74">
                    <w:rPr>
                      <w:rFonts w:eastAsia="標楷體"/>
                    </w:rPr>
                    <w:t>副教授</w:t>
                  </w:r>
                </w:p>
              </w:tc>
              <w:tc>
                <w:tcPr>
                  <w:tcW w:w="1779" w:type="dxa"/>
                  <w:tcBorders>
                    <w:top w:val="single" w:sz="4" w:space="0" w:color="000000"/>
                    <w:left w:val="single" w:sz="4" w:space="0" w:color="000000"/>
                    <w:bottom w:val="single" w:sz="4" w:space="0" w:color="000000"/>
                    <w:right w:val="single" w:sz="4" w:space="0" w:color="000000"/>
                  </w:tcBorders>
                  <w:vAlign w:val="center"/>
                </w:tcPr>
                <w:p w:rsidR="0067082F" w:rsidRPr="00330B74" w:rsidRDefault="0067082F" w:rsidP="004855EF">
                  <w:pPr>
                    <w:spacing w:line="260" w:lineRule="exact"/>
                    <w:jc w:val="both"/>
                    <w:rPr>
                      <w:rFonts w:eastAsia="標楷體"/>
                    </w:rPr>
                  </w:pPr>
                  <w:r w:rsidRPr="00330B74">
                    <w:rPr>
                      <w:rFonts w:eastAsia="標楷體"/>
                    </w:rPr>
                    <w:t>一級展演</w:t>
                  </w:r>
                  <w:r w:rsidRPr="00330B74">
                    <w:rPr>
                      <w:rFonts w:eastAsia="標楷體"/>
                    </w:rPr>
                    <w:t xml:space="preserve"> 1</w:t>
                  </w:r>
                  <w:r w:rsidRPr="00330B74">
                    <w:rPr>
                      <w:rFonts w:eastAsia="標楷體"/>
                    </w:rPr>
                    <w:t>場</w:t>
                  </w:r>
                </w:p>
              </w:tc>
              <w:tc>
                <w:tcPr>
                  <w:tcW w:w="1906" w:type="dxa"/>
                  <w:tcBorders>
                    <w:top w:val="single" w:sz="4" w:space="0" w:color="000000"/>
                    <w:left w:val="single" w:sz="4" w:space="0" w:color="000000"/>
                    <w:bottom w:val="single" w:sz="4" w:space="0" w:color="000000"/>
                    <w:right w:val="single" w:sz="4" w:space="0" w:color="auto"/>
                  </w:tcBorders>
                </w:tcPr>
                <w:p w:rsidR="0067082F" w:rsidRPr="00330B74" w:rsidRDefault="0067082F" w:rsidP="004855EF">
                  <w:pPr>
                    <w:spacing w:line="260" w:lineRule="exact"/>
                    <w:jc w:val="both"/>
                    <w:rPr>
                      <w:rFonts w:eastAsia="標楷體"/>
                    </w:rPr>
                  </w:pPr>
                  <w:r w:rsidRPr="00330B74">
                    <w:rPr>
                      <w:rFonts w:eastAsia="標楷體"/>
                    </w:rPr>
                    <w:t>一級展演</w:t>
                  </w:r>
                  <w:r w:rsidRPr="00330B74">
                    <w:rPr>
                      <w:rFonts w:eastAsia="標楷體"/>
                    </w:rPr>
                    <w:t>1</w:t>
                  </w:r>
                  <w:r w:rsidRPr="00330B74">
                    <w:rPr>
                      <w:rFonts w:eastAsia="標楷體"/>
                    </w:rPr>
                    <w:t>場或</w:t>
                  </w:r>
                </w:p>
                <w:p w:rsidR="0067082F" w:rsidRPr="00330B74" w:rsidRDefault="0067082F" w:rsidP="004855EF">
                  <w:pPr>
                    <w:spacing w:line="260" w:lineRule="exact"/>
                    <w:jc w:val="both"/>
                    <w:rPr>
                      <w:rFonts w:eastAsia="標楷體"/>
                    </w:rPr>
                  </w:pPr>
                  <w:r w:rsidRPr="00330B74">
                    <w:rPr>
                      <w:rFonts w:eastAsia="標楷體"/>
                    </w:rPr>
                    <w:t>二級展演</w:t>
                  </w:r>
                  <w:r w:rsidRPr="00330B74">
                    <w:rPr>
                      <w:rFonts w:eastAsia="標楷體"/>
                    </w:rPr>
                    <w:t>2</w:t>
                  </w:r>
                  <w:r w:rsidRPr="00330B74">
                    <w:rPr>
                      <w:rFonts w:eastAsia="標楷體"/>
                    </w:rPr>
                    <w:t>場</w:t>
                  </w:r>
                </w:p>
              </w:tc>
              <w:tc>
                <w:tcPr>
                  <w:tcW w:w="2088" w:type="dxa"/>
                  <w:vMerge/>
                  <w:tcBorders>
                    <w:top w:val="single" w:sz="4" w:space="0" w:color="000000"/>
                    <w:left w:val="single" w:sz="4" w:space="0" w:color="auto"/>
                    <w:bottom w:val="single" w:sz="4" w:space="0" w:color="000000"/>
                    <w:right w:val="single" w:sz="4" w:space="0" w:color="000000"/>
                  </w:tcBorders>
                </w:tcPr>
                <w:p w:rsidR="0067082F" w:rsidRPr="00330B74" w:rsidRDefault="0067082F" w:rsidP="004855EF">
                  <w:pPr>
                    <w:jc w:val="both"/>
                    <w:rPr>
                      <w:rFonts w:eastAsia="標楷體"/>
                    </w:rPr>
                  </w:pPr>
                </w:p>
              </w:tc>
            </w:tr>
            <w:tr w:rsidR="0067082F" w:rsidRPr="00330B74" w:rsidTr="004855EF">
              <w:trPr>
                <w:trHeight w:val="887"/>
                <w:jc w:val="center"/>
              </w:trPr>
              <w:tc>
                <w:tcPr>
                  <w:tcW w:w="768" w:type="dxa"/>
                  <w:tcBorders>
                    <w:top w:val="single" w:sz="4" w:space="0" w:color="000000"/>
                    <w:left w:val="single" w:sz="4" w:space="0" w:color="000000"/>
                    <w:bottom w:val="single" w:sz="4" w:space="0" w:color="000000"/>
                    <w:right w:val="single" w:sz="4" w:space="0" w:color="000000"/>
                  </w:tcBorders>
                  <w:vAlign w:val="center"/>
                </w:tcPr>
                <w:p w:rsidR="0067082F" w:rsidRPr="00330B74" w:rsidRDefault="0067082F" w:rsidP="004855EF">
                  <w:pPr>
                    <w:snapToGrid w:val="0"/>
                    <w:spacing w:line="260" w:lineRule="exact"/>
                    <w:jc w:val="center"/>
                    <w:rPr>
                      <w:rFonts w:eastAsia="標楷體"/>
                    </w:rPr>
                  </w:pPr>
                  <w:r w:rsidRPr="00330B74">
                    <w:rPr>
                      <w:rFonts w:eastAsia="標楷體"/>
                    </w:rPr>
                    <w:t>助理教授</w:t>
                  </w:r>
                </w:p>
              </w:tc>
              <w:tc>
                <w:tcPr>
                  <w:tcW w:w="1779" w:type="dxa"/>
                  <w:tcBorders>
                    <w:top w:val="single" w:sz="4" w:space="0" w:color="000000"/>
                    <w:left w:val="single" w:sz="4" w:space="0" w:color="000000"/>
                    <w:bottom w:val="single" w:sz="4" w:space="0" w:color="000000"/>
                    <w:right w:val="single" w:sz="4" w:space="0" w:color="000000"/>
                  </w:tcBorders>
                  <w:vAlign w:val="center"/>
                </w:tcPr>
                <w:p w:rsidR="0067082F" w:rsidRPr="00330B74" w:rsidRDefault="0067082F" w:rsidP="004855EF">
                  <w:pPr>
                    <w:spacing w:line="260" w:lineRule="exact"/>
                    <w:jc w:val="both"/>
                    <w:rPr>
                      <w:rFonts w:eastAsia="標楷體"/>
                    </w:rPr>
                  </w:pPr>
                  <w:r w:rsidRPr="00330B74">
                    <w:rPr>
                      <w:rFonts w:eastAsia="標楷體"/>
                    </w:rPr>
                    <w:t>一級展演</w:t>
                  </w:r>
                  <w:r w:rsidRPr="00330B74">
                    <w:rPr>
                      <w:rFonts w:eastAsia="標楷體"/>
                    </w:rPr>
                    <w:t>1</w:t>
                  </w:r>
                  <w:r w:rsidRPr="00330B74">
                    <w:rPr>
                      <w:rFonts w:eastAsia="標楷體"/>
                    </w:rPr>
                    <w:t>場</w:t>
                  </w:r>
                </w:p>
              </w:tc>
              <w:tc>
                <w:tcPr>
                  <w:tcW w:w="1906" w:type="dxa"/>
                  <w:tcBorders>
                    <w:top w:val="single" w:sz="4" w:space="0" w:color="000000"/>
                    <w:left w:val="single" w:sz="4" w:space="0" w:color="000000"/>
                    <w:bottom w:val="single" w:sz="4" w:space="0" w:color="000000"/>
                    <w:right w:val="single" w:sz="4" w:space="0" w:color="auto"/>
                  </w:tcBorders>
                  <w:vAlign w:val="center"/>
                </w:tcPr>
                <w:p w:rsidR="0067082F" w:rsidRPr="00330B74" w:rsidRDefault="0067082F" w:rsidP="004855EF">
                  <w:pPr>
                    <w:spacing w:line="260" w:lineRule="exact"/>
                    <w:jc w:val="both"/>
                    <w:rPr>
                      <w:rFonts w:eastAsia="標楷體"/>
                    </w:rPr>
                  </w:pPr>
                  <w:r w:rsidRPr="00330B74">
                    <w:rPr>
                      <w:rFonts w:eastAsia="標楷體"/>
                    </w:rPr>
                    <w:t>一級展演</w:t>
                  </w:r>
                  <w:r w:rsidRPr="00330B74">
                    <w:rPr>
                      <w:rFonts w:eastAsia="標楷體"/>
                    </w:rPr>
                    <w:t>1</w:t>
                  </w:r>
                  <w:r w:rsidRPr="00330B74">
                    <w:rPr>
                      <w:rFonts w:eastAsia="標楷體"/>
                    </w:rPr>
                    <w:t>場或</w:t>
                  </w:r>
                </w:p>
                <w:p w:rsidR="0067082F" w:rsidRPr="00330B74" w:rsidRDefault="0067082F" w:rsidP="004855EF">
                  <w:pPr>
                    <w:spacing w:line="260" w:lineRule="exact"/>
                    <w:jc w:val="both"/>
                    <w:rPr>
                      <w:rFonts w:eastAsia="標楷體"/>
                    </w:rPr>
                  </w:pPr>
                  <w:r w:rsidRPr="00330B74">
                    <w:rPr>
                      <w:rFonts w:eastAsia="標楷體"/>
                    </w:rPr>
                    <w:t>二級展演</w:t>
                  </w:r>
                  <w:r w:rsidRPr="00330B74">
                    <w:rPr>
                      <w:rFonts w:eastAsia="標楷體"/>
                    </w:rPr>
                    <w:t>2</w:t>
                  </w:r>
                  <w:r w:rsidRPr="00330B74">
                    <w:rPr>
                      <w:rFonts w:eastAsia="標楷體"/>
                    </w:rPr>
                    <w:t>場或</w:t>
                  </w:r>
                </w:p>
                <w:p w:rsidR="0067082F" w:rsidRPr="00330B74" w:rsidRDefault="0067082F" w:rsidP="004855EF">
                  <w:pPr>
                    <w:spacing w:line="260" w:lineRule="exact"/>
                    <w:jc w:val="both"/>
                    <w:rPr>
                      <w:rFonts w:eastAsia="標楷體"/>
                    </w:rPr>
                  </w:pPr>
                  <w:r w:rsidRPr="00330B74">
                    <w:rPr>
                      <w:rFonts w:eastAsia="標楷體"/>
                    </w:rPr>
                    <w:t>三級展演</w:t>
                  </w:r>
                  <w:r w:rsidRPr="00330B74">
                    <w:rPr>
                      <w:rFonts w:eastAsia="標楷體"/>
                    </w:rPr>
                    <w:t>4</w:t>
                  </w:r>
                  <w:r w:rsidRPr="00330B74">
                    <w:rPr>
                      <w:rFonts w:eastAsia="標楷體"/>
                    </w:rPr>
                    <w:t>場</w:t>
                  </w:r>
                </w:p>
              </w:tc>
              <w:tc>
                <w:tcPr>
                  <w:tcW w:w="2088" w:type="dxa"/>
                  <w:vMerge/>
                  <w:tcBorders>
                    <w:top w:val="single" w:sz="4" w:space="0" w:color="000000"/>
                    <w:left w:val="single" w:sz="4" w:space="0" w:color="auto"/>
                    <w:bottom w:val="single" w:sz="4" w:space="0" w:color="000000"/>
                    <w:right w:val="single" w:sz="4" w:space="0" w:color="000000"/>
                  </w:tcBorders>
                  <w:vAlign w:val="center"/>
                </w:tcPr>
                <w:p w:rsidR="0067082F" w:rsidRPr="00330B74" w:rsidRDefault="0067082F" w:rsidP="004855EF">
                  <w:pPr>
                    <w:jc w:val="both"/>
                    <w:rPr>
                      <w:rFonts w:eastAsia="標楷體"/>
                    </w:rPr>
                  </w:pPr>
                </w:p>
              </w:tc>
            </w:tr>
          </w:tbl>
          <w:p w:rsidR="0067082F" w:rsidRDefault="0067082F" w:rsidP="004855EF">
            <w:pPr>
              <w:pStyle w:val="1"/>
              <w:spacing w:line="360" w:lineRule="exact"/>
              <w:ind w:leftChars="0" w:left="223" w:hangingChars="93" w:hanging="223"/>
              <w:rPr>
                <w:rFonts w:ascii="Times New Roman" w:eastAsia="標楷體" w:hAnsi="Times New Roman"/>
                <w:u w:val="single"/>
              </w:rPr>
            </w:pPr>
          </w:p>
          <w:p w:rsidR="0067082F" w:rsidRPr="006E7889" w:rsidRDefault="0067082F" w:rsidP="004855EF">
            <w:pPr>
              <w:pStyle w:val="1"/>
              <w:spacing w:line="360" w:lineRule="exact"/>
              <w:ind w:leftChars="0" w:left="223" w:hangingChars="93" w:hanging="223"/>
              <w:rPr>
                <w:rFonts w:ascii="Times New Roman" w:eastAsia="標楷體" w:hAnsi="Times New Roman"/>
                <w:b/>
                <w:kern w:val="0"/>
                <w:u w:val="single"/>
              </w:rPr>
            </w:pPr>
            <w:r w:rsidRPr="006E7889">
              <w:rPr>
                <w:rFonts w:ascii="Times New Roman" w:eastAsia="標楷體" w:hAnsi="Times New Roman"/>
                <w:b/>
                <w:u w:val="single"/>
              </w:rPr>
              <w:t>2.</w:t>
            </w:r>
            <w:r w:rsidRPr="006E7889">
              <w:rPr>
                <w:rFonts w:ascii="Times New Roman" w:eastAsia="標楷體" w:hAnsi="Times New Roman"/>
                <w:b/>
                <w:u w:val="single"/>
              </w:rPr>
              <w:t>音樂類科</w:t>
            </w:r>
            <w:r w:rsidRPr="006E7889">
              <w:rPr>
                <w:rFonts w:ascii="Times New Roman" w:eastAsia="標楷體" w:hAnsi="Times New Roman"/>
                <w:b/>
                <w:kern w:val="0"/>
                <w:u w:val="single"/>
              </w:rPr>
              <w:t>教師新聘、升等</w:t>
            </w:r>
            <w:r w:rsidRPr="006E7889">
              <w:rPr>
                <w:rFonts w:ascii="Times New Roman" w:eastAsia="標楷體" w:hAnsi="Times New Roman"/>
                <w:b/>
                <w:u w:val="single"/>
              </w:rPr>
              <w:t>標準：相同曲目音樂會以一場次計算，曲目不得重複。</w:t>
            </w:r>
          </w:p>
          <w:p w:rsidR="0067082F" w:rsidRPr="006E7889" w:rsidRDefault="0067082F" w:rsidP="004855EF">
            <w:pPr>
              <w:pStyle w:val="1"/>
              <w:spacing w:line="360" w:lineRule="exact"/>
              <w:ind w:leftChars="0" w:left="0"/>
              <w:rPr>
                <w:rFonts w:ascii="Times New Roman" w:eastAsia="標楷體" w:hAnsi="Times New Roman"/>
                <w:b/>
                <w:u w:val="single"/>
              </w:rPr>
            </w:pPr>
            <w:r w:rsidRPr="006E7889">
              <w:rPr>
                <w:rFonts w:ascii="Times New Roman" w:eastAsia="標楷體" w:hAnsi="Times New Roman"/>
                <w:b/>
                <w:kern w:val="0"/>
                <w:u w:val="single"/>
              </w:rPr>
              <w:t>（</w:t>
            </w:r>
            <w:r w:rsidRPr="006E7889">
              <w:rPr>
                <w:rFonts w:ascii="Times New Roman" w:eastAsia="標楷體" w:hAnsi="Times New Roman"/>
                <w:b/>
                <w:kern w:val="0"/>
                <w:u w:val="single"/>
              </w:rPr>
              <w:t>1</w:t>
            </w:r>
            <w:r w:rsidRPr="006E7889">
              <w:rPr>
                <w:rFonts w:ascii="Times New Roman" w:eastAsia="標楷體" w:hAnsi="Times New Roman"/>
                <w:b/>
                <w:kern w:val="0"/>
                <w:u w:val="single"/>
              </w:rPr>
              <w:t>）音樂類科教師新聘</w:t>
            </w:r>
            <w:r w:rsidRPr="006E7889">
              <w:rPr>
                <w:rFonts w:ascii="Times New Roman" w:eastAsia="標楷體" w:hAnsi="Times New Roman"/>
                <w:b/>
                <w:u w:val="single"/>
              </w:rPr>
              <w:t>標準：</w:t>
            </w:r>
          </w:p>
          <w:tbl>
            <w:tblPr>
              <w:tblW w:w="4704" w:type="pct"/>
              <w:jc w:val="center"/>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8"/>
              <w:gridCol w:w="2519"/>
              <w:gridCol w:w="2964"/>
            </w:tblGrid>
            <w:tr w:rsidR="0067082F" w:rsidRPr="006E7889" w:rsidTr="004855EF">
              <w:trPr>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67082F" w:rsidRPr="006E7889" w:rsidRDefault="0067082F" w:rsidP="004855EF">
                  <w:pPr>
                    <w:ind w:leftChars="-45" w:rightChars="-45" w:right="-108" w:hangingChars="45" w:hanging="108"/>
                    <w:jc w:val="center"/>
                    <w:rPr>
                      <w:rFonts w:eastAsia="標楷體"/>
                      <w:b/>
                      <w:u w:val="single"/>
                    </w:rPr>
                  </w:pPr>
                  <w:r w:rsidRPr="006E7889">
                    <w:rPr>
                      <w:rFonts w:eastAsia="標楷體"/>
                      <w:b/>
                      <w:u w:val="single"/>
                    </w:rPr>
                    <w:t>申請職別</w:t>
                  </w:r>
                </w:p>
              </w:tc>
              <w:tc>
                <w:tcPr>
                  <w:tcW w:w="2519" w:type="dxa"/>
                  <w:tcBorders>
                    <w:top w:val="single" w:sz="4" w:space="0" w:color="000000"/>
                    <w:left w:val="single" w:sz="4" w:space="0" w:color="000000"/>
                    <w:bottom w:val="single" w:sz="4" w:space="0" w:color="000000"/>
                    <w:right w:val="single" w:sz="4" w:space="0" w:color="000000"/>
                  </w:tcBorders>
                  <w:vAlign w:val="center"/>
                </w:tcPr>
                <w:p w:rsidR="0067082F" w:rsidRPr="006E7889" w:rsidRDefault="0067082F" w:rsidP="004855EF">
                  <w:pPr>
                    <w:ind w:left="-45"/>
                    <w:jc w:val="center"/>
                    <w:rPr>
                      <w:rFonts w:eastAsia="標楷體"/>
                      <w:b/>
                      <w:u w:val="single"/>
                    </w:rPr>
                  </w:pPr>
                  <w:r w:rsidRPr="006E7889">
                    <w:rPr>
                      <w:rFonts w:eastAsia="標楷體"/>
                      <w:b/>
                      <w:u w:val="single"/>
                    </w:rPr>
                    <w:t>代表作品</w:t>
                  </w:r>
                </w:p>
              </w:tc>
              <w:tc>
                <w:tcPr>
                  <w:tcW w:w="2964" w:type="dxa"/>
                  <w:tcBorders>
                    <w:top w:val="single" w:sz="4" w:space="0" w:color="000000"/>
                    <w:left w:val="single" w:sz="4" w:space="0" w:color="000000"/>
                    <w:bottom w:val="single" w:sz="4" w:space="0" w:color="000000"/>
                    <w:right w:val="single" w:sz="4" w:space="0" w:color="000000"/>
                  </w:tcBorders>
                  <w:vAlign w:val="center"/>
                </w:tcPr>
                <w:p w:rsidR="0067082F" w:rsidRPr="006E7889" w:rsidRDefault="0067082F" w:rsidP="004855EF">
                  <w:pPr>
                    <w:ind w:left="-45"/>
                    <w:jc w:val="center"/>
                    <w:rPr>
                      <w:rFonts w:eastAsia="標楷體"/>
                      <w:b/>
                      <w:u w:val="single"/>
                    </w:rPr>
                  </w:pPr>
                  <w:r w:rsidRPr="006E7889">
                    <w:rPr>
                      <w:rFonts w:eastAsia="標楷體"/>
                      <w:b/>
                      <w:u w:val="single"/>
                    </w:rPr>
                    <w:t>參考作品</w:t>
                  </w:r>
                </w:p>
              </w:tc>
            </w:tr>
            <w:tr w:rsidR="0067082F" w:rsidRPr="006E7889" w:rsidTr="004855EF">
              <w:trPr>
                <w:trHeight w:val="382"/>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67082F" w:rsidRPr="006E7889" w:rsidRDefault="0067082F" w:rsidP="004855EF">
                  <w:pPr>
                    <w:snapToGrid w:val="0"/>
                    <w:ind w:left="-45"/>
                    <w:jc w:val="center"/>
                    <w:rPr>
                      <w:rFonts w:eastAsia="標楷體"/>
                      <w:b/>
                      <w:u w:val="single"/>
                    </w:rPr>
                  </w:pPr>
                  <w:r w:rsidRPr="006E7889">
                    <w:rPr>
                      <w:rFonts w:eastAsia="標楷體"/>
                      <w:b/>
                      <w:u w:val="single"/>
                    </w:rPr>
                    <w:t>教授</w:t>
                  </w:r>
                </w:p>
              </w:tc>
              <w:tc>
                <w:tcPr>
                  <w:tcW w:w="2519" w:type="dxa"/>
                  <w:tcBorders>
                    <w:top w:val="single" w:sz="4" w:space="0" w:color="000000"/>
                    <w:left w:val="single" w:sz="4" w:space="0" w:color="000000"/>
                    <w:bottom w:val="single" w:sz="4" w:space="0" w:color="000000"/>
                    <w:right w:val="single" w:sz="4" w:space="0" w:color="000000"/>
                  </w:tcBorders>
                  <w:vAlign w:val="center"/>
                </w:tcPr>
                <w:p w:rsidR="0067082F" w:rsidRPr="006E7889" w:rsidRDefault="0067082F" w:rsidP="004855EF">
                  <w:pPr>
                    <w:ind w:left="-45"/>
                    <w:jc w:val="both"/>
                    <w:rPr>
                      <w:rFonts w:eastAsia="標楷體"/>
                      <w:b/>
                      <w:u w:val="single"/>
                    </w:rPr>
                  </w:pPr>
                  <w:r w:rsidRPr="006E7889">
                    <w:rPr>
                      <w:rFonts w:eastAsia="標楷體"/>
                      <w:b/>
                      <w:u w:val="single"/>
                    </w:rPr>
                    <w:t>一級展演</w:t>
                  </w:r>
                  <w:r w:rsidRPr="006E7889">
                    <w:rPr>
                      <w:rFonts w:eastAsia="標楷體"/>
                      <w:b/>
                      <w:u w:val="single"/>
                    </w:rPr>
                    <w:t>2</w:t>
                  </w:r>
                  <w:r w:rsidRPr="006E7889">
                    <w:rPr>
                      <w:rFonts w:eastAsia="標楷體"/>
                      <w:b/>
                      <w:u w:val="single"/>
                    </w:rPr>
                    <w:t>場</w:t>
                  </w:r>
                </w:p>
              </w:tc>
              <w:tc>
                <w:tcPr>
                  <w:tcW w:w="2964" w:type="dxa"/>
                  <w:tcBorders>
                    <w:top w:val="single" w:sz="4" w:space="0" w:color="000000"/>
                    <w:left w:val="single" w:sz="4" w:space="0" w:color="000000"/>
                    <w:bottom w:val="single" w:sz="4" w:space="0" w:color="000000"/>
                    <w:right w:val="single" w:sz="4" w:space="0" w:color="000000"/>
                  </w:tcBorders>
                </w:tcPr>
                <w:p w:rsidR="0067082F" w:rsidRPr="006E7889" w:rsidRDefault="0067082F" w:rsidP="004855EF">
                  <w:pPr>
                    <w:ind w:left="-45"/>
                    <w:jc w:val="both"/>
                    <w:rPr>
                      <w:rFonts w:eastAsia="標楷體"/>
                      <w:b/>
                      <w:u w:val="single"/>
                    </w:rPr>
                  </w:pPr>
                  <w:r w:rsidRPr="006E7889">
                    <w:rPr>
                      <w:rFonts w:eastAsia="標楷體"/>
                      <w:b/>
                      <w:u w:val="single"/>
                    </w:rPr>
                    <w:t>一級展演</w:t>
                  </w:r>
                  <w:r w:rsidRPr="006E7889">
                    <w:rPr>
                      <w:rFonts w:eastAsia="標楷體"/>
                      <w:b/>
                      <w:u w:val="single"/>
                    </w:rPr>
                    <w:t>1</w:t>
                  </w:r>
                  <w:r w:rsidRPr="006E7889">
                    <w:rPr>
                      <w:rFonts w:eastAsia="標楷體"/>
                      <w:b/>
                      <w:u w:val="single"/>
                    </w:rPr>
                    <w:t>場或</w:t>
                  </w:r>
                </w:p>
                <w:p w:rsidR="0067082F" w:rsidRPr="006E7889" w:rsidRDefault="0067082F" w:rsidP="004855EF">
                  <w:pPr>
                    <w:ind w:left="-45"/>
                    <w:jc w:val="both"/>
                    <w:rPr>
                      <w:rFonts w:eastAsia="標楷體"/>
                      <w:b/>
                      <w:u w:val="single"/>
                    </w:rPr>
                  </w:pPr>
                  <w:r w:rsidRPr="006E7889">
                    <w:rPr>
                      <w:rFonts w:eastAsia="標楷體"/>
                      <w:b/>
                      <w:u w:val="single"/>
                    </w:rPr>
                    <w:t>二級展演</w:t>
                  </w:r>
                  <w:r w:rsidRPr="006E7889">
                    <w:rPr>
                      <w:rFonts w:eastAsia="標楷體"/>
                      <w:b/>
                      <w:u w:val="single"/>
                    </w:rPr>
                    <w:t>2</w:t>
                  </w:r>
                  <w:r w:rsidRPr="006E7889">
                    <w:rPr>
                      <w:rFonts w:eastAsia="標楷體"/>
                      <w:b/>
                      <w:u w:val="single"/>
                    </w:rPr>
                    <w:t>場</w:t>
                  </w:r>
                </w:p>
              </w:tc>
            </w:tr>
            <w:tr w:rsidR="0067082F" w:rsidRPr="006E7889" w:rsidTr="004855EF">
              <w:trPr>
                <w:trHeight w:val="591"/>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67082F" w:rsidRPr="006E7889" w:rsidRDefault="0067082F" w:rsidP="004855EF">
                  <w:pPr>
                    <w:snapToGrid w:val="0"/>
                    <w:ind w:left="-45"/>
                    <w:jc w:val="center"/>
                    <w:rPr>
                      <w:rFonts w:eastAsia="標楷體"/>
                      <w:b/>
                      <w:u w:val="single"/>
                    </w:rPr>
                  </w:pPr>
                  <w:r w:rsidRPr="006E7889">
                    <w:rPr>
                      <w:rFonts w:eastAsia="標楷體"/>
                      <w:b/>
                      <w:u w:val="single"/>
                    </w:rPr>
                    <w:t>副教授</w:t>
                  </w:r>
                </w:p>
              </w:tc>
              <w:tc>
                <w:tcPr>
                  <w:tcW w:w="2519" w:type="dxa"/>
                  <w:tcBorders>
                    <w:top w:val="single" w:sz="4" w:space="0" w:color="000000"/>
                    <w:left w:val="single" w:sz="4" w:space="0" w:color="000000"/>
                    <w:bottom w:val="single" w:sz="4" w:space="0" w:color="000000"/>
                    <w:right w:val="single" w:sz="4" w:space="0" w:color="000000"/>
                  </w:tcBorders>
                  <w:vAlign w:val="center"/>
                </w:tcPr>
                <w:p w:rsidR="0067082F" w:rsidRPr="006E7889" w:rsidRDefault="0067082F" w:rsidP="004855EF">
                  <w:pPr>
                    <w:ind w:left="-45"/>
                    <w:jc w:val="both"/>
                    <w:rPr>
                      <w:rFonts w:eastAsia="標楷體"/>
                      <w:b/>
                      <w:u w:val="single"/>
                    </w:rPr>
                  </w:pPr>
                  <w:r w:rsidRPr="006E7889">
                    <w:rPr>
                      <w:rFonts w:eastAsia="標楷體"/>
                      <w:b/>
                      <w:u w:val="single"/>
                    </w:rPr>
                    <w:t>一級展演</w:t>
                  </w:r>
                  <w:r w:rsidRPr="006E7889">
                    <w:rPr>
                      <w:rFonts w:eastAsia="標楷體"/>
                      <w:b/>
                      <w:u w:val="single"/>
                    </w:rPr>
                    <w:t>1</w:t>
                  </w:r>
                  <w:r w:rsidRPr="006E7889">
                    <w:rPr>
                      <w:rFonts w:eastAsia="標楷體"/>
                      <w:b/>
                      <w:u w:val="single"/>
                    </w:rPr>
                    <w:t>場</w:t>
                  </w:r>
                </w:p>
              </w:tc>
              <w:tc>
                <w:tcPr>
                  <w:tcW w:w="2964" w:type="dxa"/>
                  <w:tcBorders>
                    <w:top w:val="single" w:sz="4" w:space="0" w:color="000000"/>
                    <w:left w:val="single" w:sz="4" w:space="0" w:color="000000"/>
                    <w:bottom w:val="single" w:sz="4" w:space="0" w:color="000000"/>
                    <w:right w:val="single" w:sz="4" w:space="0" w:color="000000"/>
                  </w:tcBorders>
                </w:tcPr>
                <w:p w:rsidR="0067082F" w:rsidRPr="006E7889" w:rsidRDefault="0067082F" w:rsidP="004855EF">
                  <w:pPr>
                    <w:ind w:left="-45"/>
                    <w:jc w:val="both"/>
                    <w:rPr>
                      <w:rFonts w:eastAsia="標楷體"/>
                      <w:b/>
                      <w:u w:val="single"/>
                    </w:rPr>
                  </w:pPr>
                  <w:r w:rsidRPr="006E7889">
                    <w:rPr>
                      <w:rFonts w:eastAsia="標楷體"/>
                      <w:b/>
                      <w:u w:val="single"/>
                    </w:rPr>
                    <w:t>一級展演</w:t>
                  </w:r>
                  <w:r w:rsidRPr="006E7889">
                    <w:rPr>
                      <w:rFonts w:eastAsia="標楷體"/>
                      <w:b/>
                      <w:u w:val="single"/>
                    </w:rPr>
                    <w:t>1</w:t>
                  </w:r>
                  <w:r w:rsidRPr="006E7889">
                    <w:rPr>
                      <w:rFonts w:eastAsia="標楷體"/>
                      <w:b/>
                      <w:u w:val="single"/>
                    </w:rPr>
                    <w:t>場或</w:t>
                  </w:r>
                </w:p>
                <w:p w:rsidR="0067082F" w:rsidRPr="006E7889" w:rsidRDefault="0067082F" w:rsidP="004855EF">
                  <w:pPr>
                    <w:ind w:left="-45"/>
                    <w:jc w:val="both"/>
                    <w:rPr>
                      <w:rFonts w:eastAsia="標楷體"/>
                      <w:b/>
                      <w:u w:val="single"/>
                    </w:rPr>
                  </w:pPr>
                  <w:r w:rsidRPr="006E7889">
                    <w:rPr>
                      <w:rFonts w:eastAsia="標楷體"/>
                      <w:b/>
                      <w:u w:val="single"/>
                    </w:rPr>
                    <w:t>二級展演</w:t>
                  </w:r>
                  <w:r w:rsidRPr="006E7889">
                    <w:rPr>
                      <w:rFonts w:eastAsia="標楷體"/>
                      <w:b/>
                      <w:u w:val="single"/>
                    </w:rPr>
                    <w:t>2</w:t>
                  </w:r>
                  <w:r w:rsidRPr="006E7889">
                    <w:rPr>
                      <w:rFonts w:eastAsia="標楷體"/>
                      <w:b/>
                      <w:u w:val="single"/>
                    </w:rPr>
                    <w:t>場</w:t>
                  </w:r>
                </w:p>
              </w:tc>
            </w:tr>
            <w:tr w:rsidR="0067082F" w:rsidRPr="006E7889" w:rsidTr="004855EF">
              <w:trPr>
                <w:trHeight w:val="590"/>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67082F" w:rsidRPr="006E7889" w:rsidRDefault="0067082F" w:rsidP="004855EF">
                  <w:pPr>
                    <w:snapToGrid w:val="0"/>
                    <w:ind w:left="-45"/>
                    <w:jc w:val="center"/>
                    <w:rPr>
                      <w:rFonts w:eastAsia="標楷體"/>
                      <w:b/>
                      <w:u w:val="single"/>
                    </w:rPr>
                  </w:pPr>
                  <w:r w:rsidRPr="006E7889">
                    <w:rPr>
                      <w:rFonts w:eastAsia="標楷體"/>
                      <w:b/>
                      <w:u w:val="single"/>
                    </w:rPr>
                    <w:t>助理教授</w:t>
                  </w:r>
                </w:p>
              </w:tc>
              <w:tc>
                <w:tcPr>
                  <w:tcW w:w="2519" w:type="dxa"/>
                  <w:tcBorders>
                    <w:top w:val="single" w:sz="4" w:space="0" w:color="000000"/>
                    <w:left w:val="single" w:sz="4" w:space="0" w:color="000000"/>
                    <w:bottom w:val="single" w:sz="4" w:space="0" w:color="000000"/>
                    <w:right w:val="single" w:sz="4" w:space="0" w:color="000000"/>
                  </w:tcBorders>
                  <w:vAlign w:val="center"/>
                </w:tcPr>
                <w:p w:rsidR="0067082F" w:rsidRPr="006E7889" w:rsidRDefault="0067082F" w:rsidP="004855EF">
                  <w:pPr>
                    <w:ind w:left="-45"/>
                    <w:jc w:val="both"/>
                    <w:rPr>
                      <w:rFonts w:eastAsia="標楷體"/>
                      <w:b/>
                      <w:u w:val="single"/>
                    </w:rPr>
                  </w:pPr>
                  <w:r w:rsidRPr="006E7889">
                    <w:rPr>
                      <w:rFonts w:eastAsia="標楷體"/>
                      <w:b/>
                      <w:u w:val="single"/>
                    </w:rPr>
                    <w:t>一級展演</w:t>
                  </w:r>
                  <w:r w:rsidRPr="006E7889">
                    <w:rPr>
                      <w:rFonts w:eastAsia="標楷體"/>
                      <w:b/>
                      <w:u w:val="single"/>
                    </w:rPr>
                    <w:t>1</w:t>
                  </w:r>
                  <w:r w:rsidRPr="006E7889">
                    <w:rPr>
                      <w:rFonts w:eastAsia="標楷體"/>
                      <w:b/>
                      <w:u w:val="single"/>
                    </w:rPr>
                    <w:t>場</w:t>
                  </w:r>
                </w:p>
              </w:tc>
              <w:tc>
                <w:tcPr>
                  <w:tcW w:w="2964" w:type="dxa"/>
                  <w:tcBorders>
                    <w:top w:val="single" w:sz="4" w:space="0" w:color="000000"/>
                    <w:left w:val="single" w:sz="4" w:space="0" w:color="000000"/>
                    <w:bottom w:val="single" w:sz="4" w:space="0" w:color="000000"/>
                    <w:right w:val="single" w:sz="4" w:space="0" w:color="000000"/>
                  </w:tcBorders>
                  <w:vAlign w:val="center"/>
                </w:tcPr>
                <w:p w:rsidR="0067082F" w:rsidRPr="006E7889" w:rsidRDefault="0067082F" w:rsidP="004855EF">
                  <w:pPr>
                    <w:ind w:left="-45"/>
                    <w:jc w:val="both"/>
                    <w:rPr>
                      <w:rFonts w:eastAsia="標楷體"/>
                      <w:b/>
                      <w:u w:val="single"/>
                    </w:rPr>
                  </w:pPr>
                  <w:r w:rsidRPr="006E7889">
                    <w:rPr>
                      <w:rFonts w:eastAsia="標楷體"/>
                      <w:b/>
                      <w:u w:val="single"/>
                    </w:rPr>
                    <w:t>一級展演</w:t>
                  </w:r>
                  <w:r w:rsidRPr="006E7889">
                    <w:rPr>
                      <w:rFonts w:eastAsia="標楷體"/>
                      <w:b/>
                      <w:u w:val="single"/>
                    </w:rPr>
                    <w:t>1</w:t>
                  </w:r>
                  <w:r w:rsidRPr="006E7889">
                    <w:rPr>
                      <w:rFonts w:eastAsia="標楷體"/>
                      <w:b/>
                      <w:u w:val="single"/>
                    </w:rPr>
                    <w:t>場或</w:t>
                  </w:r>
                </w:p>
                <w:p w:rsidR="0067082F" w:rsidRPr="006E7889" w:rsidRDefault="0067082F" w:rsidP="004855EF">
                  <w:pPr>
                    <w:ind w:left="-45"/>
                    <w:jc w:val="both"/>
                    <w:rPr>
                      <w:rFonts w:eastAsia="標楷體"/>
                      <w:b/>
                      <w:u w:val="single"/>
                    </w:rPr>
                  </w:pPr>
                  <w:r w:rsidRPr="006E7889">
                    <w:rPr>
                      <w:rFonts w:eastAsia="標楷體"/>
                      <w:b/>
                      <w:u w:val="single"/>
                    </w:rPr>
                    <w:t>二級展演</w:t>
                  </w:r>
                  <w:r w:rsidRPr="006E7889">
                    <w:rPr>
                      <w:rFonts w:eastAsia="標楷體"/>
                      <w:b/>
                      <w:u w:val="single"/>
                    </w:rPr>
                    <w:t>2</w:t>
                  </w:r>
                  <w:r w:rsidRPr="006E7889">
                    <w:rPr>
                      <w:rFonts w:eastAsia="標楷體"/>
                      <w:b/>
                      <w:u w:val="single"/>
                    </w:rPr>
                    <w:t>場或</w:t>
                  </w:r>
                </w:p>
                <w:p w:rsidR="0067082F" w:rsidRPr="006E7889" w:rsidRDefault="0067082F" w:rsidP="004855EF">
                  <w:pPr>
                    <w:ind w:left="-45"/>
                    <w:jc w:val="both"/>
                    <w:rPr>
                      <w:rFonts w:eastAsia="標楷體"/>
                      <w:b/>
                      <w:u w:val="single"/>
                    </w:rPr>
                  </w:pPr>
                  <w:r w:rsidRPr="006E7889">
                    <w:rPr>
                      <w:rFonts w:eastAsia="標楷體"/>
                      <w:b/>
                      <w:u w:val="single"/>
                    </w:rPr>
                    <w:t>三級展演</w:t>
                  </w:r>
                  <w:r w:rsidRPr="006E7889">
                    <w:rPr>
                      <w:rFonts w:eastAsia="標楷體"/>
                      <w:b/>
                      <w:u w:val="single"/>
                    </w:rPr>
                    <w:t>4</w:t>
                  </w:r>
                  <w:r w:rsidRPr="006E7889">
                    <w:rPr>
                      <w:rFonts w:eastAsia="標楷體"/>
                      <w:b/>
                      <w:u w:val="single"/>
                    </w:rPr>
                    <w:t>場</w:t>
                  </w:r>
                </w:p>
              </w:tc>
            </w:tr>
          </w:tbl>
          <w:p w:rsidR="0067082F" w:rsidRPr="006E7889" w:rsidRDefault="0067082F" w:rsidP="004855EF">
            <w:pPr>
              <w:spacing w:line="360" w:lineRule="exact"/>
              <w:rPr>
                <w:rFonts w:eastAsia="標楷體" w:cs="Calibri"/>
                <w:b/>
              </w:rPr>
            </w:pPr>
          </w:p>
          <w:p w:rsidR="0067082F" w:rsidRPr="006E7889" w:rsidRDefault="0067082F" w:rsidP="004855EF">
            <w:pPr>
              <w:spacing w:line="360" w:lineRule="exact"/>
              <w:rPr>
                <w:rFonts w:eastAsia="標楷體" w:cs="Calibri"/>
                <w:b/>
              </w:rPr>
            </w:pPr>
            <w:r w:rsidRPr="000E328D">
              <w:rPr>
                <w:rFonts w:eastAsia="標楷體" w:cs="Calibri" w:hint="eastAsia"/>
                <w:b/>
                <w:u w:val="single"/>
              </w:rPr>
              <w:t>（</w:t>
            </w:r>
            <w:r w:rsidRPr="000E328D">
              <w:rPr>
                <w:rFonts w:eastAsia="標楷體" w:cs="Calibri" w:hint="eastAsia"/>
                <w:b/>
                <w:u w:val="single"/>
              </w:rPr>
              <w:t>2</w:t>
            </w:r>
            <w:r w:rsidRPr="000E328D">
              <w:rPr>
                <w:rFonts w:eastAsia="標楷體" w:cs="Calibri" w:hint="eastAsia"/>
                <w:b/>
                <w:u w:val="single"/>
              </w:rPr>
              <w:t>）</w:t>
            </w:r>
            <w:r w:rsidRPr="00EC65D6">
              <w:rPr>
                <w:rFonts w:ascii="Calibri" w:eastAsia="標楷體" w:hAnsi="Calibri" w:cs="Calibri" w:hint="eastAsia"/>
              </w:rPr>
              <w:t>音樂類</w:t>
            </w:r>
            <w:r w:rsidRPr="00EC65D6">
              <w:rPr>
                <w:rFonts w:eastAsia="標楷體" w:cs="Calibri" w:hint="eastAsia"/>
              </w:rPr>
              <w:t>科</w:t>
            </w:r>
            <w:r w:rsidRPr="00EC65D6">
              <w:rPr>
                <w:rFonts w:eastAsia="標楷體" w:hint="eastAsia"/>
                <w:kern w:val="0"/>
              </w:rPr>
              <w:t>教師升等</w:t>
            </w:r>
            <w:r w:rsidRPr="00EC65D6">
              <w:rPr>
                <w:rFonts w:eastAsia="標楷體" w:cs="Calibri" w:hint="eastAsia"/>
              </w:rPr>
              <w:t>標準：</w:t>
            </w:r>
          </w:p>
          <w:tbl>
            <w:tblPr>
              <w:tblW w:w="4666" w:type="pct"/>
              <w:jc w:val="center"/>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2"/>
              <w:gridCol w:w="2552"/>
              <w:gridCol w:w="2904"/>
            </w:tblGrid>
            <w:tr w:rsidR="0067082F" w:rsidRPr="00EC65D6" w:rsidTr="004855EF">
              <w:trPr>
                <w:jc w:val="center"/>
              </w:trPr>
              <w:tc>
                <w:tcPr>
                  <w:tcW w:w="982" w:type="dxa"/>
                  <w:tcBorders>
                    <w:top w:val="single" w:sz="4" w:space="0" w:color="000000"/>
                    <w:left w:val="single" w:sz="4" w:space="0" w:color="000000"/>
                    <w:bottom w:val="single" w:sz="4" w:space="0" w:color="000000"/>
                    <w:right w:val="single" w:sz="4" w:space="0" w:color="000000"/>
                  </w:tcBorders>
                  <w:vAlign w:val="center"/>
                </w:tcPr>
                <w:p w:rsidR="0067082F" w:rsidRPr="00EC65D6" w:rsidRDefault="0067082F" w:rsidP="004855EF">
                  <w:pPr>
                    <w:ind w:leftChars="-45" w:rightChars="-45" w:right="-108" w:hangingChars="45" w:hanging="108"/>
                    <w:jc w:val="center"/>
                    <w:rPr>
                      <w:rFonts w:eastAsia="標楷體"/>
                    </w:rPr>
                  </w:pPr>
                  <w:r w:rsidRPr="00EC65D6">
                    <w:rPr>
                      <w:rFonts w:eastAsia="標楷體"/>
                    </w:rPr>
                    <w:t>申請職別</w:t>
                  </w:r>
                </w:p>
              </w:tc>
              <w:tc>
                <w:tcPr>
                  <w:tcW w:w="2552" w:type="dxa"/>
                  <w:tcBorders>
                    <w:top w:val="single" w:sz="4" w:space="0" w:color="000000"/>
                    <w:left w:val="single" w:sz="4" w:space="0" w:color="000000"/>
                    <w:bottom w:val="single" w:sz="4" w:space="0" w:color="000000"/>
                    <w:right w:val="single" w:sz="4" w:space="0" w:color="000000"/>
                  </w:tcBorders>
                  <w:vAlign w:val="center"/>
                </w:tcPr>
                <w:p w:rsidR="0067082F" w:rsidRPr="00EC65D6" w:rsidRDefault="0067082F" w:rsidP="004855EF">
                  <w:pPr>
                    <w:jc w:val="center"/>
                    <w:rPr>
                      <w:rFonts w:eastAsia="標楷體"/>
                    </w:rPr>
                  </w:pPr>
                  <w:r w:rsidRPr="00EC65D6">
                    <w:rPr>
                      <w:rFonts w:eastAsia="標楷體"/>
                    </w:rPr>
                    <w:t>代表作品</w:t>
                  </w:r>
                </w:p>
              </w:tc>
              <w:tc>
                <w:tcPr>
                  <w:tcW w:w="2904" w:type="dxa"/>
                  <w:tcBorders>
                    <w:top w:val="single" w:sz="4" w:space="0" w:color="000000"/>
                    <w:left w:val="single" w:sz="4" w:space="0" w:color="000000"/>
                    <w:bottom w:val="single" w:sz="4" w:space="0" w:color="000000"/>
                    <w:right w:val="single" w:sz="4" w:space="0" w:color="000000"/>
                  </w:tcBorders>
                  <w:vAlign w:val="center"/>
                </w:tcPr>
                <w:p w:rsidR="0067082F" w:rsidRPr="00EC65D6" w:rsidRDefault="0067082F" w:rsidP="004855EF">
                  <w:pPr>
                    <w:jc w:val="center"/>
                    <w:rPr>
                      <w:rFonts w:eastAsia="標楷體"/>
                    </w:rPr>
                  </w:pPr>
                  <w:r w:rsidRPr="00EC65D6">
                    <w:rPr>
                      <w:rFonts w:eastAsia="標楷體"/>
                    </w:rPr>
                    <w:t>參考作品</w:t>
                  </w:r>
                </w:p>
              </w:tc>
            </w:tr>
            <w:tr w:rsidR="0067082F" w:rsidRPr="00EC65D6" w:rsidTr="004855EF">
              <w:trPr>
                <w:trHeight w:val="755"/>
                <w:jc w:val="center"/>
              </w:trPr>
              <w:tc>
                <w:tcPr>
                  <w:tcW w:w="982" w:type="dxa"/>
                  <w:tcBorders>
                    <w:top w:val="single" w:sz="4" w:space="0" w:color="000000"/>
                    <w:left w:val="single" w:sz="4" w:space="0" w:color="000000"/>
                    <w:bottom w:val="single" w:sz="4" w:space="0" w:color="000000"/>
                    <w:right w:val="single" w:sz="4" w:space="0" w:color="000000"/>
                  </w:tcBorders>
                  <w:vAlign w:val="center"/>
                </w:tcPr>
                <w:p w:rsidR="0067082F" w:rsidRPr="00EC65D6" w:rsidRDefault="0067082F" w:rsidP="004855EF">
                  <w:pPr>
                    <w:jc w:val="center"/>
                    <w:rPr>
                      <w:rFonts w:eastAsia="標楷體"/>
                    </w:rPr>
                  </w:pPr>
                  <w:r w:rsidRPr="00EC65D6">
                    <w:rPr>
                      <w:rFonts w:eastAsia="標楷體"/>
                    </w:rPr>
                    <w:t>教授</w:t>
                  </w:r>
                </w:p>
              </w:tc>
              <w:tc>
                <w:tcPr>
                  <w:tcW w:w="2552" w:type="dxa"/>
                  <w:tcBorders>
                    <w:top w:val="single" w:sz="4" w:space="0" w:color="000000"/>
                    <w:left w:val="single" w:sz="4" w:space="0" w:color="000000"/>
                    <w:bottom w:val="single" w:sz="4" w:space="0" w:color="000000"/>
                    <w:right w:val="single" w:sz="4" w:space="0" w:color="000000"/>
                  </w:tcBorders>
                  <w:vAlign w:val="center"/>
                </w:tcPr>
                <w:p w:rsidR="0067082F" w:rsidRPr="00EC65D6" w:rsidRDefault="0067082F" w:rsidP="004855EF">
                  <w:pPr>
                    <w:rPr>
                      <w:rFonts w:eastAsia="標楷體"/>
                    </w:rPr>
                  </w:pPr>
                  <w:r w:rsidRPr="00EC65D6">
                    <w:rPr>
                      <w:rFonts w:eastAsia="標楷體"/>
                    </w:rPr>
                    <w:t>一級展演</w:t>
                  </w:r>
                  <w:r w:rsidRPr="00EC65D6">
                    <w:rPr>
                      <w:rFonts w:eastAsia="標楷體"/>
                    </w:rPr>
                    <w:t>6</w:t>
                  </w:r>
                  <w:r w:rsidRPr="00EC65D6">
                    <w:rPr>
                      <w:rFonts w:eastAsia="標楷體"/>
                    </w:rPr>
                    <w:t>場</w:t>
                  </w:r>
                </w:p>
                <w:p w:rsidR="0067082F" w:rsidRPr="00EC65D6" w:rsidRDefault="0067082F" w:rsidP="004855EF">
                  <w:pPr>
                    <w:rPr>
                      <w:rFonts w:eastAsia="標楷體"/>
                    </w:rPr>
                  </w:pPr>
                  <w:r w:rsidRPr="00EC65D6">
                    <w:rPr>
                      <w:rFonts w:eastAsia="標楷體"/>
                    </w:rPr>
                    <w:t>或二級展演</w:t>
                  </w:r>
                  <w:r w:rsidRPr="00EC65D6">
                    <w:rPr>
                      <w:rFonts w:eastAsia="標楷體"/>
                    </w:rPr>
                    <w:t>7</w:t>
                  </w:r>
                  <w:r w:rsidRPr="00EC65D6">
                    <w:rPr>
                      <w:rFonts w:eastAsia="標楷體"/>
                    </w:rPr>
                    <w:t>場</w:t>
                  </w:r>
                </w:p>
                <w:p w:rsidR="0067082F" w:rsidRPr="00EC65D6" w:rsidRDefault="0067082F" w:rsidP="004855EF">
                  <w:pPr>
                    <w:rPr>
                      <w:rFonts w:eastAsia="標楷體"/>
                    </w:rPr>
                  </w:pPr>
                  <w:r w:rsidRPr="00EC65D6">
                    <w:rPr>
                      <w:rFonts w:eastAsia="標楷體"/>
                    </w:rPr>
                    <w:t>或三級展演</w:t>
                  </w:r>
                  <w:r w:rsidRPr="00EC65D6">
                    <w:rPr>
                      <w:rFonts w:eastAsia="標楷體"/>
                    </w:rPr>
                    <w:t>8</w:t>
                  </w:r>
                  <w:r w:rsidRPr="00EC65D6">
                    <w:rPr>
                      <w:rFonts w:eastAsia="標楷體"/>
                    </w:rPr>
                    <w:t>場</w:t>
                  </w:r>
                </w:p>
              </w:tc>
              <w:tc>
                <w:tcPr>
                  <w:tcW w:w="2904" w:type="dxa"/>
                  <w:tcBorders>
                    <w:top w:val="single" w:sz="4" w:space="0" w:color="000000"/>
                    <w:left w:val="single" w:sz="4" w:space="0" w:color="000000"/>
                    <w:bottom w:val="single" w:sz="4" w:space="0" w:color="000000"/>
                    <w:right w:val="single" w:sz="4" w:space="0" w:color="000000"/>
                  </w:tcBorders>
                </w:tcPr>
                <w:p w:rsidR="0067082F" w:rsidRPr="00EC65D6" w:rsidRDefault="0067082F" w:rsidP="004855EF">
                  <w:pPr>
                    <w:rPr>
                      <w:rFonts w:eastAsia="標楷體"/>
                    </w:rPr>
                  </w:pPr>
                  <w:r w:rsidRPr="00EC65D6">
                    <w:rPr>
                      <w:rFonts w:eastAsia="標楷體"/>
                    </w:rPr>
                    <w:t>一級展演</w:t>
                  </w:r>
                  <w:r w:rsidRPr="00EC65D6">
                    <w:rPr>
                      <w:rFonts w:eastAsia="標楷體"/>
                    </w:rPr>
                    <w:t>2</w:t>
                  </w:r>
                  <w:r w:rsidRPr="00EC65D6">
                    <w:rPr>
                      <w:rFonts w:eastAsia="標楷體"/>
                    </w:rPr>
                    <w:t>場或</w:t>
                  </w:r>
                </w:p>
                <w:p w:rsidR="0067082F" w:rsidRPr="00EC65D6" w:rsidRDefault="0067082F" w:rsidP="004855EF">
                  <w:pPr>
                    <w:rPr>
                      <w:rFonts w:eastAsia="標楷體"/>
                    </w:rPr>
                  </w:pPr>
                  <w:r w:rsidRPr="00EC65D6">
                    <w:rPr>
                      <w:rFonts w:eastAsia="標楷體"/>
                    </w:rPr>
                    <w:t>二級展演</w:t>
                  </w:r>
                  <w:r w:rsidRPr="00EC65D6">
                    <w:rPr>
                      <w:rFonts w:eastAsia="標楷體"/>
                    </w:rPr>
                    <w:t>3</w:t>
                  </w:r>
                  <w:r w:rsidRPr="00EC65D6">
                    <w:rPr>
                      <w:rFonts w:eastAsia="標楷體"/>
                    </w:rPr>
                    <w:t>場</w:t>
                  </w:r>
                </w:p>
              </w:tc>
            </w:tr>
            <w:tr w:rsidR="0067082F" w:rsidRPr="00EC65D6" w:rsidTr="004855EF">
              <w:trPr>
                <w:trHeight w:val="264"/>
                <w:jc w:val="center"/>
              </w:trPr>
              <w:tc>
                <w:tcPr>
                  <w:tcW w:w="982" w:type="dxa"/>
                  <w:tcBorders>
                    <w:top w:val="single" w:sz="4" w:space="0" w:color="000000"/>
                    <w:left w:val="single" w:sz="4" w:space="0" w:color="000000"/>
                    <w:bottom w:val="single" w:sz="4" w:space="0" w:color="000000"/>
                    <w:right w:val="single" w:sz="4" w:space="0" w:color="000000"/>
                  </w:tcBorders>
                  <w:vAlign w:val="center"/>
                </w:tcPr>
                <w:p w:rsidR="0067082F" w:rsidRPr="00EC65D6" w:rsidRDefault="0067082F" w:rsidP="004855EF">
                  <w:pPr>
                    <w:jc w:val="center"/>
                    <w:rPr>
                      <w:rFonts w:eastAsia="標楷體"/>
                    </w:rPr>
                  </w:pPr>
                  <w:r w:rsidRPr="00EC65D6">
                    <w:rPr>
                      <w:rFonts w:eastAsia="標楷體"/>
                    </w:rPr>
                    <w:t>副教授</w:t>
                  </w:r>
                </w:p>
              </w:tc>
              <w:tc>
                <w:tcPr>
                  <w:tcW w:w="2552" w:type="dxa"/>
                  <w:tcBorders>
                    <w:top w:val="single" w:sz="4" w:space="0" w:color="000000"/>
                    <w:left w:val="single" w:sz="4" w:space="0" w:color="000000"/>
                    <w:bottom w:val="single" w:sz="4" w:space="0" w:color="000000"/>
                    <w:right w:val="single" w:sz="4" w:space="0" w:color="000000"/>
                  </w:tcBorders>
                  <w:vAlign w:val="center"/>
                </w:tcPr>
                <w:p w:rsidR="0067082F" w:rsidRPr="00EC65D6" w:rsidRDefault="0067082F" w:rsidP="004855EF">
                  <w:pPr>
                    <w:rPr>
                      <w:rFonts w:eastAsia="標楷體"/>
                    </w:rPr>
                  </w:pPr>
                  <w:r w:rsidRPr="00EC65D6">
                    <w:rPr>
                      <w:rFonts w:eastAsia="標楷體"/>
                    </w:rPr>
                    <w:t>一級展演</w:t>
                  </w:r>
                  <w:r w:rsidRPr="00EC65D6">
                    <w:rPr>
                      <w:rFonts w:eastAsia="標楷體"/>
                    </w:rPr>
                    <w:t>6</w:t>
                  </w:r>
                  <w:r w:rsidRPr="00EC65D6">
                    <w:rPr>
                      <w:rFonts w:eastAsia="標楷體"/>
                    </w:rPr>
                    <w:t>場</w:t>
                  </w:r>
                </w:p>
                <w:p w:rsidR="0067082F" w:rsidRPr="00EC65D6" w:rsidRDefault="0067082F" w:rsidP="004855EF">
                  <w:pPr>
                    <w:rPr>
                      <w:rFonts w:eastAsia="標楷體"/>
                    </w:rPr>
                  </w:pPr>
                  <w:r w:rsidRPr="00EC65D6">
                    <w:rPr>
                      <w:rFonts w:eastAsia="標楷體"/>
                    </w:rPr>
                    <w:t>或二級展演</w:t>
                  </w:r>
                  <w:r w:rsidRPr="00EC65D6">
                    <w:rPr>
                      <w:rFonts w:eastAsia="標楷體"/>
                    </w:rPr>
                    <w:t>7</w:t>
                  </w:r>
                  <w:r w:rsidRPr="00EC65D6">
                    <w:rPr>
                      <w:rFonts w:eastAsia="標楷體"/>
                    </w:rPr>
                    <w:t>場</w:t>
                  </w:r>
                </w:p>
                <w:p w:rsidR="0067082F" w:rsidRPr="00EC65D6" w:rsidRDefault="0067082F" w:rsidP="004855EF">
                  <w:pPr>
                    <w:rPr>
                      <w:rFonts w:eastAsia="標楷體"/>
                    </w:rPr>
                  </w:pPr>
                  <w:r w:rsidRPr="00EC65D6">
                    <w:rPr>
                      <w:rFonts w:eastAsia="標楷體"/>
                    </w:rPr>
                    <w:t>或三級展演</w:t>
                  </w:r>
                  <w:r w:rsidRPr="00EC65D6">
                    <w:rPr>
                      <w:rFonts w:eastAsia="標楷體"/>
                    </w:rPr>
                    <w:t>8</w:t>
                  </w:r>
                  <w:r w:rsidRPr="00EC65D6">
                    <w:rPr>
                      <w:rFonts w:eastAsia="標楷體"/>
                    </w:rPr>
                    <w:t>場</w:t>
                  </w:r>
                </w:p>
              </w:tc>
              <w:tc>
                <w:tcPr>
                  <w:tcW w:w="2904" w:type="dxa"/>
                  <w:tcBorders>
                    <w:top w:val="single" w:sz="4" w:space="0" w:color="000000"/>
                    <w:left w:val="single" w:sz="4" w:space="0" w:color="000000"/>
                    <w:bottom w:val="single" w:sz="4" w:space="0" w:color="000000"/>
                    <w:right w:val="single" w:sz="4" w:space="0" w:color="000000"/>
                  </w:tcBorders>
                </w:tcPr>
                <w:p w:rsidR="0067082F" w:rsidRPr="00EC65D6" w:rsidRDefault="0067082F" w:rsidP="004855EF">
                  <w:pPr>
                    <w:rPr>
                      <w:rFonts w:eastAsia="標楷體"/>
                    </w:rPr>
                  </w:pPr>
                  <w:r w:rsidRPr="00EC65D6">
                    <w:rPr>
                      <w:rFonts w:eastAsia="標楷體"/>
                    </w:rPr>
                    <w:t>一級展演</w:t>
                  </w:r>
                  <w:r w:rsidRPr="00EC65D6">
                    <w:rPr>
                      <w:rFonts w:eastAsia="標楷體"/>
                    </w:rPr>
                    <w:t>1</w:t>
                  </w:r>
                  <w:r w:rsidRPr="00EC65D6">
                    <w:rPr>
                      <w:rFonts w:eastAsia="標楷體"/>
                    </w:rPr>
                    <w:t>場或</w:t>
                  </w:r>
                </w:p>
                <w:p w:rsidR="0067082F" w:rsidRPr="00EC65D6" w:rsidRDefault="0067082F" w:rsidP="004855EF">
                  <w:pPr>
                    <w:rPr>
                      <w:rFonts w:eastAsia="標楷體"/>
                    </w:rPr>
                  </w:pPr>
                  <w:r w:rsidRPr="00EC65D6">
                    <w:rPr>
                      <w:rFonts w:eastAsia="標楷體"/>
                    </w:rPr>
                    <w:t>二級展演</w:t>
                  </w:r>
                  <w:r w:rsidRPr="00EC65D6">
                    <w:rPr>
                      <w:rFonts w:eastAsia="標楷體"/>
                    </w:rPr>
                    <w:t>2</w:t>
                  </w:r>
                  <w:r w:rsidRPr="00EC65D6">
                    <w:rPr>
                      <w:rFonts w:eastAsia="標楷體"/>
                    </w:rPr>
                    <w:t>場</w:t>
                  </w:r>
                </w:p>
              </w:tc>
            </w:tr>
            <w:tr w:rsidR="0067082F" w:rsidRPr="00EC65D6" w:rsidTr="004855EF">
              <w:trPr>
                <w:trHeight w:val="541"/>
                <w:jc w:val="center"/>
              </w:trPr>
              <w:tc>
                <w:tcPr>
                  <w:tcW w:w="982" w:type="dxa"/>
                  <w:tcBorders>
                    <w:top w:val="single" w:sz="4" w:space="0" w:color="000000"/>
                    <w:left w:val="single" w:sz="4" w:space="0" w:color="000000"/>
                    <w:bottom w:val="single" w:sz="4" w:space="0" w:color="000000"/>
                    <w:right w:val="single" w:sz="4" w:space="0" w:color="000000"/>
                  </w:tcBorders>
                  <w:vAlign w:val="center"/>
                </w:tcPr>
                <w:p w:rsidR="0067082F" w:rsidRPr="00EC65D6" w:rsidRDefault="0067082F" w:rsidP="004855EF">
                  <w:pPr>
                    <w:jc w:val="center"/>
                    <w:rPr>
                      <w:rFonts w:eastAsia="標楷體"/>
                    </w:rPr>
                  </w:pPr>
                  <w:r w:rsidRPr="00EC65D6">
                    <w:rPr>
                      <w:rFonts w:eastAsia="標楷體"/>
                    </w:rPr>
                    <w:t>助理教授</w:t>
                  </w:r>
                </w:p>
              </w:tc>
              <w:tc>
                <w:tcPr>
                  <w:tcW w:w="2552" w:type="dxa"/>
                  <w:tcBorders>
                    <w:top w:val="single" w:sz="4" w:space="0" w:color="000000"/>
                    <w:left w:val="single" w:sz="4" w:space="0" w:color="000000"/>
                    <w:bottom w:val="single" w:sz="4" w:space="0" w:color="000000"/>
                    <w:right w:val="single" w:sz="4" w:space="0" w:color="000000"/>
                  </w:tcBorders>
                  <w:vAlign w:val="center"/>
                </w:tcPr>
                <w:p w:rsidR="0067082F" w:rsidRPr="00EC65D6" w:rsidRDefault="0067082F" w:rsidP="004855EF">
                  <w:pPr>
                    <w:rPr>
                      <w:rFonts w:eastAsia="標楷體"/>
                    </w:rPr>
                  </w:pPr>
                  <w:r w:rsidRPr="00EC65D6">
                    <w:rPr>
                      <w:rFonts w:eastAsia="標楷體"/>
                    </w:rPr>
                    <w:t>一級展演</w:t>
                  </w:r>
                  <w:r w:rsidRPr="00EC65D6">
                    <w:rPr>
                      <w:rFonts w:eastAsia="標楷體"/>
                    </w:rPr>
                    <w:t>5</w:t>
                  </w:r>
                  <w:r w:rsidRPr="00EC65D6">
                    <w:rPr>
                      <w:rFonts w:eastAsia="標楷體"/>
                    </w:rPr>
                    <w:t>場</w:t>
                  </w:r>
                </w:p>
                <w:p w:rsidR="0067082F" w:rsidRPr="00EC65D6" w:rsidRDefault="0067082F" w:rsidP="004855EF">
                  <w:pPr>
                    <w:rPr>
                      <w:rFonts w:eastAsia="標楷體"/>
                    </w:rPr>
                  </w:pPr>
                  <w:r w:rsidRPr="00EC65D6">
                    <w:rPr>
                      <w:rFonts w:eastAsia="標楷體"/>
                    </w:rPr>
                    <w:t>或二級展演</w:t>
                  </w:r>
                  <w:r w:rsidRPr="00EC65D6">
                    <w:rPr>
                      <w:rFonts w:eastAsia="標楷體"/>
                    </w:rPr>
                    <w:t>6</w:t>
                  </w:r>
                  <w:r w:rsidRPr="00EC65D6">
                    <w:rPr>
                      <w:rFonts w:eastAsia="標楷體"/>
                    </w:rPr>
                    <w:t>場</w:t>
                  </w:r>
                </w:p>
                <w:p w:rsidR="0067082F" w:rsidRPr="00EC65D6" w:rsidRDefault="0067082F" w:rsidP="004855EF">
                  <w:pPr>
                    <w:rPr>
                      <w:rFonts w:eastAsia="標楷體"/>
                    </w:rPr>
                  </w:pPr>
                  <w:r w:rsidRPr="00EC65D6">
                    <w:rPr>
                      <w:rFonts w:eastAsia="標楷體"/>
                    </w:rPr>
                    <w:t>或三級展演</w:t>
                  </w:r>
                  <w:r w:rsidRPr="00EC65D6">
                    <w:rPr>
                      <w:rFonts w:eastAsia="標楷體"/>
                    </w:rPr>
                    <w:t>7</w:t>
                  </w:r>
                  <w:r w:rsidRPr="00EC65D6">
                    <w:rPr>
                      <w:rFonts w:eastAsia="標楷體"/>
                    </w:rPr>
                    <w:t>場</w:t>
                  </w:r>
                </w:p>
              </w:tc>
              <w:tc>
                <w:tcPr>
                  <w:tcW w:w="2904" w:type="dxa"/>
                  <w:tcBorders>
                    <w:top w:val="single" w:sz="4" w:space="0" w:color="000000"/>
                    <w:left w:val="single" w:sz="4" w:space="0" w:color="000000"/>
                    <w:bottom w:val="single" w:sz="4" w:space="0" w:color="000000"/>
                    <w:right w:val="single" w:sz="4" w:space="0" w:color="000000"/>
                  </w:tcBorders>
                  <w:vAlign w:val="center"/>
                </w:tcPr>
                <w:p w:rsidR="0067082F" w:rsidRPr="00EC65D6" w:rsidRDefault="0067082F" w:rsidP="004855EF">
                  <w:pPr>
                    <w:rPr>
                      <w:rFonts w:eastAsia="標楷體"/>
                    </w:rPr>
                  </w:pPr>
                  <w:r w:rsidRPr="00EC65D6">
                    <w:rPr>
                      <w:rFonts w:eastAsia="標楷體"/>
                    </w:rPr>
                    <w:t>一級展演</w:t>
                  </w:r>
                  <w:r w:rsidRPr="00EC65D6">
                    <w:rPr>
                      <w:rFonts w:eastAsia="標楷體"/>
                    </w:rPr>
                    <w:t>1</w:t>
                  </w:r>
                  <w:r w:rsidRPr="00EC65D6">
                    <w:rPr>
                      <w:rFonts w:eastAsia="標楷體"/>
                    </w:rPr>
                    <w:t>場或</w:t>
                  </w:r>
                </w:p>
                <w:p w:rsidR="0067082F" w:rsidRPr="00EC65D6" w:rsidRDefault="0067082F" w:rsidP="004855EF">
                  <w:pPr>
                    <w:rPr>
                      <w:rFonts w:eastAsia="標楷體"/>
                    </w:rPr>
                  </w:pPr>
                  <w:r w:rsidRPr="00EC65D6">
                    <w:rPr>
                      <w:rFonts w:eastAsia="標楷體"/>
                    </w:rPr>
                    <w:t>二級展演</w:t>
                  </w:r>
                  <w:r w:rsidRPr="00EC65D6">
                    <w:rPr>
                      <w:rFonts w:eastAsia="標楷體"/>
                    </w:rPr>
                    <w:t>2</w:t>
                  </w:r>
                  <w:r w:rsidRPr="00EC65D6">
                    <w:rPr>
                      <w:rFonts w:eastAsia="標楷體"/>
                    </w:rPr>
                    <w:t>場或</w:t>
                  </w:r>
                </w:p>
                <w:p w:rsidR="0067082F" w:rsidRPr="00EC65D6" w:rsidRDefault="0067082F" w:rsidP="004855EF">
                  <w:pPr>
                    <w:rPr>
                      <w:rFonts w:eastAsia="標楷體"/>
                    </w:rPr>
                  </w:pPr>
                  <w:r w:rsidRPr="00EC65D6">
                    <w:rPr>
                      <w:rFonts w:eastAsia="標楷體"/>
                    </w:rPr>
                    <w:t>三級</w:t>
                  </w:r>
                  <w:r w:rsidRPr="00EC65D6">
                    <w:rPr>
                      <w:rFonts w:eastAsia="標楷體"/>
                    </w:rPr>
                    <w:t>4</w:t>
                  </w:r>
                  <w:r w:rsidRPr="00EC65D6">
                    <w:rPr>
                      <w:rFonts w:eastAsia="標楷體"/>
                    </w:rPr>
                    <w:t>場</w:t>
                  </w:r>
                </w:p>
              </w:tc>
            </w:tr>
          </w:tbl>
          <w:p w:rsidR="0067082F" w:rsidRPr="008C481B" w:rsidRDefault="0067082F" w:rsidP="004855EF">
            <w:pPr>
              <w:spacing w:line="0" w:lineRule="atLeast"/>
              <w:ind w:left="2"/>
              <w:rPr>
                <w:rFonts w:eastAsia="標楷體"/>
              </w:rPr>
            </w:pPr>
          </w:p>
          <w:p w:rsidR="0067082F" w:rsidRPr="008C481B" w:rsidRDefault="0067082F" w:rsidP="004855EF">
            <w:pPr>
              <w:spacing w:line="360" w:lineRule="exact"/>
              <w:rPr>
                <w:rFonts w:eastAsia="標楷體"/>
              </w:rPr>
            </w:pPr>
            <w:r w:rsidRPr="006E7889">
              <w:rPr>
                <w:rFonts w:eastAsia="標楷體" w:hint="eastAsia"/>
                <w:b/>
                <w:u w:val="single"/>
              </w:rPr>
              <w:t>3</w:t>
            </w:r>
            <w:r w:rsidRPr="006E7889">
              <w:rPr>
                <w:rFonts w:eastAsia="標楷體"/>
                <w:b/>
                <w:u w:val="single"/>
              </w:rPr>
              <w:t>.</w:t>
            </w:r>
            <w:r w:rsidRPr="008C481B">
              <w:rPr>
                <w:rFonts w:eastAsia="標楷體" w:hAnsi="標楷體"/>
              </w:rPr>
              <w:t>基礎科學教育中心</w:t>
            </w:r>
          </w:p>
          <w:tbl>
            <w:tblPr>
              <w:tblW w:w="4610" w:type="pct"/>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3"/>
              <w:gridCol w:w="2350"/>
              <w:gridCol w:w="2488"/>
            </w:tblGrid>
            <w:tr w:rsidR="0067082F" w:rsidRPr="008C481B" w:rsidTr="004855EF">
              <w:tc>
                <w:tcPr>
                  <w:tcW w:w="1559" w:type="dxa"/>
                  <w:vAlign w:val="center"/>
                </w:tcPr>
                <w:p w:rsidR="0067082F" w:rsidRPr="008C481B" w:rsidRDefault="0067082F" w:rsidP="004855EF">
                  <w:pPr>
                    <w:ind w:rightChars="-11" w:right="-26"/>
                    <w:jc w:val="center"/>
                    <w:rPr>
                      <w:rFonts w:eastAsia="標楷體"/>
                      <w:szCs w:val="22"/>
                    </w:rPr>
                  </w:pPr>
                  <w:r w:rsidRPr="008C481B">
                    <w:rPr>
                      <w:rFonts w:eastAsia="標楷體" w:hAnsi="Calibri"/>
                      <w:szCs w:val="22"/>
                    </w:rPr>
                    <w:t>申請類別</w:t>
                  </w:r>
                </w:p>
              </w:tc>
              <w:tc>
                <w:tcPr>
                  <w:tcW w:w="2410" w:type="dxa"/>
                </w:tcPr>
                <w:p w:rsidR="0067082F" w:rsidRPr="008C481B" w:rsidRDefault="0067082F" w:rsidP="004855EF">
                  <w:pPr>
                    <w:jc w:val="center"/>
                    <w:rPr>
                      <w:rFonts w:eastAsia="標楷體"/>
                      <w:szCs w:val="22"/>
                    </w:rPr>
                  </w:pPr>
                  <w:r w:rsidRPr="008C481B">
                    <w:rPr>
                      <w:rFonts w:eastAsia="標楷體" w:hAnsi="Calibri"/>
                      <w:szCs w:val="22"/>
                    </w:rPr>
                    <w:t>主論文</w:t>
                  </w:r>
                </w:p>
                <w:p w:rsidR="0067082F" w:rsidRPr="008C481B" w:rsidRDefault="0067082F" w:rsidP="004855EF">
                  <w:pPr>
                    <w:jc w:val="center"/>
                    <w:rPr>
                      <w:rFonts w:eastAsia="標楷體"/>
                      <w:szCs w:val="22"/>
                    </w:rPr>
                  </w:pPr>
                  <w:r w:rsidRPr="008C481B">
                    <w:rPr>
                      <w:rFonts w:eastAsia="標楷體" w:hAnsi="Calibri"/>
                      <w:szCs w:val="22"/>
                    </w:rPr>
                    <w:t>（</w:t>
                  </w:r>
                  <w:r w:rsidRPr="008C481B">
                    <w:rPr>
                      <w:rFonts w:eastAsia="標楷體"/>
                      <w:szCs w:val="22"/>
                    </w:rPr>
                    <w:t>SCI/SSCI/EI</w:t>
                  </w:r>
                  <w:r w:rsidRPr="008C481B">
                    <w:rPr>
                      <w:rFonts w:eastAsia="標楷體" w:hAnsi="Calibri"/>
                      <w:szCs w:val="22"/>
                    </w:rPr>
                    <w:t>論文）</w:t>
                  </w:r>
                </w:p>
              </w:tc>
              <w:tc>
                <w:tcPr>
                  <w:tcW w:w="2552" w:type="dxa"/>
                </w:tcPr>
                <w:p w:rsidR="0067082F" w:rsidRPr="008C481B" w:rsidRDefault="0067082F" w:rsidP="004855EF">
                  <w:pPr>
                    <w:widowControl/>
                    <w:jc w:val="center"/>
                    <w:rPr>
                      <w:rFonts w:eastAsia="標楷體"/>
                      <w:szCs w:val="22"/>
                    </w:rPr>
                  </w:pPr>
                  <w:r w:rsidRPr="008C481B">
                    <w:rPr>
                      <w:rFonts w:eastAsia="標楷體" w:hAnsi="Calibri"/>
                      <w:szCs w:val="22"/>
                    </w:rPr>
                    <w:t>參考論文</w:t>
                  </w:r>
                </w:p>
                <w:p w:rsidR="0067082F" w:rsidRPr="008C481B" w:rsidRDefault="0067082F" w:rsidP="004855EF">
                  <w:pPr>
                    <w:widowControl/>
                    <w:jc w:val="center"/>
                    <w:rPr>
                      <w:rFonts w:eastAsia="標楷體"/>
                      <w:szCs w:val="22"/>
                    </w:rPr>
                  </w:pPr>
                  <w:r w:rsidRPr="008C481B">
                    <w:rPr>
                      <w:rFonts w:eastAsia="標楷體" w:hAnsi="Calibri"/>
                      <w:szCs w:val="22"/>
                    </w:rPr>
                    <w:t>（</w:t>
                  </w:r>
                  <w:r w:rsidRPr="008C481B">
                    <w:rPr>
                      <w:rFonts w:eastAsia="標楷體"/>
                      <w:szCs w:val="22"/>
                    </w:rPr>
                    <w:t>SCI/SSCI/EI</w:t>
                  </w:r>
                  <w:r w:rsidRPr="008C481B">
                    <w:rPr>
                      <w:rFonts w:eastAsia="標楷體" w:hAnsi="Calibri"/>
                      <w:szCs w:val="22"/>
                    </w:rPr>
                    <w:t>論文）</w:t>
                  </w:r>
                </w:p>
              </w:tc>
            </w:tr>
            <w:tr w:rsidR="0067082F" w:rsidRPr="008C481B" w:rsidTr="004855EF">
              <w:tc>
                <w:tcPr>
                  <w:tcW w:w="1559" w:type="dxa"/>
                  <w:vAlign w:val="center"/>
                </w:tcPr>
                <w:p w:rsidR="0067082F" w:rsidRPr="008C481B" w:rsidRDefault="0067082F" w:rsidP="004855EF">
                  <w:pPr>
                    <w:ind w:rightChars="-11" w:right="-26"/>
                    <w:jc w:val="center"/>
                    <w:rPr>
                      <w:rFonts w:eastAsia="標楷體"/>
                      <w:szCs w:val="22"/>
                    </w:rPr>
                  </w:pPr>
                  <w:r w:rsidRPr="008C481B">
                    <w:rPr>
                      <w:rFonts w:eastAsia="標楷體" w:hAnsi="Calibri"/>
                      <w:szCs w:val="22"/>
                    </w:rPr>
                    <w:t>教授</w:t>
                  </w:r>
                </w:p>
              </w:tc>
              <w:tc>
                <w:tcPr>
                  <w:tcW w:w="2410" w:type="dxa"/>
                </w:tcPr>
                <w:p w:rsidR="0067082F" w:rsidRPr="008C481B" w:rsidRDefault="0067082F" w:rsidP="004855EF">
                  <w:pPr>
                    <w:rPr>
                      <w:rFonts w:eastAsia="標楷體"/>
                      <w:szCs w:val="22"/>
                    </w:rPr>
                  </w:pPr>
                  <w:r w:rsidRPr="008C481B">
                    <w:rPr>
                      <w:rFonts w:eastAsia="標楷體"/>
                      <w:szCs w:val="22"/>
                    </w:rPr>
                    <w:t>4</w:t>
                  </w:r>
                  <w:r w:rsidRPr="008C481B">
                    <w:rPr>
                      <w:rFonts w:eastAsia="標楷體" w:hAnsi="Calibri"/>
                      <w:szCs w:val="22"/>
                    </w:rPr>
                    <w:t>篇</w:t>
                  </w:r>
                </w:p>
              </w:tc>
              <w:tc>
                <w:tcPr>
                  <w:tcW w:w="2552" w:type="dxa"/>
                </w:tcPr>
                <w:p w:rsidR="0067082F" w:rsidRPr="008C481B" w:rsidRDefault="0067082F" w:rsidP="004855EF">
                  <w:pPr>
                    <w:widowControl/>
                    <w:jc w:val="both"/>
                    <w:rPr>
                      <w:rFonts w:eastAsia="標楷體"/>
                      <w:szCs w:val="22"/>
                    </w:rPr>
                  </w:pPr>
                  <w:r w:rsidRPr="008C481B">
                    <w:rPr>
                      <w:rFonts w:eastAsia="標楷體"/>
                      <w:szCs w:val="22"/>
                    </w:rPr>
                    <w:t xml:space="preserve">5 </w:t>
                  </w:r>
                  <w:r w:rsidRPr="008C481B">
                    <w:rPr>
                      <w:rFonts w:eastAsia="標楷體" w:hAnsi="Calibri"/>
                      <w:szCs w:val="22"/>
                    </w:rPr>
                    <w:t>篇</w:t>
                  </w:r>
                </w:p>
              </w:tc>
            </w:tr>
            <w:tr w:rsidR="0067082F" w:rsidRPr="008C481B" w:rsidTr="004855EF">
              <w:tc>
                <w:tcPr>
                  <w:tcW w:w="1559" w:type="dxa"/>
                  <w:vAlign w:val="center"/>
                </w:tcPr>
                <w:p w:rsidR="0067082F" w:rsidRPr="008C481B" w:rsidRDefault="0067082F" w:rsidP="004855EF">
                  <w:pPr>
                    <w:ind w:rightChars="-11" w:right="-26"/>
                    <w:jc w:val="center"/>
                    <w:rPr>
                      <w:rFonts w:eastAsia="標楷體"/>
                      <w:szCs w:val="22"/>
                    </w:rPr>
                  </w:pPr>
                  <w:r w:rsidRPr="008C481B">
                    <w:rPr>
                      <w:rFonts w:eastAsia="標楷體" w:hAnsi="Calibri"/>
                      <w:szCs w:val="22"/>
                    </w:rPr>
                    <w:t>副教授</w:t>
                  </w:r>
                </w:p>
              </w:tc>
              <w:tc>
                <w:tcPr>
                  <w:tcW w:w="2410" w:type="dxa"/>
                </w:tcPr>
                <w:p w:rsidR="0067082F" w:rsidRPr="008C481B" w:rsidRDefault="0067082F" w:rsidP="004855EF">
                  <w:pPr>
                    <w:rPr>
                      <w:rFonts w:eastAsia="標楷體"/>
                      <w:szCs w:val="22"/>
                    </w:rPr>
                  </w:pPr>
                  <w:r w:rsidRPr="008C481B">
                    <w:rPr>
                      <w:rFonts w:eastAsia="標楷體"/>
                      <w:szCs w:val="22"/>
                    </w:rPr>
                    <w:t>3</w:t>
                  </w:r>
                  <w:r w:rsidRPr="008C481B">
                    <w:rPr>
                      <w:rFonts w:eastAsia="標楷體" w:hAnsi="Calibri"/>
                      <w:szCs w:val="22"/>
                    </w:rPr>
                    <w:t>篇</w:t>
                  </w:r>
                </w:p>
              </w:tc>
              <w:tc>
                <w:tcPr>
                  <w:tcW w:w="2552" w:type="dxa"/>
                </w:tcPr>
                <w:p w:rsidR="0067082F" w:rsidRPr="008C481B" w:rsidRDefault="0067082F" w:rsidP="004855EF">
                  <w:pPr>
                    <w:widowControl/>
                    <w:jc w:val="both"/>
                    <w:rPr>
                      <w:rFonts w:eastAsia="標楷體"/>
                      <w:szCs w:val="22"/>
                    </w:rPr>
                  </w:pPr>
                  <w:r w:rsidRPr="008C481B">
                    <w:rPr>
                      <w:rFonts w:eastAsia="標楷體"/>
                      <w:szCs w:val="22"/>
                    </w:rPr>
                    <w:t xml:space="preserve">4 </w:t>
                  </w:r>
                  <w:r w:rsidRPr="008C481B">
                    <w:rPr>
                      <w:rFonts w:eastAsia="標楷體" w:hAnsi="Calibri"/>
                      <w:szCs w:val="22"/>
                    </w:rPr>
                    <w:t>篇</w:t>
                  </w:r>
                </w:p>
              </w:tc>
            </w:tr>
            <w:tr w:rsidR="0067082F" w:rsidRPr="008C481B" w:rsidTr="004855EF">
              <w:tc>
                <w:tcPr>
                  <w:tcW w:w="1559" w:type="dxa"/>
                  <w:vAlign w:val="center"/>
                </w:tcPr>
                <w:p w:rsidR="0067082F" w:rsidRPr="008C481B" w:rsidRDefault="0067082F" w:rsidP="004855EF">
                  <w:pPr>
                    <w:ind w:rightChars="-11" w:right="-26"/>
                    <w:jc w:val="center"/>
                    <w:rPr>
                      <w:rFonts w:eastAsia="標楷體"/>
                      <w:szCs w:val="22"/>
                    </w:rPr>
                  </w:pPr>
                  <w:r w:rsidRPr="008C481B">
                    <w:rPr>
                      <w:rFonts w:eastAsia="標楷體" w:hAnsi="Calibri"/>
                      <w:szCs w:val="22"/>
                    </w:rPr>
                    <w:t>助理教授</w:t>
                  </w:r>
                </w:p>
              </w:tc>
              <w:tc>
                <w:tcPr>
                  <w:tcW w:w="2410" w:type="dxa"/>
                </w:tcPr>
                <w:p w:rsidR="0067082F" w:rsidRPr="008C481B" w:rsidRDefault="0067082F" w:rsidP="004855EF">
                  <w:pPr>
                    <w:rPr>
                      <w:rFonts w:eastAsia="標楷體"/>
                      <w:b/>
                      <w:szCs w:val="22"/>
                    </w:rPr>
                  </w:pPr>
                  <w:r w:rsidRPr="008C481B">
                    <w:rPr>
                      <w:rFonts w:eastAsia="標楷體"/>
                      <w:szCs w:val="22"/>
                    </w:rPr>
                    <w:t>2</w:t>
                  </w:r>
                  <w:r w:rsidRPr="008C481B">
                    <w:rPr>
                      <w:rFonts w:eastAsia="標楷體" w:hAnsi="Calibri"/>
                      <w:szCs w:val="22"/>
                    </w:rPr>
                    <w:t>篇</w:t>
                  </w:r>
                </w:p>
              </w:tc>
              <w:tc>
                <w:tcPr>
                  <w:tcW w:w="2552" w:type="dxa"/>
                </w:tcPr>
                <w:p w:rsidR="0067082F" w:rsidRPr="008C481B" w:rsidRDefault="0067082F" w:rsidP="004855EF">
                  <w:pPr>
                    <w:spacing w:line="320" w:lineRule="exact"/>
                    <w:jc w:val="both"/>
                    <w:rPr>
                      <w:rFonts w:eastAsia="標楷體"/>
                      <w:szCs w:val="22"/>
                    </w:rPr>
                  </w:pPr>
                  <w:r w:rsidRPr="008C481B">
                    <w:rPr>
                      <w:rFonts w:eastAsia="標楷體"/>
                      <w:szCs w:val="22"/>
                    </w:rPr>
                    <w:t xml:space="preserve">3 </w:t>
                  </w:r>
                  <w:r w:rsidRPr="008C481B">
                    <w:rPr>
                      <w:rFonts w:eastAsia="標楷體" w:hAnsi="Calibri"/>
                      <w:szCs w:val="22"/>
                    </w:rPr>
                    <w:t>篇</w:t>
                  </w:r>
                </w:p>
              </w:tc>
            </w:tr>
          </w:tbl>
          <w:p w:rsidR="0067082F" w:rsidRPr="00145D24" w:rsidRDefault="0067082F" w:rsidP="004855EF">
            <w:pPr>
              <w:spacing w:line="0" w:lineRule="atLeast"/>
              <w:ind w:left="2"/>
              <w:rPr>
                <w:rFonts w:eastAsia="標楷體"/>
              </w:rPr>
            </w:pPr>
          </w:p>
          <w:p w:rsidR="0067082F" w:rsidRPr="00F40EE4" w:rsidRDefault="0067082F" w:rsidP="004855EF">
            <w:pPr>
              <w:spacing w:line="360" w:lineRule="exact"/>
              <w:ind w:left="480" w:hangingChars="200" w:hanging="480"/>
              <w:rPr>
                <w:rFonts w:eastAsia="標楷體"/>
              </w:rPr>
            </w:pPr>
            <w:r w:rsidRPr="006E7889">
              <w:rPr>
                <w:rFonts w:eastAsia="標楷體" w:hint="eastAsia"/>
                <w:b/>
                <w:bCs/>
                <w:u w:val="single"/>
              </w:rPr>
              <w:t>三、</w:t>
            </w:r>
            <w:r w:rsidRPr="00145D24">
              <w:rPr>
                <w:rFonts w:eastAsia="標楷體" w:hint="eastAsia"/>
                <w:bCs/>
              </w:rPr>
              <w:t>引用外調本校附屬機構或其他與本校院正式簽署建教合作醫院之論文必要條件規定教師只限使用一次。</w:t>
            </w:r>
          </w:p>
        </w:tc>
        <w:tc>
          <w:tcPr>
            <w:tcW w:w="6965" w:type="dxa"/>
          </w:tcPr>
          <w:p w:rsidR="0067082F" w:rsidRPr="003545A1" w:rsidRDefault="0067082F" w:rsidP="004855EF">
            <w:pPr>
              <w:spacing w:line="0" w:lineRule="atLeast"/>
              <w:ind w:left="2"/>
              <w:rPr>
                <w:rFonts w:eastAsia="標楷體"/>
                <w:bCs/>
              </w:rPr>
            </w:pPr>
            <w:r w:rsidRPr="003545A1">
              <w:rPr>
                <w:rFonts w:eastAsia="標楷體" w:hint="eastAsia"/>
                <w:bCs/>
              </w:rPr>
              <w:t>各類個</w:t>
            </w:r>
            <w:r w:rsidRPr="003545A1">
              <w:rPr>
                <w:rFonts w:eastAsia="標楷體"/>
                <w:bCs/>
              </w:rPr>
              <w:t>別規範之論文條件﹕</w:t>
            </w:r>
          </w:p>
          <w:p w:rsidR="0067082F" w:rsidRPr="003545A1" w:rsidRDefault="0067082F" w:rsidP="004855EF">
            <w:pPr>
              <w:spacing w:line="0" w:lineRule="atLeast"/>
              <w:ind w:left="2"/>
              <w:rPr>
                <w:rFonts w:eastAsia="標楷體"/>
                <w:bCs/>
              </w:rPr>
            </w:pPr>
            <w:r w:rsidRPr="003545A1">
              <w:rPr>
                <w:rFonts w:eastAsia="標楷體" w:hAnsi="標楷體"/>
                <w:bCs/>
              </w:rPr>
              <w:t>以學位申請教師資格審查者，其學位論文等同一篇</w:t>
            </w:r>
            <w:r w:rsidRPr="003545A1">
              <w:rPr>
                <w:rFonts w:eastAsia="標楷體"/>
                <w:bCs/>
              </w:rPr>
              <w:t>SCI/SSCI/EI/TSSCI</w:t>
            </w:r>
            <w:r w:rsidRPr="003545A1">
              <w:rPr>
                <w:rFonts w:eastAsia="標楷體" w:hAnsi="標楷體"/>
                <w:bCs/>
              </w:rPr>
              <w:t>主論文</w:t>
            </w:r>
            <w:r w:rsidRPr="003545A1">
              <w:rPr>
                <w:rFonts w:eastAsia="標楷體"/>
                <w:bCs/>
              </w:rPr>
              <w:t>(</w:t>
            </w:r>
            <w:r w:rsidRPr="003545A1">
              <w:rPr>
                <w:rFonts w:eastAsia="標楷體" w:hAnsi="標楷體"/>
                <w:bCs/>
              </w:rPr>
              <w:t>不列排名</w:t>
            </w:r>
            <w:r w:rsidRPr="003545A1">
              <w:rPr>
                <w:rFonts w:eastAsia="標楷體"/>
                <w:bCs/>
              </w:rPr>
              <w:t>)</w:t>
            </w:r>
            <w:r w:rsidRPr="003545A1">
              <w:rPr>
                <w:rFonts w:eastAsia="標楷體" w:hAnsi="標楷體"/>
                <w:bCs/>
              </w:rPr>
              <w:t>。</w:t>
            </w:r>
            <w:r w:rsidRPr="003545A1">
              <w:rPr>
                <w:rFonts w:eastAsia="標楷體"/>
                <w:bCs/>
              </w:rPr>
              <w:t xml:space="preserve"> Impact factor</w:t>
            </w:r>
            <w:r w:rsidRPr="003545A1">
              <w:rPr>
                <w:rFonts w:eastAsia="標楷體" w:hAnsi="標楷體"/>
                <w:bCs/>
              </w:rPr>
              <w:t>介於</w:t>
            </w:r>
            <w:r w:rsidRPr="003545A1">
              <w:rPr>
                <w:rFonts w:eastAsia="標楷體"/>
                <w:bCs/>
              </w:rPr>
              <w:t>10-20</w:t>
            </w:r>
            <w:r w:rsidRPr="003545A1">
              <w:rPr>
                <w:rFonts w:eastAsia="標楷體" w:hAnsi="標楷體"/>
                <w:bCs/>
              </w:rPr>
              <w:t>之論文等同兩篇論文，</w:t>
            </w:r>
            <w:r w:rsidRPr="003545A1">
              <w:rPr>
                <w:rFonts w:eastAsia="標楷體"/>
                <w:bCs/>
              </w:rPr>
              <w:t>Impact factor</w:t>
            </w:r>
            <w:r w:rsidRPr="003545A1">
              <w:rPr>
                <w:rFonts w:eastAsia="標楷體" w:hAnsi="標楷體"/>
                <w:bCs/>
              </w:rPr>
              <w:t>大於</w:t>
            </w:r>
            <w:r w:rsidRPr="003545A1">
              <w:rPr>
                <w:rFonts w:eastAsia="標楷體"/>
                <w:bCs/>
              </w:rPr>
              <w:t>20</w:t>
            </w:r>
            <w:r w:rsidRPr="003545A1">
              <w:rPr>
                <w:rFonts w:eastAsia="標楷體" w:hAnsi="標楷體"/>
                <w:bCs/>
              </w:rPr>
              <w:t>之論文等同三篇論文。</w:t>
            </w:r>
          </w:p>
          <w:p w:rsidR="0067082F" w:rsidRPr="003545A1" w:rsidRDefault="0067082F" w:rsidP="004855EF">
            <w:pPr>
              <w:spacing w:line="0" w:lineRule="atLeast"/>
              <w:ind w:left="720" w:hangingChars="300" w:hanging="720"/>
              <w:rPr>
                <w:rFonts w:eastAsia="標楷體"/>
              </w:rPr>
            </w:pPr>
            <w:r w:rsidRPr="003545A1">
              <w:rPr>
                <w:rFonts w:eastAsia="標楷體"/>
              </w:rPr>
              <w:t>（一）</w:t>
            </w:r>
            <w:r w:rsidRPr="003545A1">
              <w:rPr>
                <w:rFonts w:eastAsia="標楷體" w:hint="eastAsia"/>
              </w:rPr>
              <w:t>社會人文科學類：期刊等級，由各系</w:t>
            </w:r>
            <w:r w:rsidRPr="003545A1">
              <w:rPr>
                <w:rFonts w:eastAsia="標楷體" w:hint="eastAsia"/>
              </w:rPr>
              <w:t>(</w:t>
            </w:r>
            <w:r w:rsidRPr="003545A1">
              <w:rPr>
                <w:rFonts w:eastAsia="標楷體" w:hint="eastAsia"/>
              </w:rPr>
              <w:t>所、中心</w:t>
            </w:r>
            <w:r w:rsidRPr="003545A1">
              <w:rPr>
                <w:rFonts w:eastAsia="標楷體" w:hint="eastAsia"/>
              </w:rPr>
              <w:t>)</w:t>
            </w:r>
            <w:r w:rsidRPr="003545A1">
              <w:rPr>
                <w:rFonts w:eastAsia="標楷體" w:hint="eastAsia"/>
              </w:rPr>
              <w:t>教評會審議後經院教評會核定公佈。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7"/>
              <w:gridCol w:w="2998"/>
              <w:gridCol w:w="3154"/>
            </w:tblGrid>
            <w:tr w:rsidR="0067082F" w:rsidRPr="003545A1" w:rsidTr="004855EF">
              <w:trPr>
                <w:jc w:val="center"/>
              </w:trPr>
              <w:tc>
                <w:tcPr>
                  <w:tcW w:w="747" w:type="dxa"/>
                  <w:vAlign w:val="center"/>
                </w:tcPr>
                <w:p w:rsidR="0067082F" w:rsidRPr="003545A1" w:rsidRDefault="0067082F" w:rsidP="004855EF">
                  <w:pPr>
                    <w:spacing w:line="240" w:lineRule="exact"/>
                    <w:ind w:leftChars="-45" w:rightChars="-45" w:right="-108" w:hangingChars="45" w:hanging="108"/>
                    <w:jc w:val="center"/>
                    <w:rPr>
                      <w:rFonts w:eastAsia="標楷體"/>
                    </w:rPr>
                  </w:pPr>
                  <w:r w:rsidRPr="003545A1">
                    <w:rPr>
                      <w:rFonts w:eastAsia="標楷體"/>
                    </w:rPr>
                    <w:t>申請</w:t>
                  </w:r>
                </w:p>
                <w:p w:rsidR="0067082F" w:rsidRPr="003545A1" w:rsidRDefault="0067082F" w:rsidP="004855EF">
                  <w:pPr>
                    <w:spacing w:line="240" w:lineRule="exact"/>
                    <w:ind w:leftChars="-45" w:rightChars="-45" w:right="-108" w:hangingChars="45" w:hanging="108"/>
                    <w:jc w:val="center"/>
                    <w:rPr>
                      <w:rFonts w:eastAsia="標楷體"/>
                    </w:rPr>
                  </w:pPr>
                  <w:r w:rsidRPr="003545A1">
                    <w:rPr>
                      <w:rFonts w:eastAsia="標楷體"/>
                    </w:rPr>
                    <w:t>職別</w:t>
                  </w:r>
                </w:p>
              </w:tc>
              <w:tc>
                <w:tcPr>
                  <w:tcW w:w="2998" w:type="dxa"/>
                  <w:vAlign w:val="center"/>
                </w:tcPr>
                <w:p w:rsidR="0067082F" w:rsidRPr="003545A1" w:rsidRDefault="0067082F" w:rsidP="004855EF">
                  <w:pPr>
                    <w:spacing w:line="240" w:lineRule="exact"/>
                    <w:ind w:left="-45" w:right="-45"/>
                    <w:jc w:val="center"/>
                    <w:rPr>
                      <w:rFonts w:eastAsia="標楷體"/>
                    </w:rPr>
                  </w:pPr>
                  <w:r w:rsidRPr="003545A1">
                    <w:rPr>
                      <w:rFonts w:eastAsia="標楷體"/>
                    </w:rPr>
                    <w:t>主論文</w:t>
                  </w:r>
                </w:p>
                <w:p w:rsidR="0067082F" w:rsidRPr="003545A1" w:rsidRDefault="0067082F" w:rsidP="004855EF">
                  <w:pPr>
                    <w:spacing w:line="240" w:lineRule="exact"/>
                    <w:ind w:left="121" w:right="165"/>
                    <w:rPr>
                      <w:rFonts w:eastAsia="標楷體"/>
                    </w:rPr>
                  </w:pPr>
                  <w:r w:rsidRPr="003545A1">
                    <w:rPr>
                      <w:rFonts w:eastAsia="標楷體"/>
                    </w:rPr>
                    <w:t>（</w:t>
                  </w:r>
                  <w:r w:rsidRPr="003545A1">
                    <w:rPr>
                      <w:rFonts w:eastAsia="標楷體"/>
                    </w:rPr>
                    <w:t>SCI/SSCI/AHCI/TSSCI/THCI Core</w:t>
                  </w:r>
                  <w:r w:rsidRPr="003545A1">
                    <w:rPr>
                      <w:rFonts w:eastAsia="標楷體"/>
                    </w:rPr>
                    <w:t>或所屬領域一級優良期刊之著作論文）</w:t>
                  </w:r>
                </w:p>
              </w:tc>
              <w:tc>
                <w:tcPr>
                  <w:tcW w:w="3154" w:type="dxa"/>
                  <w:vAlign w:val="center"/>
                </w:tcPr>
                <w:p w:rsidR="0067082F" w:rsidRPr="003545A1" w:rsidRDefault="0067082F" w:rsidP="004855EF">
                  <w:pPr>
                    <w:spacing w:line="240" w:lineRule="exact"/>
                    <w:ind w:left="-45" w:right="-45"/>
                    <w:jc w:val="center"/>
                    <w:rPr>
                      <w:rFonts w:eastAsia="標楷體"/>
                    </w:rPr>
                  </w:pPr>
                  <w:r w:rsidRPr="003545A1">
                    <w:rPr>
                      <w:rFonts w:eastAsia="標楷體"/>
                    </w:rPr>
                    <w:t>參考論文</w:t>
                  </w:r>
                </w:p>
                <w:p w:rsidR="0067082F" w:rsidRPr="003545A1" w:rsidRDefault="0067082F" w:rsidP="004855EF">
                  <w:pPr>
                    <w:spacing w:line="240" w:lineRule="exact"/>
                    <w:ind w:left="112" w:right="146"/>
                    <w:jc w:val="center"/>
                    <w:rPr>
                      <w:rFonts w:eastAsia="標楷體"/>
                    </w:rPr>
                  </w:pPr>
                  <w:r w:rsidRPr="003545A1">
                    <w:rPr>
                      <w:rFonts w:eastAsia="標楷體"/>
                    </w:rPr>
                    <w:t>（</w:t>
                  </w:r>
                  <w:r w:rsidRPr="003545A1">
                    <w:rPr>
                      <w:rFonts w:eastAsia="標楷體"/>
                    </w:rPr>
                    <w:t>SCI/SSCI/AHCI/TSSCI/THCI Core</w:t>
                  </w:r>
                  <w:r w:rsidRPr="003545A1">
                    <w:rPr>
                      <w:rFonts w:eastAsia="標楷體"/>
                    </w:rPr>
                    <w:t>或所屬領域一級至三級優良期刊之著作）</w:t>
                  </w:r>
                </w:p>
              </w:tc>
            </w:tr>
            <w:tr w:rsidR="0067082F" w:rsidRPr="003545A1" w:rsidTr="004855EF">
              <w:trPr>
                <w:trHeight w:val="70"/>
                <w:jc w:val="center"/>
              </w:trPr>
              <w:tc>
                <w:tcPr>
                  <w:tcW w:w="747" w:type="dxa"/>
                  <w:vAlign w:val="center"/>
                </w:tcPr>
                <w:p w:rsidR="0067082F" w:rsidRPr="003545A1" w:rsidRDefault="0067082F" w:rsidP="004855EF">
                  <w:pPr>
                    <w:spacing w:line="240" w:lineRule="exact"/>
                    <w:jc w:val="center"/>
                    <w:rPr>
                      <w:rFonts w:eastAsia="標楷體"/>
                    </w:rPr>
                  </w:pPr>
                  <w:r w:rsidRPr="003545A1">
                    <w:rPr>
                      <w:rFonts w:eastAsia="標楷體"/>
                    </w:rPr>
                    <w:t>教授</w:t>
                  </w:r>
                </w:p>
              </w:tc>
              <w:tc>
                <w:tcPr>
                  <w:tcW w:w="2998" w:type="dxa"/>
                  <w:vAlign w:val="center"/>
                </w:tcPr>
                <w:p w:rsidR="0067082F" w:rsidRPr="003545A1" w:rsidRDefault="0067082F" w:rsidP="004855EF">
                  <w:pPr>
                    <w:spacing w:line="240" w:lineRule="exact"/>
                    <w:ind w:leftChars="-12" w:left="-29" w:firstLineChars="12" w:firstLine="29"/>
                    <w:rPr>
                      <w:rFonts w:eastAsia="標楷體"/>
                    </w:rPr>
                  </w:pPr>
                  <w:r w:rsidRPr="003545A1">
                    <w:rPr>
                      <w:rFonts w:eastAsia="標楷體"/>
                    </w:rPr>
                    <w:t>3</w:t>
                  </w:r>
                  <w:r w:rsidRPr="003545A1">
                    <w:rPr>
                      <w:rFonts w:eastAsia="標楷體"/>
                    </w:rPr>
                    <w:t>篇或專書著作</w:t>
                  </w:r>
                  <w:r w:rsidRPr="003545A1">
                    <w:rPr>
                      <w:rFonts w:eastAsia="標楷體"/>
                    </w:rPr>
                    <w:t>1</w:t>
                  </w:r>
                  <w:r w:rsidRPr="003545A1">
                    <w:rPr>
                      <w:rFonts w:eastAsia="標楷體"/>
                    </w:rPr>
                    <w:t>本</w:t>
                  </w:r>
                </w:p>
              </w:tc>
              <w:tc>
                <w:tcPr>
                  <w:tcW w:w="3154" w:type="dxa"/>
                </w:tcPr>
                <w:p w:rsidR="0067082F" w:rsidRPr="003545A1" w:rsidRDefault="0067082F" w:rsidP="004855EF">
                  <w:pPr>
                    <w:spacing w:line="240" w:lineRule="exact"/>
                    <w:ind w:left="2"/>
                    <w:jc w:val="both"/>
                    <w:rPr>
                      <w:rFonts w:eastAsia="標楷體"/>
                    </w:rPr>
                  </w:pPr>
                  <w:r w:rsidRPr="003545A1">
                    <w:rPr>
                      <w:rFonts w:eastAsia="標楷體"/>
                    </w:rPr>
                    <w:t>一級期刊</w:t>
                  </w:r>
                  <w:r w:rsidRPr="003545A1">
                    <w:rPr>
                      <w:rFonts w:eastAsia="標楷體"/>
                    </w:rPr>
                    <w:t>1</w:t>
                  </w:r>
                  <w:r w:rsidRPr="003545A1">
                    <w:rPr>
                      <w:rFonts w:eastAsia="標楷體"/>
                    </w:rPr>
                    <w:t>篇</w:t>
                  </w:r>
                  <w:r w:rsidRPr="003545A1">
                    <w:rPr>
                      <w:rFonts w:eastAsia="標楷體"/>
                    </w:rPr>
                    <w:t xml:space="preserve"> </w:t>
                  </w:r>
                  <w:r w:rsidRPr="003545A1">
                    <w:rPr>
                      <w:rFonts w:eastAsia="標楷體"/>
                    </w:rPr>
                    <w:t>或</w:t>
                  </w:r>
                </w:p>
                <w:p w:rsidR="0067082F" w:rsidRPr="003545A1" w:rsidRDefault="0067082F" w:rsidP="004855EF">
                  <w:pPr>
                    <w:spacing w:line="240" w:lineRule="exact"/>
                    <w:ind w:left="2"/>
                    <w:jc w:val="both"/>
                    <w:rPr>
                      <w:rFonts w:eastAsia="標楷體"/>
                    </w:rPr>
                  </w:pPr>
                  <w:r w:rsidRPr="003545A1">
                    <w:rPr>
                      <w:rFonts w:eastAsia="標楷體"/>
                    </w:rPr>
                    <w:t>二級期刊</w:t>
                  </w:r>
                  <w:r w:rsidRPr="003545A1">
                    <w:rPr>
                      <w:rFonts w:eastAsia="標楷體"/>
                    </w:rPr>
                    <w:t>2</w:t>
                  </w:r>
                  <w:r w:rsidRPr="003545A1">
                    <w:rPr>
                      <w:rFonts w:eastAsia="標楷體"/>
                    </w:rPr>
                    <w:t>篇</w:t>
                  </w:r>
                  <w:r w:rsidRPr="003545A1">
                    <w:rPr>
                      <w:rFonts w:eastAsia="標楷體"/>
                    </w:rPr>
                    <w:t xml:space="preserve"> </w:t>
                  </w:r>
                  <w:r w:rsidRPr="003545A1">
                    <w:rPr>
                      <w:rFonts w:eastAsia="標楷體"/>
                    </w:rPr>
                    <w:t>或</w:t>
                  </w:r>
                </w:p>
                <w:p w:rsidR="0067082F" w:rsidRPr="003545A1" w:rsidRDefault="0067082F" w:rsidP="004855EF">
                  <w:pPr>
                    <w:spacing w:line="240" w:lineRule="exact"/>
                    <w:ind w:left="2"/>
                    <w:jc w:val="both"/>
                    <w:rPr>
                      <w:rFonts w:eastAsia="標楷體"/>
                    </w:rPr>
                  </w:pPr>
                  <w:r w:rsidRPr="003545A1">
                    <w:rPr>
                      <w:rFonts w:eastAsia="標楷體"/>
                    </w:rPr>
                    <w:t>三級期刊</w:t>
                  </w:r>
                  <w:r w:rsidRPr="003545A1">
                    <w:rPr>
                      <w:rFonts w:eastAsia="標楷體"/>
                    </w:rPr>
                    <w:t>4</w:t>
                  </w:r>
                  <w:r w:rsidRPr="003545A1">
                    <w:rPr>
                      <w:rFonts w:eastAsia="標楷體"/>
                    </w:rPr>
                    <w:t>篇</w:t>
                  </w:r>
                </w:p>
              </w:tc>
            </w:tr>
            <w:tr w:rsidR="0067082F" w:rsidRPr="003545A1" w:rsidTr="004855EF">
              <w:trPr>
                <w:trHeight w:val="980"/>
                <w:jc w:val="center"/>
              </w:trPr>
              <w:tc>
                <w:tcPr>
                  <w:tcW w:w="747" w:type="dxa"/>
                  <w:vAlign w:val="center"/>
                </w:tcPr>
                <w:p w:rsidR="0067082F" w:rsidRPr="003545A1" w:rsidRDefault="0067082F" w:rsidP="004855EF">
                  <w:pPr>
                    <w:spacing w:line="240" w:lineRule="exact"/>
                    <w:ind w:rightChars="-11" w:right="-26"/>
                    <w:jc w:val="center"/>
                    <w:rPr>
                      <w:rFonts w:eastAsia="標楷體"/>
                    </w:rPr>
                  </w:pPr>
                  <w:r w:rsidRPr="003545A1">
                    <w:rPr>
                      <w:rFonts w:eastAsia="標楷體"/>
                    </w:rPr>
                    <w:t>副教授</w:t>
                  </w:r>
                </w:p>
              </w:tc>
              <w:tc>
                <w:tcPr>
                  <w:tcW w:w="2998" w:type="dxa"/>
                  <w:vAlign w:val="center"/>
                </w:tcPr>
                <w:p w:rsidR="0067082F" w:rsidRPr="003545A1" w:rsidRDefault="0067082F" w:rsidP="004855EF">
                  <w:pPr>
                    <w:spacing w:line="240" w:lineRule="exact"/>
                    <w:jc w:val="both"/>
                    <w:rPr>
                      <w:rFonts w:eastAsia="標楷體"/>
                    </w:rPr>
                  </w:pPr>
                  <w:r w:rsidRPr="003545A1">
                    <w:rPr>
                      <w:rFonts w:eastAsia="標楷體"/>
                    </w:rPr>
                    <w:t>2</w:t>
                  </w:r>
                  <w:r w:rsidRPr="003545A1">
                    <w:rPr>
                      <w:rFonts w:eastAsia="標楷體"/>
                    </w:rPr>
                    <w:t>篇</w:t>
                  </w:r>
                </w:p>
              </w:tc>
              <w:tc>
                <w:tcPr>
                  <w:tcW w:w="3154" w:type="dxa"/>
                </w:tcPr>
                <w:p w:rsidR="0067082F" w:rsidRPr="003545A1" w:rsidRDefault="0067082F" w:rsidP="004855EF">
                  <w:pPr>
                    <w:spacing w:line="240" w:lineRule="exact"/>
                    <w:ind w:left="2"/>
                    <w:jc w:val="both"/>
                    <w:rPr>
                      <w:rFonts w:eastAsia="標楷體"/>
                    </w:rPr>
                  </w:pPr>
                  <w:r w:rsidRPr="003545A1">
                    <w:rPr>
                      <w:rFonts w:eastAsia="標楷體"/>
                    </w:rPr>
                    <w:t>一級期刊</w:t>
                  </w:r>
                  <w:r w:rsidRPr="003545A1">
                    <w:rPr>
                      <w:rFonts w:eastAsia="標楷體"/>
                    </w:rPr>
                    <w:t>1</w:t>
                  </w:r>
                  <w:r w:rsidRPr="003545A1">
                    <w:rPr>
                      <w:rFonts w:eastAsia="標楷體"/>
                    </w:rPr>
                    <w:t>篇</w:t>
                  </w:r>
                  <w:r w:rsidRPr="003545A1">
                    <w:rPr>
                      <w:rFonts w:eastAsia="標楷體"/>
                    </w:rPr>
                    <w:t xml:space="preserve"> </w:t>
                  </w:r>
                  <w:r w:rsidRPr="003545A1">
                    <w:rPr>
                      <w:rFonts w:eastAsia="標楷體"/>
                    </w:rPr>
                    <w:t>或</w:t>
                  </w:r>
                </w:p>
                <w:p w:rsidR="0067082F" w:rsidRPr="003545A1" w:rsidRDefault="0067082F" w:rsidP="004855EF">
                  <w:pPr>
                    <w:spacing w:line="240" w:lineRule="exact"/>
                    <w:ind w:left="2"/>
                    <w:jc w:val="both"/>
                    <w:rPr>
                      <w:rFonts w:eastAsia="標楷體"/>
                    </w:rPr>
                  </w:pPr>
                  <w:r w:rsidRPr="003545A1">
                    <w:rPr>
                      <w:rFonts w:eastAsia="標楷體"/>
                    </w:rPr>
                    <w:t>二級期刊</w:t>
                  </w:r>
                  <w:r w:rsidRPr="003545A1">
                    <w:rPr>
                      <w:rFonts w:eastAsia="標楷體"/>
                    </w:rPr>
                    <w:t>2</w:t>
                  </w:r>
                  <w:r w:rsidRPr="003545A1">
                    <w:rPr>
                      <w:rFonts w:eastAsia="標楷體"/>
                    </w:rPr>
                    <w:t>篇</w:t>
                  </w:r>
                  <w:r w:rsidRPr="003545A1">
                    <w:rPr>
                      <w:rFonts w:eastAsia="標楷體"/>
                    </w:rPr>
                    <w:t xml:space="preserve"> </w:t>
                  </w:r>
                  <w:r w:rsidRPr="003545A1">
                    <w:rPr>
                      <w:rFonts w:eastAsia="標楷體"/>
                    </w:rPr>
                    <w:t>或</w:t>
                  </w:r>
                  <w:r w:rsidRPr="003545A1">
                    <w:rPr>
                      <w:rFonts w:eastAsia="標楷體"/>
                    </w:rPr>
                    <w:t xml:space="preserve"> </w:t>
                  </w:r>
                </w:p>
                <w:p w:rsidR="0067082F" w:rsidRPr="003545A1" w:rsidRDefault="0067082F" w:rsidP="004855EF">
                  <w:pPr>
                    <w:spacing w:line="240" w:lineRule="exact"/>
                    <w:jc w:val="both"/>
                    <w:rPr>
                      <w:rFonts w:eastAsia="標楷體"/>
                    </w:rPr>
                  </w:pPr>
                  <w:r w:rsidRPr="003545A1">
                    <w:rPr>
                      <w:rFonts w:eastAsia="標楷體"/>
                    </w:rPr>
                    <w:t>三級期刊</w:t>
                  </w:r>
                  <w:r w:rsidRPr="003545A1">
                    <w:rPr>
                      <w:rFonts w:eastAsia="標楷體"/>
                    </w:rPr>
                    <w:t>4</w:t>
                  </w:r>
                  <w:r w:rsidRPr="003545A1">
                    <w:rPr>
                      <w:rFonts w:eastAsia="標楷體"/>
                    </w:rPr>
                    <w:t>篇</w:t>
                  </w:r>
                </w:p>
              </w:tc>
            </w:tr>
            <w:tr w:rsidR="0067082F" w:rsidRPr="003545A1" w:rsidTr="004855EF">
              <w:trPr>
                <w:trHeight w:val="464"/>
                <w:jc w:val="center"/>
              </w:trPr>
              <w:tc>
                <w:tcPr>
                  <w:tcW w:w="747" w:type="dxa"/>
                  <w:vAlign w:val="center"/>
                </w:tcPr>
                <w:p w:rsidR="0067082F" w:rsidRPr="003545A1" w:rsidRDefault="0067082F" w:rsidP="004855EF">
                  <w:pPr>
                    <w:spacing w:line="240" w:lineRule="exact"/>
                    <w:ind w:rightChars="-11" w:right="-26"/>
                    <w:jc w:val="center"/>
                    <w:rPr>
                      <w:rFonts w:eastAsia="標楷體"/>
                    </w:rPr>
                  </w:pPr>
                  <w:r w:rsidRPr="003545A1">
                    <w:rPr>
                      <w:rFonts w:eastAsia="標楷體"/>
                    </w:rPr>
                    <w:t>助理</w:t>
                  </w:r>
                </w:p>
                <w:p w:rsidR="0067082F" w:rsidRPr="003545A1" w:rsidRDefault="0067082F" w:rsidP="004855EF">
                  <w:pPr>
                    <w:spacing w:line="240" w:lineRule="exact"/>
                    <w:ind w:rightChars="-11" w:right="-26"/>
                    <w:jc w:val="center"/>
                    <w:rPr>
                      <w:rFonts w:eastAsia="標楷體"/>
                    </w:rPr>
                  </w:pPr>
                  <w:r w:rsidRPr="003545A1">
                    <w:rPr>
                      <w:rFonts w:eastAsia="標楷體"/>
                    </w:rPr>
                    <w:t>教授</w:t>
                  </w:r>
                </w:p>
              </w:tc>
              <w:tc>
                <w:tcPr>
                  <w:tcW w:w="2998" w:type="dxa"/>
                  <w:vAlign w:val="center"/>
                </w:tcPr>
                <w:p w:rsidR="0067082F" w:rsidRPr="003545A1" w:rsidRDefault="0067082F" w:rsidP="004855EF">
                  <w:pPr>
                    <w:spacing w:line="240" w:lineRule="exact"/>
                    <w:ind w:left="2"/>
                    <w:rPr>
                      <w:rFonts w:eastAsia="標楷體"/>
                    </w:rPr>
                  </w:pPr>
                  <w:r w:rsidRPr="003545A1">
                    <w:rPr>
                      <w:rFonts w:eastAsia="標楷體"/>
                    </w:rPr>
                    <w:t>1</w:t>
                  </w:r>
                  <w:r w:rsidRPr="003545A1">
                    <w:rPr>
                      <w:rFonts w:eastAsia="標楷體"/>
                    </w:rPr>
                    <w:t>篇</w:t>
                  </w:r>
                </w:p>
              </w:tc>
              <w:tc>
                <w:tcPr>
                  <w:tcW w:w="3154" w:type="dxa"/>
                </w:tcPr>
                <w:p w:rsidR="0067082F" w:rsidRPr="003545A1" w:rsidRDefault="0067082F" w:rsidP="004855EF">
                  <w:pPr>
                    <w:spacing w:line="240" w:lineRule="exact"/>
                    <w:ind w:left="2"/>
                    <w:jc w:val="both"/>
                    <w:rPr>
                      <w:rFonts w:eastAsia="標楷體"/>
                    </w:rPr>
                  </w:pPr>
                  <w:r w:rsidRPr="003545A1">
                    <w:rPr>
                      <w:rFonts w:eastAsia="標楷體"/>
                    </w:rPr>
                    <w:t>一級期刊</w:t>
                  </w:r>
                  <w:r w:rsidRPr="003545A1">
                    <w:rPr>
                      <w:rFonts w:eastAsia="標楷體"/>
                    </w:rPr>
                    <w:t>1</w:t>
                  </w:r>
                  <w:r w:rsidRPr="003545A1">
                    <w:rPr>
                      <w:rFonts w:eastAsia="標楷體"/>
                    </w:rPr>
                    <w:t>篇</w:t>
                  </w:r>
                  <w:r w:rsidRPr="003545A1">
                    <w:rPr>
                      <w:rFonts w:eastAsia="標楷體"/>
                    </w:rPr>
                    <w:t xml:space="preserve"> </w:t>
                  </w:r>
                  <w:r w:rsidRPr="003545A1">
                    <w:rPr>
                      <w:rFonts w:eastAsia="標楷體"/>
                    </w:rPr>
                    <w:t>或</w:t>
                  </w:r>
                </w:p>
                <w:p w:rsidR="0067082F" w:rsidRPr="003545A1" w:rsidRDefault="0067082F" w:rsidP="004855EF">
                  <w:pPr>
                    <w:spacing w:line="240" w:lineRule="exact"/>
                    <w:ind w:left="2"/>
                    <w:jc w:val="both"/>
                    <w:rPr>
                      <w:rFonts w:eastAsia="標楷體"/>
                    </w:rPr>
                  </w:pPr>
                  <w:r w:rsidRPr="003545A1">
                    <w:rPr>
                      <w:rFonts w:eastAsia="標楷體"/>
                    </w:rPr>
                    <w:t>二級期刊</w:t>
                  </w:r>
                  <w:r w:rsidRPr="003545A1">
                    <w:rPr>
                      <w:rFonts w:eastAsia="標楷體"/>
                    </w:rPr>
                    <w:t>2</w:t>
                  </w:r>
                  <w:r w:rsidRPr="003545A1">
                    <w:rPr>
                      <w:rFonts w:eastAsia="標楷體"/>
                    </w:rPr>
                    <w:t>篇</w:t>
                  </w:r>
                  <w:r w:rsidRPr="003545A1">
                    <w:rPr>
                      <w:rFonts w:eastAsia="標楷體"/>
                    </w:rPr>
                    <w:t xml:space="preserve"> </w:t>
                  </w:r>
                  <w:r w:rsidRPr="003545A1">
                    <w:rPr>
                      <w:rFonts w:eastAsia="標楷體"/>
                    </w:rPr>
                    <w:t>或</w:t>
                  </w:r>
                </w:p>
                <w:p w:rsidR="0067082F" w:rsidRPr="003545A1" w:rsidRDefault="0067082F" w:rsidP="004855EF">
                  <w:pPr>
                    <w:spacing w:line="240" w:lineRule="exact"/>
                    <w:jc w:val="both"/>
                    <w:rPr>
                      <w:rFonts w:eastAsia="標楷體"/>
                    </w:rPr>
                  </w:pPr>
                  <w:r w:rsidRPr="003545A1">
                    <w:rPr>
                      <w:rFonts w:eastAsia="標楷體"/>
                    </w:rPr>
                    <w:t>三級期刊</w:t>
                  </w:r>
                  <w:r w:rsidRPr="003545A1">
                    <w:rPr>
                      <w:rFonts w:eastAsia="標楷體"/>
                    </w:rPr>
                    <w:t>4</w:t>
                  </w:r>
                  <w:r w:rsidRPr="003545A1">
                    <w:rPr>
                      <w:rFonts w:eastAsia="標楷體"/>
                    </w:rPr>
                    <w:t>篇</w:t>
                  </w:r>
                </w:p>
              </w:tc>
            </w:tr>
          </w:tbl>
          <w:p w:rsidR="0067082F" w:rsidRPr="003545A1" w:rsidRDefault="0067082F" w:rsidP="004855EF">
            <w:pPr>
              <w:spacing w:line="0" w:lineRule="atLeast"/>
              <w:ind w:left="2"/>
              <w:rPr>
                <w:rFonts w:eastAsia="標楷體"/>
              </w:rPr>
            </w:pPr>
          </w:p>
          <w:p w:rsidR="0067082F" w:rsidRPr="003545A1" w:rsidRDefault="0067082F" w:rsidP="004855EF">
            <w:pPr>
              <w:spacing w:line="240" w:lineRule="exact"/>
              <w:ind w:left="720" w:hangingChars="300" w:hanging="720"/>
              <w:rPr>
                <w:rFonts w:eastAsia="標楷體"/>
              </w:rPr>
            </w:pPr>
            <w:r w:rsidRPr="003545A1">
              <w:rPr>
                <w:rFonts w:eastAsia="標楷體"/>
              </w:rPr>
              <w:t>（二）通識教育類：期刊及展演場地之等級，由各系</w:t>
            </w:r>
            <w:r w:rsidRPr="003545A1">
              <w:rPr>
                <w:rFonts w:eastAsia="標楷體"/>
              </w:rPr>
              <w:t>(</w:t>
            </w:r>
            <w:r w:rsidRPr="003545A1">
              <w:rPr>
                <w:rFonts w:eastAsia="標楷體"/>
              </w:rPr>
              <w:t>所、中心</w:t>
            </w:r>
            <w:r w:rsidRPr="003545A1">
              <w:rPr>
                <w:rFonts w:eastAsia="標楷體"/>
              </w:rPr>
              <w:t>)</w:t>
            </w:r>
            <w:r w:rsidRPr="003545A1">
              <w:rPr>
                <w:rFonts w:eastAsia="標楷體"/>
              </w:rPr>
              <w:t>教評會審議後經院教評會核定公佈。</w:t>
            </w:r>
          </w:p>
          <w:p w:rsidR="0067082F" w:rsidRDefault="0067082F" w:rsidP="004855EF">
            <w:pPr>
              <w:spacing w:line="240" w:lineRule="exact"/>
              <w:rPr>
                <w:rFonts w:eastAsia="標楷體"/>
              </w:rPr>
            </w:pPr>
            <w:r w:rsidRPr="003545A1">
              <w:rPr>
                <w:rFonts w:eastAsia="標楷體"/>
              </w:rPr>
              <w:t>1.</w:t>
            </w:r>
            <w:r w:rsidRPr="003545A1">
              <w:rPr>
                <w:rFonts w:eastAsia="標楷體"/>
              </w:rPr>
              <w:t>以專門著作送審者：人文與藝術教育中心、語言與文化中心、體育教學中心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8"/>
              <w:gridCol w:w="2956"/>
              <w:gridCol w:w="3175"/>
            </w:tblGrid>
            <w:tr w:rsidR="0067082F" w:rsidRPr="003545A1" w:rsidTr="004855EF">
              <w:trPr>
                <w:jc w:val="center"/>
              </w:trPr>
              <w:tc>
                <w:tcPr>
                  <w:tcW w:w="768" w:type="dxa"/>
                  <w:vAlign w:val="center"/>
                </w:tcPr>
                <w:p w:rsidR="0067082F" w:rsidRDefault="0067082F" w:rsidP="004855EF">
                  <w:pPr>
                    <w:spacing w:line="240" w:lineRule="exact"/>
                    <w:ind w:leftChars="-45" w:rightChars="-45" w:right="-108" w:hangingChars="45" w:hanging="108"/>
                    <w:jc w:val="center"/>
                    <w:rPr>
                      <w:rFonts w:eastAsia="標楷體"/>
                    </w:rPr>
                  </w:pPr>
                  <w:r w:rsidRPr="003545A1">
                    <w:rPr>
                      <w:rFonts w:eastAsia="標楷體"/>
                    </w:rPr>
                    <w:t>申請</w:t>
                  </w:r>
                </w:p>
                <w:p w:rsidR="0067082F" w:rsidRPr="003545A1" w:rsidRDefault="0067082F" w:rsidP="004855EF">
                  <w:pPr>
                    <w:spacing w:line="240" w:lineRule="exact"/>
                    <w:ind w:leftChars="-45" w:rightChars="-45" w:right="-108" w:hangingChars="45" w:hanging="108"/>
                    <w:jc w:val="center"/>
                    <w:rPr>
                      <w:rFonts w:eastAsia="標楷體"/>
                    </w:rPr>
                  </w:pPr>
                  <w:r w:rsidRPr="003545A1">
                    <w:rPr>
                      <w:rFonts w:eastAsia="標楷體"/>
                    </w:rPr>
                    <w:t>職別</w:t>
                  </w:r>
                </w:p>
              </w:tc>
              <w:tc>
                <w:tcPr>
                  <w:tcW w:w="2956" w:type="dxa"/>
                  <w:vAlign w:val="center"/>
                </w:tcPr>
                <w:p w:rsidR="0067082F" w:rsidRPr="003545A1" w:rsidRDefault="0067082F" w:rsidP="004855EF">
                  <w:pPr>
                    <w:spacing w:line="240" w:lineRule="exact"/>
                    <w:ind w:left="-45" w:right="-45"/>
                    <w:jc w:val="center"/>
                    <w:rPr>
                      <w:rFonts w:eastAsia="標楷體"/>
                    </w:rPr>
                  </w:pPr>
                  <w:r w:rsidRPr="003545A1">
                    <w:rPr>
                      <w:rFonts w:eastAsia="標楷體"/>
                    </w:rPr>
                    <w:t>主論文</w:t>
                  </w:r>
                </w:p>
                <w:p w:rsidR="0067082F" w:rsidRPr="003545A1" w:rsidRDefault="0067082F" w:rsidP="004855EF">
                  <w:pPr>
                    <w:spacing w:line="240" w:lineRule="exact"/>
                    <w:ind w:left="-45" w:right="-45"/>
                    <w:rPr>
                      <w:rFonts w:eastAsia="標楷體"/>
                    </w:rPr>
                  </w:pPr>
                  <w:r w:rsidRPr="003545A1">
                    <w:rPr>
                      <w:rFonts w:eastAsia="標楷體"/>
                    </w:rPr>
                    <w:t>（</w:t>
                  </w:r>
                  <w:r w:rsidRPr="003545A1">
                    <w:rPr>
                      <w:rFonts w:eastAsia="標楷體"/>
                    </w:rPr>
                    <w:t>SCI/SSCI/AHCI/TSSCI/THCI Core</w:t>
                  </w:r>
                  <w:r w:rsidRPr="003545A1">
                    <w:rPr>
                      <w:rFonts w:eastAsia="標楷體"/>
                    </w:rPr>
                    <w:t>或所屬領域一級優良期刊之論文）</w:t>
                  </w:r>
                </w:p>
              </w:tc>
              <w:tc>
                <w:tcPr>
                  <w:tcW w:w="3175" w:type="dxa"/>
                  <w:vAlign w:val="center"/>
                </w:tcPr>
                <w:p w:rsidR="0067082F" w:rsidRPr="003545A1" w:rsidRDefault="0067082F" w:rsidP="004855EF">
                  <w:pPr>
                    <w:spacing w:line="240" w:lineRule="exact"/>
                    <w:ind w:right="-45"/>
                    <w:jc w:val="center"/>
                    <w:rPr>
                      <w:rFonts w:eastAsia="標楷體"/>
                    </w:rPr>
                  </w:pPr>
                  <w:r w:rsidRPr="003545A1">
                    <w:rPr>
                      <w:rFonts w:eastAsia="標楷體"/>
                    </w:rPr>
                    <w:t>參考論文</w:t>
                  </w:r>
                </w:p>
                <w:p w:rsidR="0067082F" w:rsidRPr="003545A1" w:rsidRDefault="0067082F" w:rsidP="004855EF">
                  <w:pPr>
                    <w:spacing w:line="240" w:lineRule="exact"/>
                    <w:ind w:left="120" w:right="-45" w:hangingChars="50" w:hanging="120"/>
                    <w:rPr>
                      <w:rFonts w:eastAsia="標楷體"/>
                    </w:rPr>
                  </w:pPr>
                  <w:r w:rsidRPr="003545A1">
                    <w:rPr>
                      <w:rFonts w:eastAsia="標楷體"/>
                    </w:rPr>
                    <w:t>（</w:t>
                  </w:r>
                  <w:r w:rsidRPr="003545A1">
                    <w:rPr>
                      <w:rFonts w:eastAsia="標楷體"/>
                    </w:rPr>
                    <w:t>SCI/SSCI/AHCI/TSSCI/THCI Core</w:t>
                  </w:r>
                  <w:r w:rsidRPr="003545A1">
                    <w:rPr>
                      <w:rFonts w:eastAsia="標楷體"/>
                    </w:rPr>
                    <w:t>或所屬領域優良期刊之論文）</w:t>
                  </w:r>
                </w:p>
              </w:tc>
            </w:tr>
            <w:tr w:rsidR="0067082F" w:rsidRPr="003545A1" w:rsidTr="004855EF">
              <w:trPr>
                <w:trHeight w:val="423"/>
                <w:jc w:val="center"/>
              </w:trPr>
              <w:tc>
                <w:tcPr>
                  <w:tcW w:w="768" w:type="dxa"/>
                  <w:vAlign w:val="center"/>
                </w:tcPr>
                <w:p w:rsidR="0067082F" w:rsidRPr="003545A1" w:rsidRDefault="0067082F" w:rsidP="004855EF">
                  <w:pPr>
                    <w:snapToGrid w:val="0"/>
                    <w:spacing w:line="240" w:lineRule="exact"/>
                    <w:jc w:val="center"/>
                    <w:rPr>
                      <w:rFonts w:eastAsia="標楷體"/>
                    </w:rPr>
                  </w:pPr>
                  <w:r w:rsidRPr="003545A1">
                    <w:rPr>
                      <w:rFonts w:eastAsia="標楷體"/>
                    </w:rPr>
                    <w:t>教授</w:t>
                  </w:r>
                </w:p>
              </w:tc>
              <w:tc>
                <w:tcPr>
                  <w:tcW w:w="2956" w:type="dxa"/>
                  <w:vAlign w:val="center"/>
                </w:tcPr>
                <w:p w:rsidR="0067082F" w:rsidRPr="003545A1" w:rsidRDefault="0067082F" w:rsidP="004855EF">
                  <w:pPr>
                    <w:spacing w:line="240" w:lineRule="exact"/>
                    <w:jc w:val="both"/>
                    <w:rPr>
                      <w:rFonts w:eastAsia="標楷體"/>
                    </w:rPr>
                  </w:pPr>
                  <w:r w:rsidRPr="003545A1">
                    <w:rPr>
                      <w:rFonts w:eastAsia="標楷體"/>
                    </w:rPr>
                    <w:t>2</w:t>
                  </w:r>
                  <w:r w:rsidRPr="003545A1">
                    <w:rPr>
                      <w:rFonts w:eastAsia="標楷體"/>
                    </w:rPr>
                    <w:t>篇或專書著作</w:t>
                  </w:r>
                  <w:r w:rsidRPr="003545A1">
                    <w:rPr>
                      <w:rFonts w:eastAsia="標楷體"/>
                    </w:rPr>
                    <w:t>1</w:t>
                  </w:r>
                  <w:r w:rsidRPr="003545A1">
                    <w:rPr>
                      <w:rFonts w:eastAsia="標楷體"/>
                    </w:rPr>
                    <w:t>本</w:t>
                  </w:r>
                </w:p>
              </w:tc>
              <w:tc>
                <w:tcPr>
                  <w:tcW w:w="3175" w:type="dxa"/>
                </w:tcPr>
                <w:p w:rsidR="0067082F" w:rsidRPr="003545A1" w:rsidRDefault="0067082F" w:rsidP="004855EF">
                  <w:pPr>
                    <w:spacing w:line="240" w:lineRule="exact"/>
                    <w:jc w:val="both"/>
                    <w:rPr>
                      <w:rFonts w:eastAsia="標楷體"/>
                    </w:rPr>
                  </w:pPr>
                  <w:r w:rsidRPr="003545A1">
                    <w:rPr>
                      <w:rFonts w:eastAsia="標楷體"/>
                    </w:rPr>
                    <w:t>一級期刊</w:t>
                  </w:r>
                  <w:r w:rsidRPr="003545A1">
                    <w:rPr>
                      <w:rFonts w:eastAsia="標楷體"/>
                    </w:rPr>
                    <w:t>1</w:t>
                  </w:r>
                  <w:r w:rsidRPr="003545A1">
                    <w:rPr>
                      <w:rFonts w:eastAsia="標楷體"/>
                    </w:rPr>
                    <w:t>篇或</w:t>
                  </w:r>
                </w:p>
                <w:p w:rsidR="0067082F" w:rsidRPr="003545A1" w:rsidRDefault="0067082F" w:rsidP="004855EF">
                  <w:pPr>
                    <w:spacing w:line="240" w:lineRule="exact"/>
                    <w:jc w:val="both"/>
                    <w:rPr>
                      <w:rFonts w:eastAsia="標楷體"/>
                    </w:rPr>
                  </w:pPr>
                  <w:r w:rsidRPr="003545A1">
                    <w:rPr>
                      <w:rFonts w:eastAsia="標楷體"/>
                    </w:rPr>
                    <w:t>二級期刊</w:t>
                  </w:r>
                  <w:r w:rsidRPr="003545A1">
                    <w:rPr>
                      <w:rFonts w:eastAsia="標楷體"/>
                    </w:rPr>
                    <w:t>2</w:t>
                  </w:r>
                  <w:r w:rsidRPr="003545A1">
                    <w:rPr>
                      <w:rFonts w:eastAsia="標楷體"/>
                    </w:rPr>
                    <w:t>篇</w:t>
                  </w:r>
                </w:p>
              </w:tc>
            </w:tr>
            <w:tr w:rsidR="0067082F" w:rsidRPr="003545A1" w:rsidTr="004855EF">
              <w:trPr>
                <w:trHeight w:val="168"/>
                <w:jc w:val="center"/>
              </w:trPr>
              <w:tc>
                <w:tcPr>
                  <w:tcW w:w="768" w:type="dxa"/>
                  <w:vAlign w:val="center"/>
                </w:tcPr>
                <w:p w:rsidR="0067082F" w:rsidRPr="003545A1" w:rsidRDefault="0067082F" w:rsidP="004855EF">
                  <w:pPr>
                    <w:snapToGrid w:val="0"/>
                    <w:spacing w:line="240" w:lineRule="exact"/>
                    <w:jc w:val="center"/>
                    <w:rPr>
                      <w:rFonts w:eastAsia="標楷體"/>
                    </w:rPr>
                  </w:pPr>
                  <w:r w:rsidRPr="003545A1">
                    <w:rPr>
                      <w:rFonts w:eastAsia="標楷體"/>
                    </w:rPr>
                    <w:t>副教授</w:t>
                  </w:r>
                </w:p>
              </w:tc>
              <w:tc>
                <w:tcPr>
                  <w:tcW w:w="2956" w:type="dxa"/>
                  <w:vAlign w:val="center"/>
                </w:tcPr>
                <w:p w:rsidR="0067082F" w:rsidRPr="003545A1" w:rsidRDefault="0067082F" w:rsidP="004855EF">
                  <w:pPr>
                    <w:spacing w:line="240" w:lineRule="exact"/>
                    <w:jc w:val="both"/>
                    <w:rPr>
                      <w:rFonts w:eastAsia="標楷體"/>
                    </w:rPr>
                  </w:pPr>
                  <w:r w:rsidRPr="003545A1">
                    <w:rPr>
                      <w:rFonts w:eastAsia="標楷體"/>
                    </w:rPr>
                    <w:t>1</w:t>
                  </w:r>
                  <w:r w:rsidRPr="003545A1">
                    <w:rPr>
                      <w:rFonts w:eastAsia="標楷體"/>
                    </w:rPr>
                    <w:t>篇或專書著作</w:t>
                  </w:r>
                  <w:r w:rsidRPr="003545A1">
                    <w:rPr>
                      <w:rFonts w:eastAsia="標楷體"/>
                    </w:rPr>
                    <w:t>1</w:t>
                  </w:r>
                  <w:r w:rsidRPr="003545A1">
                    <w:rPr>
                      <w:rFonts w:eastAsia="標楷體"/>
                    </w:rPr>
                    <w:t>本</w:t>
                  </w:r>
                </w:p>
              </w:tc>
              <w:tc>
                <w:tcPr>
                  <w:tcW w:w="3175" w:type="dxa"/>
                </w:tcPr>
                <w:p w:rsidR="0067082F" w:rsidRPr="003545A1" w:rsidRDefault="0067082F" w:rsidP="004855EF">
                  <w:pPr>
                    <w:spacing w:line="240" w:lineRule="exact"/>
                    <w:ind w:left="2"/>
                    <w:jc w:val="both"/>
                    <w:rPr>
                      <w:rFonts w:eastAsia="標楷體"/>
                    </w:rPr>
                  </w:pPr>
                  <w:r w:rsidRPr="003545A1">
                    <w:rPr>
                      <w:rFonts w:eastAsia="標楷體"/>
                    </w:rPr>
                    <w:t>一級期刊</w:t>
                  </w:r>
                  <w:r w:rsidRPr="003545A1">
                    <w:rPr>
                      <w:rFonts w:eastAsia="標楷體"/>
                    </w:rPr>
                    <w:t>1</w:t>
                  </w:r>
                  <w:r w:rsidRPr="003545A1">
                    <w:rPr>
                      <w:rFonts w:eastAsia="標楷體"/>
                    </w:rPr>
                    <w:t>篇或</w:t>
                  </w:r>
                </w:p>
                <w:p w:rsidR="0067082F" w:rsidRPr="003545A1" w:rsidRDefault="0067082F" w:rsidP="004855EF">
                  <w:pPr>
                    <w:spacing w:line="240" w:lineRule="exact"/>
                    <w:ind w:left="2"/>
                    <w:jc w:val="both"/>
                    <w:rPr>
                      <w:rFonts w:eastAsia="標楷體"/>
                    </w:rPr>
                  </w:pPr>
                  <w:r w:rsidRPr="003545A1">
                    <w:rPr>
                      <w:rFonts w:eastAsia="標楷體"/>
                    </w:rPr>
                    <w:t>二級期刊</w:t>
                  </w:r>
                  <w:r w:rsidRPr="003545A1">
                    <w:rPr>
                      <w:rFonts w:eastAsia="標楷體"/>
                    </w:rPr>
                    <w:t>2</w:t>
                  </w:r>
                  <w:r w:rsidRPr="003545A1">
                    <w:rPr>
                      <w:rFonts w:eastAsia="標楷體"/>
                    </w:rPr>
                    <w:t>篇</w:t>
                  </w:r>
                </w:p>
              </w:tc>
            </w:tr>
            <w:tr w:rsidR="0067082F" w:rsidRPr="003545A1" w:rsidTr="004855EF">
              <w:trPr>
                <w:trHeight w:val="273"/>
                <w:jc w:val="center"/>
              </w:trPr>
              <w:tc>
                <w:tcPr>
                  <w:tcW w:w="768" w:type="dxa"/>
                  <w:vAlign w:val="center"/>
                </w:tcPr>
                <w:p w:rsidR="0067082F" w:rsidRPr="003545A1" w:rsidRDefault="0067082F" w:rsidP="004855EF">
                  <w:pPr>
                    <w:snapToGrid w:val="0"/>
                    <w:spacing w:line="240" w:lineRule="exact"/>
                    <w:jc w:val="center"/>
                    <w:rPr>
                      <w:rFonts w:eastAsia="標楷體"/>
                    </w:rPr>
                  </w:pPr>
                  <w:r w:rsidRPr="003545A1">
                    <w:rPr>
                      <w:rFonts w:eastAsia="標楷體"/>
                    </w:rPr>
                    <w:t>助理</w:t>
                  </w:r>
                </w:p>
                <w:p w:rsidR="0067082F" w:rsidRPr="003545A1" w:rsidRDefault="0067082F" w:rsidP="004855EF">
                  <w:pPr>
                    <w:snapToGrid w:val="0"/>
                    <w:spacing w:line="240" w:lineRule="exact"/>
                    <w:jc w:val="center"/>
                    <w:rPr>
                      <w:rFonts w:eastAsia="標楷體"/>
                    </w:rPr>
                  </w:pPr>
                  <w:r w:rsidRPr="003545A1">
                    <w:rPr>
                      <w:rFonts w:eastAsia="標楷體"/>
                    </w:rPr>
                    <w:t>教授</w:t>
                  </w:r>
                </w:p>
              </w:tc>
              <w:tc>
                <w:tcPr>
                  <w:tcW w:w="2956" w:type="dxa"/>
                  <w:vAlign w:val="center"/>
                </w:tcPr>
                <w:p w:rsidR="0067082F" w:rsidRPr="003545A1" w:rsidRDefault="0067082F" w:rsidP="004855EF">
                  <w:pPr>
                    <w:spacing w:line="240" w:lineRule="exact"/>
                    <w:jc w:val="both"/>
                    <w:rPr>
                      <w:rFonts w:eastAsia="標楷體"/>
                    </w:rPr>
                  </w:pPr>
                  <w:r w:rsidRPr="003545A1">
                    <w:rPr>
                      <w:rFonts w:eastAsia="標楷體"/>
                    </w:rPr>
                    <w:t>1</w:t>
                  </w:r>
                  <w:r w:rsidRPr="003545A1">
                    <w:rPr>
                      <w:rFonts w:eastAsia="標楷體"/>
                    </w:rPr>
                    <w:t>篇</w:t>
                  </w:r>
                </w:p>
              </w:tc>
              <w:tc>
                <w:tcPr>
                  <w:tcW w:w="3175" w:type="dxa"/>
                  <w:vAlign w:val="center"/>
                </w:tcPr>
                <w:p w:rsidR="0067082F" w:rsidRPr="003545A1" w:rsidRDefault="0067082F" w:rsidP="004855EF">
                  <w:pPr>
                    <w:spacing w:line="240" w:lineRule="exact"/>
                    <w:ind w:left="2"/>
                    <w:jc w:val="both"/>
                    <w:rPr>
                      <w:rFonts w:eastAsia="標楷體"/>
                    </w:rPr>
                  </w:pPr>
                  <w:r w:rsidRPr="003545A1">
                    <w:rPr>
                      <w:rFonts w:eastAsia="標楷體"/>
                    </w:rPr>
                    <w:t>一級期刊</w:t>
                  </w:r>
                  <w:r w:rsidRPr="003545A1">
                    <w:rPr>
                      <w:rFonts w:eastAsia="標楷體"/>
                    </w:rPr>
                    <w:t>1</w:t>
                  </w:r>
                  <w:r w:rsidRPr="003545A1">
                    <w:rPr>
                      <w:rFonts w:eastAsia="標楷體"/>
                    </w:rPr>
                    <w:t>篇或</w:t>
                  </w:r>
                </w:p>
                <w:p w:rsidR="0067082F" w:rsidRPr="003545A1" w:rsidRDefault="0067082F" w:rsidP="004855EF">
                  <w:pPr>
                    <w:spacing w:line="240" w:lineRule="exact"/>
                    <w:ind w:left="2"/>
                    <w:jc w:val="both"/>
                    <w:rPr>
                      <w:rFonts w:eastAsia="標楷體"/>
                    </w:rPr>
                  </w:pPr>
                  <w:r w:rsidRPr="003545A1">
                    <w:rPr>
                      <w:rFonts w:eastAsia="標楷體"/>
                    </w:rPr>
                    <w:t>二級期刊</w:t>
                  </w:r>
                  <w:r w:rsidRPr="003545A1">
                    <w:rPr>
                      <w:rFonts w:eastAsia="標楷體"/>
                    </w:rPr>
                    <w:t>2</w:t>
                  </w:r>
                  <w:r w:rsidRPr="003545A1">
                    <w:rPr>
                      <w:rFonts w:eastAsia="標楷體"/>
                    </w:rPr>
                    <w:t>篇或</w:t>
                  </w:r>
                </w:p>
                <w:p w:rsidR="0067082F" w:rsidRPr="003545A1" w:rsidRDefault="0067082F" w:rsidP="004855EF">
                  <w:pPr>
                    <w:spacing w:line="240" w:lineRule="exact"/>
                    <w:ind w:left="2"/>
                    <w:jc w:val="both"/>
                    <w:rPr>
                      <w:rFonts w:eastAsia="標楷體"/>
                    </w:rPr>
                  </w:pPr>
                  <w:r w:rsidRPr="003545A1">
                    <w:rPr>
                      <w:rFonts w:eastAsia="標楷體"/>
                    </w:rPr>
                    <w:t>三級期刊</w:t>
                  </w:r>
                  <w:r w:rsidRPr="003545A1">
                    <w:rPr>
                      <w:rFonts w:eastAsia="標楷體"/>
                    </w:rPr>
                    <w:t>4</w:t>
                  </w:r>
                  <w:r w:rsidRPr="003545A1">
                    <w:rPr>
                      <w:rFonts w:eastAsia="標楷體"/>
                    </w:rPr>
                    <w:t>篇</w:t>
                  </w:r>
                </w:p>
              </w:tc>
            </w:tr>
          </w:tbl>
          <w:p w:rsidR="0067082F" w:rsidRPr="003545A1" w:rsidRDefault="0067082F" w:rsidP="004855EF">
            <w:pPr>
              <w:spacing w:line="240" w:lineRule="exact"/>
              <w:rPr>
                <w:rFonts w:eastAsia="標楷體"/>
              </w:rPr>
            </w:pPr>
          </w:p>
          <w:p w:rsidR="0067082F" w:rsidRPr="003545A1" w:rsidRDefault="0067082F" w:rsidP="004855EF">
            <w:pPr>
              <w:spacing w:line="240" w:lineRule="exact"/>
              <w:rPr>
                <w:rFonts w:eastAsia="標楷體"/>
                <w:shd w:val="clear" w:color="auto" w:fill="FFFFFF"/>
              </w:rPr>
            </w:pPr>
            <w:r w:rsidRPr="003545A1">
              <w:rPr>
                <w:rFonts w:eastAsia="標楷體"/>
              </w:rPr>
              <w:t>2.</w:t>
            </w:r>
            <w:r w:rsidRPr="003545A1">
              <w:rPr>
                <w:rFonts w:eastAsia="標楷體"/>
              </w:rPr>
              <w:t>以</w:t>
            </w:r>
            <w:r w:rsidRPr="003545A1">
              <w:rPr>
                <w:rFonts w:eastAsia="標楷體"/>
                <w:shd w:val="clear" w:color="auto" w:fill="FFFFFF"/>
              </w:rPr>
              <w:t>作品、成就證明代替專門著作送審者：人文與藝術教育中心藝術類科教師。</w:t>
            </w:r>
          </w:p>
          <w:p w:rsidR="0067082F" w:rsidRPr="003545A1" w:rsidRDefault="0067082F" w:rsidP="004855EF">
            <w:pPr>
              <w:spacing w:line="240" w:lineRule="exact"/>
              <w:rPr>
                <w:rFonts w:eastAsia="標楷體"/>
                <w:shd w:val="clear" w:color="auto" w:fill="FFFFFF"/>
              </w:rPr>
            </w:pPr>
          </w:p>
          <w:p w:rsidR="0067082F" w:rsidRPr="003545A1" w:rsidRDefault="0067082F" w:rsidP="004855EF">
            <w:pPr>
              <w:spacing w:line="240" w:lineRule="exact"/>
              <w:ind w:leftChars="50" w:left="120"/>
              <w:rPr>
                <w:rFonts w:eastAsia="標楷體"/>
                <w:kern w:val="0"/>
              </w:rPr>
            </w:pPr>
            <w:r w:rsidRPr="003545A1">
              <w:rPr>
                <w:rFonts w:eastAsia="標楷體"/>
              </w:rPr>
              <w:t>藝術類科教師新聘及升等之作品審查基準、類別及規格依教育部</w:t>
            </w:r>
            <w:r w:rsidRPr="003545A1">
              <w:rPr>
                <w:rFonts w:eastAsia="標楷體"/>
                <w:kern w:val="0"/>
              </w:rPr>
              <w:t>專科以上學校教師資格審定辦法及本校相關規定辦理，且</w:t>
            </w:r>
            <w:r w:rsidRPr="003545A1">
              <w:rPr>
                <w:rFonts w:eastAsia="標楷體"/>
              </w:rPr>
              <w:t>所有作品應於本院教評會核定之各級場館辦理展演（各類別分述如下）。</w:t>
            </w:r>
          </w:p>
          <w:p w:rsidR="0067082F" w:rsidRPr="005023D3" w:rsidRDefault="0067082F" w:rsidP="004855EF">
            <w:pPr>
              <w:spacing w:line="240" w:lineRule="exact"/>
              <w:rPr>
                <w:rFonts w:eastAsia="標楷體"/>
                <w:kern w:val="0"/>
              </w:rPr>
            </w:pPr>
          </w:p>
          <w:p w:rsidR="0067082F" w:rsidRPr="005023D3" w:rsidRDefault="0067082F" w:rsidP="004855EF">
            <w:pPr>
              <w:pStyle w:val="ac"/>
              <w:spacing w:line="240" w:lineRule="exact"/>
              <w:ind w:leftChars="0" w:left="0"/>
              <w:rPr>
                <w:rFonts w:eastAsia="標楷體"/>
                <w:kern w:val="0"/>
              </w:rPr>
            </w:pPr>
            <w:r w:rsidRPr="005023D3">
              <w:rPr>
                <w:rFonts w:eastAsia="標楷體"/>
                <w:kern w:val="0"/>
              </w:rPr>
              <w:t>（</w:t>
            </w:r>
            <w:r w:rsidRPr="005023D3">
              <w:rPr>
                <w:rFonts w:eastAsia="標楷體"/>
                <w:kern w:val="0"/>
              </w:rPr>
              <w:t>1</w:t>
            </w:r>
            <w:r w:rsidRPr="005023D3">
              <w:rPr>
                <w:rFonts w:eastAsia="標楷體"/>
                <w:kern w:val="0"/>
              </w:rPr>
              <w:t>）美術類科教師新聘及升等標準：</w:t>
            </w:r>
          </w:p>
          <w:tbl>
            <w:tblPr>
              <w:tblW w:w="6499" w:type="dxa"/>
              <w:jc w:val="center"/>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3"/>
              <w:gridCol w:w="1699"/>
              <w:gridCol w:w="1843"/>
              <w:gridCol w:w="2104"/>
            </w:tblGrid>
            <w:tr w:rsidR="0067082F" w:rsidRPr="005023D3" w:rsidTr="004855EF">
              <w:trPr>
                <w:jc w:val="center"/>
              </w:trPr>
              <w:tc>
                <w:tcPr>
                  <w:tcW w:w="853" w:type="dxa"/>
                  <w:vAlign w:val="center"/>
                </w:tcPr>
                <w:p w:rsidR="0067082F" w:rsidRPr="005023D3" w:rsidRDefault="0067082F" w:rsidP="004855EF">
                  <w:pPr>
                    <w:spacing w:line="240" w:lineRule="exact"/>
                    <w:ind w:leftChars="-74" w:left="-70" w:rightChars="-45" w:right="-108" w:hangingChars="45" w:hanging="108"/>
                    <w:jc w:val="center"/>
                    <w:rPr>
                      <w:rFonts w:eastAsia="標楷體"/>
                    </w:rPr>
                  </w:pPr>
                  <w:r w:rsidRPr="005023D3">
                    <w:rPr>
                      <w:rFonts w:eastAsia="標楷體"/>
                    </w:rPr>
                    <w:t>申請職別</w:t>
                  </w:r>
                </w:p>
              </w:tc>
              <w:tc>
                <w:tcPr>
                  <w:tcW w:w="1699" w:type="dxa"/>
                  <w:vAlign w:val="center"/>
                </w:tcPr>
                <w:p w:rsidR="0067082F" w:rsidRPr="005023D3" w:rsidRDefault="0067082F" w:rsidP="004855EF">
                  <w:pPr>
                    <w:spacing w:line="240" w:lineRule="exact"/>
                    <w:ind w:firstLineChars="50" w:firstLine="120"/>
                    <w:rPr>
                      <w:rFonts w:eastAsia="標楷體"/>
                    </w:rPr>
                  </w:pPr>
                  <w:r w:rsidRPr="005023D3">
                    <w:rPr>
                      <w:rFonts w:eastAsia="標楷體"/>
                    </w:rPr>
                    <w:t>代表作品</w:t>
                  </w:r>
                </w:p>
              </w:tc>
              <w:tc>
                <w:tcPr>
                  <w:tcW w:w="1843" w:type="dxa"/>
                  <w:tcBorders>
                    <w:right w:val="single" w:sz="4" w:space="0" w:color="auto"/>
                  </w:tcBorders>
                  <w:vAlign w:val="center"/>
                </w:tcPr>
                <w:p w:rsidR="0067082F" w:rsidRPr="005023D3" w:rsidRDefault="0067082F" w:rsidP="004855EF">
                  <w:pPr>
                    <w:spacing w:line="240" w:lineRule="exact"/>
                    <w:jc w:val="center"/>
                    <w:rPr>
                      <w:rFonts w:eastAsia="標楷體"/>
                    </w:rPr>
                  </w:pPr>
                  <w:r w:rsidRPr="005023D3">
                    <w:rPr>
                      <w:rFonts w:eastAsia="標楷體"/>
                    </w:rPr>
                    <w:t>參考作品</w:t>
                  </w:r>
                </w:p>
              </w:tc>
              <w:tc>
                <w:tcPr>
                  <w:tcW w:w="2104" w:type="dxa"/>
                  <w:tcBorders>
                    <w:left w:val="single" w:sz="4" w:space="0" w:color="auto"/>
                  </w:tcBorders>
                  <w:vAlign w:val="center"/>
                </w:tcPr>
                <w:p w:rsidR="0067082F" w:rsidRPr="005023D3" w:rsidRDefault="0067082F" w:rsidP="004855EF">
                  <w:pPr>
                    <w:spacing w:line="240" w:lineRule="exact"/>
                    <w:jc w:val="center"/>
                    <w:rPr>
                      <w:rFonts w:eastAsia="標楷體"/>
                    </w:rPr>
                  </w:pPr>
                  <w:r w:rsidRPr="005023D3">
                    <w:rPr>
                      <w:rFonts w:eastAsia="標楷體"/>
                    </w:rPr>
                    <w:t>展出定義</w:t>
                  </w:r>
                </w:p>
              </w:tc>
            </w:tr>
            <w:tr w:rsidR="0067082F" w:rsidRPr="005023D3" w:rsidTr="004855EF">
              <w:trPr>
                <w:trHeight w:val="382"/>
                <w:jc w:val="center"/>
              </w:trPr>
              <w:tc>
                <w:tcPr>
                  <w:tcW w:w="853" w:type="dxa"/>
                  <w:vAlign w:val="center"/>
                </w:tcPr>
                <w:p w:rsidR="0067082F" w:rsidRPr="005023D3" w:rsidRDefault="0067082F" w:rsidP="004855EF">
                  <w:pPr>
                    <w:snapToGrid w:val="0"/>
                    <w:spacing w:line="240" w:lineRule="exact"/>
                    <w:jc w:val="center"/>
                    <w:rPr>
                      <w:rFonts w:eastAsia="標楷體"/>
                    </w:rPr>
                  </w:pPr>
                  <w:r w:rsidRPr="005023D3">
                    <w:rPr>
                      <w:rFonts w:eastAsia="標楷體"/>
                    </w:rPr>
                    <w:t>教授</w:t>
                  </w:r>
                </w:p>
              </w:tc>
              <w:tc>
                <w:tcPr>
                  <w:tcW w:w="1699" w:type="dxa"/>
                  <w:vAlign w:val="center"/>
                </w:tcPr>
                <w:p w:rsidR="0067082F" w:rsidRPr="005023D3" w:rsidRDefault="0067082F" w:rsidP="004855EF">
                  <w:pPr>
                    <w:spacing w:line="240" w:lineRule="exact"/>
                    <w:jc w:val="both"/>
                    <w:rPr>
                      <w:rFonts w:eastAsia="標楷體"/>
                    </w:rPr>
                  </w:pPr>
                  <w:r w:rsidRPr="005023D3">
                    <w:rPr>
                      <w:rFonts w:eastAsia="標楷體"/>
                    </w:rPr>
                    <w:t>一級展演</w:t>
                  </w:r>
                  <w:r w:rsidRPr="005023D3">
                    <w:rPr>
                      <w:rFonts w:eastAsia="標楷體"/>
                    </w:rPr>
                    <w:t>2</w:t>
                  </w:r>
                  <w:r w:rsidRPr="005023D3">
                    <w:rPr>
                      <w:rFonts w:eastAsia="標楷體"/>
                    </w:rPr>
                    <w:t>場</w:t>
                  </w:r>
                </w:p>
              </w:tc>
              <w:tc>
                <w:tcPr>
                  <w:tcW w:w="1843" w:type="dxa"/>
                  <w:tcBorders>
                    <w:right w:val="single" w:sz="4" w:space="0" w:color="auto"/>
                  </w:tcBorders>
                </w:tcPr>
                <w:p w:rsidR="0067082F" w:rsidRPr="005023D3" w:rsidRDefault="0067082F" w:rsidP="004855EF">
                  <w:pPr>
                    <w:spacing w:line="240" w:lineRule="exact"/>
                    <w:jc w:val="both"/>
                    <w:rPr>
                      <w:rFonts w:eastAsia="標楷體"/>
                    </w:rPr>
                  </w:pPr>
                  <w:r w:rsidRPr="005023D3">
                    <w:rPr>
                      <w:rFonts w:eastAsia="標楷體"/>
                    </w:rPr>
                    <w:t>一級展演</w:t>
                  </w:r>
                  <w:r w:rsidRPr="005023D3">
                    <w:rPr>
                      <w:rFonts w:eastAsia="標楷體"/>
                    </w:rPr>
                    <w:t>1</w:t>
                  </w:r>
                  <w:r w:rsidRPr="005023D3">
                    <w:rPr>
                      <w:rFonts w:eastAsia="標楷體"/>
                    </w:rPr>
                    <w:t>場或</w:t>
                  </w:r>
                </w:p>
                <w:p w:rsidR="0067082F" w:rsidRPr="005023D3" w:rsidRDefault="0067082F" w:rsidP="004855EF">
                  <w:pPr>
                    <w:spacing w:line="240" w:lineRule="exact"/>
                    <w:jc w:val="both"/>
                    <w:rPr>
                      <w:rFonts w:eastAsia="標楷體"/>
                    </w:rPr>
                  </w:pPr>
                  <w:r w:rsidRPr="005023D3">
                    <w:rPr>
                      <w:rFonts w:eastAsia="標楷體"/>
                    </w:rPr>
                    <w:t>二級展演</w:t>
                  </w:r>
                  <w:r w:rsidRPr="005023D3">
                    <w:rPr>
                      <w:rFonts w:eastAsia="標楷體"/>
                    </w:rPr>
                    <w:t>2</w:t>
                  </w:r>
                  <w:r w:rsidRPr="005023D3">
                    <w:rPr>
                      <w:rFonts w:eastAsia="標楷體"/>
                    </w:rPr>
                    <w:t>場</w:t>
                  </w:r>
                </w:p>
              </w:tc>
              <w:tc>
                <w:tcPr>
                  <w:tcW w:w="2104" w:type="dxa"/>
                  <w:vMerge w:val="restart"/>
                  <w:tcBorders>
                    <w:left w:val="single" w:sz="4" w:space="0" w:color="auto"/>
                  </w:tcBorders>
                </w:tcPr>
                <w:p w:rsidR="0067082F" w:rsidRPr="005023D3" w:rsidRDefault="0067082F" w:rsidP="004855EF">
                  <w:pPr>
                    <w:pStyle w:val="ac"/>
                    <w:spacing w:line="240" w:lineRule="exact"/>
                    <w:ind w:leftChars="0" w:left="120" w:hangingChars="50" w:hanging="120"/>
                    <w:rPr>
                      <w:rFonts w:eastAsia="標楷體"/>
                    </w:rPr>
                  </w:pPr>
                  <w:r w:rsidRPr="005023D3">
                    <w:rPr>
                      <w:rFonts w:eastAsia="標楷體"/>
                    </w:rPr>
                    <w:t>1.</w:t>
                  </w:r>
                  <w:r w:rsidRPr="005023D3">
                    <w:rPr>
                      <w:rFonts w:eastAsia="標楷體"/>
                    </w:rPr>
                    <w:t>展出作品不得重複。</w:t>
                  </w:r>
                </w:p>
                <w:p w:rsidR="0067082F" w:rsidRPr="005023D3" w:rsidRDefault="0067082F" w:rsidP="004855EF">
                  <w:pPr>
                    <w:pStyle w:val="ac"/>
                    <w:spacing w:line="240" w:lineRule="exact"/>
                    <w:ind w:leftChars="0" w:left="120" w:hangingChars="50" w:hanging="120"/>
                    <w:rPr>
                      <w:rFonts w:eastAsia="標楷體"/>
                    </w:rPr>
                  </w:pPr>
                  <w:r w:rsidRPr="005023D3">
                    <w:rPr>
                      <w:rFonts w:eastAsia="標楷體"/>
                    </w:rPr>
                    <w:t>2.</w:t>
                  </w:r>
                  <w:r w:rsidRPr="005023D3">
                    <w:rPr>
                      <w:rFonts w:eastAsia="標楷體"/>
                    </w:rPr>
                    <w:t>「個展」係指申請教師至少展出</w:t>
                  </w:r>
                  <w:r w:rsidRPr="005023D3">
                    <w:rPr>
                      <w:rFonts w:eastAsia="標楷體"/>
                    </w:rPr>
                    <w:t>20</w:t>
                  </w:r>
                  <w:r w:rsidRPr="005023D3">
                    <w:rPr>
                      <w:rFonts w:eastAsia="標楷體"/>
                    </w:rPr>
                    <w:t>件作品（含）以上。</w:t>
                  </w:r>
                </w:p>
                <w:p w:rsidR="0067082F" w:rsidRPr="005023D3" w:rsidRDefault="0067082F" w:rsidP="004855EF">
                  <w:pPr>
                    <w:pStyle w:val="ac"/>
                    <w:spacing w:line="240" w:lineRule="exact"/>
                    <w:ind w:leftChars="0" w:left="120" w:hangingChars="50" w:hanging="120"/>
                    <w:rPr>
                      <w:rFonts w:eastAsia="標楷體"/>
                    </w:rPr>
                  </w:pPr>
                  <w:r w:rsidRPr="005023D3">
                    <w:rPr>
                      <w:rFonts w:eastAsia="標楷體"/>
                    </w:rPr>
                    <w:t>3.</w:t>
                  </w:r>
                  <w:r w:rsidRPr="005023D3">
                    <w:rPr>
                      <w:rFonts w:eastAsia="標楷體"/>
                    </w:rPr>
                    <w:t>「二人聯展」係指申請教師至少展出</w:t>
                  </w:r>
                  <w:r w:rsidRPr="005023D3">
                    <w:rPr>
                      <w:rFonts w:eastAsia="標楷體"/>
                    </w:rPr>
                    <w:t>6</w:t>
                  </w:r>
                  <w:r w:rsidRPr="005023D3">
                    <w:rPr>
                      <w:rFonts w:eastAsia="標楷體"/>
                    </w:rPr>
                    <w:t>件作品（含）以上。</w:t>
                  </w:r>
                </w:p>
                <w:p w:rsidR="0067082F" w:rsidRPr="005023D3" w:rsidRDefault="0067082F" w:rsidP="004855EF">
                  <w:pPr>
                    <w:pStyle w:val="ac"/>
                    <w:spacing w:line="240" w:lineRule="exact"/>
                    <w:ind w:leftChars="0" w:left="120" w:hangingChars="50" w:hanging="120"/>
                    <w:jc w:val="both"/>
                    <w:rPr>
                      <w:rFonts w:eastAsia="標楷體"/>
                    </w:rPr>
                  </w:pPr>
                  <w:r w:rsidRPr="005023D3">
                    <w:rPr>
                      <w:rFonts w:eastAsia="標楷體"/>
                    </w:rPr>
                    <w:t>4.</w:t>
                  </w:r>
                  <w:r w:rsidRPr="005023D3">
                    <w:rPr>
                      <w:rFonts w:eastAsia="標楷體"/>
                    </w:rPr>
                    <w:t>「多人聯展」係指申請教師至少展出</w:t>
                  </w:r>
                  <w:r w:rsidRPr="005023D3">
                    <w:rPr>
                      <w:rFonts w:eastAsia="標楷體"/>
                    </w:rPr>
                    <w:t>3</w:t>
                  </w:r>
                  <w:r w:rsidRPr="005023D3">
                    <w:rPr>
                      <w:rFonts w:eastAsia="標楷體"/>
                    </w:rPr>
                    <w:t>件作品（含）以上。</w:t>
                  </w:r>
                </w:p>
              </w:tc>
            </w:tr>
            <w:tr w:rsidR="0067082F" w:rsidRPr="005023D3" w:rsidTr="004855EF">
              <w:trPr>
                <w:trHeight w:val="252"/>
                <w:jc w:val="center"/>
              </w:trPr>
              <w:tc>
                <w:tcPr>
                  <w:tcW w:w="853" w:type="dxa"/>
                  <w:vAlign w:val="center"/>
                </w:tcPr>
                <w:p w:rsidR="0067082F" w:rsidRPr="005023D3" w:rsidRDefault="0067082F" w:rsidP="004855EF">
                  <w:pPr>
                    <w:snapToGrid w:val="0"/>
                    <w:spacing w:line="240" w:lineRule="exact"/>
                    <w:jc w:val="center"/>
                    <w:rPr>
                      <w:rFonts w:eastAsia="標楷體"/>
                    </w:rPr>
                  </w:pPr>
                  <w:r w:rsidRPr="005023D3">
                    <w:rPr>
                      <w:rFonts w:eastAsia="標楷體"/>
                    </w:rPr>
                    <w:t>副教授</w:t>
                  </w:r>
                </w:p>
              </w:tc>
              <w:tc>
                <w:tcPr>
                  <w:tcW w:w="1699" w:type="dxa"/>
                  <w:vAlign w:val="center"/>
                </w:tcPr>
                <w:p w:rsidR="0067082F" w:rsidRPr="005023D3" w:rsidRDefault="0067082F" w:rsidP="004855EF">
                  <w:pPr>
                    <w:spacing w:line="240" w:lineRule="exact"/>
                    <w:jc w:val="both"/>
                    <w:rPr>
                      <w:rFonts w:eastAsia="標楷體"/>
                    </w:rPr>
                  </w:pPr>
                  <w:r w:rsidRPr="005023D3">
                    <w:rPr>
                      <w:rFonts w:eastAsia="標楷體"/>
                    </w:rPr>
                    <w:t>一級展演</w:t>
                  </w:r>
                  <w:r w:rsidRPr="005023D3">
                    <w:rPr>
                      <w:rFonts w:eastAsia="標楷體"/>
                    </w:rPr>
                    <w:t xml:space="preserve"> 1</w:t>
                  </w:r>
                  <w:r w:rsidRPr="005023D3">
                    <w:rPr>
                      <w:rFonts w:eastAsia="標楷體"/>
                    </w:rPr>
                    <w:t>場</w:t>
                  </w:r>
                </w:p>
              </w:tc>
              <w:tc>
                <w:tcPr>
                  <w:tcW w:w="1843" w:type="dxa"/>
                  <w:tcBorders>
                    <w:right w:val="single" w:sz="4" w:space="0" w:color="auto"/>
                  </w:tcBorders>
                </w:tcPr>
                <w:p w:rsidR="0067082F" w:rsidRPr="005023D3" w:rsidRDefault="0067082F" w:rsidP="004855EF">
                  <w:pPr>
                    <w:spacing w:line="240" w:lineRule="exact"/>
                    <w:jc w:val="both"/>
                    <w:rPr>
                      <w:rFonts w:eastAsia="標楷體"/>
                    </w:rPr>
                  </w:pPr>
                  <w:r w:rsidRPr="005023D3">
                    <w:rPr>
                      <w:rFonts w:eastAsia="標楷體"/>
                    </w:rPr>
                    <w:t>一級展演</w:t>
                  </w:r>
                  <w:r w:rsidRPr="005023D3">
                    <w:rPr>
                      <w:rFonts w:eastAsia="標楷體"/>
                    </w:rPr>
                    <w:t>1</w:t>
                  </w:r>
                  <w:r w:rsidRPr="005023D3">
                    <w:rPr>
                      <w:rFonts w:eastAsia="標楷體"/>
                    </w:rPr>
                    <w:t>場或</w:t>
                  </w:r>
                </w:p>
                <w:p w:rsidR="0067082F" w:rsidRPr="005023D3" w:rsidRDefault="0067082F" w:rsidP="004855EF">
                  <w:pPr>
                    <w:spacing w:line="240" w:lineRule="exact"/>
                    <w:jc w:val="both"/>
                    <w:rPr>
                      <w:rFonts w:eastAsia="標楷體"/>
                    </w:rPr>
                  </w:pPr>
                  <w:r w:rsidRPr="005023D3">
                    <w:rPr>
                      <w:rFonts w:eastAsia="標楷體"/>
                    </w:rPr>
                    <w:t>二級展演</w:t>
                  </w:r>
                  <w:r w:rsidRPr="005023D3">
                    <w:rPr>
                      <w:rFonts w:eastAsia="標楷體"/>
                    </w:rPr>
                    <w:t>2</w:t>
                  </w:r>
                  <w:r w:rsidRPr="005023D3">
                    <w:rPr>
                      <w:rFonts w:eastAsia="標楷體"/>
                    </w:rPr>
                    <w:t>場</w:t>
                  </w:r>
                </w:p>
              </w:tc>
              <w:tc>
                <w:tcPr>
                  <w:tcW w:w="2104" w:type="dxa"/>
                  <w:vMerge/>
                  <w:tcBorders>
                    <w:left w:val="single" w:sz="4" w:space="0" w:color="auto"/>
                  </w:tcBorders>
                </w:tcPr>
                <w:p w:rsidR="0067082F" w:rsidRPr="005023D3" w:rsidRDefault="0067082F" w:rsidP="004855EF">
                  <w:pPr>
                    <w:spacing w:line="240" w:lineRule="exact"/>
                    <w:jc w:val="both"/>
                    <w:rPr>
                      <w:rFonts w:eastAsia="標楷體"/>
                    </w:rPr>
                  </w:pPr>
                </w:p>
              </w:tc>
            </w:tr>
            <w:tr w:rsidR="0067082F" w:rsidRPr="005023D3" w:rsidTr="004855EF">
              <w:trPr>
                <w:trHeight w:val="887"/>
                <w:jc w:val="center"/>
              </w:trPr>
              <w:tc>
                <w:tcPr>
                  <w:tcW w:w="853" w:type="dxa"/>
                  <w:vAlign w:val="center"/>
                </w:tcPr>
                <w:p w:rsidR="0067082F" w:rsidRPr="005023D3" w:rsidRDefault="0067082F" w:rsidP="004855EF">
                  <w:pPr>
                    <w:snapToGrid w:val="0"/>
                    <w:spacing w:line="240" w:lineRule="exact"/>
                    <w:jc w:val="center"/>
                    <w:rPr>
                      <w:rFonts w:eastAsia="標楷體"/>
                    </w:rPr>
                  </w:pPr>
                  <w:r w:rsidRPr="005023D3">
                    <w:rPr>
                      <w:rFonts w:eastAsia="標楷體"/>
                    </w:rPr>
                    <w:t>助理</w:t>
                  </w:r>
                </w:p>
                <w:p w:rsidR="0067082F" w:rsidRPr="005023D3" w:rsidRDefault="0067082F" w:rsidP="004855EF">
                  <w:pPr>
                    <w:snapToGrid w:val="0"/>
                    <w:spacing w:line="240" w:lineRule="exact"/>
                    <w:jc w:val="center"/>
                    <w:rPr>
                      <w:rFonts w:eastAsia="標楷體"/>
                    </w:rPr>
                  </w:pPr>
                  <w:r w:rsidRPr="005023D3">
                    <w:rPr>
                      <w:rFonts w:eastAsia="標楷體"/>
                    </w:rPr>
                    <w:t>教授</w:t>
                  </w:r>
                </w:p>
              </w:tc>
              <w:tc>
                <w:tcPr>
                  <w:tcW w:w="1699" w:type="dxa"/>
                  <w:vAlign w:val="center"/>
                </w:tcPr>
                <w:p w:rsidR="0067082F" w:rsidRPr="005023D3" w:rsidRDefault="0067082F" w:rsidP="004855EF">
                  <w:pPr>
                    <w:spacing w:line="240" w:lineRule="exact"/>
                    <w:jc w:val="both"/>
                    <w:rPr>
                      <w:rFonts w:eastAsia="標楷體"/>
                    </w:rPr>
                  </w:pPr>
                  <w:r w:rsidRPr="005023D3">
                    <w:rPr>
                      <w:rFonts w:eastAsia="標楷體"/>
                    </w:rPr>
                    <w:t>一級展演</w:t>
                  </w:r>
                  <w:r w:rsidRPr="005023D3">
                    <w:rPr>
                      <w:rFonts w:eastAsia="標楷體"/>
                    </w:rPr>
                    <w:t>1</w:t>
                  </w:r>
                  <w:r w:rsidRPr="005023D3">
                    <w:rPr>
                      <w:rFonts w:eastAsia="標楷體"/>
                    </w:rPr>
                    <w:t>場</w:t>
                  </w:r>
                </w:p>
              </w:tc>
              <w:tc>
                <w:tcPr>
                  <w:tcW w:w="1843" w:type="dxa"/>
                  <w:tcBorders>
                    <w:right w:val="single" w:sz="4" w:space="0" w:color="auto"/>
                  </w:tcBorders>
                  <w:vAlign w:val="center"/>
                </w:tcPr>
                <w:p w:rsidR="0067082F" w:rsidRPr="005023D3" w:rsidRDefault="0067082F" w:rsidP="004855EF">
                  <w:pPr>
                    <w:spacing w:line="240" w:lineRule="exact"/>
                    <w:jc w:val="both"/>
                    <w:rPr>
                      <w:rFonts w:eastAsia="標楷體"/>
                    </w:rPr>
                  </w:pPr>
                  <w:r w:rsidRPr="005023D3">
                    <w:rPr>
                      <w:rFonts w:eastAsia="標楷體"/>
                    </w:rPr>
                    <w:t>一級展演</w:t>
                  </w:r>
                  <w:r w:rsidRPr="005023D3">
                    <w:rPr>
                      <w:rFonts w:eastAsia="標楷體"/>
                    </w:rPr>
                    <w:t>1</w:t>
                  </w:r>
                  <w:r w:rsidRPr="005023D3">
                    <w:rPr>
                      <w:rFonts w:eastAsia="標楷體"/>
                    </w:rPr>
                    <w:t>場或</w:t>
                  </w:r>
                </w:p>
                <w:p w:rsidR="0067082F" w:rsidRPr="005023D3" w:rsidRDefault="0067082F" w:rsidP="004855EF">
                  <w:pPr>
                    <w:spacing w:line="240" w:lineRule="exact"/>
                    <w:jc w:val="both"/>
                    <w:rPr>
                      <w:rFonts w:eastAsia="標楷體"/>
                    </w:rPr>
                  </w:pPr>
                  <w:r w:rsidRPr="005023D3">
                    <w:rPr>
                      <w:rFonts w:eastAsia="標楷體"/>
                    </w:rPr>
                    <w:t>二級展演</w:t>
                  </w:r>
                  <w:r w:rsidRPr="005023D3">
                    <w:rPr>
                      <w:rFonts w:eastAsia="標楷體"/>
                    </w:rPr>
                    <w:t>2</w:t>
                  </w:r>
                  <w:r w:rsidRPr="005023D3">
                    <w:rPr>
                      <w:rFonts w:eastAsia="標楷體"/>
                    </w:rPr>
                    <w:t>場或</w:t>
                  </w:r>
                </w:p>
                <w:p w:rsidR="0067082F" w:rsidRPr="005023D3" w:rsidRDefault="0067082F" w:rsidP="004855EF">
                  <w:pPr>
                    <w:spacing w:line="240" w:lineRule="exact"/>
                    <w:jc w:val="both"/>
                    <w:rPr>
                      <w:rFonts w:eastAsia="標楷體"/>
                    </w:rPr>
                  </w:pPr>
                  <w:r w:rsidRPr="005023D3">
                    <w:rPr>
                      <w:rFonts w:eastAsia="標楷體"/>
                    </w:rPr>
                    <w:t>三級展演</w:t>
                  </w:r>
                  <w:r w:rsidRPr="005023D3">
                    <w:rPr>
                      <w:rFonts w:eastAsia="標楷體"/>
                    </w:rPr>
                    <w:t>4</w:t>
                  </w:r>
                  <w:r w:rsidRPr="005023D3">
                    <w:rPr>
                      <w:rFonts w:eastAsia="標楷體"/>
                    </w:rPr>
                    <w:t>場</w:t>
                  </w:r>
                </w:p>
              </w:tc>
              <w:tc>
                <w:tcPr>
                  <w:tcW w:w="2104" w:type="dxa"/>
                  <w:vMerge/>
                  <w:tcBorders>
                    <w:left w:val="single" w:sz="4" w:space="0" w:color="auto"/>
                  </w:tcBorders>
                  <w:vAlign w:val="center"/>
                </w:tcPr>
                <w:p w:rsidR="0067082F" w:rsidRPr="005023D3" w:rsidRDefault="0067082F" w:rsidP="004855EF">
                  <w:pPr>
                    <w:spacing w:line="240" w:lineRule="exact"/>
                    <w:jc w:val="both"/>
                    <w:rPr>
                      <w:rFonts w:eastAsia="標楷體"/>
                    </w:rPr>
                  </w:pPr>
                </w:p>
              </w:tc>
            </w:tr>
          </w:tbl>
          <w:p w:rsidR="0067082F" w:rsidRPr="005023D3" w:rsidRDefault="0067082F" w:rsidP="004855EF">
            <w:pPr>
              <w:spacing w:line="240" w:lineRule="exact"/>
              <w:rPr>
                <w:rFonts w:eastAsia="標楷體"/>
                <w:kern w:val="0"/>
              </w:rPr>
            </w:pPr>
          </w:p>
          <w:p w:rsidR="0067082F" w:rsidRDefault="0067082F" w:rsidP="004855EF">
            <w:pPr>
              <w:pStyle w:val="ac"/>
              <w:spacing w:line="240" w:lineRule="exact"/>
              <w:ind w:leftChars="0" w:left="600" w:hangingChars="250" w:hanging="600"/>
              <w:rPr>
                <w:rFonts w:eastAsia="標楷體"/>
              </w:rPr>
            </w:pPr>
            <w:r w:rsidRPr="005023D3">
              <w:rPr>
                <w:rFonts w:eastAsia="標楷體"/>
              </w:rPr>
              <w:t>（</w:t>
            </w:r>
            <w:r w:rsidRPr="005023D3">
              <w:rPr>
                <w:rFonts w:eastAsia="標楷體"/>
              </w:rPr>
              <w:t>2</w:t>
            </w:r>
            <w:r w:rsidRPr="005023D3">
              <w:rPr>
                <w:rFonts w:eastAsia="標楷體"/>
              </w:rPr>
              <w:t>）音樂類科</w:t>
            </w:r>
            <w:r w:rsidRPr="005023D3">
              <w:rPr>
                <w:rFonts w:eastAsia="標楷體"/>
                <w:kern w:val="0"/>
              </w:rPr>
              <w:t>教師新聘、升等</w:t>
            </w:r>
            <w:r w:rsidRPr="005023D3">
              <w:rPr>
                <w:rFonts w:eastAsia="標楷體"/>
              </w:rPr>
              <w:t>標準：相同曲目音樂會以一場次計算，曲目不得重複。</w:t>
            </w:r>
          </w:p>
          <w:p w:rsidR="0067082F" w:rsidRPr="005023D3" w:rsidRDefault="0067082F" w:rsidP="004855EF">
            <w:pPr>
              <w:pStyle w:val="ac"/>
              <w:spacing w:line="240" w:lineRule="exact"/>
              <w:ind w:leftChars="0" w:left="600" w:hangingChars="250" w:hanging="600"/>
              <w:rPr>
                <w:rFonts w:eastAsia="標楷體"/>
                <w:kern w:val="0"/>
              </w:rPr>
            </w:pPr>
          </w:p>
          <w:p w:rsidR="0067082F" w:rsidRPr="000310BE" w:rsidRDefault="0067082F" w:rsidP="00D50F9B">
            <w:pPr>
              <w:pStyle w:val="ac"/>
              <w:numPr>
                <w:ilvl w:val="0"/>
                <w:numId w:val="17"/>
              </w:numPr>
              <w:spacing w:line="240" w:lineRule="exact"/>
              <w:ind w:leftChars="0" w:hanging="197"/>
              <w:rPr>
                <w:rFonts w:eastAsia="標楷體"/>
              </w:rPr>
            </w:pPr>
            <w:r w:rsidRPr="000310BE">
              <w:rPr>
                <w:rFonts w:eastAsia="標楷體"/>
                <w:kern w:val="0"/>
              </w:rPr>
              <w:t>音樂類科新聘</w:t>
            </w:r>
            <w:r w:rsidRPr="000310BE">
              <w:rPr>
                <w:rFonts w:eastAsia="標楷體"/>
              </w:rPr>
              <w:t>標準：</w:t>
            </w:r>
          </w:p>
          <w:tbl>
            <w:tblPr>
              <w:tblW w:w="4751" w:type="pct"/>
              <w:jc w:val="center"/>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2"/>
              <w:gridCol w:w="2576"/>
              <w:gridCol w:w="3007"/>
            </w:tblGrid>
            <w:tr w:rsidR="0067082F" w:rsidRPr="000310BE" w:rsidTr="004855EF">
              <w:trPr>
                <w:jc w:val="center"/>
              </w:trPr>
              <w:tc>
                <w:tcPr>
                  <w:tcW w:w="1290" w:type="dxa"/>
                  <w:vAlign w:val="center"/>
                </w:tcPr>
                <w:p w:rsidR="0067082F" w:rsidRPr="000310BE" w:rsidRDefault="0067082F" w:rsidP="004855EF">
                  <w:pPr>
                    <w:spacing w:line="240" w:lineRule="exact"/>
                    <w:ind w:leftChars="-45" w:rightChars="-45" w:right="-108" w:hangingChars="45" w:hanging="108"/>
                    <w:jc w:val="center"/>
                    <w:rPr>
                      <w:rFonts w:eastAsia="標楷體"/>
                    </w:rPr>
                  </w:pPr>
                  <w:r w:rsidRPr="000310BE">
                    <w:rPr>
                      <w:rFonts w:eastAsia="標楷體"/>
                    </w:rPr>
                    <w:t>申請職別</w:t>
                  </w:r>
                </w:p>
              </w:tc>
              <w:tc>
                <w:tcPr>
                  <w:tcW w:w="3589" w:type="dxa"/>
                  <w:vAlign w:val="center"/>
                </w:tcPr>
                <w:p w:rsidR="0067082F" w:rsidRPr="000310BE" w:rsidRDefault="0067082F" w:rsidP="004855EF">
                  <w:pPr>
                    <w:spacing w:line="240" w:lineRule="exact"/>
                    <w:jc w:val="center"/>
                    <w:rPr>
                      <w:rFonts w:eastAsia="標楷體"/>
                    </w:rPr>
                  </w:pPr>
                  <w:r w:rsidRPr="000310BE">
                    <w:rPr>
                      <w:rFonts w:eastAsia="標楷體"/>
                    </w:rPr>
                    <w:t>代表作品</w:t>
                  </w:r>
                </w:p>
              </w:tc>
              <w:tc>
                <w:tcPr>
                  <w:tcW w:w="4207" w:type="dxa"/>
                  <w:vAlign w:val="center"/>
                </w:tcPr>
                <w:p w:rsidR="0067082F" w:rsidRPr="000310BE" w:rsidRDefault="0067082F" w:rsidP="004855EF">
                  <w:pPr>
                    <w:spacing w:line="240" w:lineRule="exact"/>
                    <w:jc w:val="center"/>
                    <w:rPr>
                      <w:rFonts w:eastAsia="標楷體"/>
                    </w:rPr>
                  </w:pPr>
                  <w:r w:rsidRPr="000310BE">
                    <w:rPr>
                      <w:rFonts w:eastAsia="標楷體"/>
                    </w:rPr>
                    <w:t>參考作品</w:t>
                  </w:r>
                </w:p>
              </w:tc>
            </w:tr>
            <w:tr w:rsidR="0067082F" w:rsidRPr="000310BE" w:rsidTr="004855EF">
              <w:trPr>
                <w:trHeight w:val="382"/>
                <w:jc w:val="center"/>
              </w:trPr>
              <w:tc>
                <w:tcPr>
                  <w:tcW w:w="1290" w:type="dxa"/>
                  <w:vAlign w:val="center"/>
                </w:tcPr>
                <w:p w:rsidR="0067082F" w:rsidRPr="000310BE" w:rsidRDefault="0067082F" w:rsidP="004855EF">
                  <w:pPr>
                    <w:snapToGrid w:val="0"/>
                    <w:spacing w:line="240" w:lineRule="exact"/>
                    <w:jc w:val="center"/>
                    <w:rPr>
                      <w:rFonts w:eastAsia="標楷體"/>
                    </w:rPr>
                  </w:pPr>
                  <w:r w:rsidRPr="000310BE">
                    <w:rPr>
                      <w:rFonts w:eastAsia="標楷體"/>
                    </w:rPr>
                    <w:t>教授</w:t>
                  </w:r>
                </w:p>
              </w:tc>
              <w:tc>
                <w:tcPr>
                  <w:tcW w:w="3589" w:type="dxa"/>
                  <w:vAlign w:val="center"/>
                </w:tcPr>
                <w:p w:rsidR="0067082F" w:rsidRPr="000310BE" w:rsidRDefault="0067082F" w:rsidP="004855EF">
                  <w:pPr>
                    <w:spacing w:line="240" w:lineRule="exact"/>
                    <w:jc w:val="both"/>
                    <w:rPr>
                      <w:rFonts w:eastAsia="標楷體"/>
                    </w:rPr>
                  </w:pPr>
                  <w:r w:rsidRPr="000310BE">
                    <w:rPr>
                      <w:rFonts w:eastAsia="標楷體"/>
                    </w:rPr>
                    <w:t>一級展演</w:t>
                  </w:r>
                  <w:r w:rsidRPr="000310BE">
                    <w:rPr>
                      <w:rFonts w:eastAsia="標楷體"/>
                    </w:rPr>
                    <w:t>2</w:t>
                  </w:r>
                  <w:r w:rsidRPr="000310BE">
                    <w:rPr>
                      <w:rFonts w:eastAsia="標楷體"/>
                    </w:rPr>
                    <w:t>場</w:t>
                  </w:r>
                </w:p>
              </w:tc>
              <w:tc>
                <w:tcPr>
                  <w:tcW w:w="4207" w:type="dxa"/>
                </w:tcPr>
                <w:p w:rsidR="0067082F" w:rsidRPr="000310BE" w:rsidRDefault="0067082F" w:rsidP="004855EF">
                  <w:pPr>
                    <w:spacing w:line="240" w:lineRule="exact"/>
                    <w:jc w:val="both"/>
                    <w:rPr>
                      <w:rFonts w:eastAsia="標楷體"/>
                    </w:rPr>
                  </w:pPr>
                  <w:r w:rsidRPr="000310BE">
                    <w:rPr>
                      <w:rFonts w:eastAsia="標楷體"/>
                    </w:rPr>
                    <w:t>一級展演</w:t>
                  </w:r>
                  <w:r w:rsidRPr="000310BE">
                    <w:rPr>
                      <w:rFonts w:eastAsia="標楷體"/>
                    </w:rPr>
                    <w:t>1</w:t>
                  </w:r>
                  <w:r w:rsidRPr="000310BE">
                    <w:rPr>
                      <w:rFonts w:eastAsia="標楷體"/>
                    </w:rPr>
                    <w:t>場或</w:t>
                  </w:r>
                </w:p>
                <w:p w:rsidR="0067082F" w:rsidRPr="000310BE" w:rsidRDefault="0067082F" w:rsidP="004855EF">
                  <w:pPr>
                    <w:spacing w:line="240" w:lineRule="exact"/>
                    <w:jc w:val="both"/>
                    <w:rPr>
                      <w:rFonts w:eastAsia="標楷體"/>
                    </w:rPr>
                  </w:pPr>
                  <w:r w:rsidRPr="000310BE">
                    <w:rPr>
                      <w:rFonts w:eastAsia="標楷體"/>
                    </w:rPr>
                    <w:t>二級展演</w:t>
                  </w:r>
                  <w:r w:rsidRPr="000310BE">
                    <w:rPr>
                      <w:rFonts w:eastAsia="標楷體"/>
                    </w:rPr>
                    <w:t>2</w:t>
                  </w:r>
                  <w:r w:rsidRPr="000310BE">
                    <w:rPr>
                      <w:rFonts w:eastAsia="標楷體"/>
                    </w:rPr>
                    <w:t>場</w:t>
                  </w:r>
                </w:p>
              </w:tc>
            </w:tr>
            <w:tr w:rsidR="0067082F" w:rsidRPr="000310BE" w:rsidTr="004855EF">
              <w:trPr>
                <w:trHeight w:val="591"/>
                <w:jc w:val="center"/>
              </w:trPr>
              <w:tc>
                <w:tcPr>
                  <w:tcW w:w="1290" w:type="dxa"/>
                  <w:vAlign w:val="center"/>
                </w:tcPr>
                <w:p w:rsidR="0067082F" w:rsidRPr="000310BE" w:rsidRDefault="0067082F" w:rsidP="004855EF">
                  <w:pPr>
                    <w:snapToGrid w:val="0"/>
                    <w:spacing w:line="240" w:lineRule="exact"/>
                    <w:jc w:val="center"/>
                    <w:rPr>
                      <w:rFonts w:eastAsia="標楷體"/>
                    </w:rPr>
                  </w:pPr>
                  <w:r w:rsidRPr="000310BE">
                    <w:rPr>
                      <w:rFonts w:eastAsia="標楷體"/>
                    </w:rPr>
                    <w:t>副教授</w:t>
                  </w:r>
                </w:p>
              </w:tc>
              <w:tc>
                <w:tcPr>
                  <w:tcW w:w="3589" w:type="dxa"/>
                  <w:vAlign w:val="center"/>
                </w:tcPr>
                <w:p w:rsidR="0067082F" w:rsidRPr="000310BE" w:rsidRDefault="0067082F" w:rsidP="004855EF">
                  <w:pPr>
                    <w:spacing w:line="240" w:lineRule="exact"/>
                    <w:jc w:val="both"/>
                    <w:rPr>
                      <w:rFonts w:eastAsia="標楷體"/>
                    </w:rPr>
                  </w:pPr>
                  <w:r w:rsidRPr="000310BE">
                    <w:rPr>
                      <w:rFonts w:eastAsia="標楷體"/>
                    </w:rPr>
                    <w:t>一級展演</w:t>
                  </w:r>
                  <w:r w:rsidRPr="000310BE">
                    <w:rPr>
                      <w:rFonts w:eastAsia="標楷體"/>
                    </w:rPr>
                    <w:t>1</w:t>
                  </w:r>
                  <w:r w:rsidRPr="000310BE">
                    <w:rPr>
                      <w:rFonts w:eastAsia="標楷體"/>
                    </w:rPr>
                    <w:t>場</w:t>
                  </w:r>
                </w:p>
              </w:tc>
              <w:tc>
                <w:tcPr>
                  <w:tcW w:w="4207" w:type="dxa"/>
                </w:tcPr>
                <w:p w:rsidR="0067082F" w:rsidRPr="000310BE" w:rsidRDefault="0067082F" w:rsidP="004855EF">
                  <w:pPr>
                    <w:spacing w:line="240" w:lineRule="exact"/>
                    <w:jc w:val="both"/>
                    <w:rPr>
                      <w:rFonts w:eastAsia="標楷體"/>
                    </w:rPr>
                  </w:pPr>
                  <w:r w:rsidRPr="000310BE">
                    <w:rPr>
                      <w:rFonts w:eastAsia="標楷體"/>
                    </w:rPr>
                    <w:t>一級展演</w:t>
                  </w:r>
                  <w:r w:rsidRPr="000310BE">
                    <w:rPr>
                      <w:rFonts w:eastAsia="標楷體"/>
                    </w:rPr>
                    <w:t>1</w:t>
                  </w:r>
                  <w:r w:rsidRPr="000310BE">
                    <w:rPr>
                      <w:rFonts w:eastAsia="標楷體"/>
                    </w:rPr>
                    <w:t>場或</w:t>
                  </w:r>
                </w:p>
                <w:p w:rsidR="0067082F" w:rsidRPr="000310BE" w:rsidRDefault="0067082F" w:rsidP="004855EF">
                  <w:pPr>
                    <w:spacing w:line="240" w:lineRule="exact"/>
                    <w:jc w:val="both"/>
                    <w:rPr>
                      <w:rFonts w:eastAsia="標楷體"/>
                    </w:rPr>
                  </w:pPr>
                  <w:r w:rsidRPr="000310BE">
                    <w:rPr>
                      <w:rFonts w:eastAsia="標楷體"/>
                    </w:rPr>
                    <w:t>二級展演</w:t>
                  </w:r>
                  <w:r w:rsidRPr="000310BE">
                    <w:rPr>
                      <w:rFonts w:eastAsia="標楷體"/>
                    </w:rPr>
                    <w:t>2</w:t>
                  </w:r>
                  <w:r w:rsidRPr="000310BE">
                    <w:rPr>
                      <w:rFonts w:eastAsia="標楷體"/>
                    </w:rPr>
                    <w:t>場</w:t>
                  </w:r>
                </w:p>
              </w:tc>
            </w:tr>
            <w:tr w:rsidR="0067082F" w:rsidRPr="000310BE" w:rsidTr="004855EF">
              <w:trPr>
                <w:trHeight w:val="590"/>
                <w:jc w:val="center"/>
              </w:trPr>
              <w:tc>
                <w:tcPr>
                  <w:tcW w:w="1290" w:type="dxa"/>
                  <w:vAlign w:val="center"/>
                </w:tcPr>
                <w:p w:rsidR="0067082F" w:rsidRPr="000310BE" w:rsidRDefault="0067082F" w:rsidP="004855EF">
                  <w:pPr>
                    <w:snapToGrid w:val="0"/>
                    <w:spacing w:line="240" w:lineRule="exact"/>
                    <w:jc w:val="center"/>
                    <w:rPr>
                      <w:rFonts w:eastAsia="標楷體"/>
                    </w:rPr>
                  </w:pPr>
                  <w:r w:rsidRPr="000310BE">
                    <w:rPr>
                      <w:rFonts w:eastAsia="標楷體"/>
                    </w:rPr>
                    <w:t>助理</w:t>
                  </w:r>
                </w:p>
                <w:p w:rsidR="0067082F" w:rsidRPr="000310BE" w:rsidRDefault="0067082F" w:rsidP="004855EF">
                  <w:pPr>
                    <w:snapToGrid w:val="0"/>
                    <w:spacing w:line="240" w:lineRule="exact"/>
                    <w:jc w:val="center"/>
                    <w:rPr>
                      <w:rFonts w:eastAsia="標楷體"/>
                    </w:rPr>
                  </w:pPr>
                  <w:r w:rsidRPr="000310BE">
                    <w:rPr>
                      <w:rFonts w:eastAsia="標楷體"/>
                    </w:rPr>
                    <w:t>教授</w:t>
                  </w:r>
                </w:p>
              </w:tc>
              <w:tc>
                <w:tcPr>
                  <w:tcW w:w="3589" w:type="dxa"/>
                  <w:vAlign w:val="center"/>
                </w:tcPr>
                <w:p w:rsidR="0067082F" w:rsidRPr="000310BE" w:rsidRDefault="0067082F" w:rsidP="004855EF">
                  <w:pPr>
                    <w:spacing w:line="240" w:lineRule="exact"/>
                    <w:jc w:val="both"/>
                    <w:rPr>
                      <w:rFonts w:eastAsia="標楷體"/>
                    </w:rPr>
                  </w:pPr>
                  <w:r w:rsidRPr="000310BE">
                    <w:rPr>
                      <w:rFonts w:eastAsia="標楷體"/>
                    </w:rPr>
                    <w:t>一級展演</w:t>
                  </w:r>
                  <w:r w:rsidRPr="000310BE">
                    <w:rPr>
                      <w:rFonts w:eastAsia="標楷體"/>
                    </w:rPr>
                    <w:t>1</w:t>
                  </w:r>
                  <w:r w:rsidRPr="000310BE">
                    <w:rPr>
                      <w:rFonts w:eastAsia="標楷體"/>
                    </w:rPr>
                    <w:t>場</w:t>
                  </w:r>
                </w:p>
              </w:tc>
              <w:tc>
                <w:tcPr>
                  <w:tcW w:w="4207" w:type="dxa"/>
                  <w:vAlign w:val="center"/>
                </w:tcPr>
                <w:p w:rsidR="0067082F" w:rsidRPr="000310BE" w:rsidRDefault="0067082F" w:rsidP="004855EF">
                  <w:pPr>
                    <w:spacing w:line="240" w:lineRule="exact"/>
                    <w:jc w:val="both"/>
                    <w:rPr>
                      <w:rFonts w:eastAsia="標楷體"/>
                    </w:rPr>
                  </w:pPr>
                  <w:r w:rsidRPr="000310BE">
                    <w:rPr>
                      <w:rFonts w:eastAsia="標楷體"/>
                    </w:rPr>
                    <w:t>一級展演</w:t>
                  </w:r>
                  <w:r w:rsidRPr="000310BE">
                    <w:rPr>
                      <w:rFonts w:eastAsia="標楷體"/>
                    </w:rPr>
                    <w:t>1</w:t>
                  </w:r>
                  <w:r w:rsidRPr="000310BE">
                    <w:rPr>
                      <w:rFonts w:eastAsia="標楷體"/>
                    </w:rPr>
                    <w:t>場或</w:t>
                  </w:r>
                </w:p>
                <w:p w:rsidR="0067082F" w:rsidRPr="000310BE" w:rsidRDefault="0067082F" w:rsidP="004855EF">
                  <w:pPr>
                    <w:spacing w:line="240" w:lineRule="exact"/>
                    <w:jc w:val="both"/>
                    <w:rPr>
                      <w:rFonts w:eastAsia="標楷體"/>
                    </w:rPr>
                  </w:pPr>
                  <w:r w:rsidRPr="000310BE">
                    <w:rPr>
                      <w:rFonts w:eastAsia="標楷體"/>
                    </w:rPr>
                    <w:t>二級展演</w:t>
                  </w:r>
                  <w:r w:rsidRPr="000310BE">
                    <w:rPr>
                      <w:rFonts w:eastAsia="標楷體"/>
                    </w:rPr>
                    <w:t>2</w:t>
                  </w:r>
                  <w:r w:rsidRPr="000310BE">
                    <w:rPr>
                      <w:rFonts w:eastAsia="標楷體"/>
                    </w:rPr>
                    <w:t>場或</w:t>
                  </w:r>
                </w:p>
                <w:p w:rsidR="0067082F" w:rsidRPr="000310BE" w:rsidRDefault="0067082F" w:rsidP="004855EF">
                  <w:pPr>
                    <w:spacing w:line="240" w:lineRule="exact"/>
                    <w:jc w:val="both"/>
                    <w:rPr>
                      <w:rFonts w:eastAsia="標楷體"/>
                    </w:rPr>
                  </w:pPr>
                  <w:r w:rsidRPr="000310BE">
                    <w:rPr>
                      <w:rFonts w:eastAsia="標楷體"/>
                    </w:rPr>
                    <w:t>三級展演</w:t>
                  </w:r>
                  <w:r w:rsidRPr="000310BE">
                    <w:rPr>
                      <w:rFonts w:eastAsia="標楷體"/>
                    </w:rPr>
                    <w:t>4</w:t>
                  </w:r>
                  <w:r w:rsidRPr="000310BE">
                    <w:rPr>
                      <w:rFonts w:eastAsia="標楷體"/>
                    </w:rPr>
                    <w:t>場</w:t>
                  </w:r>
                </w:p>
              </w:tc>
            </w:tr>
          </w:tbl>
          <w:p w:rsidR="0067082F" w:rsidRPr="000310BE" w:rsidRDefault="0067082F" w:rsidP="004855EF">
            <w:pPr>
              <w:spacing w:line="240" w:lineRule="exact"/>
              <w:rPr>
                <w:rFonts w:eastAsia="標楷體"/>
              </w:rPr>
            </w:pPr>
          </w:p>
          <w:p w:rsidR="0067082F" w:rsidRPr="000310BE" w:rsidRDefault="0067082F" w:rsidP="004855EF">
            <w:pPr>
              <w:spacing w:line="240" w:lineRule="exact"/>
              <w:ind w:firstLineChars="72" w:firstLine="173"/>
              <w:rPr>
                <w:rFonts w:eastAsia="標楷體"/>
                <w:kern w:val="0"/>
              </w:rPr>
            </w:pPr>
            <w:r w:rsidRPr="000310BE">
              <w:rPr>
                <w:rFonts w:eastAsia="標楷體"/>
              </w:rPr>
              <w:t xml:space="preserve">(b) </w:t>
            </w:r>
            <w:r w:rsidRPr="000310BE">
              <w:rPr>
                <w:rFonts w:eastAsia="標楷體"/>
              </w:rPr>
              <w:t>音樂類科</w:t>
            </w:r>
            <w:r w:rsidRPr="000310BE">
              <w:rPr>
                <w:rFonts w:eastAsia="標楷體"/>
                <w:kern w:val="0"/>
              </w:rPr>
              <w:t>教師升等</w:t>
            </w:r>
            <w:r w:rsidRPr="000310BE">
              <w:rPr>
                <w:rFonts w:eastAsia="標楷體"/>
              </w:rPr>
              <w:t>標準：</w:t>
            </w:r>
          </w:p>
          <w:tbl>
            <w:tblPr>
              <w:tblW w:w="4751" w:type="pct"/>
              <w:jc w:val="center"/>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4"/>
              <w:gridCol w:w="3040"/>
              <w:gridCol w:w="2601"/>
            </w:tblGrid>
            <w:tr w:rsidR="0067082F" w:rsidRPr="003545A1" w:rsidTr="004855EF">
              <w:trPr>
                <w:jc w:val="center"/>
              </w:trPr>
              <w:tc>
                <w:tcPr>
                  <w:tcW w:w="1208" w:type="dxa"/>
                  <w:tcBorders>
                    <w:top w:val="single" w:sz="4" w:space="0" w:color="000000"/>
                    <w:left w:val="single" w:sz="4" w:space="0" w:color="000000"/>
                    <w:bottom w:val="single" w:sz="4" w:space="0" w:color="000000"/>
                    <w:right w:val="single" w:sz="4" w:space="0" w:color="000000"/>
                  </w:tcBorders>
                  <w:vAlign w:val="center"/>
                  <w:hideMark/>
                </w:tcPr>
                <w:p w:rsidR="0067082F" w:rsidRPr="003545A1" w:rsidRDefault="0067082F" w:rsidP="004855EF">
                  <w:pPr>
                    <w:spacing w:line="240" w:lineRule="exact"/>
                    <w:jc w:val="center"/>
                    <w:rPr>
                      <w:rFonts w:eastAsia="標楷體"/>
                    </w:rPr>
                  </w:pPr>
                  <w:r w:rsidRPr="003545A1">
                    <w:rPr>
                      <w:rFonts w:eastAsia="標楷體"/>
                    </w:rPr>
                    <w:t>申請職別</w:t>
                  </w:r>
                </w:p>
              </w:tc>
              <w:tc>
                <w:tcPr>
                  <w:tcW w:w="4254" w:type="dxa"/>
                  <w:tcBorders>
                    <w:top w:val="single" w:sz="4" w:space="0" w:color="000000"/>
                    <w:left w:val="single" w:sz="4" w:space="0" w:color="000000"/>
                    <w:bottom w:val="single" w:sz="4" w:space="0" w:color="000000"/>
                    <w:right w:val="single" w:sz="4" w:space="0" w:color="000000"/>
                  </w:tcBorders>
                  <w:vAlign w:val="center"/>
                  <w:hideMark/>
                </w:tcPr>
                <w:p w:rsidR="0067082F" w:rsidRPr="003545A1" w:rsidRDefault="0067082F" w:rsidP="004855EF">
                  <w:pPr>
                    <w:spacing w:line="240" w:lineRule="exact"/>
                    <w:jc w:val="center"/>
                    <w:rPr>
                      <w:rFonts w:eastAsia="標楷體"/>
                    </w:rPr>
                  </w:pPr>
                  <w:r w:rsidRPr="003545A1">
                    <w:rPr>
                      <w:rFonts w:eastAsia="標楷體"/>
                    </w:rPr>
                    <w:t>代表作品</w:t>
                  </w:r>
                </w:p>
              </w:tc>
              <w:tc>
                <w:tcPr>
                  <w:tcW w:w="3625" w:type="dxa"/>
                  <w:tcBorders>
                    <w:top w:val="single" w:sz="4" w:space="0" w:color="000000"/>
                    <w:left w:val="single" w:sz="4" w:space="0" w:color="000000"/>
                    <w:bottom w:val="single" w:sz="4" w:space="0" w:color="000000"/>
                    <w:right w:val="single" w:sz="4" w:space="0" w:color="000000"/>
                  </w:tcBorders>
                  <w:vAlign w:val="center"/>
                  <w:hideMark/>
                </w:tcPr>
                <w:p w:rsidR="0067082F" w:rsidRPr="003545A1" w:rsidRDefault="0067082F" w:rsidP="004855EF">
                  <w:pPr>
                    <w:spacing w:line="240" w:lineRule="exact"/>
                    <w:jc w:val="center"/>
                    <w:rPr>
                      <w:rFonts w:eastAsia="標楷體"/>
                    </w:rPr>
                  </w:pPr>
                  <w:r w:rsidRPr="003545A1">
                    <w:rPr>
                      <w:rFonts w:eastAsia="標楷體"/>
                    </w:rPr>
                    <w:t>參考作品</w:t>
                  </w:r>
                </w:p>
              </w:tc>
            </w:tr>
            <w:tr w:rsidR="0067082F" w:rsidRPr="003545A1" w:rsidTr="004855EF">
              <w:trPr>
                <w:trHeight w:val="755"/>
                <w:jc w:val="center"/>
              </w:trPr>
              <w:tc>
                <w:tcPr>
                  <w:tcW w:w="1208" w:type="dxa"/>
                  <w:tcBorders>
                    <w:top w:val="single" w:sz="4" w:space="0" w:color="000000"/>
                    <w:left w:val="single" w:sz="4" w:space="0" w:color="000000"/>
                    <w:bottom w:val="single" w:sz="4" w:space="0" w:color="000000"/>
                    <w:right w:val="single" w:sz="4" w:space="0" w:color="000000"/>
                  </w:tcBorders>
                  <w:vAlign w:val="center"/>
                  <w:hideMark/>
                </w:tcPr>
                <w:p w:rsidR="0067082F" w:rsidRPr="003545A1" w:rsidRDefault="0067082F" w:rsidP="004855EF">
                  <w:pPr>
                    <w:spacing w:line="240" w:lineRule="exact"/>
                    <w:jc w:val="center"/>
                    <w:rPr>
                      <w:rFonts w:eastAsia="標楷體"/>
                    </w:rPr>
                  </w:pPr>
                  <w:r w:rsidRPr="003545A1">
                    <w:rPr>
                      <w:rFonts w:eastAsia="標楷體"/>
                    </w:rPr>
                    <w:t>教授</w:t>
                  </w:r>
                </w:p>
              </w:tc>
              <w:tc>
                <w:tcPr>
                  <w:tcW w:w="4254" w:type="dxa"/>
                  <w:tcBorders>
                    <w:top w:val="single" w:sz="4" w:space="0" w:color="000000"/>
                    <w:left w:val="single" w:sz="4" w:space="0" w:color="000000"/>
                    <w:right w:val="single" w:sz="4" w:space="0" w:color="000000"/>
                  </w:tcBorders>
                  <w:vAlign w:val="center"/>
                  <w:hideMark/>
                </w:tcPr>
                <w:p w:rsidR="0067082F" w:rsidRPr="003545A1" w:rsidRDefault="0067082F" w:rsidP="004855EF">
                  <w:pPr>
                    <w:spacing w:line="240" w:lineRule="exact"/>
                    <w:rPr>
                      <w:rFonts w:eastAsia="標楷體"/>
                    </w:rPr>
                  </w:pPr>
                  <w:r w:rsidRPr="003545A1">
                    <w:rPr>
                      <w:rFonts w:eastAsia="標楷體"/>
                    </w:rPr>
                    <w:t>一級展演</w:t>
                  </w:r>
                  <w:r w:rsidRPr="003545A1">
                    <w:rPr>
                      <w:rFonts w:eastAsia="標楷體"/>
                    </w:rPr>
                    <w:t>6</w:t>
                  </w:r>
                  <w:r w:rsidRPr="003545A1">
                    <w:rPr>
                      <w:rFonts w:eastAsia="標楷體"/>
                    </w:rPr>
                    <w:t>場</w:t>
                  </w:r>
                </w:p>
                <w:p w:rsidR="0067082F" w:rsidRPr="003545A1" w:rsidRDefault="0067082F" w:rsidP="004855EF">
                  <w:pPr>
                    <w:spacing w:line="240" w:lineRule="exact"/>
                    <w:rPr>
                      <w:rFonts w:eastAsia="標楷體"/>
                    </w:rPr>
                  </w:pPr>
                  <w:r w:rsidRPr="003545A1">
                    <w:rPr>
                      <w:rFonts w:eastAsia="標楷體"/>
                    </w:rPr>
                    <w:t>或二級展演</w:t>
                  </w:r>
                  <w:r w:rsidRPr="003545A1">
                    <w:rPr>
                      <w:rFonts w:eastAsia="標楷體"/>
                    </w:rPr>
                    <w:t>7</w:t>
                  </w:r>
                  <w:r w:rsidRPr="003545A1">
                    <w:rPr>
                      <w:rFonts w:eastAsia="標楷體"/>
                    </w:rPr>
                    <w:t>場</w:t>
                  </w:r>
                </w:p>
                <w:p w:rsidR="0067082F" w:rsidRPr="003545A1" w:rsidRDefault="0067082F" w:rsidP="004855EF">
                  <w:pPr>
                    <w:spacing w:line="240" w:lineRule="exact"/>
                    <w:rPr>
                      <w:rFonts w:eastAsia="標楷體"/>
                    </w:rPr>
                  </w:pPr>
                  <w:r w:rsidRPr="003545A1">
                    <w:rPr>
                      <w:rFonts w:eastAsia="標楷體"/>
                    </w:rPr>
                    <w:t>或三級展演</w:t>
                  </w:r>
                  <w:r w:rsidRPr="003545A1">
                    <w:rPr>
                      <w:rFonts w:eastAsia="標楷體"/>
                    </w:rPr>
                    <w:t>8</w:t>
                  </w:r>
                  <w:r w:rsidRPr="003545A1">
                    <w:rPr>
                      <w:rFonts w:eastAsia="標楷體"/>
                    </w:rPr>
                    <w:t>場</w:t>
                  </w:r>
                  <w:r w:rsidRPr="003545A1">
                    <w:rPr>
                      <w:rFonts w:eastAsia="標楷體"/>
                    </w:rPr>
                    <w:t xml:space="preserve"> </w:t>
                  </w:r>
                </w:p>
              </w:tc>
              <w:tc>
                <w:tcPr>
                  <w:tcW w:w="3625" w:type="dxa"/>
                  <w:tcBorders>
                    <w:top w:val="single" w:sz="4" w:space="0" w:color="000000"/>
                    <w:left w:val="single" w:sz="4" w:space="0" w:color="000000"/>
                    <w:right w:val="single" w:sz="4" w:space="0" w:color="000000"/>
                  </w:tcBorders>
                  <w:hideMark/>
                </w:tcPr>
                <w:p w:rsidR="0067082F" w:rsidRPr="003545A1" w:rsidRDefault="0067082F" w:rsidP="004855EF">
                  <w:pPr>
                    <w:spacing w:line="240" w:lineRule="exact"/>
                    <w:rPr>
                      <w:rFonts w:eastAsia="標楷體"/>
                    </w:rPr>
                  </w:pPr>
                  <w:r w:rsidRPr="003545A1">
                    <w:rPr>
                      <w:rFonts w:eastAsia="標楷體"/>
                    </w:rPr>
                    <w:t>一級展演</w:t>
                  </w:r>
                  <w:r w:rsidRPr="003545A1">
                    <w:rPr>
                      <w:rFonts w:eastAsia="標楷體"/>
                    </w:rPr>
                    <w:t>2</w:t>
                  </w:r>
                  <w:r w:rsidRPr="003545A1">
                    <w:rPr>
                      <w:rFonts w:eastAsia="標楷體"/>
                    </w:rPr>
                    <w:t>場或</w:t>
                  </w:r>
                </w:p>
                <w:p w:rsidR="0067082F" w:rsidRPr="003545A1" w:rsidRDefault="0067082F" w:rsidP="004855EF">
                  <w:pPr>
                    <w:spacing w:line="240" w:lineRule="exact"/>
                    <w:rPr>
                      <w:rFonts w:eastAsia="標楷體"/>
                    </w:rPr>
                  </w:pPr>
                  <w:r w:rsidRPr="003545A1">
                    <w:rPr>
                      <w:rFonts w:eastAsia="標楷體"/>
                    </w:rPr>
                    <w:t>二級展演</w:t>
                  </w:r>
                  <w:r w:rsidRPr="003545A1">
                    <w:rPr>
                      <w:rFonts w:eastAsia="標楷體"/>
                    </w:rPr>
                    <w:t>3</w:t>
                  </w:r>
                  <w:r w:rsidRPr="003545A1">
                    <w:rPr>
                      <w:rFonts w:eastAsia="標楷體"/>
                    </w:rPr>
                    <w:t>場</w:t>
                  </w:r>
                </w:p>
              </w:tc>
            </w:tr>
            <w:tr w:rsidR="0067082F" w:rsidRPr="003545A1" w:rsidTr="004855EF">
              <w:trPr>
                <w:trHeight w:val="264"/>
                <w:jc w:val="center"/>
              </w:trPr>
              <w:tc>
                <w:tcPr>
                  <w:tcW w:w="1208" w:type="dxa"/>
                  <w:tcBorders>
                    <w:top w:val="single" w:sz="4" w:space="0" w:color="000000"/>
                    <w:left w:val="single" w:sz="4" w:space="0" w:color="000000"/>
                    <w:bottom w:val="single" w:sz="4" w:space="0" w:color="000000"/>
                    <w:right w:val="single" w:sz="4" w:space="0" w:color="000000"/>
                  </w:tcBorders>
                  <w:vAlign w:val="center"/>
                  <w:hideMark/>
                </w:tcPr>
                <w:p w:rsidR="0067082F" w:rsidRPr="003545A1" w:rsidRDefault="0067082F" w:rsidP="004855EF">
                  <w:pPr>
                    <w:spacing w:line="240" w:lineRule="exact"/>
                    <w:jc w:val="center"/>
                    <w:rPr>
                      <w:rFonts w:eastAsia="標楷體"/>
                    </w:rPr>
                  </w:pPr>
                  <w:r w:rsidRPr="003545A1">
                    <w:rPr>
                      <w:rFonts w:eastAsia="標楷體"/>
                    </w:rPr>
                    <w:t>副教授</w:t>
                  </w:r>
                </w:p>
              </w:tc>
              <w:tc>
                <w:tcPr>
                  <w:tcW w:w="4254" w:type="dxa"/>
                  <w:tcBorders>
                    <w:top w:val="single" w:sz="4" w:space="0" w:color="000000"/>
                    <w:left w:val="single" w:sz="4" w:space="0" w:color="000000"/>
                    <w:right w:val="single" w:sz="4" w:space="0" w:color="000000"/>
                  </w:tcBorders>
                  <w:vAlign w:val="center"/>
                  <w:hideMark/>
                </w:tcPr>
                <w:p w:rsidR="0067082F" w:rsidRPr="003545A1" w:rsidRDefault="0067082F" w:rsidP="004855EF">
                  <w:pPr>
                    <w:spacing w:line="240" w:lineRule="exact"/>
                    <w:rPr>
                      <w:rFonts w:eastAsia="標楷體"/>
                    </w:rPr>
                  </w:pPr>
                  <w:r w:rsidRPr="003545A1">
                    <w:rPr>
                      <w:rFonts w:eastAsia="標楷體"/>
                    </w:rPr>
                    <w:t>一級展演</w:t>
                  </w:r>
                  <w:r w:rsidRPr="003545A1">
                    <w:rPr>
                      <w:rFonts w:eastAsia="標楷體"/>
                    </w:rPr>
                    <w:t>6</w:t>
                  </w:r>
                  <w:r w:rsidRPr="003545A1">
                    <w:rPr>
                      <w:rFonts w:eastAsia="標楷體"/>
                    </w:rPr>
                    <w:t>場</w:t>
                  </w:r>
                </w:p>
                <w:p w:rsidR="0067082F" w:rsidRPr="003545A1" w:rsidRDefault="0067082F" w:rsidP="004855EF">
                  <w:pPr>
                    <w:spacing w:line="240" w:lineRule="exact"/>
                    <w:rPr>
                      <w:rFonts w:eastAsia="標楷體"/>
                    </w:rPr>
                  </w:pPr>
                  <w:r w:rsidRPr="003545A1">
                    <w:rPr>
                      <w:rFonts w:eastAsia="標楷體"/>
                    </w:rPr>
                    <w:t>或二級展演</w:t>
                  </w:r>
                  <w:r w:rsidRPr="003545A1">
                    <w:rPr>
                      <w:rFonts w:eastAsia="標楷體"/>
                    </w:rPr>
                    <w:t>7</w:t>
                  </w:r>
                  <w:r w:rsidRPr="003545A1">
                    <w:rPr>
                      <w:rFonts w:eastAsia="標楷體"/>
                    </w:rPr>
                    <w:t>場</w:t>
                  </w:r>
                </w:p>
                <w:p w:rsidR="0067082F" w:rsidRPr="003545A1" w:rsidRDefault="0067082F" w:rsidP="004855EF">
                  <w:pPr>
                    <w:spacing w:line="240" w:lineRule="exact"/>
                    <w:rPr>
                      <w:rFonts w:eastAsia="標楷體"/>
                    </w:rPr>
                  </w:pPr>
                  <w:r w:rsidRPr="003545A1">
                    <w:rPr>
                      <w:rFonts w:eastAsia="標楷體"/>
                    </w:rPr>
                    <w:t>或三級展演</w:t>
                  </w:r>
                  <w:r w:rsidRPr="003545A1">
                    <w:rPr>
                      <w:rFonts w:eastAsia="標楷體"/>
                    </w:rPr>
                    <w:t>8</w:t>
                  </w:r>
                  <w:r w:rsidRPr="003545A1">
                    <w:rPr>
                      <w:rFonts w:eastAsia="標楷體"/>
                    </w:rPr>
                    <w:t>場</w:t>
                  </w:r>
                </w:p>
              </w:tc>
              <w:tc>
                <w:tcPr>
                  <w:tcW w:w="3625" w:type="dxa"/>
                  <w:tcBorders>
                    <w:top w:val="single" w:sz="4" w:space="0" w:color="000000"/>
                    <w:left w:val="single" w:sz="4" w:space="0" w:color="000000"/>
                    <w:right w:val="single" w:sz="4" w:space="0" w:color="000000"/>
                  </w:tcBorders>
                  <w:hideMark/>
                </w:tcPr>
                <w:p w:rsidR="0067082F" w:rsidRPr="003545A1" w:rsidRDefault="0067082F" w:rsidP="004855EF">
                  <w:pPr>
                    <w:spacing w:line="240" w:lineRule="exact"/>
                    <w:rPr>
                      <w:rFonts w:eastAsia="標楷體"/>
                    </w:rPr>
                  </w:pPr>
                  <w:r w:rsidRPr="003545A1">
                    <w:rPr>
                      <w:rFonts w:eastAsia="標楷體"/>
                    </w:rPr>
                    <w:t>一級展演</w:t>
                  </w:r>
                  <w:r w:rsidRPr="003545A1">
                    <w:rPr>
                      <w:rFonts w:eastAsia="標楷體"/>
                    </w:rPr>
                    <w:t>1</w:t>
                  </w:r>
                  <w:r w:rsidRPr="003545A1">
                    <w:rPr>
                      <w:rFonts w:eastAsia="標楷體"/>
                    </w:rPr>
                    <w:t>場或</w:t>
                  </w:r>
                </w:p>
                <w:p w:rsidR="0067082F" w:rsidRPr="003545A1" w:rsidRDefault="0067082F" w:rsidP="004855EF">
                  <w:pPr>
                    <w:spacing w:line="240" w:lineRule="exact"/>
                    <w:rPr>
                      <w:rFonts w:eastAsia="標楷體"/>
                    </w:rPr>
                  </w:pPr>
                  <w:r w:rsidRPr="003545A1">
                    <w:rPr>
                      <w:rFonts w:eastAsia="標楷體"/>
                    </w:rPr>
                    <w:t>二級展演</w:t>
                  </w:r>
                  <w:r w:rsidRPr="003545A1">
                    <w:rPr>
                      <w:rFonts w:eastAsia="標楷體"/>
                    </w:rPr>
                    <w:t>2</w:t>
                  </w:r>
                  <w:r w:rsidRPr="003545A1">
                    <w:rPr>
                      <w:rFonts w:eastAsia="標楷體"/>
                    </w:rPr>
                    <w:t>場</w:t>
                  </w:r>
                </w:p>
              </w:tc>
            </w:tr>
            <w:tr w:rsidR="0067082F" w:rsidRPr="003545A1" w:rsidTr="004855EF">
              <w:trPr>
                <w:trHeight w:val="541"/>
                <w:jc w:val="center"/>
              </w:trPr>
              <w:tc>
                <w:tcPr>
                  <w:tcW w:w="1208" w:type="dxa"/>
                  <w:tcBorders>
                    <w:top w:val="single" w:sz="4" w:space="0" w:color="000000"/>
                    <w:left w:val="single" w:sz="4" w:space="0" w:color="000000"/>
                    <w:bottom w:val="single" w:sz="4" w:space="0" w:color="000000"/>
                    <w:right w:val="single" w:sz="4" w:space="0" w:color="000000"/>
                  </w:tcBorders>
                  <w:vAlign w:val="center"/>
                  <w:hideMark/>
                </w:tcPr>
                <w:p w:rsidR="0067082F" w:rsidRPr="003545A1" w:rsidRDefault="0067082F" w:rsidP="004855EF">
                  <w:pPr>
                    <w:spacing w:line="240" w:lineRule="exact"/>
                    <w:jc w:val="center"/>
                    <w:rPr>
                      <w:rFonts w:eastAsia="標楷體"/>
                    </w:rPr>
                  </w:pPr>
                  <w:r w:rsidRPr="003545A1">
                    <w:rPr>
                      <w:rFonts w:eastAsia="標楷體"/>
                    </w:rPr>
                    <w:t>助理</w:t>
                  </w:r>
                </w:p>
                <w:p w:rsidR="0067082F" w:rsidRPr="003545A1" w:rsidRDefault="0067082F" w:rsidP="004855EF">
                  <w:pPr>
                    <w:spacing w:line="240" w:lineRule="exact"/>
                    <w:jc w:val="center"/>
                    <w:rPr>
                      <w:rFonts w:eastAsia="標楷體"/>
                    </w:rPr>
                  </w:pPr>
                  <w:r w:rsidRPr="003545A1">
                    <w:rPr>
                      <w:rFonts w:eastAsia="標楷體"/>
                    </w:rPr>
                    <w:t>教授</w:t>
                  </w:r>
                </w:p>
              </w:tc>
              <w:tc>
                <w:tcPr>
                  <w:tcW w:w="4254" w:type="dxa"/>
                  <w:tcBorders>
                    <w:top w:val="single" w:sz="4" w:space="0" w:color="000000"/>
                    <w:left w:val="single" w:sz="4" w:space="0" w:color="000000"/>
                    <w:right w:val="single" w:sz="4" w:space="0" w:color="000000"/>
                  </w:tcBorders>
                  <w:vAlign w:val="center"/>
                  <w:hideMark/>
                </w:tcPr>
                <w:p w:rsidR="0067082F" w:rsidRPr="003545A1" w:rsidRDefault="0067082F" w:rsidP="004855EF">
                  <w:pPr>
                    <w:spacing w:line="240" w:lineRule="exact"/>
                    <w:rPr>
                      <w:rFonts w:eastAsia="標楷體"/>
                    </w:rPr>
                  </w:pPr>
                  <w:r w:rsidRPr="003545A1">
                    <w:rPr>
                      <w:rFonts w:eastAsia="標楷體"/>
                    </w:rPr>
                    <w:t>一級展演</w:t>
                  </w:r>
                  <w:r w:rsidRPr="003545A1">
                    <w:rPr>
                      <w:rFonts w:eastAsia="標楷體"/>
                    </w:rPr>
                    <w:t>5</w:t>
                  </w:r>
                  <w:r w:rsidRPr="003545A1">
                    <w:rPr>
                      <w:rFonts w:eastAsia="標楷體"/>
                    </w:rPr>
                    <w:t>場</w:t>
                  </w:r>
                </w:p>
                <w:p w:rsidR="0067082F" w:rsidRPr="003545A1" w:rsidRDefault="0067082F" w:rsidP="004855EF">
                  <w:pPr>
                    <w:spacing w:line="240" w:lineRule="exact"/>
                    <w:rPr>
                      <w:rFonts w:eastAsia="標楷體"/>
                    </w:rPr>
                  </w:pPr>
                  <w:r w:rsidRPr="003545A1">
                    <w:rPr>
                      <w:rFonts w:eastAsia="標楷體"/>
                    </w:rPr>
                    <w:t>或二級展演</w:t>
                  </w:r>
                  <w:r w:rsidRPr="003545A1">
                    <w:rPr>
                      <w:rFonts w:eastAsia="標楷體"/>
                    </w:rPr>
                    <w:t>6</w:t>
                  </w:r>
                  <w:r w:rsidRPr="003545A1">
                    <w:rPr>
                      <w:rFonts w:eastAsia="標楷體"/>
                    </w:rPr>
                    <w:t>場</w:t>
                  </w:r>
                </w:p>
                <w:p w:rsidR="0067082F" w:rsidRPr="003545A1" w:rsidRDefault="0067082F" w:rsidP="004855EF">
                  <w:pPr>
                    <w:spacing w:line="240" w:lineRule="exact"/>
                    <w:rPr>
                      <w:rFonts w:eastAsia="標楷體"/>
                    </w:rPr>
                  </w:pPr>
                  <w:r w:rsidRPr="003545A1">
                    <w:rPr>
                      <w:rFonts w:eastAsia="標楷體"/>
                    </w:rPr>
                    <w:t>或三級展演</w:t>
                  </w:r>
                  <w:r w:rsidRPr="003545A1">
                    <w:rPr>
                      <w:rFonts w:eastAsia="標楷體"/>
                    </w:rPr>
                    <w:t>7</w:t>
                  </w:r>
                  <w:r w:rsidRPr="003545A1">
                    <w:rPr>
                      <w:rFonts w:eastAsia="標楷體"/>
                    </w:rPr>
                    <w:t>場</w:t>
                  </w:r>
                </w:p>
              </w:tc>
              <w:tc>
                <w:tcPr>
                  <w:tcW w:w="3625" w:type="dxa"/>
                  <w:tcBorders>
                    <w:top w:val="single" w:sz="4" w:space="0" w:color="000000"/>
                    <w:left w:val="single" w:sz="4" w:space="0" w:color="000000"/>
                    <w:right w:val="single" w:sz="4" w:space="0" w:color="000000"/>
                  </w:tcBorders>
                  <w:vAlign w:val="center"/>
                  <w:hideMark/>
                </w:tcPr>
                <w:p w:rsidR="0067082F" w:rsidRPr="003545A1" w:rsidRDefault="0067082F" w:rsidP="004855EF">
                  <w:pPr>
                    <w:spacing w:line="240" w:lineRule="exact"/>
                    <w:rPr>
                      <w:rFonts w:eastAsia="標楷體"/>
                    </w:rPr>
                  </w:pPr>
                  <w:r w:rsidRPr="003545A1">
                    <w:rPr>
                      <w:rFonts w:eastAsia="標楷體"/>
                    </w:rPr>
                    <w:t>一級展演</w:t>
                  </w:r>
                  <w:r w:rsidRPr="003545A1">
                    <w:rPr>
                      <w:rFonts w:eastAsia="標楷體"/>
                    </w:rPr>
                    <w:t>1</w:t>
                  </w:r>
                  <w:r w:rsidRPr="003545A1">
                    <w:rPr>
                      <w:rFonts w:eastAsia="標楷體"/>
                    </w:rPr>
                    <w:t>場或</w:t>
                  </w:r>
                </w:p>
                <w:p w:rsidR="0067082F" w:rsidRPr="003545A1" w:rsidRDefault="0067082F" w:rsidP="004855EF">
                  <w:pPr>
                    <w:spacing w:line="240" w:lineRule="exact"/>
                    <w:rPr>
                      <w:rFonts w:eastAsia="標楷體"/>
                    </w:rPr>
                  </w:pPr>
                  <w:r w:rsidRPr="003545A1">
                    <w:rPr>
                      <w:rFonts w:eastAsia="標楷體"/>
                    </w:rPr>
                    <w:t>二級展演</w:t>
                  </w:r>
                  <w:r w:rsidRPr="003545A1">
                    <w:rPr>
                      <w:rFonts w:eastAsia="標楷體"/>
                    </w:rPr>
                    <w:t>2</w:t>
                  </w:r>
                  <w:r w:rsidRPr="003545A1">
                    <w:rPr>
                      <w:rFonts w:eastAsia="標楷體"/>
                    </w:rPr>
                    <w:t>場或</w:t>
                  </w:r>
                </w:p>
                <w:p w:rsidR="0067082F" w:rsidRPr="003545A1" w:rsidRDefault="0067082F" w:rsidP="004855EF">
                  <w:pPr>
                    <w:spacing w:line="240" w:lineRule="exact"/>
                    <w:rPr>
                      <w:rFonts w:eastAsia="標楷體"/>
                    </w:rPr>
                  </w:pPr>
                  <w:r w:rsidRPr="003545A1">
                    <w:rPr>
                      <w:rFonts w:eastAsia="標楷體"/>
                    </w:rPr>
                    <w:t>三級</w:t>
                  </w:r>
                  <w:r w:rsidRPr="003545A1">
                    <w:rPr>
                      <w:rFonts w:eastAsia="標楷體"/>
                    </w:rPr>
                    <w:t>4</w:t>
                  </w:r>
                  <w:r w:rsidRPr="003545A1">
                    <w:rPr>
                      <w:rFonts w:eastAsia="標楷體"/>
                    </w:rPr>
                    <w:t>場</w:t>
                  </w:r>
                </w:p>
              </w:tc>
            </w:tr>
          </w:tbl>
          <w:p w:rsidR="0067082F" w:rsidRPr="003545A1" w:rsidRDefault="0067082F" w:rsidP="004855EF">
            <w:pPr>
              <w:spacing w:line="240" w:lineRule="exact"/>
              <w:rPr>
                <w:rFonts w:eastAsia="標楷體"/>
              </w:rPr>
            </w:pPr>
          </w:p>
          <w:p w:rsidR="0067082F" w:rsidRPr="003545A1" w:rsidRDefault="0067082F" w:rsidP="004855EF">
            <w:pPr>
              <w:spacing w:line="240" w:lineRule="exact"/>
              <w:rPr>
                <w:rFonts w:eastAsia="標楷體"/>
              </w:rPr>
            </w:pPr>
            <w:r w:rsidRPr="003545A1">
              <w:rPr>
                <w:rFonts w:eastAsia="標楷體"/>
              </w:rPr>
              <w:t>3.</w:t>
            </w:r>
            <w:r w:rsidRPr="003545A1">
              <w:rPr>
                <w:rFonts w:eastAsia="標楷體"/>
              </w:rPr>
              <w:t>基礎科學教育中心</w:t>
            </w:r>
          </w:p>
          <w:tbl>
            <w:tblPr>
              <w:tblW w:w="4790" w:type="pct"/>
              <w:jc w:val="center"/>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1"/>
              <w:gridCol w:w="2340"/>
              <w:gridCol w:w="2868"/>
            </w:tblGrid>
            <w:tr w:rsidR="0067082F" w:rsidRPr="003545A1" w:rsidTr="004855EF">
              <w:trPr>
                <w:jc w:val="center"/>
              </w:trPr>
              <w:tc>
                <w:tcPr>
                  <w:tcW w:w="1401" w:type="dxa"/>
                  <w:vAlign w:val="center"/>
                </w:tcPr>
                <w:p w:rsidR="0067082F" w:rsidRPr="003545A1" w:rsidRDefault="0067082F" w:rsidP="004855EF">
                  <w:pPr>
                    <w:spacing w:line="240" w:lineRule="exact"/>
                    <w:ind w:rightChars="-11" w:right="-26"/>
                    <w:jc w:val="center"/>
                    <w:rPr>
                      <w:rFonts w:eastAsia="標楷體"/>
                      <w:szCs w:val="22"/>
                    </w:rPr>
                  </w:pPr>
                  <w:r w:rsidRPr="003545A1">
                    <w:rPr>
                      <w:rFonts w:eastAsia="標楷體"/>
                      <w:szCs w:val="22"/>
                    </w:rPr>
                    <w:t>申請類別</w:t>
                  </w:r>
                </w:p>
              </w:tc>
              <w:tc>
                <w:tcPr>
                  <w:tcW w:w="2340" w:type="dxa"/>
                </w:tcPr>
                <w:p w:rsidR="0067082F" w:rsidRPr="003545A1" w:rsidRDefault="0067082F" w:rsidP="004855EF">
                  <w:pPr>
                    <w:spacing w:line="240" w:lineRule="exact"/>
                    <w:jc w:val="center"/>
                    <w:rPr>
                      <w:rFonts w:eastAsia="標楷體"/>
                      <w:szCs w:val="22"/>
                    </w:rPr>
                  </w:pPr>
                  <w:r w:rsidRPr="003545A1">
                    <w:rPr>
                      <w:rFonts w:eastAsia="標楷體"/>
                      <w:szCs w:val="22"/>
                    </w:rPr>
                    <w:t>主論文</w:t>
                  </w:r>
                </w:p>
                <w:p w:rsidR="0067082F" w:rsidRPr="003545A1" w:rsidRDefault="0067082F" w:rsidP="004855EF">
                  <w:pPr>
                    <w:spacing w:line="240" w:lineRule="exact"/>
                    <w:jc w:val="center"/>
                    <w:rPr>
                      <w:rFonts w:eastAsia="標楷體"/>
                      <w:szCs w:val="22"/>
                    </w:rPr>
                  </w:pPr>
                  <w:r w:rsidRPr="003545A1">
                    <w:rPr>
                      <w:rFonts w:eastAsia="標楷體"/>
                      <w:szCs w:val="22"/>
                    </w:rPr>
                    <w:t>（</w:t>
                  </w:r>
                  <w:r w:rsidRPr="003545A1">
                    <w:rPr>
                      <w:rFonts w:eastAsia="標楷體"/>
                      <w:szCs w:val="22"/>
                    </w:rPr>
                    <w:t>SCI/SSCI/EI</w:t>
                  </w:r>
                  <w:r w:rsidRPr="003545A1">
                    <w:rPr>
                      <w:rFonts w:eastAsia="標楷體"/>
                      <w:szCs w:val="22"/>
                    </w:rPr>
                    <w:t>論文）</w:t>
                  </w:r>
                </w:p>
              </w:tc>
              <w:tc>
                <w:tcPr>
                  <w:tcW w:w="2868" w:type="dxa"/>
                </w:tcPr>
                <w:p w:rsidR="0067082F" w:rsidRPr="003545A1" w:rsidRDefault="0067082F" w:rsidP="004855EF">
                  <w:pPr>
                    <w:widowControl/>
                    <w:spacing w:line="240" w:lineRule="exact"/>
                    <w:jc w:val="center"/>
                    <w:rPr>
                      <w:rFonts w:eastAsia="標楷體"/>
                      <w:szCs w:val="22"/>
                    </w:rPr>
                  </w:pPr>
                  <w:r w:rsidRPr="003545A1">
                    <w:rPr>
                      <w:rFonts w:eastAsia="標楷體"/>
                      <w:szCs w:val="22"/>
                    </w:rPr>
                    <w:t>參考論文</w:t>
                  </w:r>
                </w:p>
                <w:p w:rsidR="0067082F" w:rsidRPr="003545A1" w:rsidRDefault="0067082F" w:rsidP="004855EF">
                  <w:pPr>
                    <w:widowControl/>
                    <w:spacing w:line="240" w:lineRule="exact"/>
                    <w:jc w:val="center"/>
                    <w:rPr>
                      <w:rFonts w:eastAsia="標楷體"/>
                      <w:szCs w:val="22"/>
                    </w:rPr>
                  </w:pPr>
                  <w:r w:rsidRPr="003545A1">
                    <w:rPr>
                      <w:rFonts w:eastAsia="標楷體"/>
                      <w:szCs w:val="22"/>
                    </w:rPr>
                    <w:t>（</w:t>
                  </w:r>
                  <w:r w:rsidRPr="003545A1">
                    <w:rPr>
                      <w:rFonts w:eastAsia="標楷體"/>
                      <w:szCs w:val="22"/>
                    </w:rPr>
                    <w:t>SCI/SSCI/EI</w:t>
                  </w:r>
                  <w:r w:rsidRPr="003545A1">
                    <w:rPr>
                      <w:rFonts w:eastAsia="標楷體"/>
                      <w:szCs w:val="22"/>
                    </w:rPr>
                    <w:t>論文）</w:t>
                  </w:r>
                </w:p>
              </w:tc>
            </w:tr>
            <w:tr w:rsidR="0067082F" w:rsidRPr="003545A1" w:rsidTr="004855EF">
              <w:trPr>
                <w:jc w:val="center"/>
              </w:trPr>
              <w:tc>
                <w:tcPr>
                  <w:tcW w:w="1401" w:type="dxa"/>
                  <w:vAlign w:val="center"/>
                </w:tcPr>
                <w:p w:rsidR="0067082F" w:rsidRPr="003545A1" w:rsidRDefault="0067082F" w:rsidP="004855EF">
                  <w:pPr>
                    <w:spacing w:line="240" w:lineRule="exact"/>
                    <w:ind w:rightChars="-11" w:right="-26"/>
                    <w:jc w:val="center"/>
                    <w:rPr>
                      <w:rFonts w:eastAsia="標楷體"/>
                      <w:szCs w:val="22"/>
                    </w:rPr>
                  </w:pPr>
                  <w:r w:rsidRPr="003545A1">
                    <w:rPr>
                      <w:rFonts w:eastAsia="標楷體"/>
                      <w:szCs w:val="22"/>
                    </w:rPr>
                    <w:t>教授</w:t>
                  </w:r>
                </w:p>
              </w:tc>
              <w:tc>
                <w:tcPr>
                  <w:tcW w:w="2340" w:type="dxa"/>
                </w:tcPr>
                <w:p w:rsidR="0067082F" w:rsidRPr="003545A1" w:rsidRDefault="0067082F" w:rsidP="004855EF">
                  <w:pPr>
                    <w:spacing w:line="240" w:lineRule="exact"/>
                    <w:rPr>
                      <w:rFonts w:eastAsia="標楷體"/>
                      <w:szCs w:val="22"/>
                    </w:rPr>
                  </w:pPr>
                  <w:r w:rsidRPr="003545A1">
                    <w:rPr>
                      <w:rFonts w:eastAsia="標楷體"/>
                      <w:szCs w:val="22"/>
                    </w:rPr>
                    <w:t>4</w:t>
                  </w:r>
                  <w:r w:rsidRPr="003545A1">
                    <w:rPr>
                      <w:rFonts w:eastAsia="標楷體"/>
                      <w:szCs w:val="22"/>
                    </w:rPr>
                    <w:t>篇</w:t>
                  </w:r>
                </w:p>
              </w:tc>
              <w:tc>
                <w:tcPr>
                  <w:tcW w:w="2868" w:type="dxa"/>
                </w:tcPr>
                <w:p w:rsidR="0067082F" w:rsidRPr="003545A1" w:rsidRDefault="0067082F" w:rsidP="004855EF">
                  <w:pPr>
                    <w:widowControl/>
                    <w:spacing w:line="240" w:lineRule="exact"/>
                    <w:jc w:val="both"/>
                    <w:rPr>
                      <w:rFonts w:eastAsia="標楷體"/>
                      <w:szCs w:val="22"/>
                    </w:rPr>
                  </w:pPr>
                  <w:r w:rsidRPr="003545A1">
                    <w:rPr>
                      <w:rFonts w:eastAsia="標楷體"/>
                      <w:szCs w:val="22"/>
                    </w:rPr>
                    <w:t xml:space="preserve">5 </w:t>
                  </w:r>
                  <w:r w:rsidRPr="003545A1">
                    <w:rPr>
                      <w:rFonts w:eastAsia="標楷體"/>
                      <w:szCs w:val="22"/>
                    </w:rPr>
                    <w:t>篇</w:t>
                  </w:r>
                </w:p>
              </w:tc>
            </w:tr>
            <w:tr w:rsidR="0067082F" w:rsidRPr="003545A1" w:rsidTr="004855EF">
              <w:trPr>
                <w:jc w:val="center"/>
              </w:trPr>
              <w:tc>
                <w:tcPr>
                  <w:tcW w:w="1401" w:type="dxa"/>
                  <w:vAlign w:val="center"/>
                </w:tcPr>
                <w:p w:rsidR="0067082F" w:rsidRPr="003545A1" w:rsidRDefault="0067082F" w:rsidP="004855EF">
                  <w:pPr>
                    <w:spacing w:line="240" w:lineRule="exact"/>
                    <w:ind w:rightChars="-11" w:right="-26"/>
                    <w:jc w:val="center"/>
                    <w:rPr>
                      <w:rFonts w:eastAsia="標楷體"/>
                      <w:szCs w:val="22"/>
                    </w:rPr>
                  </w:pPr>
                  <w:r w:rsidRPr="003545A1">
                    <w:rPr>
                      <w:rFonts w:eastAsia="標楷體"/>
                      <w:szCs w:val="22"/>
                    </w:rPr>
                    <w:t>副教授</w:t>
                  </w:r>
                </w:p>
              </w:tc>
              <w:tc>
                <w:tcPr>
                  <w:tcW w:w="2340" w:type="dxa"/>
                </w:tcPr>
                <w:p w:rsidR="0067082F" w:rsidRPr="003545A1" w:rsidRDefault="0067082F" w:rsidP="004855EF">
                  <w:pPr>
                    <w:spacing w:line="240" w:lineRule="exact"/>
                    <w:rPr>
                      <w:rFonts w:eastAsia="標楷體"/>
                      <w:szCs w:val="22"/>
                    </w:rPr>
                  </w:pPr>
                  <w:r w:rsidRPr="003545A1">
                    <w:rPr>
                      <w:rFonts w:eastAsia="標楷體"/>
                      <w:szCs w:val="22"/>
                    </w:rPr>
                    <w:t>3</w:t>
                  </w:r>
                  <w:r w:rsidRPr="003545A1">
                    <w:rPr>
                      <w:rFonts w:eastAsia="標楷體"/>
                      <w:szCs w:val="22"/>
                    </w:rPr>
                    <w:t>篇</w:t>
                  </w:r>
                </w:p>
              </w:tc>
              <w:tc>
                <w:tcPr>
                  <w:tcW w:w="2868" w:type="dxa"/>
                </w:tcPr>
                <w:p w:rsidR="0067082F" w:rsidRPr="003545A1" w:rsidRDefault="0067082F" w:rsidP="004855EF">
                  <w:pPr>
                    <w:widowControl/>
                    <w:spacing w:line="240" w:lineRule="exact"/>
                    <w:jc w:val="both"/>
                    <w:rPr>
                      <w:rFonts w:eastAsia="標楷體"/>
                      <w:szCs w:val="22"/>
                    </w:rPr>
                  </w:pPr>
                  <w:r w:rsidRPr="003545A1">
                    <w:rPr>
                      <w:rFonts w:eastAsia="標楷體"/>
                      <w:szCs w:val="22"/>
                    </w:rPr>
                    <w:t xml:space="preserve">4 </w:t>
                  </w:r>
                  <w:r w:rsidRPr="003545A1">
                    <w:rPr>
                      <w:rFonts w:eastAsia="標楷體"/>
                      <w:szCs w:val="22"/>
                    </w:rPr>
                    <w:t>篇</w:t>
                  </w:r>
                </w:p>
              </w:tc>
            </w:tr>
            <w:tr w:rsidR="0067082F" w:rsidRPr="003545A1" w:rsidTr="004855EF">
              <w:trPr>
                <w:jc w:val="center"/>
              </w:trPr>
              <w:tc>
                <w:tcPr>
                  <w:tcW w:w="1401" w:type="dxa"/>
                  <w:vAlign w:val="center"/>
                </w:tcPr>
                <w:p w:rsidR="0067082F" w:rsidRPr="003545A1" w:rsidRDefault="0067082F" w:rsidP="004855EF">
                  <w:pPr>
                    <w:spacing w:line="240" w:lineRule="exact"/>
                    <w:ind w:rightChars="-11" w:right="-26"/>
                    <w:jc w:val="center"/>
                    <w:rPr>
                      <w:rFonts w:eastAsia="標楷體"/>
                      <w:szCs w:val="22"/>
                    </w:rPr>
                  </w:pPr>
                  <w:r w:rsidRPr="003545A1">
                    <w:rPr>
                      <w:rFonts w:eastAsia="標楷體"/>
                      <w:szCs w:val="22"/>
                    </w:rPr>
                    <w:t>助理教授</w:t>
                  </w:r>
                </w:p>
              </w:tc>
              <w:tc>
                <w:tcPr>
                  <w:tcW w:w="2340" w:type="dxa"/>
                </w:tcPr>
                <w:p w:rsidR="0067082F" w:rsidRPr="003545A1" w:rsidRDefault="0067082F" w:rsidP="004855EF">
                  <w:pPr>
                    <w:spacing w:line="240" w:lineRule="exact"/>
                    <w:rPr>
                      <w:rFonts w:eastAsia="標楷體"/>
                      <w:b/>
                      <w:szCs w:val="22"/>
                    </w:rPr>
                  </w:pPr>
                  <w:r w:rsidRPr="003545A1">
                    <w:rPr>
                      <w:rFonts w:eastAsia="標楷體"/>
                      <w:szCs w:val="22"/>
                    </w:rPr>
                    <w:t>2</w:t>
                  </w:r>
                  <w:r w:rsidRPr="003545A1">
                    <w:rPr>
                      <w:rFonts w:eastAsia="標楷體"/>
                      <w:szCs w:val="22"/>
                    </w:rPr>
                    <w:t>篇</w:t>
                  </w:r>
                </w:p>
              </w:tc>
              <w:tc>
                <w:tcPr>
                  <w:tcW w:w="2868" w:type="dxa"/>
                </w:tcPr>
                <w:p w:rsidR="0067082F" w:rsidRPr="003545A1" w:rsidRDefault="0067082F" w:rsidP="004855EF">
                  <w:pPr>
                    <w:spacing w:line="240" w:lineRule="exact"/>
                    <w:jc w:val="both"/>
                    <w:rPr>
                      <w:rFonts w:eastAsia="標楷體"/>
                      <w:szCs w:val="22"/>
                    </w:rPr>
                  </w:pPr>
                  <w:r w:rsidRPr="003545A1">
                    <w:rPr>
                      <w:rFonts w:eastAsia="標楷體"/>
                      <w:szCs w:val="22"/>
                    </w:rPr>
                    <w:t xml:space="preserve">3 </w:t>
                  </w:r>
                  <w:r w:rsidRPr="003545A1">
                    <w:rPr>
                      <w:rFonts w:eastAsia="標楷體"/>
                      <w:szCs w:val="22"/>
                    </w:rPr>
                    <w:t>篇</w:t>
                  </w:r>
                </w:p>
              </w:tc>
            </w:tr>
          </w:tbl>
          <w:p w:rsidR="0067082F" w:rsidRPr="003545A1" w:rsidRDefault="0067082F" w:rsidP="004855EF">
            <w:pPr>
              <w:spacing w:line="240" w:lineRule="exact"/>
              <w:ind w:leftChars="28" w:left="667" w:hangingChars="250" w:hanging="600"/>
              <w:rPr>
                <w:rFonts w:eastAsia="標楷體"/>
                <w:bCs/>
                <w:szCs w:val="22"/>
              </w:rPr>
            </w:pPr>
          </w:p>
          <w:p w:rsidR="0067082F" w:rsidRPr="00F40EE4" w:rsidRDefault="0067082F" w:rsidP="004855EF">
            <w:pPr>
              <w:spacing w:line="360" w:lineRule="exact"/>
              <w:ind w:left="600" w:hangingChars="250" w:hanging="600"/>
              <w:rPr>
                <w:rFonts w:eastAsia="標楷體"/>
                <w:kern w:val="0"/>
              </w:rPr>
            </w:pPr>
            <w:r w:rsidRPr="003545A1">
              <w:rPr>
                <w:rFonts w:eastAsia="標楷體"/>
                <w:bCs/>
                <w:szCs w:val="22"/>
              </w:rPr>
              <w:t>（七）引用外調本校附屬機構或其他與本校院正式簽署建教合作醫院之論文必要條件規定教師只限使用一次。</w:t>
            </w:r>
          </w:p>
        </w:tc>
        <w:tc>
          <w:tcPr>
            <w:tcW w:w="540" w:type="dxa"/>
          </w:tcPr>
          <w:p w:rsidR="0067082F" w:rsidRPr="00DD0277" w:rsidRDefault="0067082F" w:rsidP="004855EF">
            <w:pPr>
              <w:spacing w:line="0" w:lineRule="atLeast"/>
              <w:ind w:leftChars="-8" w:left="-19"/>
              <w:rPr>
                <w:rFonts w:eastAsia="標楷體"/>
                <w:sz w:val="20"/>
                <w:szCs w:val="20"/>
              </w:rPr>
            </w:pPr>
            <w:r w:rsidRPr="00DD0277">
              <w:rPr>
                <w:rFonts w:eastAsia="標楷體" w:hint="eastAsia"/>
                <w:sz w:val="20"/>
                <w:szCs w:val="20"/>
              </w:rPr>
              <w:t>依</w:t>
            </w:r>
            <w:r>
              <w:rPr>
                <w:rFonts w:eastAsia="標楷體" w:hint="eastAsia"/>
                <w:sz w:val="20"/>
                <w:szCs w:val="20"/>
              </w:rPr>
              <w:t>104.08.19</w:t>
            </w:r>
            <w:r>
              <w:rPr>
                <w:rFonts w:eastAsia="標楷體" w:hint="eastAsia"/>
                <w:sz w:val="20"/>
                <w:szCs w:val="20"/>
              </w:rPr>
              <w:t>公布之本校「</w:t>
            </w:r>
            <w:r w:rsidRPr="00DD0277">
              <w:rPr>
                <w:rFonts w:eastAsia="標楷體" w:hint="eastAsia"/>
                <w:sz w:val="20"/>
                <w:szCs w:val="20"/>
              </w:rPr>
              <w:t>專任教師新聘及升等計分標準</w:t>
            </w:r>
            <w:r>
              <w:rPr>
                <w:rFonts w:eastAsia="標楷體" w:hint="eastAsia"/>
                <w:sz w:val="20"/>
                <w:szCs w:val="20"/>
              </w:rPr>
              <w:t>」</w:t>
            </w:r>
            <w:r w:rsidRPr="00DD0277">
              <w:rPr>
                <w:rFonts w:eastAsia="標楷體" w:hint="eastAsia"/>
                <w:sz w:val="20"/>
                <w:szCs w:val="20"/>
              </w:rPr>
              <w:t>修正條文內容、更改條列數字標號</w:t>
            </w:r>
          </w:p>
        </w:tc>
      </w:tr>
      <w:tr w:rsidR="0067082F" w:rsidRPr="00F40EE4" w:rsidTr="004855EF">
        <w:trPr>
          <w:trHeight w:val="2616"/>
          <w:jc w:val="center"/>
        </w:trPr>
        <w:tc>
          <w:tcPr>
            <w:tcW w:w="813" w:type="dxa"/>
          </w:tcPr>
          <w:p w:rsidR="0067082F" w:rsidRPr="00F40EE4" w:rsidRDefault="0067082F" w:rsidP="004855EF">
            <w:pPr>
              <w:spacing w:line="0" w:lineRule="atLeast"/>
              <w:jc w:val="center"/>
              <w:rPr>
                <w:rFonts w:eastAsia="標楷體"/>
              </w:rPr>
            </w:pPr>
            <w:r>
              <w:rPr>
                <w:rFonts w:eastAsia="標楷體" w:hint="eastAsia"/>
              </w:rPr>
              <w:t>第五條</w:t>
            </w:r>
          </w:p>
          <w:p w:rsidR="0067082F" w:rsidRPr="00F40EE4" w:rsidRDefault="0067082F" w:rsidP="004855EF">
            <w:pPr>
              <w:spacing w:line="0" w:lineRule="atLeast"/>
              <w:jc w:val="center"/>
              <w:rPr>
                <w:rFonts w:eastAsia="標楷體"/>
              </w:rPr>
            </w:pPr>
          </w:p>
          <w:p w:rsidR="0067082F" w:rsidRPr="00F40EE4" w:rsidRDefault="0067082F" w:rsidP="004855EF">
            <w:pPr>
              <w:spacing w:line="0" w:lineRule="atLeast"/>
              <w:jc w:val="center"/>
              <w:rPr>
                <w:rFonts w:eastAsia="標楷體"/>
              </w:rPr>
            </w:pPr>
          </w:p>
          <w:p w:rsidR="0067082F" w:rsidRPr="00F40EE4" w:rsidRDefault="0067082F" w:rsidP="004855EF">
            <w:pPr>
              <w:spacing w:line="0" w:lineRule="atLeast"/>
              <w:jc w:val="center"/>
              <w:rPr>
                <w:rFonts w:eastAsia="標楷體"/>
              </w:rPr>
            </w:pPr>
          </w:p>
          <w:p w:rsidR="0067082F" w:rsidRPr="00F40EE4" w:rsidRDefault="0067082F" w:rsidP="004855EF">
            <w:pPr>
              <w:spacing w:line="0" w:lineRule="atLeast"/>
              <w:jc w:val="center"/>
              <w:rPr>
                <w:rFonts w:eastAsia="標楷體"/>
              </w:rPr>
            </w:pPr>
          </w:p>
          <w:p w:rsidR="0067082F" w:rsidRPr="00F40EE4" w:rsidRDefault="0067082F" w:rsidP="004855EF">
            <w:pPr>
              <w:spacing w:line="0" w:lineRule="atLeast"/>
              <w:jc w:val="center"/>
              <w:rPr>
                <w:rFonts w:eastAsia="標楷體"/>
              </w:rPr>
            </w:pPr>
          </w:p>
          <w:p w:rsidR="0067082F" w:rsidRPr="00F40EE4" w:rsidRDefault="0067082F" w:rsidP="004855EF">
            <w:pPr>
              <w:spacing w:line="0" w:lineRule="atLeast"/>
              <w:jc w:val="center"/>
              <w:rPr>
                <w:rFonts w:eastAsia="標楷體"/>
              </w:rPr>
            </w:pPr>
          </w:p>
          <w:p w:rsidR="0067082F" w:rsidRPr="00F40EE4" w:rsidRDefault="0067082F" w:rsidP="004855EF">
            <w:pPr>
              <w:spacing w:line="0" w:lineRule="atLeast"/>
              <w:jc w:val="center"/>
              <w:rPr>
                <w:rFonts w:eastAsia="標楷體"/>
              </w:rPr>
            </w:pPr>
          </w:p>
          <w:p w:rsidR="0067082F" w:rsidRPr="00F40EE4" w:rsidRDefault="0067082F" w:rsidP="004855EF">
            <w:pPr>
              <w:spacing w:line="0" w:lineRule="atLeast"/>
              <w:jc w:val="center"/>
              <w:rPr>
                <w:rFonts w:eastAsia="標楷體"/>
              </w:rPr>
            </w:pPr>
          </w:p>
          <w:p w:rsidR="0067082F" w:rsidRPr="00F40EE4" w:rsidRDefault="0067082F" w:rsidP="004855EF">
            <w:pPr>
              <w:spacing w:line="0" w:lineRule="atLeast"/>
              <w:jc w:val="center"/>
              <w:rPr>
                <w:rFonts w:eastAsia="標楷體"/>
              </w:rPr>
            </w:pPr>
          </w:p>
          <w:p w:rsidR="0067082F" w:rsidRPr="00F40EE4" w:rsidRDefault="0067082F" w:rsidP="004855EF">
            <w:pPr>
              <w:spacing w:line="0" w:lineRule="atLeast"/>
              <w:jc w:val="center"/>
              <w:rPr>
                <w:rFonts w:eastAsia="標楷體"/>
              </w:rPr>
            </w:pPr>
          </w:p>
          <w:p w:rsidR="0067082F" w:rsidRPr="00F40EE4" w:rsidRDefault="0067082F" w:rsidP="004855EF">
            <w:pPr>
              <w:spacing w:line="0" w:lineRule="atLeast"/>
              <w:jc w:val="center"/>
              <w:rPr>
                <w:rFonts w:eastAsia="標楷體"/>
              </w:rPr>
            </w:pPr>
          </w:p>
          <w:p w:rsidR="0067082F" w:rsidRPr="00F40EE4" w:rsidRDefault="0067082F" w:rsidP="004855EF">
            <w:pPr>
              <w:spacing w:line="0" w:lineRule="atLeast"/>
              <w:jc w:val="center"/>
              <w:rPr>
                <w:rFonts w:eastAsia="標楷體"/>
              </w:rPr>
            </w:pPr>
          </w:p>
          <w:p w:rsidR="0067082F" w:rsidRPr="00F40EE4" w:rsidRDefault="0067082F" w:rsidP="004855EF">
            <w:pPr>
              <w:spacing w:line="0" w:lineRule="atLeast"/>
              <w:jc w:val="center"/>
              <w:rPr>
                <w:rFonts w:eastAsia="標楷體"/>
              </w:rPr>
            </w:pPr>
          </w:p>
          <w:p w:rsidR="0067082F" w:rsidRPr="00F40EE4" w:rsidRDefault="0067082F" w:rsidP="004855EF">
            <w:pPr>
              <w:spacing w:line="0" w:lineRule="atLeast"/>
              <w:jc w:val="center"/>
              <w:rPr>
                <w:rFonts w:eastAsia="標楷體"/>
              </w:rPr>
            </w:pPr>
          </w:p>
          <w:p w:rsidR="0067082F" w:rsidRPr="00F40EE4" w:rsidRDefault="0067082F" w:rsidP="004855EF">
            <w:pPr>
              <w:spacing w:line="0" w:lineRule="atLeast"/>
              <w:jc w:val="center"/>
              <w:rPr>
                <w:rFonts w:eastAsia="標楷體"/>
              </w:rPr>
            </w:pPr>
          </w:p>
          <w:p w:rsidR="0067082F" w:rsidRPr="00F40EE4" w:rsidRDefault="0067082F" w:rsidP="004855EF">
            <w:pPr>
              <w:spacing w:line="0" w:lineRule="atLeast"/>
              <w:jc w:val="center"/>
              <w:rPr>
                <w:rFonts w:eastAsia="標楷體"/>
              </w:rPr>
            </w:pPr>
          </w:p>
          <w:p w:rsidR="0067082F" w:rsidRPr="00F40EE4" w:rsidRDefault="0067082F" w:rsidP="004855EF">
            <w:pPr>
              <w:spacing w:line="0" w:lineRule="atLeast"/>
              <w:jc w:val="center"/>
              <w:rPr>
                <w:rFonts w:eastAsia="標楷體"/>
              </w:rPr>
            </w:pPr>
          </w:p>
          <w:p w:rsidR="0067082F" w:rsidRPr="00F40EE4" w:rsidRDefault="0067082F" w:rsidP="004855EF">
            <w:pPr>
              <w:spacing w:line="0" w:lineRule="atLeast"/>
              <w:jc w:val="center"/>
              <w:rPr>
                <w:rFonts w:eastAsia="標楷體"/>
              </w:rPr>
            </w:pPr>
          </w:p>
          <w:p w:rsidR="0067082F" w:rsidRPr="00F40EE4" w:rsidRDefault="0067082F" w:rsidP="004855EF">
            <w:pPr>
              <w:spacing w:line="0" w:lineRule="atLeast"/>
              <w:jc w:val="center"/>
              <w:rPr>
                <w:rFonts w:eastAsia="標楷體"/>
              </w:rPr>
            </w:pPr>
          </w:p>
          <w:p w:rsidR="0067082F" w:rsidRPr="00F40EE4" w:rsidRDefault="0067082F" w:rsidP="004855EF">
            <w:pPr>
              <w:spacing w:line="0" w:lineRule="atLeast"/>
              <w:jc w:val="center"/>
              <w:rPr>
                <w:rFonts w:eastAsia="標楷體"/>
              </w:rPr>
            </w:pPr>
          </w:p>
          <w:p w:rsidR="0067082F" w:rsidRPr="00F40EE4" w:rsidRDefault="0067082F" w:rsidP="004855EF">
            <w:pPr>
              <w:spacing w:line="0" w:lineRule="atLeast"/>
              <w:jc w:val="center"/>
              <w:rPr>
                <w:rFonts w:eastAsia="標楷體"/>
              </w:rPr>
            </w:pPr>
          </w:p>
          <w:p w:rsidR="0067082F" w:rsidRPr="00F40EE4" w:rsidRDefault="0067082F" w:rsidP="004855EF">
            <w:pPr>
              <w:spacing w:line="0" w:lineRule="atLeast"/>
              <w:jc w:val="center"/>
              <w:rPr>
                <w:rFonts w:eastAsia="標楷體"/>
              </w:rPr>
            </w:pPr>
          </w:p>
          <w:p w:rsidR="0067082F" w:rsidRPr="00F40EE4" w:rsidRDefault="0067082F" w:rsidP="004855EF">
            <w:pPr>
              <w:spacing w:line="0" w:lineRule="atLeast"/>
              <w:jc w:val="center"/>
              <w:rPr>
                <w:rFonts w:eastAsia="標楷體"/>
              </w:rPr>
            </w:pPr>
          </w:p>
          <w:p w:rsidR="0067082F" w:rsidRPr="00F40EE4" w:rsidRDefault="0067082F" w:rsidP="004855EF">
            <w:pPr>
              <w:spacing w:line="0" w:lineRule="atLeast"/>
              <w:jc w:val="center"/>
              <w:rPr>
                <w:rFonts w:eastAsia="標楷體"/>
              </w:rPr>
            </w:pPr>
          </w:p>
          <w:p w:rsidR="0067082F" w:rsidRPr="00F40EE4" w:rsidRDefault="0067082F" w:rsidP="004855EF">
            <w:pPr>
              <w:spacing w:line="0" w:lineRule="atLeast"/>
              <w:jc w:val="center"/>
              <w:rPr>
                <w:rFonts w:eastAsia="標楷體"/>
              </w:rPr>
            </w:pPr>
          </w:p>
          <w:p w:rsidR="0067082F" w:rsidRPr="00F40EE4" w:rsidRDefault="0067082F" w:rsidP="004855EF">
            <w:pPr>
              <w:spacing w:line="0" w:lineRule="atLeast"/>
              <w:jc w:val="center"/>
              <w:rPr>
                <w:rFonts w:eastAsia="標楷體"/>
              </w:rPr>
            </w:pPr>
          </w:p>
          <w:p w:rsidR="0067082F" w:rsidRPr="00F40EE4" w:rsidRDefault="0067082F" w:rsidP="004855EF">
            <w:pPr>
              <w:spacing w:line="0" w:lineRule="atLeast"/>
              <w:jc w:val="center"/>
              <w:rPr>
                <w:rFonts w:eastAsia="標楷體"/>
              </w:rPr>
            </w:pPr>
          </w:p>
          <w:p w:rsidR="0067082F" w:rsidRPr="00F40EE4" w:rsidRDefault="0067082F" w:rsidP="004855EF">
            <w:pPr>
              <w:spacing w:line="0" w:lineRule="atLeast"/>
              <w:jc w:val="center"/>
              <w:rPr>
                <w:rFonts w:eastAsia="標楷體"/>
              </w:rPr>
            </w:pPr>
          </w:p>
          <w:p w:rsidR="0067082F" w:rsidRPr="00F40EE4" w:rsidRDefault="0067082F" w:rsidP="004855EF">
            <w:pPr>
              <w:spacing w:line="0" w:lineRule="atLeast"/>
              <w:jc w:val="center"/>
              <w:rPr>
                <w:rFonts w:eastAsia="標楷體"/>
              </w:rPr>
            </w:pPr>
          </w:p>
        </w:tc>
        <w:tc>
          <w:tcPr>
            <w:tcW w:w="6965" w:type="dxa"/>
          </w:tcPr>
          <w:p w:rsidR="0067082F" w:rsidRPr="00744C71" w:rsidRDefault="0067082F" w:rsidP="004855EF">
            <w:pPr>
              <w:spacing w:line="0" w:lineRule="atLeast"/>
              <w:rPr>
                <w:rFonts w:eastAsia="標楷體"/>
              </w:rPr>
            </w:pPr>
            <w:r w:rsidRPr="00744C71">
              <w:rPr>
                <w:rFonts w:eastAsia="標楷體" w:hint="eastAsia"/>
                <w:bCs/>
              </w:rPr>
              <w:t>分數計算標準如下：</w:t>
            </w:r>
          </w:p>
          <w:p w:rsidR="0067082F" w:rsidRPr="00744C71" w:rsidRDefault="0067082F" w:rsidP="004855EF">
            <w:pPr>
              <w:spacing w:line="0" w:lineRule="atLeast"/>
              <w:rPr>
                <w:rFonts w:eastAsia="標楷體"/>
              </w:rPr>
            </w:pPr>
            <w:r w:rsidRPr="00465666">
              <w:rPr>
                <w:rFonts w:eastAsia="標楷體"/>
                <w:b/>
                <w:u w:val="single"/>
              </w:rPr>
              <w:t>一</w:t>
            </w:r>
            <w:r w:rsidRPr="00465666">
              <w:rPr>
                <w:rFonts w:eastAsia="標楷體" w:hint="eastAsia"/>
                <w:b/>
                <w:u w:val="single"/>
              </w:rPr>
              <w:t>、</w:t>
            </w:r>
            <w:r w:rsidRPr="00744C71">
              <w:rPr>
                <w:rFonts w:eastAsia="標楷體"/>
              </w:rPr>
              <w:t>教學</w:t>
            </w:r>
            <w:r w:rsidRPr="00744C71">
              <w:rPr>
                <w:rFonts w:eastAsia="標楷體" w:hint="eastAsia"/>
              </w:rPr>
              <w:t>考核部分</w:t>
            </w:r>
            <w:r>
              <w:rPr>
                <w:rFonts w:eastAsia="標楷體" w:hint="eastAsia"/>
              </w:rPr>
              <w:t>（</w:t>
            </w:r>
            <w:r w:rsidRPr="00744C71">
              <w:rPr>
                <w:rFonts w:eastAsia="標楷體" w:hint="eastAsia"/>
              </w:rPr>
              <w:t>詳附表一</w:t>
            </w:r>
            <w:r>
              <w:rPr>
                <w:rFonts w:eastAsia="標楷體" w:hint="eastAsia"/>
              </w:rPr>
              <w:t>）</w:t>
            </w:r>
          </w:p>
          <w:p w:rsidR="0067082F" w:rsidRDefault="0067082F" w:rsidP="004855EF">
            <w:pPr>
              <w:spacing w:line="0" w:lineRule="atLeast"/>
              <w:rPr>
                <w:rFonts w:eastAsia="標楷體"/>
              </w:rPr>
            </w:pPr>
            <w:r w:rsidRPr="00744C71">
              <w:rPr>
                <w:rFonts w:eastAsia="標楷體" w:hint="eastAsia"/>
              </w:rPr>
              <w:t>項目包含「教學能力」、「教學評量」、「教學成長」、</w:t>
            </w:r>
            <w:r>
              <w:rPr>
                <w:rFonts w:eastAsia="標楷體" w:hint="eastAsia"/>
              </w:rPr>
              <w:t>「教學特殊表現」、「教學行政配合度」及「學院特色教學績效」等</w:t>
            </w:r>
            <w:r w:rsidRPr="00D718E7">
              <w:rPr>
                <w:rFonts w:eastAsia="標楷體" w:hint="eastAsia"/>
                <w:b/>
                <w:u w:val="single"/>
              </w:rPr>
              <w:t>六</w:t>
            </w:r>
            <w:r w:rsidRPr="00744C71">
              <w:rPr>
                <w:rFonts w:eastAsia="標楷體" w:hint="eastAsia"/>
              </w:rPr>
              <w:t>項評核指標如下：</w:t>
            </w:r>
          </w:p>
          <w:p w:rsidR="0067082F" w:rsidRPr="00744C71" w:rsidRDefault="0067082F" w:rsidP="004855EF">
            <w:pPr>
              <w:spacing w:line="0" w:lineRule="atLeast"/>
              <w:rPr>
                <w:rFonts w:eastAsia="標楷體"/>
              </w:rPr>
            </w:pPr>
          </w:p>
          <w:p w:rsidR="0067082F" w:rsidRPr="00744C71" w:rsidRDefault="0067082F" w:rsidP="004855EF">
            <w:pPr>
              <w:spacing w:line="0" w:lineRule="atLeast"/>
              <w:rPr>
                <w:rFonts w:eastAsia="標楷體"/>
                <w:bCs/>
              </w:rPr>
            </w:pPr>
            <w:r w:rsidRPr="00D718E7">
              <w:rPr>
                <w:rFonts w:eastAsia="標楷體" w:hint="eastAsia"/>
                <w:b/>
                <w:u w:val="single"/>
              </w:rPr>
              <w:t>（一）</w:t>
            </w:r>
            <w:r w:rsidRPr="00744C71">
              <w:rPr>
                <w:rFonts w:eastAsia="標楷體" w:hint="eastAsia"/>
              </w:rPr>
              <w:t>教學能力：本項權重佔</w:t>
            </w:r>
            <w:r w:rsidRPr="00744C71">
              <w:rPr>
                <w:rFonts w:eastAsia="標楷體" w:hint="eastAsia"/>
              </w:rPr>
              <w:t>20</w:t>
            </w:r>
            <w:r w:rsidRPr="00744C71">
              <w:rPr>
                <w:rFonts w:eastAsia="標楷體" w:hint="eastAsia"/>
              </w:rPr>
              <w:t>％。</w:t>
            </w:r>
          </w:p>
          <w:tbl>
            <w:tblPr>
              <w:tblW w:w="60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8"/>
              <w:gridCol w:w="2551"/>
            </w:tblGrid>
            <w:tr w:rsidR="0067082F" w:rsidRPr="00744C71" w:rsidTr="004855EF">
              <w:trPr>
                <w:trHeight w:val="380"/>
              </w:trPr>
              <w:tc>
                <w:tcPr>
                  <w:tcW w:w="3498" w:type="dxa"/>
                  <w:vAlign w:val="center"/>
                </w:tcPr>
                <w:p w:rsidR="0067082F" w:rsidRPr="00744C71" w:rsidRDefault="0067082F" w:rsidP="004855EF">
                  <w:pPr>
                    <w:spacing w:line="0" w:lineRule="atLeast"/>
                    <w:jc w:val="center"/>
                    <w:rPr>
                      <w:rFonts w:eastAsia="標楷體"/>
                    </w:rPr>
                  </w:pPr>
                  <w:r w:rsidRPr="00744C71">
                    <w:rPr>
                      <w:rFonts w:eastAsia="標楷體" w:hint="eastAsia"/>
                    </w:rPr>
                    <w:t>評分內容及標準</w:t>
                  </w:r>
                  <w:r>
                    <w:rPr>
                      <w:rFonts w:eastAsia="標楷體" w:hint="eastAsia"/>
                    </w:rPr>
                    <w:t>（</w:t>
                  </w:r>
                  <w:r w:rsidRPr="00744C71">
                    <w:rPr>
                      <w:rFonts w:eastAsia="標楷體" w:hint="eastAsia"/>
                    </w:rPr>
                    <w:t>詳附表二</w:t>
                  </w:r>
                  <w:r>
                    <w:rPr>
                      <w:rFonts w:eastAsia="標楷體" w:hint="eastAsia"/>
                    </w:rPr>
                    <w:t>）</w:t>
                  </w:r>
                </w:p>
              </w:tc>
              <w:tc>
                <w:tcPr>
                  <w:tcW w:w="2551" w:type="dxa"/>
                  <w:vAlign w:val="center"/>
                </w:tcPr>
                <w:p w:rsidR="0067082F" w:rsidRPr="00744C71" w:rsidRDefault="0067082F" w:rsidP="004855EF">
                  <w:pPr>
                    <w:spacing w:line="0" w:lineRule="atLeast"/>
                    <w:jc w:val="center"/>
                    <w:rPr>
                      <w:rFonts w:eastAsia="標楷體"/>
                    </w:rPr>
                  </w:pPr>
                  <w:r w:rsidRPr="00744C71">
                    <w:rPr>
                      <w:rFonts w:eastAsia="標楷體" w:hint="eastAsia"/>
                    </w:rPr>
                    <w:t>分數</w:t>
                  </w:r>
                </w:p>
              </w:tc>
            </w:tr>
            <w:tr w:rsidR="0067082F" w:rsidRPr="00744C71" w:rsidTr="004855EF">
              <w:trPr>
                <w:trHeight w:val="219"/>
              </w:trPr>
              <w:tc>
                <w:tcPr>
                  <w:tcW w:w="3498" w:type="dxa"/>
                  <w:vAlign w:val="center"/>
                </w:tcPr>
                <w:p w:rsidR="0067082F" w:rsidRPr="00744C71" w:rsidRDefault="0067082F" w:rsidP="004855EF">
                  <w:pPr>
                    <w:spacing w:line="0" w:lineRule="atLeast"/>
                    <w:jc w:val="both"/>
                    <w:rPr>
                      <w:rFonts w:eastAsia="標楷體"/>
                    </w:rPr>
                  </w:pPr>
                  <w:r>
                    <w:rPr>
                      <w:rFonts w:eastAsia="標楷體" w:hint="eastAsia"/>
                    </w:rPr>
                    <w:t>1.</w:t>
                  </w:r>
                  <w:r w:rsidRPr="00744C71">
                    <w:rPr>
                      <w:rFonts w:eastAsia="標楷體" w:hint="eastAsia"/>
                    </w:rPr>
                    <w:t>課程規劃</w:t>
                  </w:r>
                </w:p>
              </w:tc>
              <w:tc>
                <w:tcPr>
                  <w:tcW w:w="2551" w:type="dxa"/>
                  <w:vAlign w:val="center"/>
                </w:tcPr>
                <w:p w:rsidR="0067082F" w:rsidRPr="00744C71" w:rsidRDefault="0067082F" w:rsidP="004855EF">
                  <w:pPr>
                    <w:spacing w:line="0" w:lineRule="atLeast"/>
                    <w:jc w:val="both"/>
                    <w:rPr>
                      <w:rFonts w:eastAsia="標楷體"/>
                    </w:rPr>
                  </w:pPr>
                  <w:r w:rsidRPr="00744C71">
                    <w:rPr>
                      <w:rFonts w:eastAsia="標楷體" w:hint="eastAsia"/>
                    </w:rPr>
                    <w:t>以核給</w:t>
                  </w:r>
                  <w:r w:rsidRPr="00744C71">
                    <w:rPr>
                      <w:rFonts w:eastAsia="標楷體" w:hint="eastAsia"/>
                    </w:rPr>
                    <w:t xml:space="preserve"> 20 </w:t>
                  </w:r>
                  <w:r w:rsidRPr="00744C71">
                    <w:rPr>
                      <w:rFonts w:eastAsia="標楷體" w:hint="eastAsia"/>
                    </w:rPr>
                    <w:t>分為上限</w:t>
                  </w:r>
                </w:p>
              </w:tc>
            </w:tr>
            <w:tr w:rsidR="0067082F" w:rsidRPr="00744C71" w:rsidTr="004855EF">
              <w:trPr>
                <w:trHeight w:val="268"/>
              </w:trPr>
              <w:tc>
                <w:tcPr>
                  <w:tcW w:w="3498" w:type="dxa"/>
                  <w:vAlign w:val="center"/>
                </w:tcPr>
                <w:p w:rsidR="0067082F" w:rsidRPr="00744C71" w:rsidRDefault="0067082F" w:rsidP="004855EF">
                  <w:pPr>
                    <w:spacing w:line="0" w:lineRule="atLeast"/>
                    <w:rPr>
                      <w:rFonts w:eastAsia="標楷體"/>
                    </w:rPr>
                  </w:pPr>
                  <w:r>
                    <w:rPr>
                      <w:rFonts w:eastAsia="標楷體" w:hint="eastAsia"/>
                    </w:rPr>
                    <w:t>2.</w:t>
                  </w:r>
                  <w:r w:rsidRPr="00744C71">
                    <w:rPr>
                      <w:rFonts w:eastAsia="標楷體" w:hint="eastAsia"/>
                    </w:rPr>
                    <w:t>教學內容</w:t>
                  </w:r>
                </w:p>
              </w:tc>
              <w:tc>
                <w:tcPr>
                  <w:tcW w:w="2551" w:type="dxa"/>
                  <w:vAlign w:val="center"/>
                </w:tcPr>
                <w:p w:rsidR="0067082F" w:rsidRPr="00744C71" w:rsidRDefault="0067082F" w:rsidP="004855EF">
                  <w:pPr>
                    <w:spacing w:line="0" w:lineRule="atLeast"/>
                    <w:rPr>
                      <w:rFonts w:eastAsia="標楷體"/>
                    </w:rPr>
                  </w:pPr>
                  <w:r w:rsidRPr="00744C71">
                    <w:rPr>
                      <w:rFonts w:eastAsia="標楷體" w:hint="eastAsia"/>
                    </w:rPr>
                    <w:t>以核給</w:t>
                  </w:r>
                  <w:r w:rsidRPr="00744C71">
                    <w:rPr>
                      <w:rFonts w:eastAsia="標楷體" w:hint="eastAsia"/>
                    </w:rPr>
                    <w:t xml:space="preserve"> 20 </w:t>
                  </w:r>
                  <w:r w:rsidRPr="00744C71">
                    <w:rPr>
                      <w:rFonts w:eastAsia="標楷體" w:hint="eastAsia"/>
                    </w:rPr>
                    <w:t>分為上限</w:t>
                  </w:r>
                </w:p>
              </w:tc>
            </w:tr>
            <w:tr w:rsidR="0067082F" w:rsidRPr="00744C71" w:rsidTr="004855EF">
              <w:trPr>
                <w:trHeight w:val="260"/>
              </w:trPr>
              <w:tc>
                <w:tcPr>
                  <w:tcW w:w="3498" w:type="dxa"/>
                  <w:vAlign w:val="center"/>
                </w:tcPr>
                <w:p w:rsidR="0067082F" w:rsidRPr="00744C71" w:rsidRDefault="0067082F" w:rsidP="004855EF">
                  <w:pPr>
                    <w:spacing w:line="0" w:lineRule="atLeast"/>
                    <w:rPr>
                      <w:rFonts w:eastAsia="標楷體"/>
                    </w:rPr>
                  </w:pPr>
                  <w:r>
                    <w:rPr>
                      <w:rFonts w:eastAsia="標楷體" w:hint="eastAsia"/>
                    </w:rPr>
                    <w:t>3.</w:t>
                  </w:r>
                  <w:r w:rsidRPr="00744C71">
                    <w:rPr>
                      <w:rFonts w:eastAsia="標楷體" w:hint="eastAsia"/>
                    </w:rPr>
                    <w:t>教學方法</w:t>
                  </w:r>
                </w:p>
              </w:tc>
              <w:tc>
                <w:tcPr>
                  <w:tcW w:w="2551" w:type="dxa"/>
                  <w:vAlign w:val="center"/>
                </w:tcPr>
                <w:p w:rsidR="0067082F" w:rsidRPr="00744C71" w:rsidRDefault="0067082F" w:rsidP="004855EF">
                  <w:pPr>
                    <w:spacing w:line="0" w:lineRule="atLeast"/>
                    <w:rPr>
                      <w:rFonts w:eastAsia="標楷體"/>
                    </w:rPr>
                  </w:pPr>
                  <w:r w:rsidRPr="00744C71">
                    <w:rPr>
                      <w:rFonts w:eastAsia="標楷體" w:hint="eastAsia"/>
                    </w:rPr>
                    <w:t>以核給</w:t>
                  </w:r>
                  <w:r w:rsidRPr="00744C71">
                    <w:rPr>
                      <w:rFonts w:eastAsia="標楷體" w:hint="eastAsia"/>
                    </w:rPr>
                    <w:t xml:space="preserve"> 20 </w:t>
                  </w:r>
                  <w:r w:rsidRPr="00744C71">
                    <w:rPr>
                      <w:rFonts w:eastAsia="標楷體" w:hint="eastAsia"/>
                    </w:rPr>
                    <w:t>分為上限</w:t>
                  </w:r>
                </w:p>
              </w:tc>
            </w:tr>
            <w:tr w:rsidR="0067082F" w:rsidRPr="00744C71" w:rsidTr="004855EF">
              <w:trPr>
                <w:trHeight w:val="279"/>
              </w:trPr>
              <w:tc>
                <w:tcPr>
                  <w:tcW w:w="3498" w:type="dxa"/>
                  <w:vAlign w:val="center"/>
                </w:tcPr>
                <w:p w:rsidR="0067082F" w:rsidRPr="00744C71" w:rsidRDefault="0067082F" w:rsidP="004855EF">
                  <w:pPr>
                    <w:spacing w:line="0" w:lineRule="atLeast"/>
                    <w:rPr>
                      <w:rFonts w:eastAsia="標楷體"/>
                    </w:rPr>
                  </w:pPr>
                  <w:r>
                    <w:rPr>
                      <w:rFonts w:eastAsia="標楷體" w:hint="eastAsia"/>
                    </w:rPr>
                    <w:t>4.</w:t>
                  </w:r>
                  <w:r w:rsidRPr="00744C71">
                    <w:rPr>
                      <w:rFonts w:eastAsia="標楷體" w:hint="eastAsia"/>
                    </w:rPr>
                    <w:t>班級經營</w:t>
                  </w:r>
                </w:p>
              </w:tc>
              <w:tc>
                <w:tcPr>
                  <w:tcW w:w="2551" w:type="dxa"/>
                  <w:vAlign w:val="center"/>
                </w:tcPr>
                <w:p w:rsidR="0067082F" w:rsidRPr="00744C71" w:rsidRDefault="0067082F" w:rsidP="004855EF">
                  <w:pPr>
                    <w:spacing w:line="0" w:lineRule="atLeast"/>
                    <w:rPr>
                      <w:rFonts w:eastAsia="標楷體"/>
                    </w:rPr>
                  </w:pPr>
                  <w:r w:rsidRPr="00744C71">
                    <w:rPr>
                      <w:rFonts w:eastAsia="標楷體" w:hint="eastAsia"/>
                    </w:rPr>
                    <w:t>以核給</w:t>
                  </w:r>
                  <w:r w:rsidRPr="00744C71">
                    <w:rPr>
                      <w:rFonts w:eastAsia="標楷體" w:hint="eastAsia"/>
                    </w:rPr>
                    <w:t xml:space="preserve"> 20 </w:t>
                  </w:r>
                  <w:r w:rsidRPr="00744C71">
                    <w:rPr>
                      <w:rFonts w:eastAsia="標楷體" w:hint="eastAsia"/>
                    </w:rPr>
                    <w:t>分為上限</w:t>
                  </w:r>
                </w:p>
              </w:tc>
            </w:tr>
            <w:tr w:rsidR="0067082F" w:rsidRPr="00744C71" w:rsidTr="004855EF">
              <w:trPr>
                <w:trHeight w:val="271"/>
              </w:trPr>
              <w:tc>
                <w:tcPr>
                  <w:tcW w:w="3498" w:type="dxa"/>
                  <w:vAlign w:val="center"/>
                </w:tcPr>
                <w:p w:rsidR="0067082F" w:rsidRPr="00744C71" w:rsidRDefault="0067082F" w:rsidP="004855EF">
                  <w:pPr>
                    <w:spacing w:line="0" w:lineRule="atLeast"/>
                    <w:rPr>
                      <w:rFonts w:eastAsia="標楷體"/>
                    </w:rPr>
                  </w:pPr>
                  <w:r>
                    <w:rPr>
                      <w:rFonts w:eastAsia="標楷體" w:hint="eastAsia"/>
                    </w:rPr>
                    <w:t>5.</w:t>
                  </w:r>
                  <w:r w:rsidRPr="00744C71">
                    <w:rPr>
                      <w:rFonts w:eastAsia="標楷體" w:hint="eastAsia"/>
                    </w:rPr>
                    <w:t>多元評量</w:t>
                  </w:r>
                </w:p>
              </w:tc>
              <w:tc>
                <w:tcPr>
                  <w:tcW w:w="2551" w:type="dxa"/>
                  <w:vAlign w:val="center"/>
                </w:tcPr>
                <w:p w:rsidR="0067082F" w:rsidRPr="00744C71" w:rsidRDefault="0067082F" w:rsidP="004855EF">
                  <w:pPr>
                    <w:spacing w:line="0" w:lineRule="atLeast"/>
                    <w:rPr>
                      <w:rFonts w:eastAsia="標楷體"/>
                    </w:rPr>
                  </w:pPr>
                  <w:r w:rsidRPr="00744C71">
                    <w:rPr>
                      <w:rFonts w:eastAsia="標楷體" w:hint="eastAsia"/>
                    </w:rPr>
                    <w:t>以核給</w:t>
                  </w:r>
                  <w:r w:rsidRPr="00744C71">
                    <w:rPr>
                      <w:rFonts w:eastAsia="標楷體" w:hint="eastAsia"/>
                    </w:rPr>
                    <w:t xml:space="preserve"> 20 </w:t>
                  </w:r>
                  <w:r w:rsidRPr="00744C71">
                    <w:rPr>
                      <w:rFonts w:eastAsia="標楷體" w:hint="eastAsia"/>
                    </w:rPr>
                    <w:t>分為上限</w:t>
                  </w:r>
                </w:p>
              </w:tc>
            </w:tr>
          </w:tbl>
          <w:p w:rsidR="0067082F" w:rsidRPr="00744C71" w:rsidRDefault="0067082F" w:rsidP="004855EF">
            <w:pPr>
              <w:spacing w:line="0" w:lineRule="atLeast"/>
              <w:rPr>
                <w:rFonts w:eastAsia="標楷體"/>
                <w:bCs/>
              </w:rPr>
            </w:pPr>
          </w:p>
          <w:p w:rsidR="0067082F" w:rsidRPr="00744C71" w:rsidRDefault="0067082F" w:rsidP="004855EF">
            <w:pPr>
              <w:spacing w:line="0" w:lineRule="atLeast"/>
              <w:rPr>
                <w:rFonts w:eastAsia="標楷體"/>
                <w:bCs/>
              </w:rPr>
            </w:pPr>
            <w:r w:rsidRPr="00D718E7">
              <w:rPr>
                <w:rFonts w:eastAsia="標楷體" w:hint="eastAsia"/>
                <w:b/>
                <w:bCs/>
                <w:u w:val="single"/>
              </w:rPr>
              <w:t>（二）</w:t>
            </w:r>
            <w:r w:rsidRPr="00744C71">
              <w:rPr>
                <w:rFonts w:eastAsia="標楷體" w:hint="eastAsia"/>
              </w:rPr>
              <w:t>教學評量（以</w:t>
            </w:r>
            <w:r w:rsidRPr="00744C71">
              <w:rPr>
                <w:rFonts w:eastAsia="標楷體"/>
              </w:rPr>
              <w:t>近</w:t>
            </w:r>
            <w:r w:rsidRPr="001A7D03">
              <w:rPr>
                <w:rFonts w:eastAsia="標楷體" w:hint="eastAsia"/>
                <w:b/>
                <w:u w:val="single"/>
              </w:rPr>
              <w:t>6</w:t>
            </w:r>
            <w:r w:rsidRPr="001A7D03">
              <w:rPr>
                <w:rFonts w:eastAsia="標楷體" w:hint="eastAsia"/>
                <w:b/>
                <w:u w:val="single"/>
              </w:rPr>
              <w:t>學期</w:t>
            </w:r>
            <w:r w:rsidRPr="00744C71">
              <w:rPr>
                <w:rFonts w:eastAsia="標楷體" w:hint="eastAsia"/>
              </w:rPr>
              <w:t>為統計基準）：本項權重佔</w:t>
            </w:r>
            <w:r w:rsidRPr="00744C71">
              <w:rPr>
                <w:rFonts w:eastAsia="標楷體" w:hint="eastAsia"/>
              </w:rPr>
              <w:t>10</w:t>
            </w:r>
            <w:r w:rsidRPr="00744C71">
              <w:rPr>
                <w:rFonts w:eastAsia="標楷體" w:hint="eastAsia"/>
              </w:rPr>
              <w:t>％。</w:t>
            </w:r>
          </w:p>
          <w:tbl>
            <w:tblPr>
              <w:tblW w:w="63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693"/>
              <w:gridCol w:w="993"/>
            </w:tblGrid>
            <w:tr w:rsidR="0067082F" w:rsidRPr="00744C71" w:rsidTr="004855EF">
              <w:trPr>
                <w:trHeight w:val="204"/>
              </w:trPr>
              <w:tc>
                <w:tcPr>
                  <w:tcW w:w="5386" w:type="dxa"/>
                  <w:gridSpan w:val="2"/>
                </w:tcPr>
                <w:p w:rsidR="0067082F" w:rsidRPr="00744C71" w:rsidRDefault="0067082F" w:rsidP="004855EF">
                  <w:pPr>
                    <w:spacing w:line="0" w:lineRule="atLeast"/>
                    <w:jc w:val="center"/>
                    <w:rPr>
                      <w:rFonts w:eastAsia="標楷體"/>
                    </w:rPr>
                  </w:pPr>
                  <w:r w:rsidRPr="00744C71">
                    <w:rPr>
                      <w:rFonts w:eastAsia="標楷體" w:hint="eastAsia"/>
                    </w:rPr>
                    <w:t>評分內容及標準</w:t>
                  </w:r>
                </w:p>
              </w:tc>
              <w:tc>
                <w:tcPr>
                  <w:tcW w:w="993" w:type="dxa"/>
                  <w:vMerge w:val="restart"/>
                  <w:vAlign w:val="center"/>
                </w:tcPr>
                <w:p w:rsidR="0067082F" w:rsidRPr="00744C71" w:rsidRDefault="0067082F" w:rsidP="004855EF">
                  <w:pPr>
                    <w:spacing w:line="0" w:lineRule="atLeast"/>
                    <w:jc w:val="center"/>
                    <w:rPr>
                      <w:rFonts w:eastAsia="標楷體"/>
                    </w:rPr>
                  </w:pPr>
                  <w:r w:rsidRPr="00744C71">
                    <w:rPr>
                      <w:rFonts w:eastAsia="標楷體" w:hint="eastAsia"/>
                    </w:rPr>
                    <w:t>分數</w:t>
                  </w:r>
                </w:p>
              </w:tc>
            </w:tr>
            <w:tr w:rsidR="0067082F" w:rsidRPr="00744C71" w:rsidTr="004855EF">
              <w:trPr>
                <w:trHeight w:val="343"/>
              </w:trPr>
              <w:tc>
                <w:tcPr>
                  <w:tcW w:w="2693" w:type="dxa"/>
                  <w:vAlign w:val="center"/>
                </w:tcPr>
                <w:p w:rsidR="0067082F" w:rsidRPr="00744C71" w:rsidRDefault="0067082F" w:rsidP="004855EF">
                  <w:pPr>
                    <w:spacing w:line="0" w:lineRule="atLeast"/>
                    <w:rPr>
                      <w:rFonts w:eastAsia="標楷體"/>
                    </w:rPr>
                  </w:pPr>
                  <w:r w:rsidRPr="00744C71">
                    <w:rPr>
                      <w:rFonts w:eastAsia="標楷體" w:hint="eastAsia"/>
                    </w:rPr>
                    <w:t>100</w:t>
                  </w:r>
                  <w:r w:rsidRPr="00744C71">
                    <w:rPr>
                      <w:rFonts w:eastAsia="標楷體" w:hint="eastAsia"/>
                    </w:rPr>
                    <w:t>學年度（含）以前</w:t>
                  </w:r>
                </w:p>
              </w:tc>
              <w:tc>
                <w:tcPr>
                  <w:tcW w:w="2693" w:type="dxa"/>
                  <w:vAlign w:val="center"/>
                </w:tcPr>
                <w:p w:rsidR="0067082F" w:rsidRPr="00744C71" w:rsidRDefault="0067082F" w:rsidP="004855EF">
                  <w:pPr>
                    <w:spacing w:line="0" w:lineRule="atLeast"/>
                    <w:rPr>
                      <w:rFonts w:eastAsia="標楷體"/>
                    </w:rPr>
                  </w:pPr>
                  <w:r w:rsidRPr="00744C71">
                    <w:rPr>
                      <w:rFonts w:eastAsia="標楷體" w:hint="eastAsia"/>
                    </w:rPr>
                    <w:t>101</w:t>
                  </w:r>
                  <w:r w:rsidRPr="00744C71">
                    <w:rPr>
                      <w:rFonts w:eastAsia="標楷體" w:hint="eastAsia"/>
                    </w:rPr>
                    <w:t>學年度（含）以後</w:t>
                  </w:r>
                </w:p>
              </w:tc>
              <w:tc>
                <w:tcPr>
                  <w:tcW w:w="993" w:type="dxa"/>
                  <w:vMerge/>
                  <w:vAlign w:val="center"/>
                </w:tcPr>
                <w:p w:rsidR="0067082F" w:rsidRPr="00744C71" w:rsidRDefault="0067082F" w:rsidP="004855EF">
                  <w:pPr>
                    <w:spacing w:line="0" w:lineRule="atLeast"/>
                    <w:rPr>
                      <w:rFonts w:eastAsia="標楷體"/>
                    </w:rPr>
                  </w:pPr>
                </w:p>
              </w:tc>
            </w:tr>
            <w:tr w:rsidR="0067082F" w:rsidRPr="00744C71" w:rsidTr="004855EF">
              <w:trPr>
                <w:trHeight w:val="105"/>
              </w:trPr>
              <w:tc>
                <w:tcPr>
                  <w:tcW w:w="2693" w:type="dxa"/>
                </w:tcPr>
                <w:p w:rsidR="0067082F" w:rsidRPr="00744C71" w:rsidRDefault="0067082F" w:rsidP="004855EF">
                  <w:pPr>
                    <w:spacing w:line="0" w:lineRule="atLeast"/>
                    <w:ind w:left="120" w:hangingChars="50" w:hanging="120"/>
                    <w:rPr>
                      <w:rFonts w:eastAsia="標楷體"/>
                    </w:rPr>
                  </w:pPr>
                  <w:r>
                    <w:rPr>
                      <w:rFonts w:eastAsia="標楷體" w:hint="eastAsia"/>
                    </w:rPr>
                    <w:t>1.</w:t>
                  </w:r>
                  <w:r w:rsidRPr="00744C71">
                    <w:rPr>
                      <w:rFonts w:eastAsia="標楷體"/>
                    </w:rPr>
                    <w:t>教學評量問卷調查合乎有效問卷標準，</w:t>
                  </w:r>
                  <w:r w:rsidRPr="00744C71">
                    <w:rPr>
                      <w:rFonts w:eastAsia="標楷體" w:hint="eastAsia"/>
                    </w:rPr>
                    <w:t>且</w:t>
                  </w:r>
                  <w:r w:rsidRPr="001A7D03">
                    <w:rPr>
                      <w:rFonts w:eastAsia="標楷體" w:hint="eastAsia"/>
                      <w:b/>
                      <w:u w:val="single"/>
                    </w:rPr>
                    <w:t>有效加權</w:t>
                  </w:r>
                  <w:r w:rsidRPr="00744C71">
                    <w:rPr>
                      <w:rFonts w:eastAsia="標楷體"/>
                    </w:rPr>
                    <w:t>平均在</w:t>
                  </w:r>
                  <w:r w:rsidRPr="00744C71">
                    <w:rPr>
                      <w:rFonts w:eastAsia="標楷體" w:hint="eastAsia"/>
                    </w:rPr>
                    <w:t>4</w:t>
                  </w:r>
                  <w:r w:rsidRPr="00744C71">
                    <w:rPr>
                      <w:rFonts w:eastAsia="標楷體"/>
                    </w:rPr>
                    <w:t>.</w:t>
                  </w:r>
                  <w:r w:rsidRPr="00744C71">
                    <w:rPr>
                      <w:rFonts w:eastAsia="標楷體" w:hint="eastAsia"/>
                    </w:rPr>
                    <w:t>50</w:t>
                  </w:r>
                  <w:r w:rsidRPr="00744C71">
                    <w:rPr>
                      <w:rFonts w:eastAsia="標楷體"/>
                    </w:rPr>
                    <w:t>分</w:t>
                  </w:r>
                  <w:r>
                    <w:rPr>
                      <w:rFonts w:eastAsia="標楷體" w:hint="eastAsia"/>
                    </w:rPr>
                    <w:t>（</w:t>
                  </w:r>
                  <w:r w:rsidRPr="00744C71">
                    <w:rPr>
                      <w:rFonts w:eastAsia="標楷體"/>
                    </w:rPr>
                    <w:t>含</w:t>
                  </w:r>
                  <w:r>
                    <w:rPr>
                      <w:rFonts w:eastAsia="標楷體" w:hint="eastAsia"/>
                    </w:rPr>
                    <w:t>）</w:t>
                  </w:r>
                  <w:r w:rsidRPr="00744C71">
                    <w:rPr>
                      <w:rFonts w:eastAsia="標楷體"/>
                    </w:rPr>
                    <w:t>以上者</w:t>
                  </w:r>
                </w:p>
              </w:tc>
              <w:tc>
                <w:tcPr>
                  <w:tcW w:w="2693" w:type="dxa"/>
                </w:tcPr>
                <w:p w:rsidR="0067082F" w:rsidRPr="00744C71" w:rsidRDefault="0067082F" w:rsidP="004855EF">
                  <w:pPr>
                    <w:spacing w:line="0" w:lineRule="atLeast"/>
                    <w:ind w:left="120" w:hangingChars="50" w:hanging="120"/>
                    <w:rPr>
                      <w:rFonts w:eastAsia="標楷體"/>
                    </w:rPr>
                  </w:pPr>
                  <w:r>
                    <w:rPr>
                      <w:rFonts w:eastAsia="標楷體" w:hint="eastAsia"/>
                    </w:rPr>
                    <w:t>1.</w:t>
                  </w:r>
                  <w:r w:rsidRPr="00744C71">
                    <w:rPr>
                      <w:rFonts w:eastAsia="標楷體"/>
                    </w:rPr>
                    <w:t>教學評量問卷調查合乎有效問卷標準，</w:t>
                  </w:r>
                  <w:r w:rsidRPr="00744C71">
                    <w:rPr>
                      <w:rFonts w:eastAsia="標楷體" w:hint="eastAsia"/>
                    </w:rPr>
                    <w:t>且</w:t>
                  </w:r>
                  <w:r w:rsidRPr="001A7D03">
                    <w:rPr>
                      <w:rFonts w:eastAsia="標楷體" w:hint="eastAsia"/>
                      <w:b/>
                      <w:u w:val="single"/>
                    </w:rPr>
                    <w:t>有效加權</w:t>
                  </w:r>
                  <w:r w:rsidRPr="00744C71">
                    <w:rPr>
                      <w:rFonts w:eastAsia="標楷體"/>
                    </w:rPr>
                    <w:t>平均在</w:t>
                  </w:r>
                  <w:r w:rsidRPr="00744C71">
                    <w:rPr>
                      <w:rFonts w:eastAsia="標楷體" w:hint="eastAsia"/>
                    </w:rPr>
                    <w:t>5</w:t>
                  </w:r>
                  <w:r w:rsidRPr="00744C71">
                    <w:rPr>
                      <w:rFonts w:eastAsia="標楷體"/>
                    </w:rPr>
                    <w:t>.</w:t>
                  </w:r>
                  <w:r w:rsidRPr="00744C71">
                    <w:rPr>
                      <w:rFonts w:eastAsia="標楷體" w:hint="eastAsia"/>
                    </w:rPr>
                    <w:t>4</w:t>
                  </w:r>
                  <w:r w:rsidRPr="00744C71">
                    <w:rPr>
                      <w:rFonts w:eastAsia="標楷體"/>
                    </w:rPr>
                    <w:t>0</w:t>
                  </w:r>
                  <w:r w:rsidRPr="00744C71">
                    <w:rPr>
                      <w:rFonts w:eastAsia="標楷體"/>
                    </w:rPr>
                    <w:t>分</w:t>
                  </w:r>
                  <w:r w:rsidRPr="00744C71">
                    <w:rPr>
                      <w:rFonts w:eastAsia="標楷體"/>
                    </w:rPr>
                    <w:t>(</w:t>
                  </w:r>
                  <w:r w:rsidRPr="00744C71">
                    <w:rPr>
                      <w:rFonts w:eastAsia="標楷體"/>
                    </w:rPr>
                    <w:t>含</w:t>
                  </w:r>
                  <w:r w:rsidRPr="00744C71">
                    <w:rPr>
                      <w:rFonts w:eastAsia="標楷體"/>
                    </w:rPr>
                    <w:t>)</w:t>
                  </w:r>
                  <w:r w:rsidRPr="00744C71">
                    <w:rPr>
                      <w:rFonts w:eastAsia="標楷體"/>
                    </w:rPr>
                    <w:t>以上者</w:t>
                  </w:r>
                </w:p>
              </w:tc>
              <w:tc>
                <w:tcPr>
                  <w:tcW w:w="993" w:type="dxa"/>
                  <w:vAlign w:val="center"/>
                </w:tcPr>
                <w:p w:rsidR="0067082F" w:rsidRPr="00744C71" w:rsidRDefault="0067082F" w:rsidP="004855EF">
                  <w:pPr>
                    <w:spacing w:line="0" w:lineRule="atLeast"/>
                    <w:rPr>
                      <w:rFonts w:eastAsia="標楷體"/>
                    </w:rPr>
                  </w:pPr>
                  <w:r w:rsidRPr="008405F2">
                    <w:rPr>
                      <w:rFonts w:eastAsia="標楷體" w:hint="eastAsia"/>
                      <w:b/>
                      <w:u w:val="single"/>
                    </w:rPr>
                    <w:t>每學期</w:t>
                  </w:r>
                  <w:r w:rsidRPr="00744C71">
                    <w:rPr>
                      <w:rFonts w:eastAsia="標楷體" w:hint="eastAsia"/>
                    </w:rPr>
                    <w:t>核給</w:t>
                  </w:r>
                  <w:r w:rsidRPr="001A7D03">
                    <w:rPr>
                      <w:rFonts w:eastAsia="標楷體" w:hint="eastAsia"/>
                      <w:b/>
                      <w:u w:val="single"/>
                    </w:rPr>
                    <w:t>20</w:t>
                  </w:r>
                  <w:r w:rsidRPr="00744C71">
                    <w:rPr>
                      <w:rFonts w:eastAsia="標楷體" w:hint="eastAsia"/>
                    </w:rPr>
                    <w:t>分為上限</w:t>
                  </w:r>
                </w:p>
              </w:tc>
            </w:tr>
            <w:tr w:rsidR="0067082F" w:rsidRPr="00744C71" w:rsidTr="004855EF">
              <w:trPr>
                <w:trHeight w:val="373"/>
              </w:trPr>
              <w:tc>
                <w:tcPr>
                  <w:tcW w:w="2693" w:type="dxa"/>
                </w:tcPr>
                <w:p w:rsidR="0067082F" w:rsidRPr="00744C71" w:rsidRDefault="0067082F" w:rsidP="004855EF">
                  <w:pPr>
                    <w:spacing w:line="0" w:lineRule="atLeast"/>
                    <w:ind w:left="120" w:hangingChars="50" w:hanging="120"/>
                    <w:rPr>
                      <w:rFonts w:eastAsia="標楷體"/>
                    </w:rPr>
                  </w:pPr>
                  <w:r>
                    <w:rPr>
                      <w:rFonts w:eastAsia="標楷體" w:hint="eastAsia"/>
                    </w:rPr>
                    <w:t>2.</w:t>
                  </w:r>
                  <w:r w:rsidRPr="00744C71">
                    <w:rPr>
                      <w:rFonts w:eastAsia="標楷體"/>
                    </w:rPr>
                    <w:t>教學評量問卷調查合乎有效問卷標準，</w:t>
                  </w:r>
                  <w:r w:rsidRPr="00744C71">
                    <w:rPr>
                      <w:rFonts w:eastAsia="標楷體" w:hint="eastAsia"/>
                    </w:rPr>
                    <w:t>且</w:t>
                  </w:r>
                  <w:r w:rsidRPr="001A7D03">
                    <w:rPr>
                      <w:rFonts w:eastAsia="標楷體" w:hint="eastAsia"/>
                      <w:b/>
                      <w:u w:val="single"/>
                    </w:rPr>
                    <w:t>有效加權</w:t>
                  </w:r>
                  <w:r w:rsidRPr="00744C71">
                    <w:rPr>
                      <w:rFonts w:eastAsia="標楷體" w:hint="eastAsia"/>
                    </w:rPr>
                    <w:t>平均</w:t>
                  </w:r>
                  <w:r w:rsidRPr="00744C71">
                    <w:rPr>
                      <w:rFonts w:eastAsia="標楷體"/>
                    </w:rPr>
                    <w:t>在</w:t>
                  </w:r>
                  <w:r w:rsidRPr="00744C71">
                    <w:rPr>
                      <w:rFonts w:eastAsia="標楷體" w:hint="eastAsia"/>
                    </w:rPr>
                    <w:t>4</w:t>
                  </w:r>
                  <w:r w:rsidRPr="00744C71">
                    <w:rPr>
                      <w:rFonts w:eastAsia="標楷體"/>
                    </w:rPr>
                    <w:t>.</w:t>
                  </w:r>
                  <w:r w:rsidRPr="00744C71">
                    <w:rPr>
                      <w:rFonts w:eastAsia="標楷體" w:hint="eastAsia"/>
                    </w:rPr>
                    <w:t>25</w:t>
                  </w:r>
                  <w:r w:rsidRPr="00744C71">
                    <w:rPr>
                      <w:rFonts w:eastAsia="標楷體"/>
                    </w:rPr>
                    <w:t>分</w:t>
                  </w:r>
                  <w:r>
                    <w:rPr>
                      <w:rFonts w:eastAsia="標楷體" w:hint="eastAsia"/>
                    </w:rPr>
                    <w:t>（</w:t>
                  </w:r>
                  <w:r w:rsidRPr="00744C71">
                    <w:rPr>
                      <w:rFonts w:eastAsia="標楷體"/>
                    </w:rPr>
                    <w:t>含</w:t>
                  </w:r>
                  <w:r>
                    <w:rPr>
                      <w:rFonts w:eastAsia="標楷體" w:hint="eastAsia"/>
                    </w:rPr>
                    <w:t>）</w:t>
                  </w:r>
                  <w:r w:rsidRPr="00744C71">
                    <w:rPr>
                      <w:rFonts w:eastAsia="標楷體"/>
                    </w:rPr>
                    <w:t>以上未達</w:t>
                  </w:r>
                  <w:r w:rsidRPr="00744C71">
                    <w:rPr>
                      <w:rFonts w:eastAsia="標楷體" w:hint="eastAsia"/>
                    </w:rPr>
                    <w:t>4</w:t>
                  </w:r>
                  <w:r w:rsidRPr="00744C71">
                    <w:rPr>
                      <w:rFonts w:eastAsia="標楷體"/>
                    </w:rPr>
                    <w:t>.</w:t>
                  </w:r>
                  <w:r w:rsidRPr="00744C71">
                    <w:rPr>
                      <w:rFonts w:eastAsia="標楷體" w:hint="eastAsia"/>
                    </w:rPr>
                    <w:t>50</w:t>
                  </w:r>
                  <w:r w:rsidRPr="00744C71">
                    <w:rPr>
                      <w:rFonts w:eastAsia="標楷體"/>
                    </w:rPr>
                    <w:t>分者</w:t>
                  </w:r>
                </w:p>
              </w:tc>
              <w:tc>
                <w:tcPr>
                  <w:tcW w:w="2693" w:type="dxa"/>
                </w:tcPr>
                <w:p w:rsidR="0067082F" w:rsidRPr="00744C71" w:rsidRDefault="0067082F" w:rsidP="004855EF">
                  <w:pPr>
                    <w:spacing w:line="0" w:lineRule="atLeast"/>
                    <w:ind w:left="120" w:hangingChars="50" w:hanging="120"/>
                    <w:rPr>
                      <w:rFonts w:eastAsia="標楷體"/>
                    </w:rPr>
                  </w:pPr>
                  <w:r>
                    <w:rPr>
                      <w:rFonts w:eastAsia="標楷體" w:hint="eastAsia"/>
                    </w:rPr>
                    <w:t>2.</w:t>
                  </w:r>
                  <w:r w:rsidRPr="00744C71">
                    <w:rPr>
                      <w:rFonts w:eastAsia="標楷體"/>
                    </w:rPr>
                    <w:t>教學評量問卷調查合乎有效問卷標準，</w:t>
                  </w:r>
                  <w:r w:rsidRPr="00744C71">
                    <w:rPr>
                      <w:rFonts w:eastAsia="標楷體" w:hint="eastAsia"/>
                    </w:rPr>
                    <w:t>且</w:t>
                  </w:r>
                  <w:r w:rsidRPr="001A7D03">
                    <w:rPr>
                      <w:rFonts w:eastAsia="標楷體" w:hint="eastAsia"/>
                      <w:b/>
                      <w:u w:val="single"/>
                    </w:rPr>
                    <w:t>有效加權</w:t>
                  </w:r>
                  <w:r w:rsidRPr="00744C71">
                    <w:rPr>
                      <w:rFonts w:eastAsia="標楷體" w:hint="eastAsia"/>
                    </w:rPr>
                    <w:t>平均</w:t>
                  </w:r>
                  <w:r w:rsidRPr="00744C71">
                    <w:rPr>
                      <w:rFonts w:eastAsia="標楷體"/>
                    </w:rPr>
                    <w:t>在</w:t>
                  </w:r>
                  <w:r w:rsidRPr="00744C71">
                    <w:rPr>
                      <w:rFonts w:eastAsia="標楷體" w:hint="eastAsia"/>
                    </w:rPr>
                    <w:t>5</w:t>
                  </w:r>
                  <w:r w:rsidRPr="00744C71">
                    <w:rPr>
                      <w:rFonts w:eastAsia="標楷體"/>
                    </w:rPr>
                    <w:t>.</w:t>
                  </w:r>
                  <w:r w:rsidRPr="00744C71">
                    <w:rPr>
                      <w:rFonts w:eastAsia="標楷體" w:hint="eastAsia"/>
                    </w:rPr>
                    <w:t>10</w:t>
                  </w:r>
                  <w:r w:rsidRPr="00744C71">
                    <w:rPr>
                      <w:rFonts w:eastAsia="標楷體"/>
                    </w:rPr>
                    <w:t>分</w:t>
                  </w:r>
                  <w:r w:rsidRPr="00744C71">
                    <w:rPr>
                      <w:rFonts w:eastAsia="標楷體"/>
                    </w:rPr>
                    <w:t>(</w:t>
                  </w:r>
                  <w:r w:rsidRPr="00744C71">
                    <w:rPr>
                      <w:rFonts w:eastAsia="標楷體"/>
                    </w:rPr>
                    <w:t>含</w:t>
                  </w:r>
                  <w:r w:rsidRPr="00744C71">
                    <w:rPr>
                      <w:rFonts w:eastAsia="標楷體"/>
                    </w:rPr>
                    <w:t>)</w:t>
                  </w:r>
                  <w:r w:rsidRPr="00744C71">
                    <w:rPr>
                      <w:rFonts w:eastAsia="標楷體"/>
                    </w:rPr>
                    <w:t>以上未達</w:t>
                  </w:r>
                  <w:r w:rsidRPr="00744C71">
                    <w:rPr>
                      <w:rFonts w:eastAsia="標楷體" w:hint="eastAsia"/>
                    </w:rPr>
                    <w:t>5</w:t>
                  </w:r>
                  <w:r w:rsidRPr="00744C71">
                    <w:rPr>
                      <w:rFonts w:eastAsia="標楷體"/>
                    </w:rPr>
                    <w:t>.</w:t>
                  </w:r>
                  <w:r w:rsidRPr="00744C71">
                    <w:rPr>
                      <w:rFonts w:eastAsia="標楷體" w:hint="eastAsia"/>
                    </w:rPr>
                    <w:t>40</w:t>
                  </w:r>
                  <w:r w:rsidRPr="00744C71">
                    <w:rPr>
                      <w:rFonts w:eastAsia="標楷體"/>
                    </w:rPr>
                    <w:t>分者</w:t>
                  </w:r>
                </w:p>
              </w:tc>
              <w:tc>
                <w:tcPr>
                  <w:tcW w:w="993" w:type="dxa"/>
                  <w:vAlign w:val="center"/>
                </w:tcPr>
                <w:p w:rsidR="0067082F" w:rsidRPr="00744C71" w:rsidRDefault="0067082F" w:rsidP="004855EF">
                  <w:pPr>
                    <w:spacing w:line="0" w:lineRule="atLeast"/>
                    <w:rPr>
                      <w:rFonts w:eastAsia="標楷體"/>
                    </w:rPr>
                  </w:pPr>
                  <w:r w:rsidRPr="008405F2">
                    <w:rPr>
                      <w:rFonts w:eastAsia="標楷體" w:hint="eastAsia"/>
                      <w:b/>
                      <w:u w:val="single"/>
                    </w:rPr>
                    <w:t>每學期</w:t>
                  </w:r>
                  <w:r w:rsidRPr="00744C71">
                    <w:rPr>
                      <w:rFonts w:eastAsia="標楷體" w:hint="eastAsia"/>
                    </w:rPr>
                    <w:t>核給</w:t>
                  </w:r>
                  <w:r w:rsidRPr="001A7D03">
                    <w:rPr>
                      <w:rFonts w:eastAsia="標楷體" w:hint="eastAsia"/>
                      <w:b/>
                      <w:u w:val="single"/>
                    </w:rPr>
                    <w:t>15</w:t>
                  </w:r>
                  <w:r w:rsidRPr="00744C71">
                    <w:rPr>
                      <w:rFonts w:eastAsia="標楷體" w:hint="eastAsia"/>
                    </w:rPr>
                    <w:t>分為上限</w:t>
                  </w:r>
                </w:p>
              </w:tc>
            </w:tr>
            <w:tr w:rsidR="0067082F" w:rsidRPr="00744C71" w:rsidTr="004855EF">
              <w:trPr>
                <w:trHeight w:val="346"/>
              </w:trPr>
              <w:tc>
                <w:tcPr>
                  <w:tcW w:w="2693" w:type="dxa"/>
                </w:tcPr>
                <w:p w:rsidR="0067082F" w:rsidRPr="00744C71" w:rsidRDefault="0067082F" w:rsidP="004855EF">
                  <w:pPr>
                    <w:spacing w:line="0" w:lineRule="atLeast"/>
                    <w:ind w:left="120" w:hangingChars="50" w:hanging="120"/>
                    <w:rPr>
                      <w:rFonts w:eastAsia="標楷體"/>
                    </w:rPr>
                  </w:pPr>
                  <w:r>
                    <w:rPr>
                      <w:rFonts w:eastAsia="標楷體" w:hint="eastAsia"/>
                    </w:rPr>
                    <w:t>3.</w:t>
                  </w:r>
                  <w:r w:rsidRPr="00744C71">
                    <w:rPr>
                      <w:rFonts w:eastAsia="標楷體"/>
                    </w:rPr>
                    <w:t>教學評量問卷調查合乎有效問卷標準，</w:t>
                  </w:r>
                  <w:r w:rsidRPr="00744C71">
                    <w:rPr>
                      <w:rFonts w:eastAsia="標楷體" w:hint="eastAsia"/>
                    </w:rPr>
                    <w:t>且</w:t>
                  </w:r>
                  <w:r w:rsidRPr="001A7D03">
                    <w:rPr>
                      <w:rFonts w:eastAsia="標楷體" w:hint="eastAsia"/>
                      <w:b/>
                      <w:u w:val="single"/>
                    </w:rPr>
                    <w:t>有效加權</w:t>
                  </w:r>
                  <w:r w:rsidRPr="00744C71">
                    <w:rPr>
                      <w:rFonts w:eastAsia="標楷體" w:hint="eastAsia"/>
                    </w:rPr>
                    <w:t>平均</w:t>
                  </w:r>
                  <w:r w:rsidRPr="00744C71">
                    <w:rPr>
                      <w:rFonts w:eastAsia="標楷體"/>
                    </w:rPr>
                    <w:t>在</w:t>
                  </w:r>
                  <w:r w:rsidRPr="00744C71">
                    <w:rPr>
                      <w:rFonts w:eastAsia="標楷體" w:hint="eastAsia"/>
                    </w:rPr>
                    <w:t>4</w:t>
                  </w:r>
                  <w:r w:rsidRPr="00744C71">
                    <w:rPr>
                      <w:rFonts w:eastAsia="標楷體"/>
                    </w:rPr>
                    <w:t>.0</w:t>
                  </w:r>
                  <w:r w:rsidRPr="00744C71">
                    <w:rPr>
                      <w:rFonts w:eastAsia="標楷體" w:hint="eastAsia"/>
                    </w:rPr>
                    <w:t>0</w:t>
                  </w:r>
                  <w:r w:rsidRPr="00744C71">
                    <w:rPr>
                      <w:rFonts w:eastAsia="標楷體"/>
                    </w:rPr>
                    <w:t>分</w:t>
                  </w:r>
                  <w:r>
                    <w:rPr>
                      <w:rFonts w:eastAsia="標楷體" w:hint="eastAsia"/>
                    </w:rPr>
                    <w:t>（</w:t>
                  </w:r>
                  <w:r w:rsidRPr="00744C71">
                    <w:rPr>
                      <w:rFonts w:eastAsia="標楷體"/>
                    </w:rPr>
                    <w:t>含</w:t>
                  </w:r>
                  <w:r>
                    <w:rPr>
                      <w:rFonts w:eastAsia="標楷體" w:hint="eastAsia"/>
                    </w:rPr>
                    <w:t>）</w:t>
                  </w:r>
                  <w:r w:rsidRPr="00744C71">
                    <w:rPr>
                      <w:rFonts w:eastAsia="標楷體"/>
                    </w:rPr>
                    <w:t>以上未達</w:t>
                  </w:r>
                  <w:r w:rsidRPr="00744C71">
                    <w:rPr>
                      <w:rFonts w:eastAsia="標楷體" w:hint="eastAsia"/>
                    </w:rPr>
                    <w:t>4</w:t>
                  </w:r>
                  <w:r w:rsidRPr="00744C71">
                    <w:rPr>
                      <w:rFonts w:eastAsia="標楷體"/>
                    </w:rPr>
                    <w:t>.</w:t>
                  </w:r>
                  <w:r w:rsidRPr="00744C71">
                    <w:rPr>
                      <w:rFonts w:eastAsia="標楷體" w:hint="eastAsia"/>
                    </w:rPr>
                    <w:t>25</w:t>
                  </w:r>
                  <w:r w:rsidRPr="00744C71">
                    <w:rPr>
                      <w:rFonts w:eastAsia="標楷體"/>
                    </w:rPr>
                    <w:t>分者</w:t>
                  </w:r>
                </w:p>
              </w:tc>
              <w:tc>
                <w:tcPr>
                  <w:tcW w:w="2693" w:type="dxa"/>
                </w:tcPr>
                <w:p w:rsidR="0067082F" w:rsidRPr="00744C71" w:rsidRDefault="0067082F" w:rsidP="004855EF">
                  <w:pPr>
                    <w:spacing w:line="0" w:lineRule="atLeast"/>
                    <w:ind w:left="120" w:hangingChars="50" w:hanging="120"/>
                    <w:rPr>
                      <w:rFonts w:eastAsia="標楷體"/>
                    </w:rPr>
                  </w:pPr>
                  <w:r>
                    <w:rPr>
                      <w:rFonts w:eastAsia="標楷體" w:hint="eastAsia"/>
                    </w:rPr>
                    <w:t>3.</w:t>
                  </w:r>
                  <w:r w:rsidRPr="00744C71">
                    <w:rPr>
                      <w:rFonts w:eastAsia="標楷體"/>
                    </w:rPr>
                    <w:t>教學評量問卷調查合乎有效問卷標準，</w:t>
                  </w:r>
                  <w:r w:rsidRPr="00744C71">
                    <w:rPr>
                      <w:rFonts w:eastAsia="標楷體" w:hint="eastAsia"/>
                    </w:rPr>
                    <w:t>且</w:t>
                  </w:r>
                  <w:r w:rsidRPr="001A7D03">
                    <w:rPr>
                      <w:rFonts w:eastAsia="標楷體" w:hint="eastAsia"/>
                      <w:b/>
                      <w:u w:val="single"/>
                    </w:rPr>
                    <w:t>有效加權</w:t>
                  </w:r>
                  <w:r w:rsidRPr="00744C71">
                    <w:rPr>
                      <w:rFonts w:eastAsia="標楷體" w:hint="eastAsia"/>
                    </w:rPr>
                    <w:t>平均</w:t>
                  </w:r>
                  <w:r w:rsidRPr="00744C71">
                    <w:rPr>
                      <w:rFonts w:eastAsia="標楷體"/>
                    </w:rPr>
                    <w:t>在</w:t>
                  </w:r>
                  <w:r w:rsidRPr="00744C71">
                    <w:rPr>
                      <w:rFonts w:eastAsia="標楷體" w:hint="eastAsia"/>
                    </w:rPr>
                    <w:t>4</w:t>
                  </w:r>
                  <w:r w:rsidRPr="00744C71">
                    <w:rPr>
                      <w:rFonts w:eastAsia="標楷體"/>
                    </w:rPr>
                    <w:t>.</w:t>
                  </w:r>
                  <w:r w:rsidRPr="00744C71">
                    <w:rPr>
                      <w:rFonts w:eastAsia="標楷體" w:hint="eastAsia"/>
                    </w:rPr>
                    <w:t>8</w:t>
                  </w:r>
                  <w:r w:rsidRPr="00744C71">
                    <w:rPr>
                      <w:rFonts w:eastAsia="標楷體"/>
                    </w:rPr>
                    <w:t>0</w:t>
                  </w:r>
                  <w:r w:rsidRPr="00744C71">
                    <w:rPr>
                      <w:rFonts w:eastAsia="標楷體"/>
                    </w:rPr>
                    <w:t>分</w:t>
                  </w:r>
                  <w:r w:rsidRPr="00744C71">
                    <w:rPr>
                      <w:rFonts w:eastAsia="標楷體"/>
                    </w:rPr>
                    <w:t>(</w:t>
                  </w:r>
                  <w:r w:rsidRPr="00744C71">
                    <w:rPr>
                      <w:rFonts w:eastAsia="標楷體"/>
                    </w:rPr>
                    <w:t>含</w:t>
                  </w:r>
                  <w:r w:rsidRPr="00744C71">
                    <w:rPr>
                      <w:rFonts w:eastAsia="標楷體"/>
                    </w:rPr>
                    <w:t>)</w:t>
                  </w:r>
                  <w:r w:rsidRPr="00744C71">
                    <w:rPr>
                      <w:rFonts w:eastAsia="標楷體"/>
                    </w:rPr>
                    <w:t>以上未達</w:t>
                  </w:r>
                  <w:r w:rsidRPr="00744C71">
                    <w:rPr>
                      <w:rFonts w:eastAsia="標楷體" w:hint="eastAsia"/>
                    </w:rPr>
                    <w:t>5</w:t>
                  </w:r>
                  <w:r w:rsidRPr="00744C71">
                    <w:rPr>
                      <w:rFonts w:eastAsia="標楷體"/>
                    </w:rPr>
                    <w:t>.</w:t>
                  </w:r>
                  <w:r w:rsidRPr="00744C71">
                    <w:rPr>
                      <w:rFonts w:eastAsia="標楷體" w:hint="eastAsia"/>
                    </w:rPr>
                    <w:t>1</w:t>
                  </w:r>
                  <w:r w:rsidRPr="00744C71">
                    <w:rPr>
                      <w:rFonts w:eastAsia="標楷體"/>
                    </w:rPr>
                    <w:t>0</w:t>
                  </w:r>
                  <w:r w:rsidRPr="00744C71">
                    <w:rPr>
                      <w:rFonts w:eastAsia="標楷體"/>
                    </w:rPr>
                    <w:t>分者</w:t>
                  </w:r>
                </w:p>
              </w:tc>
              <w:tc>
                <w:tcPr>
                  <w:tcW w:w="993" w:type="dxa"/>
                  <w:vAlign w:val="center"/>
                </w:tcPr>
                <w:p w:rsidR="0067082F" w:rsidRPr="00744C71" w:rsidRDefault="0067082F" w:rsidP="004855EF">
                  <w:pPr>
                    <w:spacing w:line="0" w:lineRule="atLeast"/>
                    <w:rPr>
                      <w:rFonts w:eastAsia="標楷體"/>
                    </w:rPr>
                  </w:pPr>
                  <w:r w:rsidRPr="008405F2">
                    <w:rPr>
                      <w:rFonts w:eastAsia="標楷體" w:hint="eastAsia"/>
                      <w:b/>
                      <w:u w:val="single"/>
                    </w:rPr>
                    <w:t>每學期</w:t>
                  </w:r>
                  <w:r w:rsidRPr="00744C71">
                    <w:rPr>
                      <w:rFonts w:eastAsia="標楷體" w:hint="eastAsia"/>
                    </w:rPr>
                    <w:t>核給</w:t>
                  </w:r>
                  <w:r w:rsidRPr="001A7D03">
                    <w:rPr>
                      <w:rFonts w:eastAsia="標楷體" w:hint="eastAsia"/>
                      <w:b/>
                      <w:u w:val="single"/>
                    </w:rPr>
                    <w:t>10</w:t>
                  </w:r>
                  <w:r w:rsidRPr="00744C71">
                    <w:rPr>
                      <w:rFonts w:eastAsia="標楷體" w:hint="eastAsia"/>
                    </w:rPr>
                    <w:t>分為上限</w:t>
                  </w:r>
                </w:p>
              </w:tc>
            </w:tr>
            <w:tr w:rsidR="0067082F" w:rsidRPr="00744C71" w:rsidTr="004855EF">
              <w:trPr>
                <w:trHeight w:val="346"/>
              </w:trPr>
              <w:tc>
                <w:tcPr>
                  <w:tcW w:w="2693" w:type="dxa"/>
                </w:tcPr>
                <w:p w:rsidR="0067082F" w:rsidRPr="001A7D03" w:rsidRDefault="0067082F" w:rsidP="004855EF">
                  <w:pPr>
                    <w:spacing w:line="0" w:lineRule="atLeast"/>
                    <w:ind w:left="120" w:hangingChars="50" w:hanging="120"/>
                    <w:rPr>
                      <w:rFonts w:eastAsia="標楷體"/>
                      <w:b/>
                      <w:u w:val="single"/>
                    </w:rPr>
                  </w:pPr>
                  <w:r w:rsidRPr="001A7D03">
                    <w:rPr>
                      <w:rFonts w:eastAsia="標楷體" w:hint="eastAsia"/>
                      <w:b/>
                      <w:u w:val="single"/>
                    </w:rPr>
                    <w:t>4.</w:t>
                  </w:r>
                  <w:r w:rsidRPr="001A7D03">
                    <w:rPr>
                      <w:rFonts w:eastAsia="標楷體" w:hint="eastAsia"/>
                      <w:b/>
                      <w:u w:val="single"/>
                    </w:rPr>
                    <w:t>教學評量問卷調查合乎有效問卷標準，且有效加權平均在</w:t>
                  </w:r>
                  <w:r w:rsidRPr="001A7D03">
                    <w:rPr>
                      <w:rFonts w:eastAsia="標楷體" w:hint="eastAsia"/>
                      <w:b/>
                      <w:u w:val="single"/>
                    </w:rPr>
                    <w:t>3.75</w:t>
                  </w:r>
                  <w:r w:rsidRPr="001A7D03">
                    <w:rPr>
                      <w:rFonts w:eastAsia="標楷體" w:hint="eastAsia"/>
                      <w:b/>
                      <w:u w:val="single"/>
                    </w:rPr>
                    <w:t>分</w:t>
                  </w:r>
                  <w:r>
                    <w:rPr>
                      <w:rFonts w:eastAsia="標楷體" w:hint="eastAsia"/>
                      <w:b/>
                      <w:u w:val="single"/>
                    </w:rPr>
                    <w:t>（</w:t>
                  </w:r>
                  <w:r w:rsidRPr="001A7D03">
                    <w:rPr>
                      <w:rFonts w:eastAsia="標楷體" w:hint="eastAsia"/>
                      <w:b/>
                      <w:u w:val="single"/>
                    </w:rPr>
                    <w:t>含</w:t>
                  </w:r>
                  <w:r>
                    <w:rPr>
                      <w:rFonts w:eastAsia="標楷體" w:hint="eastAsia"/>
                      <w:b/>
                      <w:u w:val="single"/>
                    </w:rPr>
                    <w:t>）</w:t>
                  </w:r>
                  <w:r w:rsidRPr="001A7D03">
                    <w:rPr>
                      <w:rFonts w:eastAsia="標楷體" w:hint="eastAsia"/>
                      <w:b/>
                      <w:u w:val="single"/>
                    </w:rPr>
                    <w:t>以上未達</w:t>
                  </w:r>
                  <w:r w:rsidRPr="001A7D03">
                    <w:rPr>
                      <w:rFonts w:eastAsia="標楷體" w:hint="eastAsia"/>
                      <w:b/>
                      <w:u w:val="single"/>
                    </w:rPr>
                    <w:t>4.00</w:t>
                  </w:r>
                  <w:r w:rsidRPr="001A7D03">
                    <w:rPr>
                      <w:rFonts w:eastAsia="標楷體" w:hint="eastAsia"/>
                      <w:b/>
                      <w:u w:val="single"/>
                    </w:rPr>
                    <w:t>分者</w:t>
                  </w:r>
                </w:p>
              </w:tc>
              <w:tc>
                <w:tcPr>
                  <w:tcW w:w="2693" w:type="dxa"/>
                </w:tcPr>
                <w:p w:rsidR="0067082F" w:rsidRPr="001A7D03" w:rsidRDefault="0067082F" w:rsidP="004855EF">
                  <w:pPr>
                    <w:spacing w:line="0" w:lineRule="atLeast"/>
                    <w:ind w:left="120" w:hangingChars="50" w:hanging="120"/>
                    <w:rPr>
                      <w:rFonts w:eastAsia="標楷體"/>
                      <w:b/>
                      <w:u w:val="single"/>
                    </w:rPr>
                  </w:pPr>
                  <w:r w:rsidRPr="001A7D03">
                    <w:rPr>
                      <w:rFonts w:eastAsia="標楷體" w:hint="eastAsia"/>
                      <w:b/>
                      <w:u w:val="single"/>
                    </w:rPr>
                    <w:t>4.</w:t>
                  </w:r>
                  <w:r w:rsidRPr="001A7D03">
                    <w:rPr>
                      <w:rFonts w:eastAsia="標楷體" w:hint="eastAsia"/>
                      <w:b/>
                      <w:u w:val="single"/>
                    </w:rPr>
                    <w:t>教學評量問卷調查合乎有效問卷標準，且有效加權平均在</w:t>
                  </w:r>
                  <w:r w:rsidRPr="001A7D03">
                    <w:rPr>
                      <w:rFonts w:eastAsia="標楷體" w:hint="eastAsia"/>
                      <w:b/>
                      <w:u w:val="single"/>
                    </w:rPr>
                    <w:t>4.50</w:t>
                  </w:r>
                  <w:r w:rsidRPr="001A7D03">
                    <w:rPr>
                      <w:rFonts w:eastAsia="標楷體" w:hint="eastAsia"/>
                      <w:b/>
                      <w:u w:val="single"/>
                    </w:rPr>
                    <w:t>分</w:t>
                  </w:r>
                  <w:r>
                    <w:rPr>
                      <w:rFonts w:eastAsia="標楷體" w:hint="eastAsia"/>
                      <w:b/>
                      <w:u w:val="single"/>
                    </w:rPr>
                    <w:t>（</w:t>
                  </w:r>
                  <w:r w:rsidRPr="001A7D03">
                    <w:rPr>
                      <w:rFonts w:eastAsia="標楷體" w:hint="eastAsia"/>
                      <w:b/>
                      <w:u w:val="single"/>
                    </w:rPr>
                    <w:t>含</w:t>
                  </w:r>
                  <w:r>
                    <w:rPr>
                      <w:rFonts w:eastAsia="標楷體" w:hint="eastAsia"/>
                      <w:b/>
                      <w:u w:val="single"/>
                    </w:rPr>
                    <w:t>）</w:t>
                  </w:r>
                  <w:r w:rsidRPr="001A7D03">
                    <w:rPr>
                      <w:rFonts w:eastAsia="標楷體" w:hint="eastAsia"/>
                      <w:b/>
                      <w:u w:val="single"/>
                    </w:rPr>
                    <w:t>以上未達</w:t>
                  </w:r>
                  <w:r w:rsidRPr="001A7D03">
                    <w:rPr>
                      <w:rFonts w:eastAsia="標楷體" w:hint="eastAsia"/>
                      <w:b/>
                      <w:u w:val="single"/>
                    </w:rPr>
                    <w:t>4.80</w:t>
                  </w:r>
                  <w:r w:rsidRPr="001A7D03">
                    <w:rPr>
                      <w:rFonts w:eastAsia="標楷體" w:hint="eastAsia"/>
                      <w:b/>
                      <w:u w:val="single"/>
                    </w:rPr>
                    <w:t>分者</w:t>
                  </w:r>
                </w:p>
              </w:tc>
              <w:tc>
                <w:tcPr>
                  <w:tcW w:w="993" w:type="dxa"/>
                  <w:vAlign w:val="center"/>
                </w:tcPr>
                <w:p w:rsidR="0067082F" w:rsidRPr="001A7D03" w:rsidRDefault="0067082F" w:rsidP="004855EF">
                  <w:pPr>
                    <w:spacing w:line="0" w:lineRule="atLeast"/>
                    <w:rPr>
                      <w:rFonts w:eastAsia="標楷體"/>
                      <w:b/>
                    </w:rPr>
                  </w:pPr>
                  <w:r w:rsidRPr="001A7D03">
                    <w:rPr>
                      <w:rFonts w:eastAsia="標楷體"/>
                      <w:b/>
                      <w:u w:val="single"/>
                    </w:rPr>
                    <w:t>每學</w:t>
                  </w:r>
                  <w:r w:rsidRPr="001A7D03">
                    <w:rPr>
                      <w:rFonts w:eastAsia="標楷體" w:hint="eastAsia"/>
                      <w:b/>
                      <w:u w:val="single"/>
                    </w:rPr>
                    <w:t>期</w:t>
                  </w:r>
                  <w:r w:rsidRPr="001A7D03">
                    <w:rPr>
                      <w:rFonts w:eastAsia="標楷體"/>
                      <w:b/>
                      <w:u w:val="single"/>
                    </w:rPr>
                    <w:t>核給</w:t>
                  </w:r>
                  <w:r w:rsidRPr="001A7D03">
                    <w:rPr>
                      <w:rFonts w:eastAsia="標楷體" w:hint="eastAsia"/>
                      <w:b/>
                      <w:u w:val="single"/>
                    </w:rPr>
                    <w:t>5</w:t>
                  </w:r>
                  <w:r w:rsidRPr="001A7D03">
                    <w:rPr>
                      <w:rFonts w:eastAsia="標楷體"/>
                      <w:b/>
                      <w:u w:val="single"/>
                    </w:rPr>
                    <w:t>分為上限</w:t>
                  </w:r>
                </w:p>
              </w:tc>
            </w:tr>
          </w:tbl>
          <w:p w:rsidR="0067082F" w:rsidRPr="00744C71" w:rsidRDefault="0067082F" w:rsidP="004855EF">
            <w:pPr>
              <w:spacing w:line="0" w:lineRule="atLeast"/>
              <w:rPr>
                <w:rFonts w:eastAsia="標楷體"/>
                <w:bCs/>
              </w:rPr>
            </w:pPr>
          </w:p>
          <w:p w:rsidR="0067082F" w:rsidRPr="00744C71" w:rsidRDefault="0067082F" w:rsidP="004855EF">
            <w:pPr>
              <w:spacing w:line="0" w:lineRule="atLeast"/>
              <w:rPr>
                <w:rFonts w:eastAsia="標楷體"/>
              </w:rPr>
            </w:pPr>
            <w:r w:rsidRPr="00CB1ED0">
              <w:rPr>
                <w:rFonts w:eastAsia="標楷體" w:hint="eastAsia"/>
                <w:b/>
                <w:u w:val="single"/>
              </w:rPr>
              <w:t>（三）</w:t>
            </w:r>
            <w:r w:rsidRPr="00744C71">
              <w:rPr>
                <w:rFonts w:eastAsia="標楷體" w:hint="eastAsia"/>
              </w:rPr>
              <w:t>教學成長（以</w:t>
            </w:r>
            <w:r w:rsidRPr="00744C71">
              <w:rPr>
                <w:rFonts w:eastAsia="標楷體"/>
              </w:rPr>
              <w:t>近</w:t>
            </w:r>
            <w:r w:rsidRPr="001A7D03">
              <w:rPr>
                <w:rFonts w:eastAsia="標楷體"/>
                <w:b/>
                <w:u w:val="single"/>
              </w:rPr>
              <w:t>6</w:t>
            </w:r>
            <w:r w:rsidRPr="001A7D03">
              <w:rPr>
                <w:rFonts w:eastAsia="標楷體" w:hint="eastAsia"/>
                <w:b/>
                <w:u w:val="single"/>
              </w:rPr>
              <w:t>學期</w:t>
            </w:r>
            <w:r w:rsidRPr="00744C71">
              <w:rPr>
                <w:rFonts w:eastAsia="標楷體" w:hint="eastAsia"/>
              </w:rPr>
              <w:t>為統計基準）：本項權重佔</w:t>
            </w:r>
            <w:r w:rsidRPr="00744C71">
              <w:rPr>
                <w:rFonts w:eastAsia="標楷體" w:hint="eastAsia"/>
              </w:rPr>
              <w:t>10</w:t>
            </w:r>
            <w:r w:rsidRPr="00744C71">
              <w:rPr>
                <w:rFonts w:eastAsia="標楷體" w:hint="eastAsia"/>
              </w:rPr>
              <w:t>％。</w:t>
            </w:r>
          </w:p>
          <w:tbl>
            <w:tblPr>
              <w:tblW w:w="6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3119"/>
            </w:tblGrid>
            <w:tr w:rsidR="0067082F" w:rsidRPr="00744C71" w:rsidTr="004855EF">
              <w:tc>
                <w:tcPr>
                  <w:tcW w:w="3242" w:type="dxa"/>
                </w:tcPr>
                <w:p w:rsidR="0067082F" w:rsidRPr="00744C71" w:rsidRDefault="0067082F" w:rsidP="004855EF">
                  <w:pPr>
                    <w:spacing w:line="0" w:lineRule="atLeast"/>
                    <w:jc w:val="center"/>
                    <w:rPr>
                      <w:rFonts w:eastAsia="標楷體"/>
                    </w:rPr>
                  </w:pPr>
                  <w:r w:rsidRPr="00744C71">
                    <w:rPr>
                      <w:rFonts w:eastAsia="標楷體" w:hint="eastAsia"/>
                    </w:rPr>
                    <w:t>評分內容及標準</w:t>
                  </w:r>
                </w:p>
              </w:tc>
              <w:tc>
                <w:tcPr>
                  <w:tcW w:w="3119" w:type="dxa"/>
                </w:tcPr>
                <w:p w:rsidR="0067082F" w:rsidRPr="00744C71" w:rsidRDefault="0067082F" w:rsidP="004855EF">
                  <w:pPr>
                    <w:spacing w:line="0" w:lineRule="atLeast"/>
                    <w:jc w:val="center"/>
                    <w:rPr>
                      <w:rFonts w:eastAsia="標楷體"/>
                    </w:rPr>
                  </w:pPr>
                  <w:r w:rsidRPr="00744C71">
                    <w:rPr>
                      <w:rFonts w:eastAsia="標楷體" w:hint="eastAsia"/>
                    </w:rPr>
                    <w:t>分數</w:t>
                  </w:r>
                </w:p>
              </w:tc>
            </w:tr>
            <w:tr w:rsidR="0067082F" w:rsidRPr="00744C71" w:rsidTr="004855EF">
              <w:trPr>
                <w:trHeight w:val="105"/>
              </w:trPr>
              <w:tc>
                <w:tcPr>
                  <w:tcW w:w="3242" w:type="dxa"/>
                </w:tcPr>
                <w:p w:rsidR="0067082F" w:rsidRPr="00744C71" w:rsidRDefault="0067082F" w:rsidP="004855EF">
                  <w:pPr>
                    <w:spacing w:line="0" w:lineRule="atLeast"/>
                    <w:ind w:left="120" w:hangingChars="50" w:hanging="120"/>
                    <w:rPr>
                      <w:rFonts w:eastAsia="標楷體"/>
                    </w:rPr>
                  </w:pPr>
                  <w:r>
                    <w:rPr>
                      <w:rFonts w:eastAsia="標楷體" w:hint="eastAsia"/>
                    </w:rPr>
                    <w:t>1.</w:t>
                  </w:r>
                  <w:r w:rsidRPr="00744C71">
                    <w:rPr>
                      <w:rFonts w:eastAsia="標楷體"/>
                    </w:rPr>
                    <w:t>參與教師成長系列活動達規定</w:t>
                  </w:r>
                  <w:r w:rsidRPr="00744C71">
                    <w:rPr>
                      <w:rFonts w:eastAsia="標楷體" w:hint="eastAsia"/>
                    </w:rPr>
                    <w:t>之基本</w:t>
                  </w:r>
                  <w:r w:rsidRPr="00744C71">
                    <w:rPr>
                      <w:rFonts w:eastAsia="標楷體"/>
                    </w:rPr>
                    <w:t>分數</w:t>
                  </w:r>
                  <w:r w:rsidRPr="00744C71">
                    <w:rPr>
                      <w:rFonts w:eastAsia="標楷體" w:hint="eastAsia"/>
                    </w:rPr>
                    <w:t>3</w:t>
                  </w:r>
                  <w:r w:rsidRPr="00744C71">
                    <w:rPr>
                      <w:rFonts w:eastAsia="標楷體" w:hint="eastAsia"/>
                    </w:rPr>
                    <w:t>倍以上</w:t>
                  </w:r>
                  <w:r w:rsidRPr="00744C71">
                    <w:rPr>
                      <w:rFonts w:eastAsia="標楷體"/>
                    </w:rPr>
                    <w:t>者</w:t>
                  </w:r>
                </w:p>
              </w:tc>
              <w:tc>
                <w:tcPr>
                  <w:tcW w:w="3119" w:type="dxa"/>
                  <w:vAlign w:val="center"/>
                </w:tcPr>
                <w:p w:rsidR="0067082F" w:rsidRPr="00744C71" w:rsidRDefault="0067082F" w:rsidP="004855EF">
                  <w:pPr>
                    <w:spacing w:line="0" w:lineRule="atLeast"/>
                    <w:rPr>
                      <w:rFonts w:eastAsia="標楷體"/>
                    </w:rPr>
                  </w:pPr>
                  <w:r w:rsidRPr="008405F2">
                    <w:rPr>
                      <w:rFonts w:eastAsia="標楷體" w:hint="eastAsia"/>
                      <w:b/>
                      <w:u w:val="single"/>
                    </w:rPr>
                    <w:t>每學期</w:t>
                  </w:r>
                  <w:r w:rsidRPr="00744C71">
                    <w:rPr>
                      <w:rFonts w:eastAsia="標楷體" w:hint="eastAsia"/>
                    </w:rPr>
                    <w:t>核給</w:t>
                  </w:r>
                  <w:r w:rsidRPr="001A7D03">
                    <w:rPr>
                      <w:rFonts w:eastAsia="標楷體" w:hint="eastAsia"/>
                      <w:b/>
                      <w:u w:val="single"/>
                    </w:rPr>
                    <w:t>13</w:t>
                  </w:r>
                  <w:r w:rsidRPr="00744C71">
                    <w:rPr>
                      <w:rFonts w:eastAsia="標楷體" w:hint="eastAsia"/>
                    </w:rPr>
                    <w:t>分</w:t>
                  </w:r>
                </w:p>
              </w:tc>
            </w:tr>
            <w:tr w:rsidR="0067082F" w:rsidRPr="00744C71" w:rsidTr="004855EF">
              <w:trPr>
                <w:trHeight w:val="375"/>
              </w:trPr>
              <w:tc>
                <w:tcPr>
                  <w:tcW w:w="3242" w:type="dxa"/>
                </w:tcPr>
                <w:p w:rsidR="0067082F" w:rsidRPr="00744C71" w:rsidRDefault="0067082F" w:rsidP="004855EF">
                  <w:pPr>
                    <w:spacing w:line="0" w:lineRule="atLeast"/>
                    <w:ind w:left="120" w:hangingChars="50" w:hanging="120"/>
                    <w:rPr>
                      <w:rFonts w:eastAsia="標楷體"/>
                    </w:rPr>
                  </w:pPr>
                  <w:r>
                    <w:rPr>
                      <w:rFonts w:eastAsia="標楷體" w:hint="eastAsia"/>
                    </w:rPr>
                    <w:t>2.</w:t>
                  </w:r>
                  <w:r w:rsidRPr="00744C71">
                    <w:rPr>
                      <w:rFonts w:eastAsia="標楷體"/>
                    </w:rPr>
                    <w:t>參與教師成長系列活動達規定</w:t>
                  </w:r>
                  <w:r w:rsidRPr="00744C71">
                    <w:rPr>
                      <w:rFonts w:eastAsia="標楷體" w:hint="eastAsia"/>
                    </w:rPr>
                    <w:t>之基本</w:t>
                  </w:r>
                  <w:r w:rsidRPr="00744C71">
                    <w:rPr>
                      <w:rFonts w:eastAsia="標楷體"/>
                    </w:rPr>
                    <w:t>分數</w:t>
                  </w:r>
                  <w:r w:rsidRPr="00744C71">
                    <w:rPr>
                      <w:rFonts w:eastAsia="標楷體" w:hint="eastAsia"/>
                    </w:rPr>
                    <w:t>2</w:t>
                  </w:r>
                  <w:r w:rsidRPr="00744C71">
                    <w:rPr>
                      <w:rFonts w:eastAsia="標楷體" w:hint="eastAsia"/>
                    </w:rPr>
                    <w:t>倍以上</w:t>
                  </w:r>
                  <w:r w:rsidRPr="00744C71">
                    <w:rPr>
                      <w:rFonts w:eastAsia="標楷體"/>
                    </w:rPr>
                    <w:t>者</w:t>
                  </w:r>
                </w:p>
              </w:tc>
              <w:tc>
                <w:tcPr>
                  <w:tcW w:w="3119" w:type="dxa"/>
                  <w:vAlign w:val="center"/>
                </w:tcPr>
                <w:p w:rsidR="0067082F" w:rsidRPr="00744C71" w:rsidRDefault="0067082F" w:rsidP="004855EF">
                  <w:pPr>
                    <w:spacing w:line="0" w:lineRule="atLeast"/>
                    <w:rPr>
                      <w:rFonts w:eastAsia="標楷體"/>
                    </w:rPr>
                  </w:pPr>
                  <w:r w:rsidRPr="008405F2">
                    <w:rPr>
                      <w:rFonts w:eastAsia="標楷體" w:hint="eastAsia"/>
                      <w:b/>
                      <w:u w:val="single"/>
                    </w:rPr>
                    <w:t>每學期</w:t>
                  </w:r>
                  <w:r w:rsidRPr="00744C71">
                    <w:rPr>
                      <w:rFonts w:eastAsia="標楷體" w:hint="eastAsia"/>
                    </w:rPr>
                    <w:t>核給</w:t>
                  </w:r>
                  <w:r w:rsidRPr="001A7D03">
                    <w:rPr>
                      <w:rFonts w:eastAsia="標楷體" w:hint="eastAsia"/>
                      <w:b/>
                      <w:u w:val="single"/>
                    </w:rPr>
                    <w:t>6.5</w:t>
                  </w:r>
                  <w:r w:rsidRPr="00744C71">
                    <w:rPr>
                      <w:rFonts w:eastAsia="標楷體" w:hint="eastAsia"/>
                    </w:rPr>
                    <w:t>分</w:t>
                  </w:r>
                </w:p>
              </w:tc>
            </w:tr>
            <w:tr w:rsidR="0067082F" w:rsidRPr="00744C71" w:rsidTr="004855EF">
              <w:trPr>
                <w:trHeight w:val="375"/>
              </w:trPr>
              <w:tc>
                <w:tcPr>
                  <w:tcW w:w="3242" w:type="dxa"/>
                </w:tcPr>
                <w:p w:rsidR="0067082F" w:rsidRPr="001A7D03" w:rsidRDefault="0067082F" w:rsidP="004855EF">
                  <w:pPr>
                    <w:spacing w:line="0" w:lineRule="atLeast"/>
                    <w:ind w:left="120" w:hangingChars="50" w:hanging="120"/>
                    <w:rPr>
                      <w:rFonts w:eastAsia="標楷體"/>
                      <w:b/>
                      <w:u w:val="single"/>
                    </w:rPr>
                  </w:pPr>
                  <w:r w:rsidRPr="001A7D03">
                    <w:rPr>
                      <w:rFonts w:eastAsia="標楷體" w:hint="eastAsia"/>
                      <w:b/>
                      <w:u w:val="single"/>
                    </w:rPr>
                    <w:t>3.</w:t>
                  </w:r>
                  <w:r w:rsidRPr="001A7D03">
                    <w:rPr>
                      <w:rFonts w:eastAsia="標楷體"/>
                      <w:b/>
                      <w:u w:val="single"/>
                    </w:rPr>
                    <w:t>參與教師成長系列活動達規定之基本分數</w:t>
                  </w:r>
                  <w:r w:rsidRPr="001A7D03">
                    <w:rPr>
                      <w:rFonts w:eastAsia="標楷體" w:hint="eastAsia"/>
                      <w:b/>
                      <w:u w:val="single"/>
                    </w:rPr>
                    <w:t>1.5</w:t>
                  </w:r>
                  <w:r w:rsidRPr="001A7D03">
                    <w:rPr>
                      <w:rFonts w:eastAsia="標楷體"/>
                      <w:b/>
                      <w:u w:val="single"/>
                    </w:rPr>
                    <w:t>倍以上者</w:t>
                  </w:r>
                </w:p>
              </w:tc>
              <w:tc>
                <w:tcPr>
                  <w:tcW w:w="3119" w:type="dxa"/>
                  <w:vAlign w:val="center"/>
                </w:tcPr>
                <w:p w:rsidR="0067082F" w:rsidRPr="001A7D03" w:rsidRDefault="0067082F" w:rsidP="004855EF">
                  <w:pPr>
                    <w:spacing w:line="0" w:lineRule="atLeast"/>
                    <w:rPr>
                      <w:rFonts w:eastAsia="標楷體"/>
                      <w:b/>
                      <w:u w:val="single"/>
                    </w:rPr>
                  </w:pPr>
                  <w:r w:rsidRPr="001A7D03">
                    <w:rPr>
                      <w:rFonts w:eastAsia="標楷體"/>
                      <w:b/>
                      <w:u w:val="single"/>
                    </w:rPr>
                    <w:t>每學</w:t>
                  </w:r>
                  <w:r w:rsidRPr="001A7D03">
                    <w:rPr>
                      <w:rFonts w:eastAsia="標楷體" w:hint="eastAsia"/>
                      <w:b/>
                      <w:u w:val="single"/>
                    </w:rPr>
                    <w:t>期</w:t>
                  </w:r>
                  <w:r w:rsidRPr="001A7D03">
                    <w:rPr>
                      <w:rFonts w:eastAsia="標楷體"/>
                      <w:b/>
                      <w:u w:val="single"/>
                    </w:rPr>
                    <w:t>核給</w:t>
                  </w:r>
                  <w:r w:rsidRPr="001A7D03">
                    <w:rPr>
                      <w:rFonts w:eastAsia="標楷體" w:hint="eastAsia"/>
                      <w:b/>
                      <w:u w:val="single"/>
                    </w:rPr>
                    <w:t>3</w:t>
                  </w:r>
                  <w:r w:rsidRPr="001A7D03">
                    <w:rPr>
                      <w:rFonts w:eastAsia="標楷體"/>
                      <w:b/>
                      <w:u w:val="single"/>
                    </w:rPr>
                    <w:t>分</w:t>
                  </w:r>
                </w:p>
              </w:tc>
            </w:tr>
            <w:tr w:rsidR="0067082F" w:rsidRPr="00744C71" w:rsidTr="004855EF">
              <w:trPr>
                <w:trHeight w:val="98"/>
              </w:trPr>
              <w:tc>
                <w:tcPr>
                  <w:tcW w:w="3242" w:type="dxa"/>
                  <w:vAlign w:val="center"/>
                </w:tcPr>
                <w:p w:rsidR="0067082F" w:rsidRPr="00744C71" w:rsidRDefault="0067082F" w:rsidP="004855EF">
                  <w:pPr>
                    <w:spacing w:line="0" w:lineRule="atLeast"/>
                    <w:ind w:left="120" w:hangingChars="50" w:hanging="120"/>
                    <w:jc w:val="both"/>
                    <w:rPr>
                      <w:rFonts w:eastAsia="標楷體"/>
                    </w:rPr>
                  </w:pPr>
                  <w:r w:rsidRPr="001A7D03">
                    <w:rPr>
                      <w:rFonts w:eastAsia="標楷體" w:hint="eastAsia"/>
                      <w:b/>
                      <w:u w:val="single"/>
                    </w:rPr>
                    <w:t>4.</w:t>
                  </w:r>
                  <w:r w:rsidRPr="00744C71">
                    <w:rPr>
                      <w:rFonts w:eastAsia="標楷體" w:hint="eastAsia"/>
                    </w:rPr>
                    <w:t>負責規劃籌組教學型社群或參與</w:t>
                  </w:r>
                </w:p>
              </w:tc>
              <w:tc>
                <w:tcPr>
                  <w:tcW w:w="3119" w:type="dxa"/>
                  <w:vAlign w:val="center"/>
                </w:tcPr>
                <w:p w:rsidR="0067082F" w:rsidRPr="00744C71" w:rsidRDefault="0067082F" w:rsidP="004855EF">
                  <w:pPr>
                    <w:spacing w:line="0" w:lineRule="atLeast"/>
                    <w:jc w:val="both"/>
                    <w:rPr>
                      <w:rFonts w:eastAsia="標楷體"/>
                    </w:rPr>
                  </w:pPr>
                  <w:r w:rsidRPr="00744C71">
                    <w:rPr>
                      <w:rFonts w:eastAsia="標楷體" w:hint="eastAsia"/>
                    </w:rPr>
                    <w:t>社群召集人：每次核給</w:t>
                  </w:r>
                  <w:r w:rsidRPr="00744C71">
                    <w:rPr>
                      <w:rFonts w:eastAsia="標楷體"/>
                    </w:rPr>
                    <w:t>25</w:t>
                  </w:r>
                  <w:r w:rsidRPr="00744C71">
                    <w:rPr>
                      <w:rFonts w:eastAsia="標楷體" w:hint="eastAsia"/>
                    </w:rPr>
                    <w:t>分為上限</w:t>
                  </w:r>
                </w:p>
                <w:p w:rsidR="0067082F" w:rsidRPr="00744C71" w:rsidRDefault="0067082F" w:rsidP="004855EF">
                  <w:pPr>
                    <w:spacing w:line="0" w:lineRule="atLeast"/>
                    <w:jc w:val="both"/>
                    <w:rPr>
                      <w:rFonts w:eastAsia="標楷體"/>
                    </w:rPr>
                  </w:pPr>
                  <w:r w:rsidRPr="00744C71">
                    <w:rPr>
                      <w:rFonts w:eastAsia="標楷體" w:hint="eastAsia"/>
                    </w:rPr>
                    <w:t>社群參與人：每次核給</w:t>
                  </w:r>
                  <w:r w:rsidRPr="00744C71">
                    <w:rPr>
                      <w:rFonts w:eastAsia="標楷體"/>
                    </w:rPr>
                    <w:t>15</w:t>
                  </w:r>
                  <w:r w:rsidRPr="00744C71">
                    <w:rPr>
                      <w:rFonts w:eastAsia="標楷體" w:hint="eastAsia"/>
                    </w:rPr>
                    <w:t>分為上限</w:t>
                  </w:r>
                </w:p>
              </w:tc>
            </w:tr>
            <w:tr w:rsidR="0067082F" w:rsidRPr="00744C71" w:rsidTr="004855EF">
              <w:trPr>
                <w:trHeight w:val="405"/>
              </w:trPr>
              <w:tc>
                <w:tcPr>
                  <w:tcW w:w="3242" w:type="dxa"/>
                </w:tcPr>
                <w:p w:rsidR="0067082F" w:rsidRPr="00744C71" w:rsidRDefault="0067082F" w:rsidP="004855EF">
                  <w:pPr>
                    <w:spacing w:line="0" w:lineRule="atLeast"/>
                    <w:ind w:left="120" w:hangingChars="50" w:hanging="120"/>
                    <w:rPr>
                      <w:rFonts w:eastAsia="標楷體"/>
                    </w:rPr>
                  </w:pPr>
                  <w:r w:rsidRPr="001A7D03">
                    <w:rPr>
                      <w:rFonts w:eastAsia="標楷體" w:hint="eastAsia"/>
                      <w:b/>
                      <w:u w:val="single"/>
                    </w:rPr>
                    <w:t>5.</w:t>
                  </w:r>
                  <w:r w:rsidRPr="00744C71">
                    <w:rPr>
                      <w:rFonts w:eastAsia="標楷體"/>
                    </w:rPr>
                    <w:t>參與教師成長系列活動</w:t>
                  </w:r>
                  <w:r w:rsidRPr="00744C71">
                    <w:rPr>
                      <w:rFonts w:eastAsia="標楷體" w:hint="eastAsia"/>
                    </w:rPr>
                    <w:t>未</w:t>
                  </w:r>
                  <w:r w:rsidRPr="00744C71">
                    <w:rPr>
                      <w:rFonts w:eastAsia="標楷體"/>
                    </w:rPr>
                    <w:t>達規定</w:t>
                  </w:r>
                  <w:r w:rsidRPr="00744C71">
                    <w:rPr>
                      <w:rFonts w:eastAsia="標楷體" w:hint="eastAsia"/>
                    </w:rPr>
                    <w:t>之基本</w:t>
                  </w:r>
                  <w:r w:rsidRPr="00744C71">
                    <w:rPr>
                      <w:rFonts w:eastAsia="標楷體"/>
                    </w:rPr>
                    <w:t>分數者</w:t>
                  </w:r>
                </w:p>
              </w:tc>
              <w:tc>
                <w:tcPr>
                  <w:tcW w:w="3119" w:type="dxa"/>
                  <w:vAlign w:val="center"/>
                </w:tcPr>
                <w:p w:rsidR="0067082F" w:rsidRPr="00744C71" w:rsidRDefault="0067082F" w:rsidP="004855EF">
                  <w:pPr>
                    <w:spacing w:line="0" w:lineRule="atLeast"/>
                    <w:rPr>
                      <w:rFonts w:eastAsia="標楷體"/>
                    </w:rPr>
                  </w:pPr>
                  <w:r w:rsidRPr="008405F2">
                    <w:rPr>
                      <w:rFonts w:eastAsia="標楷體" w:hint="eastAsia"/>
                      <w:b/>
                      <w:u w:val="single"/>
                    </w:rPr>
                    <w:t>每學期</w:t>
                  </w:r>
                  <w:r w:rsidRPr="00744C71">
                    <w:rPr>
                      <w:rFonts w:eastAsia="標楷體" w:hint="eastAsia"/>
                    </w:rPr>
                    <w:t>扣減</w:t>
                  </w:r>
                  <w:r w:rsidRPr="001A7D03">
                    <w:rPr>
                      <w:rFonts w:eastAsia="標楷體" w:hint="eastAsia"/>
                      <w:b/>
                      <w:u w:val="single"/>
                    </w:rPr>
                    <w:t>6</w:t>
                  </w:r>
                  <w:r w:rsidRPr="00744C71">
                    <w:rPr>
                      <w:rFonts w:eastAsia="標楷體" w:hint="eastAsia"/>
                    </w:rPr>
                    <w:t>分</w:t>
                  </w:r>
                </w:p>
              </w:tc>
            </w:tr>
            <w:tr w:rsidR="0067082F" w:rsidRPr="00744C71" w:rsidTr="004855EF">
              <w:trPr>
                <w:trHeight w:val="405"/>
              </w:trPr>
              <w:tc>
                <w:tcPr>
                  <w:tcW w:w="3242" w:type="dxa"/>
                </w:tcPr>
                <w:p w:rsidR="0067082F" w:rsidRPr="00744C71" w:rsidRDefault="0067082F" w:rsidP="004855EF">
                  <w:pPr>
                    <w:spacing w:line="0" w:lineRule="atLeast"/>
                    <w:ind w:left="120" w:hangingChars="50" w:hanging="120"/>
                    <w:rPr>
                      <w:rFonts w:eastAsia="標楷體"/>
                    </w:rPr>
                  </w:pPr>
                  <w:r w:rsidRPr="001A7D03">
                    <w:rPr>
                      <w:rFonts w:eastAsia="標楷體" w:hint="eastAsia"/>
                      <w:b/>
                      <w:u w:val="single"/>
                    </w:rPr>
                    <w:t>6.</w:t>
                  </w:r>
                  <w:r w:rsidRPr="00744C71">
                    <w:rPr>
                      <w:rFonts w:eastAsia="標楷體" w:hint="eastAsia"/>
                    </w:rPr>
                    <w:t>未曾</w:t>
                  </w:r>
                  <w:r w:rsidRPr="00744C71">
                    <w:rPr>
                      <w:rFonts w:eastAsia="標楷體"/>
                    </w:rPr>
                    <w:t>參與教師成長系列活動者</w:t>
                  </w:r>
                </w:p>
              </w:tc>
              <w:tc>
                <w:tcPr>
                  <w:tcW w:w="3119" w:type="dxa"/>
                  <w:vAlign w:val="center"/>
                </w:tcPr>
                <w:p w:rsidR="0067082F" w:rsidRPr="00744C71" w:rsidRDefault="0067082F" w:rsidP="004855EF">
                  <w:pPr>
                    <w:spacing w:line="0" w:lineRule="atLeast"/>
                    <w:rPr>
                      <w:rFonts w:eastAsia="標楷體"/>
                    </w:rPr>
                  </w:pPr>
                  <w:r w:rsidRPr="008405F2">
                    <w:rPr>
                      <w:rFonts w:eastAsia="標楷體" w:hint="eastAsia"/>
                      <w:b/>
                      <w:u w:val="single"/>
                    </w:rPr>
                    <w:t>每學期</w:t>
                  </w:r>
                  <w:r w:rsidRPr="00744C71">
                    <w:rPr>
                      <w:rFonts w:eastAsia="標楷體" w:hint="eastAsia"/>
                    </w:rPr>
                    <w:t>扣減</w:t>
                  </w:r>
                  <w:r>
                    <w:rPr>
                      <w:rFonts w:eastAsia="標楷體" w:hint="eastAsia"/>
                    </w:rPr>
                    <w:t xml:space="preserve"> </w:t>
                  </w:r>
                  <w:r w:rsidRPr="001A7D03">
                    <w:rPr>
                      <w:rFonts w:eastAsia="標楷體" w:hint="eastAsia"/>
                      <w:b/>
                      <w:u w:val="single"/>
                    </w:rPr>
                    <w:t>12</w:t>
                  </w:r>
                  <w:r w:rsidRPr="00744C71">
                    <w:rPr>
                      <w:rFonts w:eastAsia="標楷體" w:hint="eastAsia"/>
                    </w:rPr>
                    <w:t xml:space="preserve"> </w:t>
                  </w:r>
                  <w:r w:rsidRPr="00744C71">
                    <w:rPr>
                      <w:rFonts w:eastAsia="標楷體" w:hint="eastAsia"/>
                    </w:rPr>
                    <w:t>分</w:t>
                  </w:r>
                </w:p>
              </w:tc>
            </w:tr>
          </w:tbl>
          <w:p w:rsidR="0067082F" w:rsidRPr="00744C71" w:rsidRDefault="0067082F" w:rsidP="004855EF">
            <w:pPr>
              <w:spacing w:line="0" w:lineRule="atLeast"/>
              <w:rPr>
                <w:rFonts w:eastAsia="標楷體"/>
                <w:bCs/>
              </w:rPr>
            </w:pPr>
          </w:p>
          <w:p w:rsidR="0067082F" w:rsidRPr="00D51B7C" w:rsidRDefault="0067082F" w:rsidP="004855EF">
            <w:pPr>
              <w:spacing w:beforeLines="25" w:before="90" w:line="0" w:lineRule="atLeast"/>
              <w:jc w:val="both"/>
              <w:rPr>
                <w:rFonts w:eastAsia="標楷體"/>
                <w:b/>
                <w:u w:val="single"/>
              </w:rPr>
            </w:pPr>
            <w:r w:rsidRPr="00CB1ED0">
              <w:rPr>
                <w:rFonts w:eastAsia="標楷體" w:hint="eastAsia"/>
                <w:b/>
                <w:u w:val="single"/>
              </w:rPr>
              <w:t>（四）</w:t>
            </w:r>
            <w:r w:rsidRPr="00744C71">
              <w:rPr>
                <w:rFonts w:eastAsia="標楷體" w:hint="eastAsia"/>
              </w:rPr>
              <w:t>教學特殊表現</w:t>
            </w:r>
            <w:r w:rsidRPr="00D51B7C">
              <w:rPr>
                <w:rFonts w:eastAsia="標楷體" w:hAnsi="標楷體" w:hint="eastAsia"/>
                <w:b/>
                <w:u w:val="single"/>
              </w:rPr>
              <w:t>（</w:t>
            </w:r>
            <w:r w:rsidRPr="00D51B7C">
              <w:rPr>
                <w:rFonts w:eastAsia="標楷體"/>
                <w:b/>
                <w:u w:val="single"/>
              </w:rPr>
              <w:t>以取得前一等級教師資格後的近</w:t>
            </w:r>
            <w:r w:rsidRPr="00D51B7C">
              <w:rPr>
                <w:rFonts w:eastAsia="標楷體"/>
                <w:b/>
                <w:u w:val="single"/>
                <w:shd w:val="clear" w:color="auto" w:fill="FFFFFF"/>
              </w:rPr>
              <w:t>5</w:t>
            </w:r>
            <w:r w:rsidRPr="00D51B7C">
              <w:rPr>
                <w:rFonts w:eastAsia="標楷體"/>
                <w:b/>
                <w:u w:val="single"/>
                <w:shd w:val="clear" w:color="auto" w:fill="FFFFFF"/>
              </w:rPr>
              <w:t>年</w:t>
            </w:r>
            <w:r w:rsidRPr="00D51B7C">
              <w:rPr>
                <w:rFonts w:eastAsia="標楷體"/>
                <w:b/>
                <w:u w:val="single"/>
              </w:rPr>
              <w:t>為統</w:t>
            </w:r>
          </w:p>
          <w:p w:rsidR="0067082F" w:rsidRPr="00744C71" w:rsidRDefault="0067082F" w:rsidP="004855EF">
            <w:pPr>
              <w:spacing w:line="0" w:lineRule="atLeast"/>
              <w:rPr>
                <w:rFonts w:eastAsia="標楷體"/>
              </w:rPr>
            </w:pPr>
            <w:r w:rsidRPr="00D51B7C">
              <w:rPr>
                <w:rFonts w:eastAsia="標楷體" w:hint="eastAsia"/>
                <w:b/>
              </w:rPr>
              <w:t xml:space="preserve">     </w:t>
            </w:r>
            <w:r>
              <w:rPr>
                <w:rFonts w:eastAsia="標楷體" w:hint="eastAsia"/>
                <w:b/>
              </w:rPr>
              <w:t xml:space="preserve"> </w:t>
            </w:r>
            <w:r w:rsidRPr="00D51B7C">
              <w:rPr>
                <w:rFonts w:eastAsia="標楷體"/>
                <w:b/>
                <w:u w:val="single"/>
              </w:rPr>
              <w:t>計基準</w:t>
            </w:r>
            <w:r w:rsidRPr="00D51B7C">
              <w:rPr>
                <w:rFonts w:eastAsia="標楷體" w:hAnsi="標楷體" w:hint="eastAsia"/>
                <w:b/>
                <w:u w:val="single"/>
              </w:rPr>
              <w:t>）</w:t>
            </w:r>
            <w:r w:rsidRPr="00744C71">
              <w:rPr>
                <w:rFonts w:eastAsia="標楷體" w:hint="eastAsia"/>
              </w:rPr>
              <w:t>：本項權重佔</w:t>
            </w:r>
            <w:r>
              <w:rPr>
                <w:rFonts w:eastAsia="標楷體" w:hint="eastAsia"/>
                <w:b/>
                <w:u w:val="single"/>
              </w:rPr>
              <w:t>15</w:t>
            </w:r>
            <w:r w:rsidRPr="00D51B7C">
              <w:rPr>
                <w:rFonts w:eastAsia="標楷體" w:hint="eastAsia"/>
                <w:b/>
                <w:u w:val="single"/>
              </w:rPr>
              <w:t>％</w:t>
            </w:r>
            <w:r w:rsidRPr="00744C71">
              <w:rPr>
                <w:rFonts w:eastAsia="標楷體" w:hint="eastAsia"/>
              </w:rPr>
              <w:t>。</w:t>
            </w:r>
          </w:p>
          <w:tbl>
            <w:tblPr>
              <w:tblW w:w="6379"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9"/>
              <w:gridCol w:w="2250"/>
            </w:tblGrid>
            <w:tr w:rsidR="0067082F" w:rsidRPr="00F40EE4" w:rsidTr="004855EF">
              <w:tc>
                <w:tcPr>
                  <w:tcW w:w="4129" w:type="dxa"/>
                </w:tcPr>
                <w:p w:rsidR="0067082F" w:rsidRPr="00F40EE4" w:rsidRDefault="0067082F" w:rsidP="004855EF">
                  <w:pPr>
                    <w:jc w:val="center"/>
                    <w:rPr>
                      <w:rFonts w:eastAsia="標楷體" w:hAnsi="標楷體"/>
                      <w:szCs w:val="22"/>
                    </w:rPr>
                  </w:pPr>
                  <w:r w:rsidRPr="00F40EE4">
                    <w:rPr>
                      <w:rFonts w:eastAsia="標楷體" w:hAnsi="標楷體" w:hint="eastAsia"/>
                      <w:szCs w:val="22"/>
                    </w:rPr>
                    <w:t>評分內容及標準</w:t>
                  </w:r>
                </w:p>
              </w:tc>
              <w:tc>
                <w:tcPr>
                  <w:tcW w:w="2250" w:type="dxa"/>
                </w:tcPr>
                <w:p w:rsidR="0067082F" w:rsidRPr="00F40EE4" w:rsidRDefault="0067082F" w:rsidP="004855EF">
                  <w:pPr>
                    <w:jc w:val="center"/>
                    <w:rPr>
                      <w:rFonts w:eastAsia="標楷體" w:hAnsi="標楷體"/>
                      <w:szCs w:val="22"/>
                    </w:rPr>
                  </w:pPr>
                  <w:r w:rsidRPr="00F40EE4">
                    <w:rPr>
                      <w:rFonts w:eastAsia="標楷體" w:hAnsi="標楷體" w:hint="eastAsia"/>
                      <w:szCs w:val="22"/>
                    </w:rPr>
                    <w:t>分數</w:t>
                  </w:r>
                </w:p>
              </w:tc>
            </w:tr>
            <w:tr w:rsidR="0067082F" w:rsidRPr="00F40EE4" w:rsidTr="004855EF">
              <w:tc>
                <w:tcPr>
                  <w:tcW w:w="4129" w:type="dxa"/>
                  <w:vAlign w:val="center"/>
                </w:tcPr>
                <w:p w:rsidR="0067082F" w:rsidRPr="00A832CB" w:rsidRDefault="0067082F" w:rsidP="004855EF">
                  <w:pPr>
                    <w:ind w:left="120" w:hangingChars="50" w:hanging="120"/>
                    <w:jc w:val="both"/>
                    <w:rPr>
                      <w:rFonts w:eastAsia="標楷體"/>
                      <w:b/>
                      <w:u w:val="single"/>
                    </w:rPr>
                  </w:pPr>
                  <w:r w:rsidRPr="00A832CB">
                    <w:rPr>
                      <w:rFonts w:eastAsia="標楷體" w:hint="eastAsia"/>
                      <w:b/>
                      <w:u w:val="single"/>
                    </w:rPr>
                    <w:t>1.</w:t>
                  </w:r>
                  <w:r w:rsidRPr="00A832CB">
                    <w:rPr>
                      <w:rFonts w:eastAsia="標楷體"/>
                      <w:b/>
                      <w:u w:val="single"/>
                    </w:rPr>
                    <w:t>擔任</w:t>
                  </w:r>
                  <w:r w:rsidRPr="00A832CB">
                    <w:rPr>
                      <w:rFonts w:eastAsia="標楷體" w:hint="eastAsia"/>
                      <w:b/>
                      <w:u w:val="single"/>
                    </w:rPr>
                    <w:t>校方認定之校級相關教學計畫「</w:t>
                  </w:r>
                  <w:r w:rsidRPr="00A832CB">
                    <w:rPr>
                      <w:rFonts w:eastAsia="標楷體"/>
                      <w:b/>
                      <w:u w:val="single"/>
                    </w:rPr>
                    <w:t>各主軸計畫召集人</w:t>
                  </w:r>
                  <w:r w:rsidRPr="00A832CB">
                    <w:rPr>
                      <w:rFonts w:eastAsia="標楷體" w:hint="eastAsia"/>
                      <w:b/>
                      <w:u w:val="single"/>
                    </w:rPr>
                    <w:t>」</w:t>
                  </w:r>
                  <w:r w:rsidRPr="00A832CB">
                    <w:rPr>
                      <w:rFonts w:eastAsia="標楷體" w:hint="eastAsia"/>
                      <w:b/>
                      <w:sz w:val="20"/>
                      <w:u w:val="single"/>
                    </w:rPr>
                    <w:t>（註）</w:t>
                  </w:r>
                </w:p>
              </w:tc>
              <w:tc>
                <w:tcPr>
                  <w:tcW w:w="2250" w:type="dxa"/>
                  <w:vAlign w:val="center"/>
                </w:tcPr>
                <w:p w:rsidR="0067082F" w:rsidRPr="00A832CB" w:rsidRDefault="0067082F" w:rsidP="004855EF">
                  <w:pPr>
                    <w:ind w:left="9" w:right="24" w:hanging="9"/>
                    <w:jc w:val="both"/>
                    <w:rPr>
                      <w:rFonts w:eastAsia="標楷體"/>
                      <w:b/>
                      <w:u w:val="single"/>
                    </w:rPr>
                  </w:pPr>
                  <w:r w:rsidRPr="00A832CB">
                    <w:rPr>
                      <w:rFonts w:eastAsia="標楷體"/>
                      <w:b/>
                      <w:bCs/>
                      <w:u w:val="single"/>
                    </w:rPr>
                    <w:t>每</w:t>
                  </w:r>
                  <w:r w:rsidRPr="00A832CB">
                    <w:rPr>
                      <w:rFonts w:eastAsia="標楷體" w:hint="eastAsia"/>
                      <w:b/>
                      <w:bCs/>
                      <w:u w:val="single"/>
                    </w:rPr>
                    <w:t>學期</w:t>
                  </w:r>
                  <w:r w:rsidRPr="00A832CB">
                    <w:rPr>
                      <w:rFonts w:eastAsia="標楷體" w:hint="eastAsia"/>
                      <w:b/>
                      <w:bCs/>
                      <w:u w:val="single"/>
                    </w:rPr>
                    <w:t>/</w:t>
                  </w:r>
                  <w:r w:rsidRPr="00A832CB">
                    <w:rPr>
                      <w:rFonts w:eastAsia="標楷體" w:hint="eastAsia"/>
                      <w:b/>
                      <w:bCs/>
                      <w:u w:val="single"/>
                    </w:rPr>
                    <w:t>半</w:t>
                  </w:r>
                  <w:r w:rsidRPr="00A832CB">
                    <w:rPr>
                      <w:rFonts w:eastAsia="標楷體"/>
                      <w:b/>
                      <w:bCs/>
                      <w:u w:val="single"/>
                    </w:rPr>
                    <w:t>年</w:t>
                  </w:r>
                  <w:r w:rsidRPr="00A832CB">
                    <w:rPr>
                      <w:rFonts w:eastAsia="標楷體"/>
                      <w:b/>
                      <w:u w:val="single"/>
                    </w:rPr>
                    <w:t>核給</w:t>
                  </w:r>
                  <w:r w:rsidRPr="00A832CB">
                    <w:rPr>
                      <w:rFonts w:eastAsia="標楷體" w:hint="eastAsia"/>
                      <w:b/>
                      <w:u w:val="single"/>
                    </w:rPr>
                    <w:t>1</w:t>
                  </w:r>
                  <w:r w:rsidRPr="00A832CB">
                    <w:rPr>
                      <w:rFonts w:eastAsia="標楷體"/>
                      <w:b/>
                      <w:u w:val="single"/>
                    </w:rPr>
                    <w:t>0</w:t>
                  </w:r>
                  <w:r w:rsidRPr="00A832CB">
                    <w:rPr>
                      <w:rFonts w:eastAsia="標楷體"/>
                      <w:b/>
                      <w:u w:val="single"/>
                    </w:rPr>
                    <w:t>分</w:t>
                  </w:r>
                </w:p>
              </w:tc>
            </w:tr>
            <w:tr w:rsidR="0067082F" w:rsidRPr="00F40EE4" w:rsidTr="004855EF">
              <w:tc>
                <w:tcPr>
                  <w:tcW w:w="4129" w:type="dxa"/>
                  <w:vAlign w:val="center"/>
                </w:tcPr>
                <w:p w:rsidR="0067082F" w:rsidRPr="00A832CB" w:rsidRDefault="0067082F" w:rsidP="004855EF">
                  <w:pPr>
                    <w:ind w:left="120" w:hangingChars="50" w:hanging="120"/>
                    <w:jc w:val="both"/>
                    <w:rPr>
                      <w:rFonts w:eastAsia="標楷體"/>
                      <w:b/>
                      <w:u w:val="single"/>
                    </w:rPr>
                  </w:pPr>
                  <w:r w:rsidRPr="00A832CB">
                    <w:rPr>
                      <w:rFonts w:eastAsia="標楷體" w:hint="eastAsia"/>
                      <w:b/>
                      <w:u w:val="single"/>
                    </w:rPr>
                    <w:t>2.</w:t>
                  </w:r>
                  <w:r w:rsidRPr="00A832CB">
                    <w:rPr>
                      <w:rFonts w:eastAsia="標楷體"/>
                      <w:b/>
                      <w:u w:val="single"/>
                    </w:rPr>
                    <w:t>擔任</w:t>
                  </w:r>
                  <w:r w:rsidRPr="00A832CB">
                    <w:rPr>
                      <w:rFonts w:eastAsia="標楷體" w:hint="eastAsia"/>
                      <w:b/>
                      <w:u w:val="single"/>
                    </w:rPr>
                    <w:t>校方認定之校級相關教學計畫「</w:t>
                  </w:r>
                  <w:r w:rsidRPr="00A832CB">
                    <w:rPr>
                      <w:rFonts w:eastAsia="標楷體"/>
                      <w:b/>
                      <w:u w:val="single"/>
                    </w:rPr>
                    <w:t>各主軸計畫副召集人</w:t>
                  </w:r>
                  <w:r w:rsidRPr="00A832CB">
                    <w:rPr>
                      <w:rFonts w:eastAsia="標楷體" w:hint="eastAsia"/>
                      <w:b/>
                      <w:u w:val="single"/>
                    </w:rPr>
                    <w:t>」</w:t>
                  </w:r>
                  <w:r w:rsidRPr="00A832CB">
                    <w:rPr>
                      <w:rFonts w:eastAsia="標楷體" w:hint="eastAsia"/>
                      <w:b/>
                      <w:sz w:val="20"/>
                      <w:u w:val="single"/>
                    </w:rPr>
                    <w:t>（註）</w:t>
                  </w:r>
                </w:p>
              </w:tc>
              <w:tc>
                <w:tcPr>
                  <w:tcW w:w="2250" w:type="dxa"/>
                </w:tcPr>
                <w:p w:rsidR="0067082F" w:rsidRPr="00A832CB" w:rsidRDefault="0067082F" w:rsidP="004855EF">
                  <w:pPr>
                    <w:rPr>
                      <w:b/>
                      <w:u w:val="single"/>
                    </w:rPr>
                  </w:pPr>
                  <w:r w:rsidRPr="00A832CB">
                    <w:rPr>
                      <w:rFonts w:eastAsia="標楷體"/>
                      <w:b/>
                      <w:u w:val="single"/>
                    </w:rPr>
                    <w:t>每</w:t>
                  </w:r>
                  <w:r w:rsidRPr="00A832CB">
                    <w:rPr>
                      <w:rFonts w:eastAsia="標楷體" w:hint="eastAsia"/>
                      <w:b/>
                      <w:u w:val="single"/>
                    </w:rPr>
                    <w:t>學期</w:t>
                  </w:r>
                  <w:r w:rsidRPr="00A832CB">
                    <w:rPr>
                      <w:rFonts w:eastAsia="標楷體" w:hint="eastAsia"/>
                      <w:b/>
                      <w:u w:val="single"/>
                    </w:rPr>
                    <w:t>/</w:t>
                  </w:r>
                  <w:r w:rsidRPr="00A832CB">
                    <w:rPr>
                      <w:rFonts w:eastAsia="標楷體" w:hint="eastAsia"/>
                      <w:b/>
                      <w:u w:val="single"/>
                    </w:rPr>
                    <w:t>半</w:t>
                  </w:r>
                  <w:r w:rsidRPr="00A832CB">
                    <w:rPr>
                      <w:rFonts w:eastAsia="標楷體"/>
                      <w:b/>
                      <w:u w:val="single"/>
                    </w:rPr>
                    <w:t>年核給</w:t>
                  </w:r>
                  <w:r w:rsidRPr="00A832CB">
                    <w:rPr>
                      <w:rFonts w:eastAsia="標楷體" w:hint="eastAsia"/>
                      <w:b/>
                      <w:u w:val="single"/>
                    </w:rPr>
                    <w:t>8</w:t>
                  </w:r>
                  <w:r w:rsidRPr="00A832CB">
                    <w:rPr>
                      <w:rFonts w:eastAsia="標楷體"/>
                      <w:b/>
                      <w:u w:val="single"/>
                    </w:rPr>
                    <w:t>分</w:t>
                  </w:r>
                </w:p>
              </w:tc>
            </w:tr>
            <w:tr w:rsidR="0067082F" w:rsidRPr="00F40EE4" w:rsidTr="004855EF">
              <w:tc>
                <w:tcPr>
                  <w:tcW w:w="4129" w:type="dxa"/>
                  <w:vAlign w:val="center"/>
                </w:tcPr>
                <w:p w:rsidR="0067082F" w:rsidRPr="00A832CB" w:rsidRDefault="0067082F" w:rsidP="004855EF">
                  <w:pPr>
                    <w:ind w:left="120" w:hangingChars="50" w:hanging="120"/>
                    <w:jc w:val="both"/>
                    <w:rPr>
                      <w:rFonts w:eastAsia="標楷體"/>
                      <w:b/>
                      <w:u w:val="single"/>
                    </w:rPr>
                  </w:pPr>
                  <w:r w:rsidRPr="00A832CB">
                    <w:rPr>
                      <w:rFonts w:eastAsia="標楷體" w:hint="eastAsia"/>
                      <w:b/>
                      <w:u w:val="single"/>
                    </w:rPr>
                    <w:t>3.</w:t>
                  </w:r>
                  <w:r w:rsidRPr="00A832CB">
                    <w:rPr>
                      <w:rFonts w:eastAsia="標楷體"/>
                      <w:b/>
                      <w:u w:val="single"/>
                    </w:rPr>
                    <w:t>擔任</w:t>
                  </w:r>
                  <w:r w:rsidRPr="00A832CB">
                    <w:rPr>
                      <w:rFonts w:eastAsia="標楷體" w:hint="eastAsia"/>
                      <w:b/>
                      <w:u w:val="single"/>
                    </w:rPr>
                    <w:t>校方認定之校級相關教學計畫「</w:t>
                  </w:r>
                  <w:r w:rsidRPr="00A832CB">
                    <w:rPr>
                      <w:rFonts w:eastAsia="標楷體"/>
                      <w:b/>
                      <w:u w:val="single"/>
                    </w:rPr>
                    <w:t>各子計畫主持人</w:t>
                  </w:r>
                  <w:r w:rsidRPr="00A832CB">
                    <w:rPr>
                      <w:rFonts w:eastAsia="標楷體" w:hint="eastAsia"/>
                      <w:b/>
                      <w:u w:val="single"/>
                    </w:rPr>
                    <w:t>」</w:t>
                  </w:r>
                  <w:r w:rsidRPr="00A832CB">
                    <w:rPr>
                      <w:rFonts w:eastAsia="標楷體" w:hint="eastAsia"/>
                      <w:b/>
                      <w:sz w:val="20"/>
                      <w:u w:val="single"/>
                    </w:rPr>
                    <w:t>（註）</w:t>
                  </w:r>
                </w:p>
              </w:tc>
              <w:tc>
                <w:tcPr>
                  <w:tcW w:w="2250" w:type="dxa"/>
                </w:tcPr>
                <w:p w:rsidR="0067082F" w:rsidRPr="00A832CB" w:rsidRDefault="0067082F" w:rsidP="004855EF">
                  <w:pPr>
                    <w:rPr>
                      <w:b/>
                      <w:u w:val="single"/>
                    </w:rPr>
                  </w:pPr>
                  <w:r w:rsidRPr="00A832CB">
                    <w:rPr>
                      <w:rFonts w:eastAsia="標楷體"/>
                      <w:b/>
                      <w:u w:val="single"/>
                    </w:rPr>
                    <w:t>每</w:t>
                  </w:r>
                  <w:r w:rsidRPr="00A832CB">
                    <w:rPr>
                      <w:rFonts w:eastAsia="標楷體" w:hint="eastAsia"/>
                      <w:b/>
                      <w:u w:val="single"/>
                    </w:rPr>
                    <w:t>學期</w:t>
                  </w:r>
                  <w:r w:rsidRPr="00A832CB">
                    <w:rPr>
                      <w:rFonts w:eastAsia="標楷體" w:hint="eastAsia"/>
                      <w:b/>
                      <w:u w:val="single"/>
                    </w:rPr>
                    <w:t>/</w:t>
                  </w:r>
                  <w:r w:rsidRPr="00A832CB">
                    <w:rPr>
                      <w:rFonts w:eastAsia="標楷體" w:hint="eastAsia"/>
                      <w:b/>
                      <w:u w:val="single"/>
                    </w:rPr>
                    <w:t>半</w:t>
                  </w:r>
                  <w:r w:rsidRPr="00A832CB">
                    <w:rPr>
                      <w:rFonts w:eastAsia="標楷體"/>
                      <w:b/>
                      <w:u w:val="single"/>
                    </w:rPr>
                    <w:t>年核給</w:t>
                  </w:r>
                  <w:r w:rsidRPr="00A832CB">
                    <w:rPr>
                      <w:rFonts w:eastAsia="標楷體" w:hint="eastAsia"/>
                      <w:b/>
                      <w:u w:val="single"/>
                    </w:rPr>
                    <w:t>6</w:t>
                  </w:r>
                  <w:r w:rsidRPr="00A832CB">
                    <w:rPr>
                      <w:rFonts w:eastAsia="標楷體"/>
                      <w:b/>
                      <w:u w:val="single"/>
                    </w:rPr>
                    <w:t>分</w:t>
                  </w:r>
                </w:p>
              </w:tc>
            </w:tr>
            <w:tr w:rsidR="0067082F" w:rsidRPr="00F40EE4" w:rsidTr="004855EF">
              <w:tc>
                <w:tcPr>
                  <w:tcW w:w="4129" w:type="dxa"/>
                  <w:vAlign w:val="center"/>
                </w:tcPr>
                <w:p w:rsidR="0067082F" w:rsidRPr="00A832CB" w:rsidRDefault="0067082F" w:rsidP="004855EF">
                  <w:pPr>
                    <w:ind w:left="120" w:hangingChars="50" w:hanging="120"/>
                    <w:jc w:val="both"/>
                    <w:rPr>
                      <w:rFonts w:eastAsia="標楷體"/>
                      <w:b/>
                      <w:u w:val="single"/>
                    </w:rPr>
                  </w:pPr>
                  <w:r w:rsidRPr="00A832CB">
                    <w:rPr>
                      <w:rFonts w:eastAsia="標楷體" w:hint="eastAsia"/>
                      <w:b/>
                      <w:u w:val="single"/>
                    </w:rPr>
                    <w:t>4.</w:t>
                  </w:r>
                  <w:r w:rsidRPr="00A832CB">
                    <w:rPr>
                      <w:rFonts w:eastAsia="標楷體"/>
                      <w:b/>
                      <w:u w:val="single"/>
                    </w:rPr>
                    <w:t>擔任</w:t>
                  </w:r>
                  <w:r w:rsidRPr="00A832CB">
                    <w:rPr>
                      <w:rFonts w:eastAsia="標楷體" w:hint="eastAsia"/>
                      <w:b/>
                      <w:u w:val="single"/>
                    </w:rPr>
                    <w:t>校方認定之校級相關教學計畫「</w:t>
                  </w:r>
                  <w:r w:rsidRPr="00A832CB">
                    <w:rPr>
                      <w:rFonts w:eastAsia="標楷體"/>
                      <w:b/>
                      <w:u w:val="single"/>
                    </w:rPr>
                    <w:t>各子計畫參與人</w:t>
                  </w:r>
                  <w:r w:rsidRPr="00A832CB">
                    <w:rPr>
                      <w:rFonts w:eastAsia="標楷體" w:hint="eastAsia"/>
                      <w:b/>
                      <w:u w:val="single"/>
                    </w:rPr>
                    <w:t>」</w:t>
                  </w:r>
                  <w:r w:rsidRPr="00A832CB">
                    <w:rPr>
                      <w:rFonts w:eastAsia="標楷體" w:hint="eastAsia"/>
                      <w:b/>
                      <w:sz w:val="20"/>
                      <w:u w:val="single"/>
                    </w:rPr>
                    <w:t>（註）</w:t>
                  </w:r>
                </w:p>
              </w:tc>
              <w:tc>
                <w:tcPr>
                  <w:tcW w:w="2250" w:type="dxa"/>
                </w:tcPr>
                <w:p w:rsidR="0067082F" w:rsidRPr="00A832CB" w:rsidRDefault="0067082F" w:rsidP="004855EF">
                  <w:pPr>
                    <w:rPr>
                      <w:b/>
                      <w:u w:val="single"/>
                    </w:rPr>
                  </w:pPr>
                  <w:r w:rsidRPr="00A832CB">
                    <w:rPr>
                      <w:rFonts w:eastAsia="標楷體"/>
                      <w:b/>
                      <w:u w:val="single"/>
                    </w:rPr>
                    <w:t>每</w:t>
                  </w:r>
                  <w:r w:rsidRPr="00A832CB">
                    <w:rPr>
                      <w:rFonts w:eastAsia="標楷體" w:hint="eastAsia"/>
                      <w:b/>
                      <w:u w:val="single"/>
                    </w:rPr>
                    <w:t>學期</w:t>
                  </w:r>
                  <w:r w:rsidRPr="00A832CB">
                    <w:rPr>
                      <w:rFonts w:eastAsia="標楷體" w:hint="eastAsia"/>
                      <w:b/>
                      <w:u w:val="single"/>
                    </w:rPr>
                    <w:t>/</w:t>
                  </w:r>
                  <w:r w:rsidRPr="00A832CB">
                    <w:rPr>
                      <w:rFonts w:eastAsia="標楷體" w:hint="eastAsia"/>
                      <w:b/>
                      <w:u w:val="single"/>
                    </w:rPr>
                    <w:t>半</w:t>
                  </w:r>
                  <w:r w:rsidRPr="00A832CB">
                    <w:rPr>
                      <w:rFonts w:eastAsia="標楷體"/>
                      <w:b/>
                      <w:u w:val="single"/>
                    </w:rPr>
                    <w:t>年核給</w:t>
                  </w:r>
                  <w:r w:rsidRPr="00A832CB">
                    <w:rPr>
                      <w:rFonts w:eastAsia="標楷體" w:hint="eastAsia"/>
                      <w:b/>
                      <w:u w:val="single"/>
                    </w:rPr>
                    <w:t>4</w:t>
                  </w:r>
                  <w:r w:rsidRPr="00A832CB">
                    <w:rPr>
                      <w:rFonts w:eastAsia="標楷體"/>
                      <w:b/>
                      <w:u w:val="single"/>
                    </w:rPr>
                    <w:t>分</w:t>
                  </w:r>
                </w:p>
              </w:tc>
            </w:tr>
            <w:tr w:rsidR="0067082F" w:rsidRPr="00F40EE4" w:rsidTr="004855EF">
              <w:trPr>
                <w:trHeight w:val="105"/>
              </w:trPr>
              <w:tc>
                <w:tcPr>
                  <w:tcW w:w="4129" w:type="dxa"/>
                  <w:vAlign w:val="center"/>
                </w:tcPr>
                <w:p w:rsidR="0067082F" w:rsidRPr="00F40EE4" w:rsidRDefault="0067082F" w:rsidP="004855EF">
                  <w:pPr>
                    <w:jc w:val="both"/>
                    <w:rPr>
                      <w:rFonts w:eastAsia="標楷體"/>
                    </w:rPr>
                  </w:pPr>
                  <w:r w:rsidRPr="00A832CB">
                    <w:rPr>
                      <w:rFonts w:eastAsia="標楷體" w:hint="eastAsia"/>
                      <w:b/>
                      <w:u w:val="single"/>
                    </w:rPr>
                    <w:t>5.</w:t>
                  </w:r>
                  <w:r w:rsidRPr="00F40EE4">
                    <w:rPr>
                      <w:rFonts w:eastAsia="標楷體"/>
                    </w:rPr>
                    <w:t>獲校級教學傑出教師</w:t>
                  </w:r>
                </w:p>
              </w:tc>
              <w:tc>
                <w:tcPr>
                  <w:tcW w:w="2250" w:type="dxa"/>
                  <w:vAlign w:val="center"/>
                </w:tcPr>
                <w:p w:rsidR="0067082F" w:rsidRPr="00F40EE4" w:rsidRDefault="0067082F" w:rsidP="004855EF">
                  <w:pPr>
                    <w:ind w:left="11" w:right="23" w:hanging="11"/>
                    <w:rPr>
                      <w:rFonts w:eastAsia="標楷體"/>
                    </w:rPr>
                  </w:pPr>
                  <w:r w:rsidRPr="00F40EE4">
                    <w:rPr>
                      <w:rFonts w:eastAsia="標楷體" w:hAnsi="標楷體"/>
                    </w:rPr>
                    <w:t>每</w:t>
                  </w:r>
                  <w:r w:rsidRPr="00A832CB">
                    <w:rPr>
                      <w:rFonts w:eastAsia="標楷體" w:hint="eastAsia"/>
                      <w:b/>
                      <w:u w:val="single"/>
                    </w:rPr>
                    <w:t>次</w:t>
                  </w:r>
                  <w:r w:rsidRPr="00F40EE4">
                    <w:rPr>
                      <w:rFonts w:eastAsia="標楷體" w:hAnsi="標楷體"/>
                    </w:rPr>
                    <w:t>核給</w:t>
                  </w:r>
                  <w:r w:rsidRPr="00F40EE4">
                    <w:rPr>
                      <w:rFonts w:eastAsia="標楷體"/>
                    </w:rPr>
                    <w:t>50</w:t>
                  </w:r>
                  <w:r w:rsidRPr="00F40EE4">
                    <w:rPr>
                      <w:rFonts w:eastAsia="標楷體" w:hAnsi="標楷體"/>
                    </w:rPr>
                    <w:t>分</w:t>
                  </w:r>
                </w:p>
              </w:tc>
            </w:tr>
            <w:tr w:rsidR="0067082F" w:rsidRPr="00F40EE4" w:rsidTr="004855EF">
              <w:trPr>
                <w:trHeight w:val="105"/>
              </w:trPr>
              <w:tc>
                <w:tcPr>
                  <w:tcW w:w="4129" w:type="dxa"/>
                  <w:vAlign w:val="center"/>
                </w:tcPr>
                <w:p w:rsidR="0067082F" w:rsidRPr="00F40EE4" w:rsidRDefault="0067082F" w:rsidP="004855EF">
                  <w:pPr>
                    <w:jc w:val="both"/>
                    <w:rPr>
                      <w:rFonts w:eastAsia="標楷體"/>
                    </w:rPr>
                  </w:pPr>
                  <w:r w:rsidRPr="00A832CB">
                    <w:rPr>
                      <w:rFonts w:eastAsia="標楷體" w:hint="eastAsia"/>
                      <w:b/>
                      <w:u w:val="single"/>
                    </w:rPr>
                    <w:t>6.</w:t>
                  </w:r>
                  <w:r w:rsidRPr="00F40EE4">
                    <w:rPr>
                      <w:rFonts w:eastAsia="標楷體"/>
                    </w:rPr>
                    <w:t>獲校級教學優良教師</w:t>
                  </w:r>
                </w:p>
              </w:tc>
              <w:tc>
                <w:tcPr>
                  <w:tcW w:w="2250" w:type="dxa"/>
                  <w:vAlign w:val="center"/>
                </w:tcPr>
                <w:p w:rsidR="0067082F" w:rsidRPr="00F40EE4" w:rsidRDefault="0067082F" w:rsidP="004855EF">
                  <w:pPr>
                    <w:ind w:left="11" w:right="23" w:hanging="11"/>
                    <w:rPr>
                      <w:rFonts w:eastAsia="標楷體"/>
                    </w:rPr>
                  </w:pPr>
                  <w:r w:rsidRPr="00F40EE4">
                    <w:rPr>
                      <w:rFonts w:eastAsia="標楷體" w:hAnsi="標楷體"/>
                    </w:rPr>
                    <w:t>每</w:t>
                  </w:r>
                  <w:r w:rsidRPr="006A3A6F">
                    <w:rPr>
                      <w:rFonts w:eastAsia="標楷體" w:hint="eastAsia"/>
                      <w:b/>
                      <w:u w:val="single"/>
                    </w:rPr>
                    <w:t>次</w:t>
                  </w:r>
                  <w:r w:rsidRPr="00F40EE4">
                    <w:rPr>
                      <w:rFonts w:eastAsia="標楷體" w:hAnsi="標楷體"/>
                    </w:rPr>
                    <w:t>核給</w:t>
                  </w:r>
                  <w:r w:rsidRPr="00F40EE4">
                    <w:rPr>
                      <w:rFonts w:eastAsia="標楷體"/>
                    </w:rPr>
                    <w:t>40</w:t>
                  </w:r>
                  <w:r w:rsidRPr="00F40EE4">
                    <w:rPr>
                      <w:rFonts w:eastAsia="標楷體" w:hAnsi="標楷體"/>
                    </w:rPr>
                    <w:t>分</w:t>
                  </w:r>
                </w:p>
              </w:tc>
            </w:tr>
            <w:tr w:rsidR="0067082F" w:rsidRPr="00F40EE4" w:rsidTr="004855EF">
              <w:trPr>
                <w:trHeight w:val="375"/>
              </w:trPr>
              <w:tc>
                <w:tcPr>
                  <w:tcW w:w="4129" w:type="dxa"/>
                  <w:vAlign w:val="center"/>
                </w:tcPr>
                <w:p w:rsidR="0067082F" w:rsidRPr="00F40EE4" w:rsidRDefault="0067082F" w:rsidP="004855EF">
                  <w:pPr>
                    <w:jc w:val="both"/>
                    <w:rPr>
                      <w:rFonts w:eastAsia="標楷體"/>
                    </w:rPr>
                  </w:pPr>
                  <w:r w:rsidRPr="00A832CB">
                    <w:rPr>
                      <w:rFonts w:eastAsia="標楷體" w:hint="eastAsia"/>
                      <w:b/>
                      <w:u w:val="single"/>
                    </w:rPr>
                    <w:t>7.</w:t>
                  </w:r>
                  <w:r w:rsidRPr="00F40EE4">
                    <w:rPr>
                      <w:rFonts w:eastAsia="標楷體"/>
                    </w:rPr>
                    <w:t>獲教育部數位教材</w:t>
                  </w:r>
                  <w:r w:rsidRPr="00F40EE4">
                    <w:rPr>
                      <w:rFonts w:eastAsia="標楷體"/>
                    </w:rPr>
                    <w:t>/</w:t>
                  </w:r>
                  <w:r w:rsidRPr="00F40EE4">
                    <w:rPr>
                      <w:rFonts w:eastAsia="標楷體"/>
                    </w:rPr>
                    <w:t>課程認證</w:t>
                  </w:r>
                </w:p>
              </w:tc>
              <w:tc>
                <w:tcPr>
                  <w:tcW w:w="2250" w:type="dxa"/>
                  <w:vAlign w:val="center"/>
                </w:tcPr>
                <w:p w:rsidR="0067082F" w:rsidRPr="00F40EE4" w:rsidRDefault="0067082F" w:rsidP="004855EF">
                  <w:pPr>
                    <w:ind w:left="11" w:right="23" w:hanging="11"/>
                    <w:rPr>
                      <w:rFonts w:eastAsia="標楷體"/>
                    </w:rPr>
                  </w:pPr>
                  <w:r w:rsidRPr="00F40EE4">
                    <w:rPr>
                      <w:rFonts w:eastAsia="標楷體" w:hAnsi="標楷體"/>
                    </w:rPr>
                    <w:t>每案核給</w:t>
                  </w:r>
                  <w:r w:rsidRPr="00F40EE4">
                    <w:rPr>
                      <w:rFonts w:eastAsia="標楷體"/>
                    </w:rPr>
                    <w:t>40</w:t>
                  </w:r>
                  <w:r w:rsidRPr="00F40EE4">
                    <w:rPr>
                      <w:rFonts w:eastAsia="標楷體" w:hAnsi="標楷體"/>
                    </w:rPr>
                    <w:t>分</w:t>
                  </w:r>
                </w:p>
              </w:tc>
            </w:tr>
            <w:tr w:rsidR="0067082F" w:rsidRPr="00F40EE4" w:rsidTr="004855EF">
              <w:trPr>
                <w:trHeight w:val="98"/>
              </w:trPr>
              <w:tc>
                <w:tcPr>
                  <w:tcW w:w="4129" w:type="dxa"/>
                  <w:vAlign w:val="center"/>
                </w:tcPr>
                <w:p w:rsidR="0067082F" w:rsidRPr="00F40EE4" w:rsidRDefault="0067082F" w:rsidP="004855EF">
                  <w:pPr>
                    <w:ind w:left="120" w:hangingChars="50" w:hanging="120"/>
                    <w:jc w:val="both"/>
                    <w:rPr>
                      <w:rFonts w:eastAsia="標楷體"/>
                    </w:rPr>
                  </w:pPr>
                  <w:r w:rsidRPr="00A832CB">
                    <w:rPr>
                      <w:rFonts w:eastAsia="標楷體" w:hint="eastAsia"/>
                      <w:b/>
                      <w:u w:val="single"/>
                    </w:rPr>
                    <w:t>8.</w:t>
                  </w:r>
                  <w:r w:rsidRPr="00F40EE4">
                    <w:rPr>
                      <w:rFonts w:eastAsia="標楷體"/>
                    </w:rPr>
                    <w:t>發展開放式課程，且收錄於開放式課程網站或磨課師（</w:t>
                  </w:r>
                  <w:r w:rsidRPr="00F40EE4">
                    <w:rPr>
                      <w:rFonts w:eastAsia="標楷體"/>
                    </w:rPr>
                    <w:t>MOOCS</w:t>
                  </w:r>
                  <w:r w:rsidRPr="00F40EE4">
                    <w:rPr>
                      <w:rFonts w:eastAsia="標楷體"/>
                    </w:rPr>
                    <w:t>）網站</w:t>
                  </w:r>
                </w:p>
              </w:tc>
              <w:tc>
                <w:tcPr>
                  <w:tcW w:w="2250" w:type="dxa"/>
                  <w:vAlign w:val="center"/>
                </w:tcPr>
                <w:p w:rsidR="0067082F" w:rsidRPr="00F40EE4" w:rsidRDefault="0067082F" w:rsidP="004855EF">
                  <w:pPr>
                    <w:ind w:left="11" w:right="23" w:hanging="11"/>
                    <w:rPr>
                      <w:rFonts w:eastAsia="標楷體"/>
                    </w:rPr>
                  </w:pPr>
                  <w:r w:rsidRPr="00F40EE4">
                    <w:rPr>
                      <w:rFonts w:eastAsia="標楷體" w:hAnsi="標楷體"/>
                    </w:rPr>
                    <w:t>每門核給</w:t>
                  </w:r>
                  <w:r w:rsidRPr="00F40EE4">
                    <w:rPr>
                      <w:rFonts w:eastAsia="標楷體"/>
                    </w:rPr>
                    <w:t>35</w:t>
                  </w:r>
                  <w:r w:rsidRPr="00F40EE4">
                    <w:rPr>
                      <w:rFonts w:eastAsia="標楷體" w:hAnsi="標楷體"/>
                    </w:rPr>
                    <w:t>分</w:t>
                  </w:r>
                </w:p>
              </w:tc>
            </w:tr>
            <w:tr w:rsidR="0067082F" w:rsidRPr="00F40EE4" w:rsidTr="004855EF">
              <w:trPr>
                <w:trHeight w:val="302"/>
              </w:trPr>
              <w:tc>
                <w:tcPr>
                  <w:tcW w:w="4129" w:type="dxa"/>
                  <w:vAlign w:val="center"/>
                </w:tcPr>
                <w:p w:rsidR="0067082F" w:rsidRPr="00F40EE4" w:rsidRDefault="0067082F" w:rsidP="004855EF">
                  <w:pPr>
                    <w:jc w:val="both"/>
                    <w:rPr>
                      <w:rFonts w:eastAsia="標楷體"/>
                    </w:rPr>
                  </w:pPr>
                  <w:r w:rsidRPr="00A832CB">
                    <w:rPr>
                      <w:rFonts w:eastAsia="標楷體" w:hint="eastAsia"/>
                      <w:b/>
                      <w:u w:val="single"/>
                    </w:rPr>
                    <w:t>9.</w:t>
                  </w:r>
                  <w:r w:rsidRPr="00F40EE4">
                    <w:rPr>
                      <w:rFonts w:eastAsia="標楷體"/>
                    </w:rPr>
                    <w:t>獲本校優良教材獎</w:t>
                  </w:r>
                </w:p>
              </w:tc>
              <w:tc>
                <w:tcPr>
                  <w:tcW w:w="2250" w:type="dxa"/>
                  <w:vAlign w:val="center"/>
                </w:tcPr>
                <w:p w:rsidR="0067082F" w:rsidRPr="00F40EE4" w:rsidRDefault="0067082F" w:rsidP="004855EF">
                  <w:pPr>
                    <w:ind w:left="11" w:right="23" w:hanging="11"/>
                    <w:rPr>
                      <w:rFonts w:eastAsia="標楷體"/>
                    </w:rPr>
                  </w:pPr>
                  <w:r w:rsidRPr="00F40EE4">
                    <w:rPr>
                      <w:rFonts w:eastAsia="標楷體" w:hAnsi="標楷體"/>
                    </w:rPr>
                    <w:t>每案核給</w:t>
                  </w:r>
                  <w:r w:rsidRPr="00F40EE4">
                    <w:rPr>
                      <w:rFonts w:eastAsia="標楷體"/>
                    </w:rPr>
                    <w:t>35</w:t>
                  </w:r>
                  <w:r w:rsidRPr="00F40EE4">
                    <w:rPr>
                      <w:rFonts w:eastAsia="標楷體" w:hAnsi="標楷體"/>
                    </w:rPr>
                    <w:t>分</w:t>
                  </w:r>
                </w:p>
              </w:tc>
            </w:tr>
            <w:tr w:rsidR="0067082F" w:rsidRPr="00F40EE4" w:rsidTr="004855EF">
              <w:trPr>
                <w:trHeight w:val="302"/>
              </w:trPr>
              <w:tc>
                <w:tcPr>
                  <w:tcW w:w="4129" w:type="dxa"/>
                  <w:vAlign w:val="center"/>
                </w:tcPr>
                <w:p w:rsidR="0067082F" w:rsidRPr="00F40EE4" w:rsidRDefault="0067082F" w:rsidP="004855EF">
                  <w:pPr>
                    <w:ind w:left="240" w:rightChars="-45" w:right="-108" w:hangingChars="100" w:hanging="240"/>
                    <w:jc w:val="both"/>
                    <w:rPr>
                      <w:rFonts w:eastAsia="標楷體"/>
                    </w:rPr>
                  </w:pPr>
                  <w:r w:rsidRPr="00A832CB">
                    <w:rPr>
                      <w:rFonts w:eastAsia="標楷體" w:hint="eastAsia"/>
                      <w:b/>
                      <w:u w:val="single"/>
                    </w:rPr>
                    <w:t>10.</w:t>
                  </w:r>
                  <w:r w:rsidRPr="00F40EE4">
                    <w:rPr>
                      <w:rFonts w:eastAsia="標楷體"/>
                    </w:rPr>
                    <w:t>自建教學網站成效優異，經系、所、中心、學院評審委員會評定為極優者</w:t>
                  </w:r>
                </w:p>
              </w:tc>
              <w:tc>
                <w:tcPr>
                  <w:tcW w:w="2250" w:type="dxa"/>
                  <w:vAlign w:val="center"/>
                </w:tcPr>
                <w:p w:rsidR="0067082F" w:rsidRPr="00F40EE4" w:rsidRDefault="0067082F" w:rsidP="004855EF">
                  <w:pPr>
                    <w:ind w:left="11" w:right="23" w:hanging="11"/>
                    <w:rPr>
                      <w:rFonts w:eastAsia="標楷體"/>
                    </w:rPr>
                  </w:pPr>
                  <w:r w:rsidRPr="006A3A6F">
                    <w:rPr>
                      <w:rFonts w:eastAsia="標楷體" w:hAnsi="標楷體" w:hint="eastAsia"/>
                      <w:b/>
                      <w:u w:val="single"/>
                    </w:rPr>
                    <w:t>每件</w:t>
                  </w:r>
                  <w:r w:rsidRPr="00F40EE4">
                    <w:rPr>
                      <w:rFonts w:eastAsia="標楷體" w:hAnsi="標楷體"/>
                    </w:rPr>
                    <w:t>核給</w:t>
                  </w:r>
                  <w:r w:rsidRPr="00F40EE4">
                    <w:rPr>
                      <w:rFonts w:eastAsia="標楷體"/>
                    </w:rPr>
                    <w:t xml:space="preserve">30 </w:t>
                  </w:r>
                  <w:r w:rsidRPr="00F40EE4">
                    <w:rPr>
                      <w:rFonts w:eastAsia="標楷體" w:hAnsi="標楷體"/>
                    </w:rPr>
                    <w:t>分</w:t>
                  </w:r>
                </w:p>
              </w:tc>
            </w:tr>
            <w:tr w:rsidR="0067082F" w:rsidRPr="00F40EE4" w:rsidTr="004855EF">
              <w:trPr>
                <w:trHeight w:val="302"/>
              </w:trPr>
              <w:tc>
                <w:tcPr>
                  <w:tcW w:w="4129" w:type="dxa"/>
                  <w:vAlign w:val="center"/>
                </w:tcPr>
                <w:p w:rsidR="0067082F" w:rsidRPr="00F40EE4" w:rsidRDefault="0067082F" w:rsidP="004855EF">
                  <w:pPr>
                    <w:ind w:left="240" w:rightChars="-45" w:right="-108" w:hangingChars="100" w:hanging="240"/>
                    <w:jc w:val="both"/>
                    <w:rPr>
                      <w:rFonts w:eastAsia="標楷體"/>
                    </w:rPr>
                  </w:pPr>
                  <w:r w:rsidRPr="00A832CB">
                    <w:rPr>
                      <w:rFonts w:eastAsia="標楷體" w:hint="eastAsia"/>
                      <w:b/>
                      <w:u w:val="single"/>
                    </w:rPr>
                    <w:t>11.</w:t>
                  </w:r>
                  <w:r w:rsidRPr="00F40EE4">
                    <w:rPr>
                      <w:rFonts w:eastAsia="標楷體"/>
                    </w:rPr>
                    <w:t>自建教學網站成效優異，經系、所、中心、學院評審委員會評定為優等者</w:t>
                  </w:r>
                </w:p>
              </w:tc>
              <w:tc>
                <w:tcPr>
                  <w:tcW w:w="2250" w:type="dxa"/>
                  <w:vAlign w:val="center"/>
                </w:tcPr>
                <w:p w:rsidR="0067082F" w:rsidRPr="00F40EE4" w:rsidRDefault="0067082F" w:rsidP="004855EF">
                  <w:pPr>
                    <w:ind w:left="11" w:right="23" w:hanging="11"/>
                    <w:rPr>
                      <w:rFonts w:eastAsia="標楷體"/>
                    </w:rPr>
                  </w:pPr>
                  <w:r w:rsidRPr="006A3A6F">
                    <w:rPr>
                      <w:rFonts w:eastAsia="標楷體" w:hAnsi="標楷體" w:hint="eastAsia"/>
                      <w:b/>
                      <w:u w:val="single"/>
                    </w:rPr>
                    <w:t>每件</w:t>
                  </w:r>
                  <w:r w:rsidRPr="00F40EE4">
                    <w:rPr>
                      <w:rFonts w:eastAsia="標楷體" w:hAnsi="標楷體"/>
                    </w:rPr>
                    <w:t>核給</w:t>
                  </w:r>
                  <w:r w:rsidRPr="00F40EE4">
                    <w:rPr>
                      <w:rFonts w:eastAsia="標楷體"/>
                    </w:rPr>
                    <w:t>25</w:t>
                  </w:r>
                  <w:r w:rsidRPr="00F40EE4">
                    <w:rPr>
                      <w:rFonts w:eastAsia="標楷體" w:hAnsi="標楷體"/>
                    </w:rPr>
                    <w:t>分</w:t>
                  </w:r>
                </w:p>
              </w:tc>
            </w:tr>
            <w:tr w:rsidR="0067082F" w:rsidRPr="00F40EE4" w:rsidTr="004855EF">
              <w:trPr>
                <w:trHeight w:val="302"/>
              </w:trPr>
              <w:tc>
                <w:tcPr>
                  <w:tcW w:w="4129" w:type="dxa"/>
                </w:tcPr>
                <w:p w:rsidR="0067082F" w:rsidRPr="006A3A6F" w:rsidRDefault="0067082F" w:rsidP="004855EF">
                  <w:pPr>
                    <w:ind w:left="240" w:right="23" w:hangingChars="100" w:hanging="240"/>
                    <w:rPr>
                      <w:rFonts w:eastAsia="標楷體" w:hAnsi="標楷體"/>
                      <w:b/>
                      <w:u w:val="single"/>
                    </w:rPr>
                  </w:pPr>
                  <w:r w:rsidRPr="006A3A6F">
                    <w:rPr>
                      <w:rFonts w:eastAsia="標楷體" w:hAnsi="標楷體" w:hint="eastAsia"/>
                      <w:b/>
                      <w:u w:val="single"/>
                    </w:rPr>
                    <w:t>12.</w:t>
                  </w:r>
                  <w:r w:rsidRPr="006A3A6F">
                    <w:rPr>
                      <w:rFonts w:eastAsia="標楷體" w:hAnsi="標楷體" w:hint="eastAsia"/>
                      <w:b/>
                      <w:u w:val="single"/>
                    </w:rPr>
                    <w:t>參與各學系專屬之「生</w:t>
                  </w:r>
                  <w:r w:rsidRPr="006A3A6F">
                    <w:rPr>
                      <w:rFonts w:eastAsia="標楷體" w:hAnsi="標楷體" w:hint="eastAsia"/>
                      <w:b/>
                      <w:u w:val="single"/>
                    </w:rPr>
                    <w:t>/</w:t>
                  </w:r>
                  <w:r w:rsidRPr="006A3A6F">
                    <w:rPr>
                      <w:rFonts w:eastAsia="標楷體" w:hAnsi="標楷體" w:hint="eastAsia"/>
                      <w:b/>
                      <w:u w:val="single"/>
                    </w:rPr>
                    <w:t>職涯教材」開發</w:t>
                  </w:r>
                </w:p>
              </w:tc>
              <w:tc>
                <w:tcPr>
                  <w:tcW w:w="2250" w:type="dxa"/>
                  <w:vAlign w:val="center"/>
                </w:tcPr>
                <w:p w:rsidR="0067082F" w:rsidRPr="006A3A6F" w:rsidRDefault="0067082F" w:rsidP="004855EF">
                  <w:pPr>
                    <w:ind w:left="11" w:right="23" w:hanging="11"/>
                    <w:rPr>
                      <w:rFonts w:eastAsia="標楷體" w:hAnsi="標楷體"/>
                      <w:b/>
                      <w:u w:val="single"/>
                    </w:rPr>
                  </w:pPr>
                  <w:r w:rsidRPr="006A3A6F">
                    <w:rPr>
                      <w:rFonts w:eastAsia="標楷體" w:hAnsi="標楷體"/>
                      <w:b/>
                      <w:u w:val="single"/>
                    </w:rPr>
                    <w:t>每</w:t>
                  </w:r>
                  <w:r w:rsidRPr="006A3A6F">
                    <w:rPr>
                      <w:rFonts w:eastAsia="標楷體" w:hAnsi="標楷體" w:hint="eastAsia"/>
                      <w:b/>
                      <w:u w:val="single"/>
                    </w:rPr>
                    <w:t>案</w:t>
                  </w:r>
                  <w:r w:rsidRPr="006A3A6F">
                    <w:rPr>
                      <w:rFonts w:eastAsia="標楷體" w:hAnsi="標楷體"/>
                      <w:b/>
                      <w:u w:val="single"/>
                    </w:rPr>
                    <w:t>核給</w:t>
                  </w:r>
                  <w:r w:rsidRPr="006A3A6F">
                    <w:rPr>
                      <w:rFonts w:eastAsia="標楷體"/>
                      <w:b/>
                      <w:u w:val="single"/>
                    </w:rPr>
                    <w:t>20</w:t>
                  </w:r>
                  <w:r w:rsidRPr="006A3A6F">
                    <w:rPr>
                      <w:rFonts w:eastAsia="標楷體" w:hAnsi="標楷體"/>
                      <w:b/>
                      <w:u w:val="single"/>
                    </w:rPr>
                    <w:t>分</w:t>
                  </w:r>
                </w:p>
              </w:tc>
            </w:tr>
            <w:tr w:rsidR="0067082F" w:rsidRPr="00F40EE4" w:rsidTr="004855EF">
              <w:trPr>
                <w:trHeight w:val="302"/>
              </w:trPr>
              <w:tc>
                <w:tcPr>
                  <w:tcW w:w="4129" w:type="dxa"/>
                </w:tcPr>
                <w:p w:rsidR="0067082F" w:rsidRPr="00F40EE4" w:rsidRDefault="0067082F" w:rsidP="004855EF">
                  <w:pPr>
                    <w:ind w:left="240" w:hangingChars="100" w:hanging="240"/>
                    <w:jc w:val="both"/>
                    <w:rPr>
                      <w:rFonts w:eastAsia="標楷體"/>
                    </w:rPr>
                  </w:pPr>
                  <w:r w:rsidRPr="00A832CB">
                    <w:rPr>
                      <w:rFonts w:eastAsia="標楷體" w:hint="eastAsia"/>
                      <w:b/>
                      <w:u w:val="single"/>
                    </w:rPr>
                    <w:t>13.</w:t>
                  </w:r>
                  <w:r w:rsidRPr="00F40EE4">
                    <w:rPr>
                      <w:rFonts w:eastAsia="標楷體"/>
                    </w:rPr>
                    <w:t>參與遠距教學（主播）之課程主負責教師</w:t>
                  </w:r>
                </w:p>
              </w:tc>
              <w:tc>
                <w:tcPr>
                  <w:tcW w:w="2250" w:type="dxa"/>
                  <w:vAlign w:val="center"/>
                </w:tcPr>
                <w:p w:rsidR="0067082F" w:rsidRPr="00F40EE4" w:rsidRDefault="0067082F" w:rsidP="004855EF">
                  <w:pPr>
                    <w:ind w:left="11" w:right="23" w:hanging="11"/>
                    <w:rPr>
                      <w:rFonts w:eastAsia="標楷體"/>
                    </w:rPr>
                  </w:pPr>
                  <w:r w:rsidRPr="00F40EE4">
                    <w:rPr>
                      <w:rFonts w:eastAsia="標楷體" w:hAnsi="標楷體"/>
                    </w:rPr>
                    <w:t>每科目核給</w:t>
                  </w:r>
                  <w:r w:rsidRPr="00F40EE4">
                    <w:rPr>
                      <w:rFonts w:eastAsia="標楷體"/>
                    </w:rPr>
                    <w:t>20</w:t>
                  </w:r>
                  <w:r w:rsidRPr="00F40EE4">
                    <w:rPr>
                      <w:rFonts w:eastAsia="標楷體" w:hAnsi="標楷體"/>
                    </w:rPr>
                    <w:t>分</w:t>
                  </w:r>
                </w:p>
              </w:tc>
            </w:tr>
            <w:tr w:rsidR="0067082F" w:rsidRPr="00F40EE4" w:rsidTr="004855EF">
              <w:trPr>
                <w:trHeight w:val="302"/>
              </w:trPr>
              <w:tc>
                <w:tcPr>
                  <w:tcW w:w="4129" w:type="dxa"/>
                </w:tcPr>
                <w:p w:rsidR="0067082F" w:rsidRPr="00F40EE4" w:rsidRDefault="0067082F" w:rsidP="004855EF">
                  <w:pPr>
                    <w:ind w:left="240" w:hangingChars="100" w:hanging="240"/>
                    <w:jc w:val="both"/>
                    <w:rPr>
                      <w:rFonts w:eastAsia="標楷體"/>
                    </w:rPr>
                  </w:pPr>
                  <w:r w:rsidRPr="00A832CB">
                    <w:rPr>
                      <w:rFonts w:eastAsia="標楷體" w:hint="eastAsia"/>
                      <w:b/>
                      <w:u w:val="single"/>
                    </w:rPr>
                    <w:t>14.</w:t>
                  </w:r>
                  <w:r w:rsidRPr="00F40EE4">
                    <w:rPr>
                      <w:rFonts w:eastAsia="標楷體"/>
                    </w:rPr>
                    <w:t>參與遠距教學（主播）之課程協同授課教師</w:t>
                  </w:r>
                </w:p>
              </w:tc>
              <w:tc>
                <w:tcPr>
                  <w:tcW w:w="2250" w:type="dxa"/>
                  <w:vAlign w:val="center"/>
                </w:tcPr>
                <w:p w:rsidR="0067082F" w:rsidRPr="00F40EE4" w:rsidRDefault="0067082F" w:rsidP="004855EF">
                  <w:pPr>
                    <w:ind w:left="11" w:right="23" w:hanging="11"/>
                    <w:rPr>
                      <w:rFonts w:eastAsia="標楷體"/>
                    </w:rPr>
                  </w:pPr>
                  <w:r w:rsidRPr="00F40EE4">
                    <w:rPr>
                      <w:rFonts w:eastAsia="標楷體" w:hAnsi="標楷體"/>
                    </w:rPr>
                    <w:t>每科目核給</w:t>
                  </w:r>
                  <w:r w:rsidRPr="00F40EE4">
                    <w:rPr>
                      <w:rFonts w:eastAsia="標楷體"/>
                    </w:rPr>
                    <w:t>20</w:t>
                  </w:r>
                  <w:r w:rsidRPr="00F40EE4">
                    <w:rPr>
                      <w:rFonts w:eastAsia="標楷體" w:hAnsi="標楷體"/>
                    </w:rPr>
                    <w:t>分</w:t>
                  </w:r>
                  <w:r w:rsidRPr="006A3A6F">
                    <w:rPr>
                      <w:rFonts w:eastAsia="標楷體" w:hAnsi="標楷體" w:hint="eastAsia"/>
                      <w:b/>
                      <w:u w:val="single"/>
                    </w:rPr>
                    <w:t>，並依實際授課教師時數均分</w:t>
                  </w:r>
                </w:p>
              </w:tc>
            </w:tr>
            <w:tr w:rsidR="0067082F" w:rsidRPr="00F40EE4" w:rsidTr="004855EF">
              <w:trPr>
                <w:trHeight w:val="302"/>
              </w:trPr>
              <w:tc>
                <w:tcPr>
                  <w:tcW w:w="4129" w:type="dxa"/>
                </w:tcPr>
                <w:p w:rsidR="0067082F" w:rsidRPr="00F40EE4" w:rsidRDefault="0067082F" w:rsidP="004855EF">
                  <w:pPr>
                    <w:spacing w:line="340" w:lineRule="exact"/>
                    <w:ind w:left="240" w:hangingChars="100" w:hanging="240"/>
                    <w:jc w:val="both"/>
                    <w:rPr>
                      <w:rFonts w:eastAsia="標楷體"/>
                    </w:rPr>
                  </w:pPr>
                  <w:r w:rsidRPr="00A832CB">
                    <w:rPr>
                      <w:rFonts w:eastAsia="標楷體" w:hint="eastAsia"/>
                      <w:b/>
                      <w:u w:val="single"/>
                    </w:rPr>
                    <w:t>15.</w:t>
                  </w:r>
                  <w:r w:rsidRPr="00F40EE4">
                    <w:rPr>
                      <w:rFonts w:eastAsia="標楷體"/>
                    </w:rPr>
                    <w:t>有專業科目（非英語課程）全程採全英語授課之課程主負責教師（限本國籍教師）</w:t>
                  </w:r>
                  <w:r w:rsidRPr="00F40EE4">
                    <w:rPr>
                      <w:rFonts w:eastAsia="標楷體"/>
                    </w:rPr>
                    <w:t xml:space="preserve"> </w:t>
                  </w:r>
                </w:p>
              </w:tc>
              <w:tc>
                <w:tcPr>
                  <w:tcW w:w="2250" w:type="dxa"/>
                  <w:vAlign w:val="center"/>
                </w:tcPr>
                <w:p w:rsidR="0067082F" w:rsidRPr="00F40EE4" w:rsidRDefault="0067082F" w:rsidP="004855EF">
                  <w:pPr>
                    <w:spacing w:line="340" w:lineRule="exact"/>
                    <w:ind w:left="11" w:right="23" w:hanging="11"/>
                    <w:rPr>
                      <w:rFonts w:eastAsia="標楷體"/>
                    </w:rPr>
                  </w:pPr>
                  <w:r w:rsidRPr="00F40EE4">
                    <w:rPr>
                      <w:rFonts w:eastAsia="標楷體" w:hAnsi="標楷體"/>
                    </w:rPr>
                    <w:t>每科目核給</w:t>
                  </w:r>
                  <w:r w:rsidRPr="00F40EE4">
                    <w:rPr>
                      <w:rFonts w:eastAsia="標楷體"/>
                    </w:rPr>
                    <w:t>20</w:t>
                  </w:r>
                  <w:r w:rsidRPr="00F40EE4">
                    <w:rPr>
                      <w:rFonts w:eastAsia="標楷體" w:hAnsi="標楷體"/>
                    </w:rPr>
                    <w:t>分</w:t>
                  </w:r>
                </w:p>
              </w:tc>
            </w:tr>
            <w:tr w:rsidR="0067082F" w:rsidRPr="00F40EE4" w:rsidTr="004855EF">
              <w:trPr>
                <w:trHeight w:val="302"/>
              </w:trPr>
              <w:tc>
                <w:tcPr>
                  <w:tcW w:w="4129" w:type="dxa"/>
                </w:tcPr>
                <w:p w:rsidR="0067082F" w:rsidRPr="00F40EE4" w:rsidRDefault="0067082F" w:rsidP="004855EF">
                  <w:pPr>
                    <w:spacing w:line="340" w:lineRule="exact"/>
                    <w:ind w:left="240" w:hangingChars="100" w:hanging="240"/>
                    <w:jc w:val="both"/>
                    <w:rPr>
                      <w:rFonts w:eastAsia="標楷體"/>
                    </w:rPr>
                  </w:pPr>
                  <w:r w:rsidRPr="00A832CB">
                    <w:rPr>
                      <w:rFonts w:eastAsia="標楷體" w:hint="eastAsia"/>
                      <w:b/>
                      <w:u w:val="single"/>
                    </w:rPr>
                    <w:t>16.</w:t>
                  </w:r>
                  <w:r w:rsidRPr="00F40EE4">
                    <w:rPr>
                      <w:rFonts w:eastAsia="標楷體"/>
                    </w:rPr>
                    <w:t>有專業科目（非英語課程）全程採全英語授課之課程協同授課教師（限本國籍教師）</w:t>
                  </w:r>
                </w:p>
              </w:tc>
              <w:tc>
                <w:tcPr>
                  <w:tcW w:w="2250" w:type="dxa"/>
                  <w:vAlign w:val="center"/>
                </w:tcPr>
                <w:p w:rsidR="0067082F" w:rsidRPr="00F40EE4" w:rsidRDefault="0067082F" w:rsidP="004855EF">
                  <w:pPr>
                    <w:spacing w:line="340" w:lineRule="exact"/>
                    <w:ind w:left="11" w:right="23" w:hanging="11"/>
                    <w:rPr>
                      <w:rFonts w:eastAsia="標楷體"/>
                    </w:rPr>
                  </w:pPr>
                  <w:r w:rsidRPr="00F40EE4">
                    <w:rPr>
                      <w:rFonts w:eastAsia="標楷體" w:hAnsi="標楷體"/>
                    </w:rPr>
                    <w:t>每科目核給</w:t>
                  </w:r>
                  <w:r w:rsidRPr="00F40EE4">
                    <w:rPr>
                      <w:rFonts w:eastAsia="標楷體"/>
                    </w:rPr>
                    <w:t>20</w:t>
                  </w:r>
                  <w:r w:rsidRPr="00F40EE4">
                    <w:rPr>
                      <w:rFonts w:eastAsia="標楷體" w:hAnsi="標楷體"/>
                    </w:rPr>
                    <w:t>分</w:t>
                  </w:r>
                  <w:r w:rsidRPr="006A3A6F">
                    <w:rPr>
                      <w:rFonts w:eastAsia="標楷體" w:hAnsi="標楷體" w:hint="eastAsia"/>
                      <w:b/>
                      <w:u w:val="single"/>
                    </w:rPr>
                    <w:t>，並依實際授課教師時數均分</w:t>
                  </w:r>
                </w:p>
              </w:tc>
            </w:tr>
            <w:tr w:rsidR="0067082F" w:rsidRPr="00F40EE4" w:rsidTr="004855EF">
              <w:trPr>
                <w:trHeight w:val="302"/>
              </w:trPr>
              <w:tc>
                <w:tcPr>
                  <w:tcW w:w="4129" w:type="dxa"/>
                </w:tcPr>
                <w:p w:rsidR="0067082F" w:rsidRPr="006A3A6F" w:rsidRDefault="0067082F" w:rsidP="004855EF">
                  <w:pPr>
                    <w:ind w:right="23"/>
                    <w:rPr>
                      <w:rFonts w:eastAsia="標楷體" w:hAnsi="標楷體"/>
                      <w:b/>
                      <w:u w:val="single"/>
                    </w:rPr>
                  </w:pPr>
                  <w:r w:rsidRPr="006A3A6F">
                    <w:rPr>
                      <w:rFonts w:eastAsia="標楷體" w:hAnsi="標楷體" w:hint="eastAsia"/>
                      <w:b/>
                      <w:u w:val="single"/>
                    </w:rPr>
                    <w:t>17.</w:t>
                  </w:r>
                  <w:r w:rsidRPr="006A3A6F">
                    <w:rPr>
                      <w:rFonts w:eastAsia="標楷體" w:hAnsi="標楷體" w:hint="eastAsia"/>
                      <w:b/>
                      <w:u w:val="single"/>
                    </w:rPr>
                    <w:t>參與服務學習</w:t>
                  </w:r>
                  <w:r w:rsidRPr="006A3A6F">
                    <w:rPr>
                      <w:rFonts w:eastAsia="標楷體" w:hAnsi="標楷體"/>
                      <w:b/>
                      <w:u w:val="single"/>
                    </w:rPr>
                    <w:t>之課程主負責教師</w:t>
                  </w:r>
                </w:p>
              </w:tc>
              <w:tc>
                <w:tcPr>
                  <w:tcW w:w="2250" w:type="dxa"/>
                  <w:vAlign w:val="center"/>
                </w:tcPr>
                <w:p w:rsidR="0067082F" w:rsidRPr="006A3A6F" w:rsidRDefault="0067082F" w:rsidP="004855EF">
                  <w:pPr>
                    <w:ind w:left="11" w:right="23" w:hanging="11"/>
                    <w:rPr>
                      <w:rFonts w:eastAsia="標楷體"/>
                      <w:b/>
                      <w:u w:val="single"/>
                    </w:rPr>
                  </w:pPr>
                  <w:r w:rsidRPr="006A3A6F">
                    <w:rPr>
                      <w:rFonts w:eastAsia="標楷體" w:hAnsi="標楷體"/>
                      <w:b/>
                      <w:u w:val="single"/>
                    </w:rPr>
                    <w:t>每</w:t>
                  </w:r>
                  <w:r w:rsidRPr="006A3A6F">
                    <w:rPr>
                      <w:rFonts w:eastAsia="標楷體" w:hAnsi="標楷體" w:hint="eastAsia"/>
                      <w:b/>
                      <w:u w:val="single"/>
                    </w:rPr>
                    <w:t>學期</w:t>
                  </w:r>
                  <w:r w:rsidRPr="006A3A6F">
                    <w:rPr>
                      <w:rFonts w:eastAsia="標楷體" w:hAnsi="標楷體"/>
                      <w:b/>
                      <w:u w:val="single"/>
                    </w:rPr>
                    <w:t>核給</w:t>
                  </w:r>
                  <w:r w:rsidRPr="006A3A6F">
                    <w:rPr>
                      <w:rFonts w:eastAsia="標楷體" w:hint="eastAsia"/>
                      <w:b/>
                      <w:u w:val="single"/>
                    </w:rPr>
                    <w:t>5</w:t>
                  </w:r>
                  <w:r w:rsidRPr="006A3A6F">
                    <w:rPr>
                      <w:rFonts w:eastAsia="標楷體" w:hAnsi="標楷體"/>
                      <w:b/>
                      <w:u w:val="single"/>
                    </w:rPr>
                    <w:t>分</w:t>
                  </w:r>
                </w:p>
              </w:tc>
            </w:tr>
            <w:tr w:rsidR="0067082F" w:rsidRPr="00F40EE4" w:rsidTr="004855EF">
              <w:trPr>
                <w:trHeight w:val="302"/>
              </w:trPr>
              <w:tc>
                <w:tcPr>
                  <w:tcW w:w="4129" w:type="dxa"/>
                </w:tcPr>
                <w:p w:rsidR="0067082F" w:rsidRPr="006A3A6F" w:rsidRDefault="0067082F" w:rsidP="004855EF">
                  <w:pPr>
                    <w:ind w:left="240" w:right="23" w:hangingChars="100" w:hanging="240"/>
                    <w:rPr>
                      <w:rFonts w:eastAsia="標楷體" w:hAnsi="標楷體"/>
                      <w:b/>
                      <w:u w:val="single"/>
                    </w:rPr>
                  </w:pPr>
                  <w:r w:rsidRPr="006A3A6F">
                    <w:rPr>
                      <w:rFonts w:eastAsia="標楷體" w:hAnsi="標楷體" w:hint="eastAsia"/>
                      <w:b/>
                      <w:u w:val="single"/>
                    </w:rPr>
                    <w:t>18.</w:t>
                  </w:r>
                  <w:r w:rsidRPr="006A3A6F">
                    <w:rPr>
                      <w:rFonts w:eastAsia="標楷體" w:hAnsi="標楷體" w:hint="eastAsia"/>
                      <w:b/>
                      <w:u w:val="single"/>
                    </w:rPr>
                    <w:t>參與服務學習</w:t>
                  </w:r>
                  <w:r w:rsidRPr="006A3A6F">
                    <w:rPr>
                      <w:rFonts w:eastAsia="標楷體" w:hAnsi="標楷體"/>
                      <w:b/>
                      <w:u w:val="single"/>
                    </w:rPr>
                    <w:t>之課程協同授課教師</w:t>
                  </w:r>
                </w:p>
              </w:tc>
              <w:tc>
                <w:tcPr>
                  <w:tcW w:w="2250" w:type="dxa"/>
                  <w:vAlign w:val="center"/>
                </w:tcPr>
                <w:p w:rsidR="0067082F" w:rsidRPr="006A3A6F" w:rsidRDefault="0067082F" w:rsidP="004855EF">
                  <w:pPr>
                    <w:ind w:left="11" w:right="23" w:hanging="11"/>
                    <w:rPr>
                      <w:rFonts w:eastAsia="標楷體" w:hAnsi="標楷體"/>
                      <w:b/>
                      <w:u w:val="single"/>
                    </w:rPr>
                  </w:pPr>
                  <w:r w:rsidRPr="006A3A6F">
                    <w:rPr>
                      <w:rFonts w:eastAsia="標楷體" w:hAnsi="標楷體"/>
                      <w:b/>
                      <w:u w:val="single"/>
                    </w:rPr>
                    <w:t>每</w:t>
                  </w:r>
                  <w:r w:rsidRPr="006A3A6F">
                    <w:rPr>
                      <w:rFonts w:eastAsia="標楷體" w:hAnsi="標楷體" w:hint="eastAsia"/>
                      <w:b/>
                      <w:u w:val="single"/>
                    </w:rPr>
                    <w:t>學期</w:t>
                  </w:r>
                  <w:r w:rsidRPr="006A3A6F">
                    <w:rPr>
                      <w:rFonts w:eastAsia="標楷體" w:hAnsi="標楷體"/>
                      <w:b/>
                      <w:u w:val="single"/>
                    </w:rPr>
                    <w:t>核給</w:t>
                  </w:r>
                  <w:r w:rsidRPr="006A3A6F">
                    <w:rPr>
                      <w:rFonts w:eastAsia="標楷體" w:hint="eastAsia"/>
                      <w:b/>
                      <w:u w:val="single"/>
                    </w:rPr>
                    <w:t>4</w:t>
                  </w:r>
                  <w:r w:rsidRPr="006A3A6F">
                    <w:rPr>
                      <w:rFonts w:eastAsia="標楷體" w:hAnsi="標楷體"/>
                      <w:b/>
                      <w:u w:val="single"/>
                    </w:rPr>
                    <w:t>分</w:t>
                  </w:r>
                </w:p>
              </w:tc>
            </w:tr>
            <w:tr w:rsidR="0067082F" w:rsidRPr="00F40EE4" w:rsidTr="004855EF">
              <w:trPr>
                <w:trHeight w:val="302"/>
              </w:trPr>
              <w:tc>
                <w:tcPr>
                  <w:tcW w:w="6379" w:type="dxa"/>
                  <w:gridSpan w:val="2"/>
                </w:tcPr>
                <w:p w:rsidR="0067082F" w:rsidRPr="006A3A6F" w:rsidRDefault="0067082F" w:rsidP="004855EF">
                  <w:pPr>
                    <w:ind w:left="-1" w:right="23" w:firstLine="1"/>
                    <w:rPr>
                      <w:rFonts w:eastAsia="標楷體" w:hAnsi="標楷體"/>
                      <w:b/>
                      <w:u w:val="single"/>
                    </w:rPr>
                  </w:pPr>
                  <w:r w:rsidRPr="006A3A6F">
                    <w:rPr>
                      <w:rFonts w:eastAsia="標楷體" w:hint="eastAsia"/>
                      <w:b/>
                      <w:u w:val="single"/>
                    </w:rPr>
                    <w:t>註：校方認定之校級相關教學計畫，例如：教學卓越計畫、高東屏區域教學資源中心計畫、公民素養陶塑計畫、智慧生活創新創業育成計畫、</w:t>
                  </w:r>
                  <w:r w:rsidRPr="006A3A6F">
                    <w:rPr>
                      <w:rFonts w:eastAsia="標楷體"/>
                      <w:b/>
                      <w:u w:val="single"/>
                    </w:rPr>
                    <w:t>教師多元升等制度計畫</w:t>
                  </w:r>
                  <w:r w:rsidRPr="006A3A6F">
                    <w:rPr>
                      <w:rFonts w:eastAsia="標楷體" w:hint="eastAsia"/>
                      <w:b/>
                      <w:u w:val="single"/>
                    </w:rPr>
                    <w:t>、課程分流計畫、學海築夢計畫等。</w:t>
                  </w:r>
                </w:p>
              </w:tc>
            </w:tr>
            <w:tr w:rsidR="0067082F" w:rsidRPr="00F40EE4" w:rsidTr="004855EF">
              <w:trPr>
                <w:trHeight w:val="302"/>
              </w:trPr>
              <w:tc>
                <w:tcPr>
                  <w:tcW w:w="4129" w:type="dxa"/>
                </w:tcPr>
                <w:p w:rsidR="0067082F" w:rsidRPr="006A3A6F" w:rsidRDefault="0067082F" w:rsidP="004855EF">
                  <w:pPr>
                    <w:ind w:right="23"/>
                    <w:rPr>
                      <w:rFonts w:eastAsia="標楷體" w:hAnsi="標楷體"/>
                      <w:b/>
                      <w:u w:val="single"/>
                    </w:rPr>
                  </w:pPr>
                  <w:r w:rsidRPr="006A3A6F">
                    <w:rPr>
                      <w:rFonts w:eastAsia="標楷體" w:hAnsi="標楷體" w:hint="eastAsia"/>
                      <w:b/>
                      <w:u w:val="single"/>
                    </w:rPr>
                    <w:t>19.</w:t>
                  </w:r>
                  <w:r w:rsidRPr="006A3A6F">
                    <w:rPr>
                      <w:rFonts w:eastAsia="標楷體" w:hAnsi="標楷體" w:hint="eastAsia"/>
                      <w:b/>
                      <w:u w:val="single"/>
                    </w:rPr>
                    <w:t>開設學分班與非學分班課程</w:t>
                  </w:r>
                </w:p>
              </w:tc>
              <w:tc>
                <w:tcPr>
                  <w:tcW w:w="2250" w:type="dxa"/>
                  <w:vAlign w:val="center"/>
                </w:tcPr>
                <w:p w:rsidR="0067082F" w:rsidRPr="006A3A6F" w:rsidRDefault="0067082F" w:rsidP="004855EF">
                  <w:pPr>
                    <w:ind w:left="11" w:right="23" w:hanging="11"/>
                    <w:rPr>
                      <w:rFonts w:eastAsia="標楷體"/>
                      <w:b/>
                      <w:u w:val="single"/>
                    </w:rPr>
                  </w:pPr>
                  <w:r w:rsidRPr="006A3A6F">
                    <w:rPr>
                      <w:rFonts w:eastAsia="標楷體" w:hAnsi="標楷體"/>
                      <w:b/>
                      <w:u w:val="single"/>
                    </w:rPr>
                    <w:t>每門核給</w:t>
                  </w:r>
                  <w:r w:rsidRPr="006A3A6F">
                    <w:rPr>
                      <w:rFonts w:eastAsia="標楷體" w:hAnsi="標楷體" w:hint="eastAsia"/>
                      <w:b/>
                      <w:u w:val="single"/>
                    </w:rPr>
                    <w:t>10</w:t>
                  </w:r>
                  <w:r w:rsidRPr="006A3A6F">
                    <w:rPr>
                      <w:rFonts w:eastAsia="標楷體" w:hAnsi="標楷體"/>
                      <w:b/>
                      <w:u w:val="single"/>
                    </w:rPr>
                    <w:t>分</w:t>
                  </w:r>
                </w:p>
              </w:tc>
            </w:tr>
          </w:tbl>
          <w:p w:rsidR="0067082F" w:rsidRPr="00744C71" w:rsidRDefault="0067082F" w:rsidP="004855EF">
            <w:pPr>
              <w:spacing w:line="0" w:lineRule="atLeast"/>
              <w:rPr>
                <w:rFonts w:eastAsia="標楷體"/>
                <w:bCs/>
              </w:rPr>
            </w:pPr>
          </w:p>
          <w:p w:rsidR="0067082F" w:rsidRPr="00744C71" w:rsidRDefault="0067082F" w:rsidP="004855EF">
            <w:pPr>
              <w:spacing w:line="0" w:lineRule="atLeast"/>
              <w:ind w:left="721" w:rightChars="67" w:right="161" w:hangingChars="300" w:hanging="721"/>
              <w:rPr>
                <w:rFonts w:eastAsia="標楷體"/>
              </w:rPr>
            </w:pPr>
            <w:r w:rsidRPr="00672747">
              <w:rPr>
                <w:rFonts w:eastAsia="標楷體" w:hint="eastAsia"/>
                <w:b/>
                <w:u w:val="single"/>
              </w:rPr>
              <w:t>（五）</w:t>
            </w:r>
            <w:r w:rsidRPr="00744C71">
              <w:rPr>
                <w:rFonts w:eastAsia="標楷體" w:hint="eastAsia"/>
              </w:rPr>
              <w:t>教學行政配合度（</w:t>
            </w:r>
            <w:r w:rsidRPr="00672747">
              <w:rPr>
                <w:rFonts w:eastAsia="標楷體" w:hAnsi="標楷體"/>
                <w:b/>
                <w:u w:val="single"/>
              </w:rPr>
              <w:t>以近</w:t>
            </w:r>
            <w:r w:rsidRPr="00672747">
              <w:rPr>
                <w:rFonts w:eastAsia="標楷體" w:hAnsi="標楷體" w:hint="eastAsia"/>
                <w:b/>
                <w:u w:val="single"/>
              </w:rPr>
              <w:t>6</w:t>
            </w:r>
            <w:r w:rsidRPr="00672747">
              <w:rPr>
                <w:rFonts w:eastAsia="標楷體" w:hAnsi="標楷體" w:hint="eastAsia"/>
                <w:b/>
                <w:u w:val="single"/>
              </w:rPr>
              <w:t>學期</w:t>
            </w:r>
            <w:r w:rsidRPr="00672747">
              <w:rPr>
                <w:rFonts w:eastAsia="標楷體" w:hAnsi="標楷體"/>
                <w:b/>
                <w:u w:val="single"/>
              </w:rPr>
              <w:t>為統計基準</w:t>
            </w:r>
            <w:r w:rsidRPr="00744C71">
              <w:rPr>
                <w:rFonts w:eastAsia="標楷體" w:hint="eastAsia"/>
              </w:rPr>
              <w:t>）：本項權重佔</w:t>
            </w:r>
            <w:r w:rsidRPr="00F51AA4">
              <w:rPr>
                <w:rFonts w:eastAsia="標楷體" w:hint="eastAsia"/>
                <w:b/>
                <w:u w:val="single"/>
              </w:rPr>
              <w:t>15</w:t>
            </w:r>
            <w:r w:rsidRPr="00744C71">
              <w:rPr>
                <w:rFonts w:eastAsia="標楷體" w:hint="eastAsia"/>
              </w:rPr>
              <w:t>％。</w:t>
            </w:r>
          </w:p>
          <w:tbl>
            <w:tblPr>
              <w:tblW w:w="6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250"/>
            </w:tblGrid>
            <w:tr w:rsidR="0067082F" w:rsidRPr="00744C71" w:rsidTr="004855EF">
              <w:tc>
                <w:tcPr>
                  <w:tcW w:w="4111" w:type="dxa"/>
                </w:tcPr>
                <w:p w:rsidR="0067082F" w:rsidRPr="00744C71" w:rsidRDefault="0067082F" w:rsidP="004855EF">
                  <w:pPr>
                    <w:spacing w:line="0" w:lineRule="atLeast"/>
                    <w:jc w:val="center"/>
                    <w:rPr>
                      <w:rFonts w:eastAsia="標楷體"/>
                    </w:rPr>
                  </w:pPr>
                  <w:r w:rsidRPr="00744C71">
                    <w:rPr>
                      <w:rFonts w:eastAsia="標楷體" w:hint="eastAsia"/>
                    </w:rPr>
                    <w:t>評分內容及標準</w:t>
                  </w:r>
                </w:p>
              </w:tc>
              <w:tc>
                <w:tcPr>
                  <w:tcW w:w="2250" w:type="dxa"/>
                </w:tcPr>
                <w:p w:rsidR="0067082F" w:rsidRPr="00744C71" w:rsidRDefault="0067082F" w:rsidP="004855EF">
                  <w:pPr>
                    <w:spacing w:line="0" w:lineRule="atLeast"/>
                    <w:jc w:val="center"/>
                    <w:rPr>
                      <w:rFonts w:eastAsia="標楷體"/>
                    </w:rPr>
                  </w:pPr>
                  <w:r w:rsidRPr="00744C71">
                    <w:rPr>
                      <w:rFonts w:eastAsia="標楷體" w:hint="eastAsia"/>
                    </w:rPr>
                    <w:t>分數</w:t>
                  </w:r>
                </w:p>
              </w:tc>
            </w:tr>
            <w:tr w:rsidR="0067082F" w:rsidRPr="00744C71" w:rsidTr="004855EF">
              <w:trPr>
                <w:trHeight w:val="105"/>
              </w:trPr>
              <w:tc>
                <w:tcPr>
                  <w:tcW w:w="4111" w:type="dxa"/>
                </w:tcPr>
                <w:p w:rsidR="0067082F" w:rsidRPr="00744C71" w:rsidRDefault="0067082F" w:rsidP="004855EF">
                  <w:pPr>
                    <w:spacing w:line="0" w:lineRule="atLeast"/>
                    <w:ind w:left="120" w:hangingChars="50" w:hanging="120"/>
                    <w:rPr>
                      <w:rFonts w:eastAsia="標楷體"/>
                    </w:rPr>
                  </w:pPr>
                  <w:r>
                    <w:rPr>
                      <w:rFonts w:eastAsia="標楷體" w:hint="eastAsia"/>
                    </w:rPr>
                    <w:t>1.</w:t>
                  </w:r>
                  <w:r w:rsidRPr="00744C71">
                    <w:rPr>
                      <w:rFonts w:eastAsia="標楷體" w:hint="eastAsia"/>
                    </w:rPr>
                    <w:t>教務處規範時程內，按時上傳課程大綱與進度表</w:t>
                  </w:r>
                </w:p>
              </w:tc>
              <w:tc>
                <w:tcPr>
                  <w:tcW w:w="2250" w:type="dxa"/>
                </w:tcPr>
                <w:p w:rsidR="0067082F" w:rsidRPr="00744C71" w:rsidRDefault="0067082F" w:rsidP="004855EF">
                  <w:pPr>
                    <w:spacing w:line="0" w:lineRule="atLeast"/>
                    <w:rPr>
                      <w:rFonts w:eastAsia="標楷體"/>
                    </w:rPr>
                  </w:pPr>
                  <w:r w:rsidRPr="00744C71">
                    <w:rPr>
                      <w:rFonts w:eastAsia="標楷體" w:hint="eastAsia"/>
                    </w:rPr>
                    <w:t>每學期</w:t>
                  </w:r>
                  <w:r w:rsidRPr="00744C71">
                    <w:rPr>
                      <w:rFonts w:eastAsia="標楷體"/>
                    </w:rPr>
                    <w:t>核給</w:t>
                  </w:r>
                  <w:r w:rsidRPr="00744C71">
                    <w:rPr>
                      <w:rFonts w:eastAsia="標楷體" w:hint="eastAsia"/>
                    </w:rPr>
                    <w:t>10</w:t>
                  </w:r>
                  <w:r w:rsidRPr="00744C71">
                    <w:rPr>
                      <w:rFonts w:eastAsia="標楷體" w:hint="eastAsia"/>
                    </w:rPr>
                    <w:t>分</w:t>
                  </w:r>
                </w:p>
              </w:tc>
            </w:tr>
            <w:tr w:rsidR="0067082F" w:rsidRPr="00744C71" w:rsidTr="004855EF">
              <w:trPr>
                <w:trHeight w:val="105"/>
              </w:trPr>
              <w:tc>
                <w:tcPr>
                  <w:tcW w:w="4111" w:type="dxa"/>
                </w:tcPr>
                <w:p w:rsidR="0067082F" w:rsidRPr="00744C71" w:rsidRDefault="0067082F" w:rsidP="004855EF">
                  <w:pPr>
                    <w:spacing w:line="0" w:lineRule="atLeast"/>
                    <w:ind w:left="120" w:hangingChars="50" w:hanging="120"/>
                    <w:rPr>
                      <w:rFonts w:eastAsia="標楷體"/>
                    </w:rPr>
                  </w:pPr>
                  <w:r>
                    <w:rPr>
                      <w:rFonts w:eastAsia="標楷體" w:hint="eastAsia"/>
                    </w:rPr>
                    <w:t>2.</w:t>
                  </w:r>
                  <w:r w:rsidRPr="00744C71">
                    <w:rPr>
                      <w:rFonts w:eastAsia="標楷體" w:hint="eastAsia"/>
                    </w:rPr>
                    <w:t>教務處規範時程內，按時繳交學生成績</w:t>
                  </w:r>
                </w:p>
              </w:tc>
              <w:tc>
                <w:tcPr>
                  <w:tcW w:w="2250" w:type="dxa"/>
                </w:tcPr>
                <w:p w:rsidR="0067082F" w:rsidRPr="00744C71" w:rsidRDefault="0067082F" w:rsidP="004855EF">
                  <w:pPr>
                    <w:spacing w:line="0" w:lineRule="atLeast"/>
                    <w:rPr>
                      <w:rFonts w:eastAsia="標楷體"/>
                    </w:rPr>
                  </w:pPr>
                  <w:r w:rsidRPr="00744C71">
                    <w:rPr>
                      <w:rFonts w:eastAsia="標楷體" w:hint="eastAsia"/>
                    </w:rPr>
                    <w:t>每學期核給</w:t>
                  </w:r>
                  <w:r w:rsidRPr="00744C71">
                    <w:rPr>
                      <w:rFonts w:eastAsia="標楷體" w:hint="eastAsia"/>
                    </w:rPr>
                    <w:t>10</w:t>
                  </w:r>
                  <w:r w:rsidRPr="00744C71">
                    <w:rPr>
                      <w:rFonts w:eastAsia="標楷體" w:hint="eastAsia"/>
                    </w:rPr>
                    <w:t>分</w:t>
                  </w:r>
                </w:p>
              </w:tc>
            </w:tr>
            <w:tr w:rsidR="0067082F" w:rsidRPr="00744C71" w:rsidTr="004855EF">
              <w:trPr>
                <w:trHeight w:val="205"/>
              </w:trPr>
              <w:tc>
                <w:tcPr>
                  <w:tcW w:w="4111" w:type="dxa"/>
                </w:tcPr>
                <w:p w:rsidR="0067082F" w:rsidRPr="00744C71" w:rsidRDefault="0067082F" w:rsidP="004855EF">
                  <w:pPr>
                    <w:spacing w:line="0" w:lineRule="atLeast"/>
                    <w:ind w:left="120" w:hangingChars="50" w:hanging="120"/>
                    <w:rPr>
                      <w:rFonts w:eastAsia="標楷體"/>
                    </w:rPr>
                  </w:pPr>
                  <w:r>
                    <w:rPr>
                      <w:rFonts w:eastAsia="標楷體" w:hint="eastAsia"/>
                    </w:rPr>
                    <w:t>3.</w:t>
                  </w:r>
                  <w:r w:rsidRPr="00744C71">
                    <w:rPr>
                      <w:rFonts w:eastAsia="標楷體" w:hint="eastAsia"/>
                    </w:rPr>
                    <w:t>未於教務處規範時程內上傳課程大綱與進度表</w:t>
                  </w:r>
                </w:p>
              </w:tc>
              <w:tc>
                <w:tcPr>
                  <w:tcW w:w="2250" w:type="dxa"/>
                </w:tcPr>
                <w:p w:rsidR="0067082F" w:rsidRPr="00744C71" w:rsidRDefault="0067082F" w:rsidP="004855EF">
                  <w:pPr>
                    <w:spacing w:line="0" w:lineRule="atLeast"/>
                    <w:rPr>
                      <w:rFonts w:eastAsia="標楷體"/>
                    </w:rPr>
                  </w:pPr>
                  <w:r w:rsidRPr="00744C71">
                    <w:rPr>
                      <w:rFonts w:eastAsia="標楷體" w:hint="eastAsia"/>
                    </w:rPr>
                    <w:t>每學期扣減</w:t>
                  </w:r>
                  <w:r w:rsidRPr="00744C71">
                    <w:rPr>
                      <w:rFonts w:eastAsia="標楷體" w:hint="eastAsia"/>
                    </w:rPr>
                    <w:t>10</w:t>
                  </w:r>
                  <w:r w:rsidRPr="00744C71">
                    <w:rPr>
                      <w:rFonts w:eastAsia="標楷體" w:hint="eastAsia"/>
                    </w:rPr>
                    <w:t>分</w:t>
                  </w:r>
                </w:p>
              </w:tc>
            </w:tr>
            <w:tr w:rsidR="0067082F" w:rsidRPr="00744C71" w:rsidTr="004855EF">
              <w:trPr>
                <w:trHeight w:val="98"/>
              </w:trPr>
              <w:tc>
                <w:tcPr>
                  <w:tcW w:w="4111" w:type="dxa"/>
                </w:tcPr>
                <w:p w:rsidR="0067082F" w:rsidRPr="00744C71" w:rsidRDefault="0067082F" w:rsidP="004855EF">
                  <w:pPr>
                    <w:spacing w:line="0" w:lineRule="atLeast"/>
                    <w:ind w:left="120" w:hangingChars="50" w:hanging="120"/>
                    <w:rPr>
                      <w:rFonts w:eastAsia="標楷體"/>
                    </w:rPr>
                  </w:pPr>
                  <w:r>
                    <w:rPr>
                      <w:rFonts w:eastAsia="標楷體" w:hint="eastAsia"/>
                    </w:rPr>
                    <w:t>4.</w:t>
                  </w:r>
                  <w:r w:rsidRPr="00744C71">
                    <w:rPr>
                      <w:rFonts w:eastAsia="標楷體" w:hint="eastAsia"/>
                    </w:rPr>
                    <w:t>未於教務處規範時程內繳交學生成績</w:t>
                  </w:r>
                </w:p>
              </w:tc>
              <w:tc>
                <w:tcPr>
                  <w:tcW w:w="2250" w:type="dxa"/>
                </w:tcPr>
                <w:p w:rsidR="0067082F" w:rsidRPr="00744C71" w:rsidRDefault="0067082F" w:rsidP="004855EF">
                  <w:pPr>
                    <w:spacing w:line="0" w:lineRule="atLeast"/>
                    <w:rPr>
                      <w:rFonts w:eastAsia="標楷體"/>
                    </w:rPr>
                  </w:pPr>
                  <w:r w:rsidRPr="00744C71">
                    <w:rPr>
                      <w:rFonts w:eastAsia="標楷體" w:hint="eastAsia"/>
                    </w:rPr>
                    <w:t>每學期扣減</w:t>
                  </w:r>
                  <w:r w:rsidRPr="00744C71">
                    <w:rPr>
                      <w:rFonts w:eastAsia="標楷體" w:hint="eastAsia"/>
                    </w:rPr>
                    <w:t>10</w:t>
                  </w:r>
                  <w:r w:rsidRPr="00744C71">
                    <w:rPr>
                      <w:rFonts w:eastAsia="標楷體" w:hint="eastAsia"/>
                    </w:rPr>
                    <w:t>分</w:t>
                  </w:r>
                </w:p>
              </w:tc>
            </w:tr>
            <w:tr w:rsidR="0067082F" w:rsidRPr="00744C71" w:rsidTr="004855EF">
              <w:trPr>
                <w:trHeight w:val="98"/>
              </w:trPr>
              <w:tc>
                <w:tcPr>
                  <w:tcW w:w="4111" w:type="dxa"/>
                </w:tcPr>
                <w:p w:rsidR="0067082F" w:rsidRPr="00744C71" w:rsidRDefault="0067082F" w:rsidP="004855EF">
                  <w:pPr>
                    <w:spacing w:line="0" w:lineRule="atLeast"/>
                    <w:rPr>
                      <w:rFonts w:eastAsia="標楷體"/>
                    </w:rPr>
                  </w:pPr>
                  <w:r>
                    <w:rPr>
                      <w:rFonts w:eastAsia="標楷體" w:hint="eastAsia"/>
                    </w:rPr>
                    <w:t>5.</w:t>
                  </w:r>
                  <w:r w:rsidRPr="00744C71">
                    <w:rPr>
                      <w:rFonts w:eastAsia="標楷體" w:hint="eastAsia"/>
                    </w:rPr>
                    <w:t>曾提出學生成績更正</w:t>
                  </w:r>
                </w:p>
              </w:tc>
              <w:tc>
                <w:tcPr>
                  <w:tcW w:w="2250" w:type="dxa"/>
                </w:tcPr>
                <w:p w:rsidR="0067082F" w:rsidRPr="00744C71" w:rsidRDefault="0067082F" w:rsidP="004855EF">
                  <w:pPr>
                    <w:spacing w:line="0" w:lineRule="atLeast"/>
                    <w:rPr>
                      <w:rFonts w:eastAsia="標楷體"/>
                    </w:rPr>
                  </w:pPr>
                  <w:r w:rsidRPr="00744C71">
                    <w:rPr>
                      <w:rFonts w:eastAsia="標楷體" w:hint="eastAsia"/>
                    </w:rPr>
                    <w:t>每學期扣減</w:t>
                  </w:r>
                  <w:r w:rsidRPr="00744C71">
                    <w:rPr>
                      <w:rFonts w:eastAsia="標楷體" w:hint="eastAsia"/>
                    </w:rPr>
                    <w:t>10</w:t>
                  </w:r>
                  <w:r w:rsidRPr="00744C71">
                    <w:rPr>
                      <w:rFonts w:eastAsia="標楷體" w:hint="eastAsia"/>
                    </w:rPr>
                    <w:t>分</w:t>
                  </w:r>
                </w:p>
              </w:tc>
            </w:tr>
          </w:tbl>
          <w:p w:rsidR="0067082F" w:rsidRPr="00744C71" w:rsidRDefault="0067082F" w:rsidP="004855EF">
            <w:pPr>
              <w:spacing w:line="0" w:lineRule="atLeast"/>
              <w:rPr>
                <w:rFonts w:eastAsia="標楷體"/>
                <w:bCs/>
              </w:rPr>
            </w:pPr>
          </w:p>
          <w:p w:rsidR="0067082F" w:rsidRPr="00744C71" w:rsidRDefault="0067082F" w:rsidP="004855EF">
            <w:pPr>
              <w:spacing w:line="0" w:lineRule="atLeast"/>
              <w:ind w:left="721" w:hangingChars="300" w:hanging="721"/>
              <w:rPr>
                <w:rFonts w:eastAsia="標楷體"/>
              </w:rPr>
            </w:pPr>
            <w:r w:rsidRPr="00672747">
              <w:rPr>
                <w:rFonts w:eastAsia="標楷體" w:hint="eastAsia"/>
                <w:b/>
                <w:u w:val="single"/>
              </w:rPr>
              <w:t>（六）</w:t>
            </w:r>
            <w:r w:rsidRPr="00744C71">
              <w:rPr>
                <w:rFonts w:eastAsia="標楷體" w:hint="eastAsia"/>
              </w:rPr>
              <w:t>學院特色教學績效（</w:t>
            </w:r>
            <w:r w:rsidRPr="00672747">
              <w:rPr>
                <w:rFonts w:eastAsia="標楷體" w:hAnsi="標楷體"/>
                <w:b/>
                <w:u w:val="single"/>
              </w:rPr>
              <w:t>以近</w:t>
            </w:r>
            <w:r w:rsidRPr="00672747">
              <w:rPr>
                <w:rFonts w:eastAsia="標楷體" w:hAnsi="標楷體" w:hint="eastAsia"/>
                <w:b/>
                <w:u w:val="single"/>
              </w:rPr>
              <w:t>6</w:t>
            </w:r>
            <w:r w:rsidRPr="00672747">
              <w:rPr>
                <w:rFonts w:eastAsia="標楷體" w:hAnsi="標楷體" w:hint="eastAsia"/>
                <w:b/>
                <w:u w:val="single"/>
              </w:rPr>
              <w:t>學期</w:t>
            </w:r>
            <w:r w:rsidRPr="00672747">
              <w:rPr>
                <w:rFonts w:eastAsia="標楷體" w:hAnsi="標楷體"/>
                <w:b/>
                <w:u w:val="single"/>
              </w:rPr>
              <w:t>為統計基準</w:t>
            </w:r>
            <w:r w:rsidRPr="00744C71">
              <w:rPr>
                <w:rFonts w:eastAsia="標楷體" w:hint="eastAsia"/>
              </w:rPr>
              <w:t>）：本項權重佔</w:t>
            </w:r>
            <w:r w:rsidRPr="00744C71">
              <w:rPr>
                <w:rFonts w:eastAsia="標楷體" w:hint="eastAsia"/>
              </w:rPr>
              <w:t>30</w:t>
            </w:r>
            <w:r w:rsidRPr="00744C71">
              <w:rPr>
                <w:rFonts w:eastAsia="標楷體" w:hint="eastAsia"/>
              </w:rPr>
              <w:t>％。</w:t>
            </w:r>
            <w:r>
              <w:rPr>
                <w:rFonts w:eastAsia="標楷體" w:hint="eastAsia"/>
              </w:rPr>
              <w:t>（詳附表三）</w:t>
            </w:r>
          </w:p>
          <w:p w:rsidR="0067082F" w:rsidRPr="00744C71" w:rsidRDefault="0067082F" w:rsidP="004855EF">
            <w:pPr>
              <w:spacing w:line="340" w:lineRule="exact"/>
              <w:jc w:val="both"/>
              <w:rPr>
                <w:rFonts w:eastAsia="標楷體"/>
                <w:sz w:val="22"/>
                <w:szCs w:val="22"/>
              </w:rPr>
            </w:pPr>
            <w:r w:rsidRPr="00744C71">
              <w:rPr>
                <w:rFonts w:eastAsia="標楷體" w:hint="eastAsia"/>
              </w:rPr>
              <w:t>本學院依發展特色自訂「學院特色教學績效」之評分標準之內涵及評核表詳如附表三。</w:t>
            </w:r>
          </w:p>
          <w:p w:rsidR="0067082F" w:rsidRPr="00744C71" w:rsidRDefault="0067082F" w:rsidP="004855EF">
            <w:pPr>
              <w:spacing w:line="0" w:lineRule="atLeast"/>
              <w:rPr>
                <w:rFonts w:eastAsia="標楷體"/>
              </w:rPr>
            </w:pPr>
          </w:p>
          <w:p w:rsidR="0067082F" w:rsidRPr="00744C71" w:rsidRDefault="0067082F" w:rsidP="004855EF">
            <w:pPr>
              <w:spacing w:line="0" w:lineRule="atLeast"/>
              <w:rPr>
                <w:rFonts w:eastAsia="標楷體"/>
              </w:rPr>
            </w:pPr>
            <w:r w:rsidRPr="00744C71">
              <w:rPr>
                <w:rFonts w:eastAsia="標楷體" w:hint="eastAsia"/>
              </w:rPr>
              <w:t>以上每一教學考核指標之權重比例不得低於</w:t>
            </w:r>
            <w:r w:rsidRPr="00744C71">
              <w:rPr>
                <w:rFonts w:eastAsia="標楷體" w:hint="eastAsia"/>
              </w:rPr>
              <w:t>10%</w:t>
            </w:r>
            <w:r w:rsidRPr="00744C71">
              <w:rPr>
                <w:rFonts w:eastAsia="標楷體" w:hint="eastAsia"/>
              </w:rPr>
              <w:t>或大於</w:t>
            </w:r>
            <w:r w:rsidRPr="00744C71">
              <w:rPr>
                <w:rFonts w:eastAsia="標楷體" w:hint="eastAsia"/>
              </w:rPr>
              <w:t>30%</w:t>
            </w:r>
            <w:r w:rsidRPr="00744C71">
              <w:rPr>
                <w:rFonts w:eastAsia="標楷體" w:hint="eastAsia"/>
              </w:rPr>
              <w:t>，並經院教師評審委員會審議通過，提送校教師評審委員會核備後實施。</w:t>
            </w:r>
          </w:p>
          <w:p w:rsidR="0067082F" w:rsidRPr="00744C71" w:rsidRDefault="0067082F" w:rsidP="004855EF">
            <w:pPr>
              <w:spacing w:line="0" w:lineRule="atLeast"/>
              <w:rPr>
                <w:rFonts w:eastAsia="標楷體"/>
              </w:rPr>
            </w:pPr>
          </w:p>
          <w:p w:rsidR="0067082F" w:rsidRPr="00744C71" w:rsidRDefault="0067082F" w:rsidP="004855EF">
            <w:pPr>
              <w:spacing w:line="0" w:lineRule="atLeast"/>
              <w:rPr>
                <w:rFonts w:eastAsia="標楷體"/>
                <w:bCs/>
              </w:rPr>
            </w:pPr>
            <w:r w:rsidRPr="00744C71">
              <w:rPr>
                <w:rFonts w:eastAsia="標楷體" w:hint="eastAsia"/>
              </w:rPr>
              <w:t>升等教師應具</w:t>
            </w:r>
            <w:r w:rsidRPr="00744C71">
              <w:rPr>
                <w:rFonts w:eastAsia="標楷體" w:hint="eastAsia"/>
                <w:szCs w:val="22"/>
              </w:rPr>
              <w:t>應填具教學考</w:t>
            </w:r>
            <w:r w:rsidRPr="00744C71">
              <w:rPr>
                <w:rFonts w:eastAsia="標楷體" w:hint="eastAsia"/>
              </w:rPr>
              <w:t>核表（附表一）、</w:t>
            </w:r>
            <w:r w:rsidRPr="00744C71">
              <w:rPr>
                <w:rFonts w:eastAsia="標楷體"/>
              </w:rPr>
              <w:t>教學能力評核表</w:t>
            </w:r>
            <w:r>
              <w:rPr>
                <w:rFonts w:eastAsia="標楷體" w:hint="eastAsia"/>
              </w:rPr>
              <w:t>（</w:t>
            </w:r>
            <w:r w:rsidRPr="00744C71">
              <w:rPr>
                <w:rFonts w:eastAsia="標楷體" w:hint="eastAsia"/>
              </w:rPr>
              <w:t>附表二</w:t>
            </w:r>
            <w:r>
              <w:rPr>
                <w:rFonts w:eastAsia="標楷體" w:hint="eastAsia"/>
              </w:rPr>
              <w:t>）</w:t>
            </w:r>
            <w:r w:rsidRPr="00744C71">
              <w:rPr>
                <w:rFonts w:eastAsia="標楷體" w:hint="eastAsia"/>
              </w:rPr>
              <w:t>及學院特色教學績效</w:t>
            </w:r>
            <w:r w:rsidRPr="00744C71">
              <w:rPr>
                <w:rFonts w:eastAsia="標楷體"/>
              </w:rPr>
              <w:t>評核表</w:t>
            </w:r>
            <w:r>
              <w:rPr>
                <w:rFonts w:eastAsia="標楷體" w:hint="eastAsia"/>
              </w:rPr>
              <w:t>（</w:t>
            </w:r>
            <w:r w:rsidRPr="00744C71">
              <w:rPr>
                <w:rFonts w:eastAsia="標楷體" w:hint="eastAsia"/>
              </w:rPr>
              <w:t>附表三</w:t>
            </w:r>
            <w:r>
              <w:rPr>
                <w:rFonts w:eastAsia="標楷體" w:hint="eastAsia"/>
              </w:rPr>
              <w:t>）</w:t>
            </w:r>
            <w:r w:rsidRPr="00744C71">
              <w:rPr>
                <w:rFonts w:eastAsia="標楷體" w:hint="eastAsia"/>
              </w:rPr>
              <w:t>，並配合提供詳實資料，作為評審委員評核之依據。</w:t>
            </w:r>
          </w:p>
          <w:p w:rsidR="0067082F" w:rsidRPr="00744C71" w:rsidRDefault="0067082F" w:rsidP="004855EF">
            <w:pPr>
              <w:spacing w:line="0" w:lineRule="atLeast"/>
              <w:rPr>
                <w:rFonts w:eastAsia="標楷體"/>
                <w:bCs/>
              </w:rPr>
            </w:pPr>
          </w:p>
          <w:p w:rsidR="0067082F" w:rsidRPr="00744C71" w:rsidRDefault="0067082F" w:rsidP="004855EF">
            <w:pPr>
              <w:spacing w:line="0" w:lineRule="atLeast"/>
              <w:rPr>
                <w:rFonts w:eastAsia="標楷體"/>
              </w:rPr>
            </w:pPr>
            <w:r w:rsidRPr="00A8219D">
              <w:rPr>
                <w:rFonts w:eastAsia="標楷體" w:hint="eastAsia"/>
                <w:b/>
                <w:u w:val="single"/>
              </w:rPr>
              <w:t>二、</w:t>
            </w:r>
            <w:r w:rsidRPr="00A8219D">
              <w:rPr>
                <w:rFonts w:ascii="標楷體" w:eastAsia="標楷體" w:hAnsi="標楷體" w:hint="eastAsia"/>
                <w:b/>
                <w:szCs w:val="22"/>
                <w:u w:val="single"/>
              </w:rPr>
              <w:t>輔導與服務</w:t>
            </w:r>
            <w:r w:rsidRPr="00744C71">
              <w:rPr>
                <w:rFonts w:eastAsia="標楷體" w:hint="eastAsia"/>
              </w:rPr>
              <w:t>部分（五年內）</w:t>
            </w:r>
          </w:p>
          <w:tbl>
            <w:tblPr>
              <w:tblW w:w="6335"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8"/>
              <w:gridCol w:w="2127"/>
            </w:tblGrid>
            <w:tr w:rsidR="0067082F" w:rsidRPr="00F40EE4" w:rsidTr="004855EF">
              <w:tc>
                <w:tcPr>
                  <w:tcW w:w="4208" w:type="dxa"/>
                </w:tcPr>
                <w:p w:rsidR="0067082F" w:rsidRPr="00F40EE4" w:rsidRDefault="0067082F" w:rsidP="004855EF">
                  <w:pPr>
                    <w:jc w:val="center"/>
                    <w:rPr>
                      <w:rFonts w:ascii="標楷體" w:eastAsia="標楷體" w:hAnsi="標楷體"/>
                      <w:szCs w:val="22"/>
                    </w:rPr>
                  </w:pPr>
                  <w:r w:rsidRPr="00F40EE4">
                    <w:rPr>
                      <w:rFonts w:ascii="標楷體" w:eastAsia="標楷體" w:hAnsi="標楷體" w:hint="eastAsia"/>
                      <w:szCs w:val="22"/>
                    </w:rPr>
                    <w:t>計分項目</w:t>
                  </w:r>
                </w:p>
              </w:tc>
              <w:tc>
                <w:tcPr>
                  <w:tcW w:w="2127" w:type="dxa"/>
                </w:tcPr>
                <w:p w:rsidR="0067082F" w:rsidRPr="00F40EE4" w:rsidRDefault="0067082F" w:rsidP="004855EF">
                  <w:pPr>
                    <w:jc w:val="center"/>
                    <w:rPr>
                      <w:rFonts w:eastAsia="標楷體" w:hAnsi="標楷體"/>
                    </w:rPr>
                  </w:pPr>
                  <w:r w:rsidRPr="00F40EE4">
                    <w:rPr>
                      <w:rFonts w:eastAsia="標楷體" w:hAnsi="標楷體" w:hint="eastAsia"/>
                    </w:rPr>
                    <w:t>每學年</w:t>
                  </w:r>
                  <w:r w:rsidRPr="00F40EE4">
                    <w:rPr>
                      <w:rFonts w:eastAsia="標楷體" w:hAnsi="標楷體"/>
                    </w:rPr>
                    <w:t>計</w:t>
                  </w:r>
                  <w:r w:rsidRPr="00F40EE4">
                    <w:rPr>
                      <w:rFonts w:eastAsia="標楷體" w:hAnsi="標楷體" w:hint="eastAsia"/>
                    </w:rPr>
                    <w:t>分</w:t>
                  </w:r>
                </w:p>
              </w:tc>
            </w:tr>
            <w:tr w:rsidR="0067082F" w:rsidRPr="00F40EE4" w:rsidTr="004855EF">
              <w:tc>
                <w:tcPr>
                  <w:tcW w:w="4208" w:type="dxa"/>
                </w:tcPr>
                <w:p w:rsidR="0067082F" w:rsidRPr="00F40EE4" w:rsidRDefault="0067082F" w:rsidP="004855EF">
                  <w:pPr>
                    <w:rPr>
                      <w:rFonts w:ascii="標楷體" w:eastAsia="標楷體" w:hAnsi="標楷體"/>
                      <w:szCs w:val="22"/>
                    </w:rPr>
                  </w:pPr>
                  <w:r w:rsidRPr="00F40EE4">
                    <w:rPr>
                      <w:rFonts w:ascii="標楷體" w:eastAsia="標楷體" w:hAnsi="標楷體" w:hint="eastAsia"/>
                      <w:szCs w:val="22"/>
                    </w:rPr>
                    <w:t>輔導</w:t>
                  </w:r>
                </w:p>
              </w:tc>
              <w:tc>
                <w:tcPr>
                  <w:tcW w:w="2127" w:type="dxa"/>
                </w:tcPr>
                <w:p w:rsidR="0067082F" w:rsidRPr="00F40EE4" w:rsidRDefault="0067082F" w:rsidP="004855EF">
                  <w:pPr>
                    <w:rPr>
                      <w:rFonts w:eastAsia="標楷體"/>
                    </w:rPr>
                  </w:pPr>
                </w:p>
              </w:tc>
            </w:tr>
            <w:tr w:rsidR="0067082F" w:rsidRPr="00F40EE4" w:rsidTr="004855EF">
              <w:tc>
                <w:tcPr>
                  <w:tcW w:w="4208" w:type="dxa"/>
                  <w:tcBorders>
                    <w:bottom w:val="single" w:sz="4" w:space="0" w:color="000000"/>
                  </w:tcBorders>
                </w:tcPr>
                <w:p w:rsidR="0067082F" w:rsidRPr="00F40EE4" w:rsidRDefault="0067082F" w:rsidP="004855EF">
                  <w:pPr>
                    <w:rPr>
                      <w:rFonts w:ascii="標楷體" w:eastAsia="標楷體" w:hAnsi="標楷體"/>
                      <w:szCs w:val="22"/>
                    </w:rPr>
                  </w:pPr>
                  <w:r w:rsidRPr="001E0099">
                    <w:rPr>
                      <w:rFonts w:ascii="標楷體" w:eastAsia="標楷體" w:hAnsi="標楷體" w:hint="eastAsia"/>
                      <w:b/>
                      <w:szCs w:val="22"/>
                      <w:u w:val="single"/>
                    </w:rPr>
                    <w:t>大學部一般</w:t>
                  </w:r>
                  <w:r w:rsidRPr="00F40EE4">
                    <w:rPr>
                      <w:rFonts w:ascii="標楷體" w:eastAsia="標楷體" w:hAnsi="標楷體" w:hint="eastAsia"/>
                      <w:szCs w:val="22"/>
                    </w:rPr>
                    <w:t>導師</w:t>
                  </w:r>
                </w:p>
              </w:tc>
              <w:tc>
                <w:tcPr>
                  <w:tcW w:w="2127" w:type="dxa"/>
                  <w:tcBorders>
                    <w:bottom w:val="single" w:sz="4" w:space="0" w:color="000000"/>
                  </w:tcBorders>
                  <w:shd w:val="clear" w:color="auto" w:fill="auto"/>
                  <w:vAlign w:val="center"/>
                </w:tcPr>
                <w:p w:rsidR="0067082F" w:rsidRPr="001E0099" w:rsidRDefault="0067082F" w:rsidP="004855EF">
                  <w:pPr>
                    <w:spacing w:line="0" w:lineRule="atLeast"/>
                    <w:rPr>
                      <w:rFonts w:eastAsia="標楷體"/>
                      <w:b/>
                      <w:sz w:val="20"/>
                      <w:szCs w:val="20"/>
                      <w:u w:val="single"/>
                    </w:rPr>
                  </w:pPr>
                  <w:r w:rsidRPr="001E0099">
                    <w:rPr>
                      <w:rFonts w:eastAsia="標楷體" w:hint="eastAsia"/>
                      <w:b/>
                      <w:sz w:val="20"/>
                      <w:szCs w:val="20"/>
                      <w:u w:val="single"/>
                    </w:rPr>
                    <w:t>輔導</w:t>
                  </w:r>
                  <w:r w:rsidRPr="001E0099">
                    <w:rPr>
                      <w:rFonts w:eastAsia="標楷體" w:hint="eastAsia"/>
                      <w:b/>
                      <w:sz w:val="20"/>
                      <w:szCs w:val="20"/>
                      <w:u w:val="single"/>
                    </w:rPr>
                    <w:t>16</w:t>
                  </w:r>
                  <w:r>
                    <w:rPr>
                      <w:rFonts w:eastAsia="標楷體" w:hint="eastAsia"/>
                      <w:b/>
                      <w:sz w:val="20"/>
                      <w:szCs w:val="20"/>
                      <w:u w:val="single"/>
                    </w:rPr>
                    <w:t>（</w:t>
                  </w:r>
                  <w:r w:rsidRPr="001E0099">
                    <w:rPr>
                      <w:rFonts w:eastAsia="標楷體" w:hint="eastAsia"/>
                      <w:b/>
                      <w:sz w:val="20"/>
                      <w:szCs w:val="20"/>
                      <w:u w:val="single"/>
                    </w:rPr>
                    <w:t>含</w:t>
                  </w:r>
                  <w:r>
                    <w:rPr>
                      <w:rFonts w:eastAsia="標楷體" w:hint="eastAsia"/>
                      <w:b/>
                      <w:sz w:val="20"/>
                      <w:szCs w:val="20"/>
                      <w:u w:val="single"/>
                    </w:rPr>
                    <w:t>）</w:t>
                  </w:r>
                  <w:r w:rsidRPr="001E0099">
                    <w:rPr>
                      <w:rFonts w:eastAsia="標楷體" w:hint="eastAsia"/>
                      <w:b/>
                      <w:sz w:val="20"/>
                      <w:szCs w:val="20"/>
                      <w:u w:val="single"/>
                    </w:rPr>
                    <w:t>名以下</w:t>
                  </w:r>
                </w:p>
                <w:p w:rsidR="0067082F" w:rsidRPr="001E0099" w:rsidRDefault="0067082F" w:rsidP="004855EF">
                  <w:pPr>
                    <w:spacing w:line="0" w:lineRule="atLeast"/>
                    <w:rPr>
                      <w:rFonts w:eastAsia="標楷體"/>
                      <w:b/>
                      <w:sz w:val="20"/>
                      <w:szCs w:val="20"/>
                      <w:u w:val="single"/>
                    </w:rPr>
                  </w:pPr>
                  <w:r w:rsidRPr="001E0099">
                    <w:rPr>
                      <w:rFonts w:eastAsia="標楷體" w:hint="eastAsia"/>
                      <w:b/>
                      <w:sz w:val="20"/>
                      <w:szCs w:val="20"/>
                      <w:u w:val="single"/>
                    </w:rPr>
                    <w:t>導生核給</w:t>
                  </w:r>
                  <w:r w:rsidRPr="001E0099">
                    <w:rPr>
                      <w:rFonts w:eastAsia="標楷體"/>
                      <w:b/>
                      <w:sz w:val="20"/>
                      <w:szCs w:val="20"/>
                      <w:u w:val="single"/>
                    </w:rPr>
                    <w:t>5</w:t>
                  </w:r>
                  <w:r w:rsidRPr="001E0099">
                    <w:rPr>
                      <w:rFonts w:eastAsia="標楷體" w:hint="eastAsia"/>
                      <w:b/>
                      <w:sz w:val="20"/>
                      <w:szCs w:val="20"/>
                      <w:u w:val="single"/>
                    </w:rPr>
                    <w:t>分</w:t>
                  </w:r>
                </w:p>
                <w:p w:rsidR="0067082F" w:rsidRPr="001E0099" w:rsidRDefault="0067082F" w:rsidP="004855EF">
                  <w:pPr>
                    <w:spacing w:line="0" w:lineRule="atLeast"/>
                    <w:rPr>
                      <w:rFonts w:eastAsia="標楷體"/>
                      <w:b/>
                      <w:sz w:val="20"/>
                      <w:szCs w:val="20"/>
                      <w:u w:val="single"/>
                    </w:rPr>
                  </w:pPr>
                  <w:r w:rsidRPr="001E0099">
                    <w:rPr>
                      <w:rFonts w:eastAsia="標楷體" w:hint="eastAsia"/>
                      <w:b/>
                      <w:sz w:val="20"/>
                      <w:szCs w:val="20"/>
                      <w:u w:val="single"/>
                    </w:rPr>
                    <w:t>輔導</w:t>
                  </w:r>
                  <w:r>
                    <w:rPr>
                      <w:rFonts w:eastAsia="標楷體" w:hint="eastAsia"/>
                      <w:b/>
                      <w:sz w:val="20"/>
                      <w:szCs w:val="20"/>
                      <w:u w:val="single"/>
                    </w:rPr>
                    <w:t>17</w:t>
                  </w:r>
                  <w:r>
                    <w:rPr>
                      <w:rFonts w:eastAsia="標楷體" w:hint="eastAsia"/>
                      <w:b/>
                      <w:sz w:val="20"/>
                      <w:szCs w:val="20"/>
                      <w:u w:val="single"/>
                    </w:rPr>
                    <w:t>（</w:t>
                  </w:r>
                  <w:r w:rsidRPr="001E0099">
                    <w:rPr>
                      <w:rFonts w:eastAsia="標楷體" w:hint="eastAsia"/>
                      <w:b/>
                      <w:sz w:val="20"/>
                      <w:szCs w:val="20"/>
                      <w:u w:val="single"/>
                    </w:rPr>
                    <w:t>含</w:t>
                  </w:r>
                  <w:r>
                    <w:rPr>
                      <w:rFonts w:eastAsia="標楷體" w:hint="eastAsia"/>
                      <w:b/>
                      <w:sz w:val="20"/>
                      <w:szCs w:val="20"/>
                      <w:u w:val="single"/>
                    </w:rPr>
                    <w:t>）</w:t>
                  </w:r>
                  <w:r w:rsidRPr="001E0099">
                    <w:rPr>
                      <w:rFonts w:eastAsia="標楷體" w:hint="eastAsia"/>
                      <w:b/>
                      <w:sz w:val="20"/>
                      <w:szCs w:val="20"/>
                      <w:u w:val="single"/>
                    </w:rPr>
                    <w:t>名以上</w:t>
                  </w:r>
                </w:p>
                <w:p w:rsidR="0067082F" w:rsidRPr="00F40EE4" w:rsidRDefault="0067082F" w:rsidP="004855EF">
                  <w:pPr>
                    <w:spacing w:line="0" w:lineRule="atLeast"/>
                    <w:rPr>
                      <w:rFonts w:eastAsia="標楷體"/>
                      <w:u w:val="single"/>
                    </w:rPr>
                  </w:pPr>
                  <w:r w:rsidRPr="001E0099">
                    <w:rPr>
                      <w:rFonts w:eastAsia="標楷體" w:hint="eastAsia"/>
                      <w:b/>
                      <w:sz w:val="20"/>
                      <w:szCs w:val="20"/>
                      <w:u w:val="single"/>
                    </w:rPr>
                    <w:t>導生核給</w:t>
                  </w:r>
                  <w:r w:rsidRPr="001E0099">
                    <w:rPr>
                      <w:rFonts w:eastAsia="標楷體" w:hint="eastAsia"/>
                      <w:b/>
                      <w:sz w:val="20"/>
                      <w:szCs w:val="20"/>
                      <w:u w:val="single"/>
                    </w:rPr>
                    <w:t>6</w:t>
                  </w:r>
                  <w:r w:rsidRPr="001E0099">
                    <w:rPr>
                      <w:rFonts w:eastAsia="標楷體" w:hint="eastAsia"/>
                      <w:b/>
                      <w:sz w:val="20"/>
                      <w:szCs w:val="20"/>
                      <w:u w:val="single"/>
                    </w:rPr>
                    <w:t>分</w:t>
                  </w:r>
                  <w:r>
                    <w:rPr>
                      <w:rFonts w:eastAsia="標楷體" w:hint="eastAsia"/>
                      <w:b/>
                      <w:sz w:val="20"/>
                      <w:szCs w:val="20"/>
                      <w:u w:val="single"/>
                    </w:rPr>
                    <w:t>（</w:t>
                  </w:r>
                  <w:r w:rsidRPr="001E0099">
                    <w:rPr>
                      <w:rFonts w:eastAsia="標楷體" w:hint="eastAsia"/>
                      <w:b/>
                      <w:sz w:val="20"/>
                      <w:szCs w:val="20"/>
                      <w:u w:val="single"/>
                    </w:rPr>
                    <w:t>註一</w:t>
                  </w:r>
                  <w:r>
                    <w:rPr>
                      <w:rFonts w:eastAsia="標楷體" w:hint="eastAsia"/>
                      <w:b/>
                      <w:sz w:val="20"/>
                      <w:szCs w:val="20"/>
                      <w:u w:val="single"/>
                    </w:rPr>
                    <w:t>）</w:t>
                  </w:r>
                </w:p>
              </w:tc>
            </w:tr>
            <w:tr w:rsidR="0067082F" w:rsidRPr="001E0099" w:rsidTr="004855EF">
              <w:tc>
                <w:tcPr>
                  <w:tcW w:w="4208" w:type="dxa"/>
                  <w:tcBorders>
                    <w:bottom w:val="single" w:sz="4" w:space="0" w:color="000000"/>
                  </w:tcBorders>
                </w:tcPr>
                <w:p w:rsidR="0067082F" w:rsidRPr="001E0099" w:rsidRDefault="0067082F" w:rsidP="004855EF">
                  <w:pPr>
                    <w:rPr>
                      <w:rFonts w:ascii="標楷體" w:eastAsia="標楷體" w:hAnsi="標楷體"/>
                      <w:b/>
                      <w:szCs w:val="22"/>
                      <w:u w:val="single"/>
                    </w:rPr>
                  </w:pPr>
                  <w:r w:rsidRPr="001E0099">
                    <w:rPr>
                      <w:rFonts w:ascii="標楷體" w:eastAsia="標楷體" w:hAnsi="標楷體" w:hint="eastAsia"/>
                      <w:b/>
                      <w:szCs w:val="22"/>
                      <w:u w:val="single"/>
                    </w:rPr>
                    <w:t>研究所一般導師</w:t>
                  </w:r>
                </w:p>
              </w:tc>
              <w:tc>
                <w:tcPr>
                  <w:tcW w:w="2127" w:type="dxa"/>
                  <w:tcBorders>
                    <w:bottom w:val="single" w:sz="4" w:space="0" w:color="000000"/>
                  </w:tcBorders>
                  <w:vAlign w:val="center"/>
                </w:tcPr>
                <w:p w:rsidR="0067082F" w:rsidRPr="001E0099" w:rsidRDefault="0067082F" w:rsidP="004855EF">
                  <w:pPr>
                    <w:jc w:val="center"/>
                    <w:rPr>
                      <w:rFonts w:eastAsia="標楷體"/>
                      <w:b/>
                      <w:u w:val="single"/>
                    </w:rPr>
                  </w:pPr>
                  <w:r w:rsidRPr="001E0099">
                    <w:rPr>
                      <w:rFonts w:eastAsia="標楷體" w:hint="eastAsia"/>
                      <w:b/>
                      <w:u w:val="single"/>
                    </w:rPr>
                    <w:t>2</w:t>
                  </w:r>
                </w:p>
              </w:tc>
            </w:tr>
            <w:tr w:rsidR="0067082F" w:rsidRPr="001E0099" w:rsidTr="004855EF">
              <w:tc>
                <w:tcPr>
                  <w:tcW w:w="4208" w:type="dxa"/>
                  <w:shd w:val="clear" w:color="auto" w:fill="auto"/>
                </w:tcPr>
                <w:p w:rsidR="0067082F" w:rsidRPr="001E0099" w:rsidRDefault="0067082F" w:rsidP="004855EF">
                  <w:pPr>
                    <w:ind w:leftChars="50" w:left="120"/>
                    <w:rPr>
                      <w:rFonts w:eastAsia="標楷體"/>
                      <w:b/>
                      <w:u w:val="single"/>
                    </w:rPr>
                  </w:pPr>
                  <w:r w:rsidRPr="001E0099">
                    <w:rPr>
                      <w:rFonts w:eastAsia="標楷體"/>
                      <w:b/>
                      <w:u w:val="single"/>
                    </w:rPr>
                    <w:t>一般導師於學務處每學期規範時程內，每位導生訪談次數達二次以上者，並按時維護導生訪談記錄</w:t>
                  </w:r>
                  <w:r>
                    <w:rPr>
                      <w:rFonts w:eastAsia="標楷體" w:hint="eastAsia"/>
                      <w:b/>
                      <w:u w:val="single"/>
                    </w:rPr>
                    <w:t>（</w:t>
                  </w:r>
                  <w:r w:rsidRPr="001E0099">
                    <w:rPr>
                      <w:rFonts w:eastAsia="標楷體"/>
                      <w:b/>
                      <w:u w:val="single"/>
                    </w:rPr>
                    <w:t>註</w:t>
                  </w:r>
                  <w:r w:rsidRPr="001E0099">
                    <w:rPr>
                      <w:rFonts w:eastAsia="標楷體" w:hint="eastAsia"/>
                      <w:b/>
                      <w:u w:val="single"/>
                    </w:rPr>
                    <w:t>二</w:t>
                  </w:r>
                  <w:r>
                    <w:rPr>
                      <w:rFonts w:eastAsia="標楷體" w:hint="eastAsia"/>
                      <w:b/>
                      <w:u w:val="single"/>
                    </w:rPr>
                    <w:t>）</w:t>
                  </w:r>
                </w:p>
              </w:tc>
              <w:tc>
                <w:tcPr>
                  <w:tcW w:w="2127" w:type="dxa"/>
                  <w:shd w:val="clear" w:color="auto" w:fill="auto"/>
                  <w:vAlign w:val="center"/>
                </w:tcPr>
                <w:p w:rsidR="0067082F" w:rsidRPr="001E0099" w:rsidRDefault="0067082F" w:rsidP="004855EF">
                  <w:pPr>
                    <w:jc w:val="center"/>
                    <w:rPr>
                      <w:rFonts w:eastAsia="標楷體"/>
                      <w:b/>
                      <w:u w:val="single"/>
                    </w:rPr>
                  </w:pPr>
                  <w:r w:rsidRPr="001E0099">
                    <w:rPr>
                      <w:rFonts w:eastAsia="標楷體"/>
                      <w:b/>
                      <w:u w:val="single"/>
                    </w:rPr>
                    <w:t>核給</w:t>
                  </w:r>
                  <w:r w:rsidRPr="001E0099">
                    <w:rPr>
                      <w:rFonts w:eastAsia="標楷體"/>
                      <w:b/>
                      <w:u w:val="single"/>
                    </w:rPr>
                    <w:t>1</w:t>
                  </w:r>
                  <w:r w:rsidRPr="001E0099">
                    <w:rPr>
                      <w:rFonts w:eastAsia="標楷體"/>
                      <w:b/>
                      <w:u w:val="single"/>
                    </w:rPr>
                    <w:t>分</w:t>
                  </w:r>
                </w:p>
              </w:tc>
            </w:tr>
            <w:tr w:rsidR="0067082F" w:rsidRPr="001E0099" w:rsidTr="004855EF">
              <w:tc>
                <w:tcPr>
                  <w:tcW w:w="4208" w:type="dxa"/>
                  <w:shd w:val="clear" w:color="auto" w:fill="auto"/>
                </w:tcPr>
                <w:p w:rsidR="0067082F" w:rsidRPr="001E0099" w:rsidRDefault="0067082F" w:rsidP="004855EF">
                  <w:pPr>
                    <w:ind w:leftChars="50" w:left="120"/>
                    <w:rPr>
                      <w:rFonts w:eastAsia="標楷體"/>
                      <w:b/>
                      <w:u w:val="single"/>
                    </w:rPr>
                  </w:pPr>
                  <w:r w:rsidRPr="001E0099">
                    <w:rPr>
                      <w:rFonts w:eastAsia="標楷體"/>
                      <w:b/>
                      <w:u w:val="single"/>
                    </w:rPr>
                    <w:t>一般導師有輔導學生之具體事蹟，經系教評會議認定</w:t>
                  </w:r>
                </w:p>
              </w:tc>
              <w:tc>
                <w:tcPr>
                  <w:tcW w:w="2127" w:type="dxa"/>
                  <w:shd w:val="clear" w:color="auto" w:fill="auto"/>
                  <w:vAlign w:val="center"/>
                </w:tcPr>
                <w:p w:rsidR="0067082F" w:rsidRPr="001E0099" w:rsidRDefault="0067082F" w:rsidP="004855EF">
                  <w:pPr>
                    <w:jc w:val="center"/>
                    <w:rPr>
                      <w:rFonts w:eastAsia="標楷體"/>
                      <w:b/>
                      <w:u w:val="single"/>
                    </w:rPr>
                  </w:pPr>
                  <w:r w:rsidRPr="001E0099">
                    <w:rPr>
                      <w:rFonts w:eastAsia="標楷體"/>
                      <w:b/>
                      <w:u w:val="single"/>
                    </w:rPr>
                    <w:t>最高核給</w:t>
                  </w:r>
                </w:p>
                <w:p w:rsidR="0067082F" w:rsidRPr="001E0099" w:rsidRDefault="0067082F" w:rsidP="004855EF">
                  <w:pPr>
                    <w:jc w:val="center"/>
                    <w:rPr>
                      <w:rFonts w:eastAsia="標楷體"/>
                      <w:b/>
                      <w:u w:val="single"/>
                    </w:rPr>
                  </w:pPr>
                  <w:r w:rsidRPr="001E0099">
                    <w:rPr>
                      <w:rFonts w:eastAsia="標楷體"/>
                      <w:b/>
                      <w:u w:val="single"/>
                    </w:rPr>
                    <w:t>2</w:t>
                  </w:r>
                  <w:r w:rsidRPr="001E0099">
                    <w:rPr>
                      <w:rFonts w:eastAsia="標楷體"/>
                      <w:b/>
                      <w:u w:val="single"/>
                    </w:rPr>
                    <w:t>分</w:t>
                  </w:r>
                </w:p>
              </w:tc>
            </w:tr>
            <w:tr w:rsidR="0067082F" w:rsidRPr="001E0099" w:rsidTr="004855EF">
              <w:tc>
                <w:tcPr>
                  <w:tcW w:w="4208" w:type="dxa"/>
                </w:tcPr>
                <w:p w:rsidR="0067082F" w:rsidRPr="001E0099" w:rsidRDefault="0067082F" w:rsidP="004855EF">
                  <w:pPr>
                    <w:ind w:leftChars="50" w:left="120"/>
                    <w:rPr>
                      <w:rFonts w:eastAsia="標楷體"/>
                      <w:b/>
                      <w:u w:val="single"/>
                    </w:rPr>
                  </w:pPr>
                  <w:r w:rsidRPr="001E0099">
                    <w:rPr>
                      <w:rFonts w:eastAsia="標楷體"/>
                      <w:b/>
                      <w:u w:val="single"/>
                    </w:rPr>
                    <w:t>一般導師未依學務處每學期規範時程內，訪談所有導生者</w:t>
                  </w:r>
                  <w:r>
                    <w:rPr>
                      <w:rFonts w:eastAsia="標楷體" w:hint="eastAsia"/>
                      <w:b/>
                      <w:u w:val="single"/>
                    </w:rPr>
                    <w:t>（</w:t>
                  </w:r>
                  <w:r w:rsidRPr="001E0099">
                    <w:rPr>
                      <w:rFonts w:eastAsia="標楷體"/>
                      <w:b/>
                      <w:u w:val="single"/>
                    </w:rPr>
                    <w:t>註</w:t>
                  </w:r>
                  <w:r w:rsidRPr="001E0099">
                    <w:rPr>
                      <w:rFonts w:eastAsia="標楷體" w:hint="eastAsia"/>
                      <w:b/>
                      <w:u w:val="single"/>
                    </w:rPr>
                    <w:t>二</w:t>
                  </w:r>
                  <w:r>
                    <w:rPr>
                      <w:rFonts w:eastAsia="標楷體" w:hint="eastAsia"/>
                      <w:b/>
                      <w:u w:val="single"/>
                    </w:rPr>
                    <w:t>）</w:t>
                  </w:r>
                </w:p>
              </w:tc>
              <w:tc>
                <w:tcPr>
                  <w:tcW w:w="2127" w:type="dxa"/>
                  <w:vAlign w:val="center"/>
                </w:tcPr>
                <w:p w:rsidR="0067082F" w:rsidRPr="001E0099" w:rsidRDefault="0067082F" w:rsidP="004855EF">
                  <w:pPr>
                    <w:jc w:val="center"/>
                    <w:rPr>
                      <w:rFonts w:eastAsia="標楷體"/>
                      <w:b/>
                      <w:u w:val="single"/>
                    </w:rPr>
                  </w:pPr>
                  <w:r w:rsidRPr="001E0099">
                    <w:rPr>
                      <w:rFonts w:eastAsia="標楷體"/>
                      <w:b/>
                      <w:u w:val="single"/>
                    </w:rPr>
                    <w:t>扣減</w:t>
                  </w:r>
                  <w:r w:rsidRPr="001E0099">
                    <w:rPr>
                      <w:rFonts w:eastAsia="標楷體"/>
                      <w:b/>
                      <w:u w:val="single"/>
                    </w:rPr>
                    <w:t>2</w:t>
                  </w:r>
                  <w:r w:rsidRPr="001E0099">
                    <w:rPr>
                      <w:rFonts w:eastAsia="標楷體"/>
                      <w:b/>
                      <w:u w:val="single"/>
                    </w:rPr>
                    <w:t>分</w:t>
                  </w:r>
                </w:p>
              </w:tc>
            </w:tr>
            <w:tr w:rsidR="0067082F" w:rsidRPr="001E0099" w:rsidTr="004855EF">
              <w:tc>
                <w:tcPr>
                  <w:tcW w:w="4208" w:type="dxa"/>
                </w:tcPr>
                <w:p w:rsidR="0067082F" w:rsidRPr="001E0099" w:rsidRDefault="0067082F" w:rsidP="004855EF">
                  <w:pPr>
                    <w:ind w:leftChars="50" w:left="120"/>
                    <w:rPr>
                      <w:rFonts w:eastAsia="標楷體"/>
                      <w:b/>
                      <w:u w:val="single"/>
                    </w:rPr>
                  </w:pPr>
                  <w:r w:rsidRPr="001E0099">
                    <w:rPr>
                      <w:rFonts w:eastAsia="標楷體"/>
                      <w:b/>
                      <w:u w:val="single"/>
                    </w:rPr>
                    <w:t>一般導師未依學務處規定參加全校導師會議</w:t>
                  </w:r>
                </w:p>
              </w:tc>
              <w:tc>
                <w:tcPr>
                  <w:tcW w:w="2127" w:type="dxa"/>
                  <w:vAlign w:val="center"/>
                </w:tcPr>
                <w:p w:rsidR="0067082F" w:rsidRPr="001E0099" w:rsidRDefault="0067082F" w:rsidP="004855EF">
                  <w:pPr>
                    <w:ind w:leftChars="-57" w:rightChars="-32" w:right="-77" w:hangingChars="57" w:hanging="137"/>
                    <w:jc w:val="center"/>
                    <w:rPr>
                      <w:rFonts w:eastAsia="標楷體"/>
                      <w:b/>
                      <w:u w:val="single"/>
                    </w:rPr>
                  </w:pPr>
                  <w:r w:rsidRPr="001E0099">
                    <w:rPr>
                      <w:rFonts w:eastAsia="標楷體"/>
                      <w:b/>
                      <w:u w:val="single"/>
                    </w:rPr>
                    <w:t>扣減</w:t>
                  </w:r>
                  <w:r w:rsidRPr="001E0099">
                    <w:rPr>
                      <w:rFonts w:eastAsia="標楷體"/>
                      <w:b/>
                      <w:u w:val="single"/>
                    </w:rPr>
                    <w:t>0.5</w:t>
                  </w:r>
                  <w:r w:rsidRPr="001E0099">
                    <w:rPr>
                      <w:rFonts w:eastAsia="標楷體"/>
                      <w:b/>
                      <w:u w:val="single"/>
                    </w:rPr>
                    <w:t>分</w:t>
                  </w:r>
                </w:p>
              </w:tc>
            </w:tr>
            <w:tr w:rsidR="0067082F" w:rsidRPr="001E0099" w:rsidTr="004855EF">
              <w:tc>
                <w:tcPr>
                  <w:tcW w:w="4208" w:type="dxa"/>
                </w:tcPr>
                <w:p w:rsidR="0067082F" w:rsidRPr="001E0099" w:rsidRDefault="0067082F" w:rsidP="004855EF">
                  <w:pPr>
                    <w:ind w:leftChars="50" w:left="120"/>
                    <w:rPr>
                      <w:rFonts w:eastAsia="標楷體"/>
                      <w:b/>
                      <w:u w:val="single"/>
                    </w:rPr>
                  </w:pPr>
                  <w:r w:rsidRPr="001E0099">
                    <w:rPr>
                      <w:rFonts w:eastAsia="標楷體"/>
                      <w:b/>
                      <w:u w:val="single"/>
                    </w:rPr>
                    <w:t>一般導師未依學務處規定參加導師輔導知能研習</w:t>
                  </w:r>
                </w:p>
              </w:tc>
              <w:tc>
                <w:tcPr>
                  <w:tcW w:w="2127" w:type="dxa"/>
                  <w:vAlign w:val="center"/>
                </w:tcPr>
                <w:p w:rsidR="0067082F" w:rsidRPr="001E0099" w:rsidRDefault="0067082F" w:rsidP="004855EF">
                  <w:pPr>
                    <w:ind w:leftChars="-57" w:rightChars="-32" w:right="-77" w:hangingChars="57" w:hanging="137"/>
                    <w:jc w:val="center"/>
                    <w:rPr>
                      <w:rFonts w:eastAsia="標楷體"/>
                      <w:b/>
                      <w:u w:val="single"/>
                    </w:rPr>
                  </w:pPr>
                  <w:r w:rsidRPr="001E0099">
                    <w:rPr>
                      <w:rFonts w:eastAsia="標楷體"/>
                      <w:b/>
                      <w:u w:val="single"/>
                    </w:rPr>
                    <w:t>扣減</w:t>
                  </w:r>
                  <w:r w:rsidRPr="001E0099">
                    <w:rPr>
                      <w:rFonts w:eastAsia="標楷體"/>
                      <w:b/>
                      <w:u w:val="single"/>
                    </w:rPr>
                    <w:t>0.5</w:t>
                  </w:r>
                  <w:r w:rsidRPr="001E0099">
                    <w:rPr>
                      <w:rFonts w:eastAsia="標楷體"/>
                      <w:b/>
                      <w:u w:val="single"/>
                    </w:rPr>
                    <w:t>分</w:t>
                  </w:r>
                </w:p>
              </w:tc>
            </w:tr>
            <w:tr w:rsidR="0067082F" w:rsidRPr="00F40EE4" w:rsidTr="004855EF">
              <w:tc>
                <w:tcPr>
                  <w:tcW w:w="4208" w:type="dxa"/>
                </w:tcPr>
                <w:p w:rsidR="0067082F" w:rsidRPr="00F40EE4" w:rsidRDefault="0067082F" w:rsidP="004855EF">
                  <w:pPr>
                    <w:rPr>
                      <w:rFonts w:eastAsia="標楷體"/>
                    </w:rPr>
                  </w:pPr>
                  <w:r w:rsidRPr="00F40EE4">
                    <w:rPr>
                      <w:rFonts w:eastAsia="標楷體"/>
                    </w:rPr>
                    <w:t xml:space="preserve"> </w:t>
                  </w:r>
                  <w:r w:rsidRPr="00F40EE4">
                    <w:rPr>
                      <w:rFonts w:eastAsia="標楷體"/>
                    </w:rPr>
                    <w:t>書院導師</w:t>
                  </w:r>
                </w:p>
              </w:tc>
              <w:tc>
                <w:tcPr>
                  <w:tcW w:w="2127" w:type="dxa"/>
                  <w:vAlign w:val="center"/>
                </w:tcPr>
                <w:p w:rsidR="0067082F" w:rsidRPr="001E0099" w:rsidRDefault="0067082F" w:rsidP="004855EF">
                  <w:pPr>
                    <w:jc w:val="center"/>
                    <w:rPr>
                      <w:rFonts w:eastAsia="標楷體"/>
                      <w:b/>
                      <w:u w:val="single"/>
                    </w:rPr>
                  </w:pPr>
                  <w:r w:rsidRPr="001E0099">
                    <w:rPr>
                      <w:rFonts w:eastAsia="標楷體"/>
                      <w:b/>
                      <w:u w:val="single"/>
                    </w:rPr>
                    <w:t>最高核給</w:t>
                  </w:r>
                </w:p>
                <w:p w:rsidR="0067082F" w:rsidRPr="00F40EE4" w:rsidRDefault="0067082F" w:rsidP="004855EF">
                  <w:pPr>
                    <w:jc w:val="center"/>
                    <w:rPr>
                      <w:rFonts w:eastAsia="標楷體"/>
                    </w:rPr>
                  </w:pPr>
                  <w:r w:rsidRPr="00F40EE4">
                    <w:rPr>
                      <w:rFonts w:eastAsia="標楷體" w:hint="eastAsia"/>
                    </w:rPr>
                    <w:t>5</w:t>
                  </w:r>
                </w:p>
              </w:tc>
            </w:tr>
            <w:tr w:rsidR="0067082F" w:rsidRPr="00F40EE4" w:rsidTr="004855EF">
              <w:tc>
                <w:tcPr>
                  <w:tcW w:w="4208" w:type="dxa"/>
                </w:tcPr>
                <w:p w:rsidR="0067082F" w:rsidRPr="001E0099" w:rsidRDefault="0067082F" w:rsidP="004855EF">
                  <w:pPr>
                    <w:rPr>
                      <w:rFonts w:eastAsia="標楷體"/>
                      <w:b/>
                    </w:rPr>
                  </w:pPr>
                  <w:r w:rsidRPr="001E0099">
                    <w:rPr>
                      <w:rFonts w:eastAsia="標楷體"/>
                      <w:b/>
                    </w:rPr>
                    <w:t>職涯輔導老師</w:t>
                  </w:r>
                  <w:r w:rsidRPr="001E0099">
                    <w:rPr>
                      <w:rFonts w:eastAsia="標楷體" w:hint="eastAsia"/>
                      <w:b/>
                      <w:u w:val="single"/>
                    </w:rPr>
                    <w:t>（</w:t>
                  </w:r>
                  <w:r w:rsidRPr="001E0099">
                    <w:rPr>
                      <w:rFonts w:eastAsia="標楷體"/>
                      <w:b/>
                      <w:u w:val="single"/>
                    </w:rPr>
                    <w:t>每學年需完成學務處規範之職涯輔導知能研習</w:t>
                  </w:r>
                  <w:r w:rsidRPr="001E0099">
                    <w:rPr>
                      <w:rFonts w:eastAsia="標楷體" w:hint="eastAsia"/>
                      <w:b/>
                      <w:u w:val="single"/>
                    </w:rPr>
                    <w:t>）</w:t>
                  </w:r>
                  <w:r w:rsidRPr="001E0099">
                    <w:rPr>
                      <w:rFonts w:eastAsia="標楷體" w:hint="eastAsia"/>
                      <w:b/>
                      <w:u w:val="single"/>
                    </w:rPr>
                    <w:t>-</w:t>
                  </w:r>
                  <w:r w:rsidRPr="001E0099">
                    <w:rPr>
                      <w:rFonts w:eastAsia="標楷體" w:hint="eastAsia"/>
                      <w:b/>
                      <w:u w:val="single"/>
                    </w:rPr>
                    <w:t>學務處核給</w:t>
                  </w:r>
                </w:p>
              </w:tc>
              <w:tc>
                <w:tcPr>
                  <w:tcW w:w="2127" w:type="dxa"/>
                  <w:vAlign w:val="center"/>
                </w:tcPr>
                <w:p w:rsidR="0067082F" w:rsidRPr="00F40EE4" w:rsidRDefault="0067082F" w:rsidP="004855EF">
                  <w:pPr>
                    <w:jc w:val="center"/>
                    <w:rPr>
                      <w:rFonts w:eastAsia="標楷體"/>
                    </w:rPr>
                  </w:pPr>
                  <w:r w:rsidRPr="00F40EE4">
                    <w:rPr>
                      <w:rFonts w:eastAsia="標楷體"/>
                    </w:rPr>
                    <w:t>4</w:t>
                  </w:r>
                </w:p>
              </w:tc>
            </w:tr>
            <w:tr w:rsidR="0067082F" w:rsidRPr="00F40EE4" w:rsidTr="004855EF">
              <w:tc>
                <w:tcPr>
                  <w:tcW w:w="4208" w:type="dxa"/>
                </w:tcPr>
                <w:p w:rsidR="0067082F" w:rsidRPr="001E0099" w:rsidRDefault="0067082F" w:rsidP="004855EF">
                  <w:pPr>
                    <w:rPr>
                      <w:rFonts w:eastAsia="標楷體"/>
                      <w:b/>
                      <w:u w:val="single"/>
                    </w:rPr>
                  </w:pPr>
                  <w:r w:rsidRPr="001E0099">
                    <w:rPr>
                      <w:rFonts w:eastAsia="標楷體"/>
                      <w:b/>
                      <w:u w:val="single"/>
                    </w:rPr>
                    <w:t>心理輔導老師</w:t>
                  </w:r>
                </w:p>
                <w:p w:rsidR="0067082F" w:rsidRPr="001E0099" w:rsidRDefault="0067082F" w:rsidP="004855EF">
                  <w:pPr>
                    <w:rPr>
                      <w:rFonts w:eastAsia="標楷體"/>
                      <w:b/>
                      <w:u w:val="single"/>
                    </w:rPr>
                  </w:pPr>
                  <w:r w:rsidRPr="001E0099">
                    <w:rPr>
                      <w:rFonts w:eastAsia="標楷體"/>
                      <w:b/>
                      <w:u w:val="single"/>
                    </w:rPr>
                    <w:t>心理師督導</w:t>
                  </w:r>
                </w:p>
              </w:tc>
              <w:tc>
                <w:tcPr>
                  <w:tcW w:w="2127" w:type="dxa"/>
                  <w:vAlign w:val="center"/>
                </w:tcPr>
                <w:p w:rsidR="0067082F" w:rsidRPr="001E0099" w:rsidRDefault="0067082F" w:rsidP="004855EF">
                  <w:pPr>
                    <w:jc w:val="center"/>
                    <w:rPr>
                      <w:rFonts w:eastAsia="標楷體"/>
                      <w:b/>
                      <w:u w:val="single"/>
                    </w:rPr>
                  </w:pPr>
                  <w:r w:rsidRPr="001E0099">
                    <w:rPr>
                      <w:rFonts w:eastAsia="標楷體"/>
                      <w:b/>
                      <w:u w:val="single"/>
                    </w:rPr>
                    <w:t>2</w:t>
                  </w:r>
                </w:p>
              </w:tc>
            </w:tr>
            <w:tr w:rsidR="0067082F" w:rsidRPr="00F40EE4" w:rsidTr="004855EF">
              <w:tc>
                <w:tcPr>
                  <w:tcW w:w="4208" w:type="dxa"/>
                  <w:vAlign w:val="center"/>
                </w:tcPr>
                <w:p w:rsidR="0067082F" w:rsidRPr="001E0099" w:rsidRDefault="0067082F" w:rsidP="004855EF">
                  <w:pPr>
                    <w:jc w:val="both"/>
                    <w:rPr>
                      <w:rFonts w:eastAsia="標楷體"/>
                      <w:b/>
                      <w:u w:val="single"/>
                    </w:rPr>
                  </w:pPr>
                  <w:r w:rsidRPr="001E0099">
                    <w:rPr>
                      <w:rFonts w:eastAsia="標楷體"/>
                      <w:b/>
                      <w:u w:val="single"/>
                    </w:rPr>
                    <w:t>校級績優導師或輔導老師</w:t>
                  </w:r>
                </w:p>
              </w:tc>
              <w:tc>
                <w:tcPr>
                  <w:tcW w:w="2127" w:type="dxa"/>
                  <w:vAlign w:val="center"/>
                </w:tcPr>
                <w:p w:rsidR="0067082F" w:rsidRPr="001E0099" w:rsidRDefault="0067082F" w:rsidP="004855EF">
                  <w:pPr>
                    <w:jc w:val="center"/>
                    <w:rPr>
                      <w:rFonts w:eastAsia="標楷體"/>
                      <w:b/>
                      <w:u w:val="single"/>
                    </w:rPr>
                  </w:pPr>
                  <w:r w:rsidRPr="001E0099">
                    <w:rPr>
                      <w:rFonts w:eastAsia="標楷體" w:hint="eastAsia"/>
                      <w:b/>
                      <w:u w:val="single"/>
                    </w:rPr>
                    <w:t>6</w:t>
                  </w:r>
                </w:p>
              </w:tc>
            </w:tr>
            <w:tr w:rsidR="0067082F" w:rsidRPr="00F40EE4" w:rsidTr="004855EF">
              <w:tc>
                <w:tcPr>
                  <w:tcW w:w="4208" w:type="dxa"/>
                </w:tcPr>
                <w:p w:rsidR="0067082F" w:rsidRPr="001E0099" w:rsidRDefault="0067082F" w:rsidP="004855EF">
                  <w:pPr>
                    <w:rPr>
                      <w:rFonts w:eastAsia="標楷體"/>
                      <w:b/>
                      <w:u w:val="single"/>
                    </w:rPr>
                  </w:pPr>
                  <w:r w:rsidRPr="001E0099">
                    <w:rPr>
                      <w:rFonts w:eastAsia="標楷體"/>
                      <w:b/>
                      <w:u w:val="single"/>
                    </w:rPr>
                    <w:t>教師有助於本校學生輔導之重要具體貢獻，經系、院教評會核定通過者（例如參與職涯就業輔導、督導本校餐飲衛生、社團輔導、輔導國際志工</w:t>
                  </w:r>
                  <w:r w:rsidRPr="001E0099">
                    <w:rPr>
                      <w:rFonts w:eastAsia="標楷體" w:hint="eastAsia"/>
                      <w:b/>
                      <w:u w:val="single"/>
                    </w:rPr>
                    <w:t>及臨床學科導師</w:t>
                  </w:r>
                  <w:r w:rsidRPr="001E0099">
                    <w:rPr>
                      <w:rFonts w:eastAsia="標楷體"/>
                      <w:b/>
                      <w:u w:val="single"/>
                    </w:rPr>
                    <w:t>等）</w:t>
                  </w:r>
                </w:p>
              </w:tc>
              <w:tc>
                <w:tcPr>
                  <w:tcW w:w="2127" w:type="dxa"/>
                  <w:vAlign w:val="center"/>
                </w:tcPr>
                <w:p w:rsidR="0067082F" w:rsidRPr="001E0099" w:rsidRDefault="0067082F" w:rsidP="004855EF">
                  <w:pPr>
                    <w:jc w:val="center"/>
                    <w:rPr>
                      <w:rFonts w:eastAsia="標楷體"/>
                      <w:b/>
                      <w:u w:val="single"/>
                    </w:rPr>
                  </w:pPr>
                  <w:r w:rsidRPr="001E0099">
                    <w:rPr>
                      <w:rFonts w:eastAsia="標楷體"/>
                      <w:b/>
                      <w:u w:val="single"/>
                    </w:rPr>
                    <w:t>最高核給</w:t>
                  </w:r>
                  <w:r w:rsidRPr="001E0099">
                    <w:rPr>
                      <w:rFonts w:eastAsia="標楷體"/>
                      <w:b/>
                      <w:u w:val="single"/>
                    </w:rPr>
                    <w:t>5</w:t>
                  </w:r>
                  <w:r w:rsidRPr="001E0099">
                    <w:rPr>
                      <w:rFonts w:eastAsia="標楷體"/>
                      <w:b/>
                      <w:u w:val="single"/>
                    </w:rPr>
                    <w:t>分</w:t>
                  </w:r>
                </w:p>
              </w:tc>
            </w:tr>
            <w:tr w:rsidR="0067082F" w:rsidRPr="00F40EE4" w:rsidTr="004855EF">
              <w:tc>
                <w:tcPr>
                  <w:tcW w:w="4208" w:type="dxa"/>
                </w:tcPr>
                <w:p w:rsidR="0067082F" w:rsidRPr="00F40EE4" w:rsidRDefault="0067082F" w:rsidP="004855EF">
                  <w:pPr>
                    <w:rPr>
                      <w:rFonts w:ascii="標楷體" w:eastAsia="標楷體" w:hAnsi="標楷體"/>
                      <w:szCs w:val="22"/>
                    </w:rPr>
                  </w:pPr>
                  <w:r w:rsidRPr="00F40EE4">
                    <w:rPr>
                      <w:rFonts w:ascii="標楷體" w:eastAsia="標楷體" w:hAnsi="標楷體" w:hint="eastAsia"/>
                      <w:szCs w:val="22"/>
                    </w:rPr>
                    <w:t>服務</w:t>
                  </w:r>
                </w:p>
              </w:tc>
              <w:tc>
                <w:tcPr>
                  <w:tcW w:w="2127" w:type="dxa"/>
                  <w:vAlign w:val="center"/>
                </w:tcPr>
                <w:p w:rsidR="0067082F" w:rsidRPr="00F40EE4" w:rsidRDefault="0067082F" w:rsidP="004855EF">
                  <w:pPr>
                    <w:jc w:val="center"/>
                    <w:rPr>
                      <w:rFonts w:eastAsia="標楷體"/>
                    </w:rPr>
                  </w:pPr>
                </w:p>
              </w:tc>
            </w:tr>
            <w:tr w:rsidR="0067082F" w:rsidRPr="00F40EE4" w:rsidTr="004855EF">
              <w:tc>
                <w:tcPr>
                  <w:tcW w:w="4208" w:type="dxa"/>
                </w:tcPr>
                <w:p w:rsidR="0067082F" w:rsidRPr="00F40EE4" w:rsidRDefault="0067082F" w:rsidP="004855EF">
                  <w:pPr>
                    <w:rPr>
                      <w:rFonts w:eastAsia="標楷體"/>
                    </w:rPr>
                  </w:pPr>
                  <w:r w:rsidRPr="00F40EE4">
                    <w:rPr>
                      <w:rFonts w:eastAsia="標楷體" w:hAnsi="標楷體"/>
                    </w:rPr>
                    <w:t>學院組長及院、通識教育中心、系、所、學科行政教師</w:t>
                  </w:r>
                </w:p>
              </w:tc>
              <w:tc>
                <w:tcPr>
                  <w:tcW w:w="2127" w:type="dxa"/>
                  <w:vAlign w:val="center"/>
                </w:tcPr>
                <w:p w:rsidR="0067082F" w:rsidRPr="00F40EE4" w:rsidRDefault="0067082F" w:rsidP="004855EF">
                  <w:pPr>
                    <w:jc w:val="center"/>
                    <w:rPr>
                      <w:rFonts w:eastAsia="標楷體"/>
                    </w:rPr>
                  </w:pPr>
                  <w:r w:rsidRPr="00F40EE4">
                    <w:rPr>
                      <w:rFonts w:eastAsia="標楷體"/>
                    </w:rPr>
                    <w:t>4</w:t>
                  </w:r>
                </w:p>
              </w:tc>
            </w:tr>
            <w:tr w:rsidR="0067082F" w:rsidRPr="00F40EE4" w:rsidTr="004855EF">
              <w:tc>
                <w:tcPr>
                  <w:tcW w:w="4208" w:type="dxa"/>
                </w:tcPr>
                <w:p w:rsidR="0067082F" w:rsidRPr="00F40EE4" w:rsidRDefault="0067082F" w:rsidP="004855EF">
                  <w:pPr>
                    <w:rPr>
                      <w:rFonts w:eastAsia="標楷體"/>
                    </w:rPr>
                  </w:pPr>
                  <w:r w:rsidRPr="00F40EE4">
                    <w:rPr>
                      <w:rFonts w:eastAsia="標楷體" w:hAnsi="標楷體"/>
                    </w:rPr>
                    <w:t>附設中和紀念醫院臨床暨醫療相關單位室主任、部副主任及本校受委託經營之醫療事業臨床科主任暨醫務秘書</w:t>
                  </w:r>
                </w:p>
              </w:tc>
              <w:tc>
                <w:tcPr>
                  <w:tcW w:w="2127" w:type="dxa"/>
                  <w:vAlign w:val="center"/>
                </w:tcPr>
                <w:p w:rsidR="0067082F" w:rsidRPr="00F40EE4" w:rsidRDefault="0067082F" w:rsidP="004855EF">
                  <w:pPr>
                    <w:jc w:val="center"/>
                    <w:rPr>
                      <w:rFonts w:eastAsia="標楷體"/>
                    </w:rPr>
                  </w:pPr>
                  <w:r w:rsidRPr="00F40EE4">
                    <w:rPr>
                      <w:rFonts w:eastAsia="標楷體"/>
                    </w:rPr>
                    <w:t>5</w:t>
                  </w:r>
                </w:p>
              </w:tc>
            </w:tr>
            <w:tr w:rsidR="0067082F" w:rsidRPr="00F40EE4" w:rsidTr="004855EF">
              <w:tc>
                <w:tcPr>
                  <w:tcW w:w="4208" w:type="dxa"/>
                </w:tcPr>
                <w:p w:rsidR="0067082F" w:rsidRPr="00F40EE4" w:rsidRDefault="0067082F" w:rsidP="004855EF">
                  <w:pPr>
                    <w:rPr>
                      <w:rFonts w:eastAsia="標楷體" w:hAnsi="標楷體"/>
                    </w:rPr>
                  </w:pPr>
                  <w:r w:rsidRPr="00F40EE4">
                    <w:rPr>
                      <w:rFonts w:eastAsia="標楷體" w:hAnsi="標楷體"/>
                    </w:rPr>
                    <w:t>一級單位組長、副系主任、學科主管、附設中和紀念醫院臨床部科主任、醫務秘書、秘書、行政及醫事單位之部</w:t>
                  </w:r>
                  <w:r w:rsidRPr="00F40EE4">
                    <w:rPr>
                      <w:rFonts w:eastAsia="標楷體"/>
                    </w:rPr>
                    <w:t>(</w:t>
                  </w:r>
                  <w:r w:rsidRPr="00F40EE4">
                    <w:rPr>
                      <w:rFonts w:eastAsia="標楷體" w:hAnsi="標楷體"/>
                    </w:rPr>
                    <w:t>科</w:t>
                  </w:r>
                  <w:r w:rsidRPr="00F40EE4">
                    <w:rPr>
                      <w:rFonts w:eastAsia="標楷體"/>
                    </w:rPr>
                    <w:t>)</w:t>
                  </w:r>
                  <w:r w:rsidRPr="00F40EE4">
                    <w:rPr>
                      <w:rFonts w:eastAsia="標楷體" w:hAnsi="標楷體"/>
                    </w:rPr>
                    <w:t>室主任</w:t>
                  </w:r>
                </w:p>
              </w:tc>
              <w:tc>
                <w:tcPr>
                  <w:tcW w:w="2127" w:type="dxa"/>
                  <w:vAlign w:val="center"/>
                </w:tcPr>
                <w:p w:rsidR="0067082F" w:rsidRPr="00F40EE4" w:rsidRDefault="0067082F" w:rsidP="004855EF">
                  <w:pPr>
                    <w:jc w:val="center"/>
                    <w:rPr>
                      <w:rFonts w:eastAsia="標楷體"/>
                    </w:rPr>
                  </w:pPr>
                  <w:r w:rsidRPr="00F40EE4">
                    <w:rPr>
                      <w:rFonts w:eastAsia="標楷體"/>
                    </w:rPr>
                    <w:t>7</w:t>
                  </w:r>
                </w:p>
              </w:tc>
            </w:tr>
            <w:tr w:rsidR="0067082F" w:rsidRPr="00F40EE4" w:rsidTr="004855EF">
              <w:tc>
                <w:tcPr>
                  <w:tcW w:w="4208" w:type="dxa"/>
                </w:tcPr>
                <w:p w:rsidR="0067082F" w:rsidRPr="00F40EE4" w:rsidRDefault="0067082F" w:rsidP="004855EF">
                  <w:pPr>
                    <w:rPr>
                      <w:rFonts w:eastAsia="標楷體"/>
                    </w:rPr>
                  </w:pPr>
                  <w:r w:rsidRPr="00F40EE4">
                    <w:rPr>
                      <w:rFonts w:eastAsia="標楷體" w:hAnsi="標楷體"/>
                    </w:rPr>
                    <w:t>學院副院長、系（中心）主任、學位學程主任、研究所所長或班主任或一級單位主任及本校受委託經營之醫療事業副院長</w:t>
                  </w:r>
                </w:p>
              </w:tc>
              <w:tc>
                <w:tcPr>
                  <w:tcW w:w="2127" w:type="dxa"/>
                  <w:vAlign w:val="center"/>
                </w:tcPr>
                <w:p w:rsidR="0067082F" w:rsidRPr="00F40EE4" w:rsidRDefault="0067082F" w:rsidP="004855EF">
                  <w:pPr>
                    <w:jc w:val="center"/>
                    <w:rPr>
                      <w:rFonts w:eastAsia="標楷體"/>
                    </w:rPr>
                  </w:pPr>
                  <w:r w:rsidRPr="00F40EE4">
                    <w:rPr>
                      <w:rFonts w:eastAsia="標楷體"/>
                    </w:rPr>
                    <w:t>8</w:t>
                  </w:r>
                </w:p>
              </w:tc>
            </w:tr>
            <w:tr w:rsidR="0067082F" w:rsidRPr="00F40EE4" w:rsidTr="004855EF">
              <w:tc>
                <w:tcPr>
                  <w:tcW w:w="4208" w:type="dxa"/>
                </w:tcPr>
                <w:p w:rsidR="0067082F" w:rsidRPr="00F40EE4" w:rsidRDefault="0067082F" w:rsidP="004855EF">
                  <w:pPr>
                    <w:rPr>
                      <w:rFonts w:eastAsia="標楷體"/>
                    </w:rPr>
                  </w:pPr>
                  <w:r w:rsidRPr="00F40EE4">
                    <w:rPr>
                      <w:rFonts w:eastAsia="標楷體" w:hAnsi="標楷體"/>
                    </w:rPr>
                    <w:t>附設中和紀念醫院副院長及本校受委託經營之醫療事業院長</w:t>
                  </w:r>
                </w:p>
              </w:tc>
              <w:tc>
                <w:tcPr>
                  <w:tcW w:w="2127" w:type="dxa"/>
                  <w:vAlign w:val="center"/>
                </w:tcPr>
                <w:p w:rsidR="0067082F" w:rsidRPr="00F40EE4" w:rsidRDefault="0067082F" w:rsidP="004855EF">
                  <w:pPr>
                    <w:jc w:val="center"/>
                    <w:rPr>
                      <w:rFonts w:eastAsia="標楷體"/>
                    </w:rPr>
                  </w:pPr>
                  <w:r w:rsidRPr="00F40EE4">
                    <w:rPr>
                      <w:rFonts w:eastAsia="標楷體"/>
                    </w:rPr>
                    <w:t>10</w:t>
                  </w:r>
                </w:p>
              </w:tc>
            </w:tr>
            <w:tr w:rsidR="0067082F" w:rsidRPr="00F40EE4" w:rsidTr="004855EF">
              <w:tc>
                <w:tcPr>
                  <w:tcW w:w="4208" w:type="dxa"/>
                </w:tcPr>
                <w:p w:rsidR="0067082F" w:rsidRPr="00F40EE4" w:rsidRDefault="0067082F" w:rsidP="004855EF">
                  <w:pPr>
                    <w:rPr>
                      <w:rFonts w:eastAsia="標楷體"/>
                    </w:rPr>
                  </w:pPr>
                  <w:r w:rsidRPr="00F40EE4">
                    <w:rPr>
                      <w:rFonts w:eastAsia="標楷體" w:hAnsi="標楷體"/>
                    </w:rPr>
                    <w:t>校級委員會委員、學院、附設醫院及本校受委託經營之醫療事業委員會委員</w:t>
                  </w:r>
                </w:p>
              </w:tc>
              <w:tc>
                <w:tcPr>
                  <w:tcW w:w="2127" w:type="dxa"/>
                  <w:vAlign w:val="center"/>
                </w:tcPr>
                <w:p w:rsidR="0067082F" w:rsidRPr="00F40EE4" w:rsidRDefault="0067082F" w:rsidP="004855EF">
                  <w:pPr>
                    <w:rPr>
                      <w:rFonts w:eastAsia="標楷體"/>
                    </w:rPr>
                  </w:pPr>
                  <w:r w:rsidRPr="00F40EE4">
                    <w:rPr>
                      <w:rFonts w:eastAsia="標楷體" w:hint="eastAsia"/>
                    </w:rPr>
                    <w:t xml:space="preserve">        </w:t>
                  </w:r>
                  <w:r w:rsidRPr="00F40EE4">
                    <w:rPr>
                      <w:rFonts w:eastAsia="標楷體"/>
                    </w:rPr>
                    <w:t>1</w:t>
                  </w:r>
                </w:p>
                <w:p w:rsidR="0067082F" w:rsidRPr="00F40EE4" w:rsidRDefault="0067082F" w:rsidP="004855EF">
                  <w:pPr>
                    <w:rPr>
                      <w:rFonts w:eastAsia="標楷體"/>
                    </w:rPr>
                  </w:pPr>
                  <w:r w:rsidRPr="00F40EE4">
                    <w:rPr>
                      <w:rFonts w:eastAsia="標楷體"/>
                    </w:rPr>
                    <w:t>（</w:t>
                  </w:r>
                  <w:r w:rsidRPr="007D2E3E">
                    <w:rPr>
                      <w:rFonts w:eastAsia="標楷體"/>
                      <w:b/>
                      <w:u w:val="single"/>
                    </w:rPr>
                    <w:t>最高核給</w:t>
                  </w:r>
                  <w:r w:rsidRPr="007D2E3E">
                    <w:rPr>
                      <w:rFonts w:eastAsia="標楷體" w:hint="eastAsia"/>
                      <w:b/>
                      <w:u w:val="single"/>
                    </w:rPr>
                    <w:t>3</w:t>
                  </w:r>
                  <w:r w:rsidRPr="00F40EE4">
                    <w:rPr>
                      <w:rFonts w:eastAsia="標楷體"/>
                    </w:rPr>
                    <w:t>）</w:t>
                  </w:r>
                </w:p>
              </w:tc>
            </w:tr>
            <w:tr w:rsidR="0067082F" w:rsidRPr="00F40EE4" w:rsidTr="004855EF">
              <w:tc>
                <w:tcPr>
                  <w:tcW w:w="4208" w:type="dxa"/>
                </w:tcPr>
                <w:p w:rsidR="0067082F" w:rsidRPr="00F40EE4" w:rsidRDefault="0067082F" w:rsidP="004855EF">
                  <w:pPr>
                    <w:rPr>
                      <w:rFonts w:eastAsia="標楷體"/>
                    </w:rPr>
                  </w:pPr>
                  <w:r w:rsidRPr="00F40EE4">
                    <w:rPr>
                      <w:rFonts w:eastAsia="標楷體" w:hAnsi="標楷體"/>
                    </w:rPr>
                    <w:t>有助校、院及系所及附屬</w:t>
                  </w:r>
                  <w:r w:rsidRPr="00F40EE4">
                    <w:rPr>
                      <w:rFonts w:eastAsia="標楷體" w:hAnsi="標楷體"/>
                      <w:u w:val="single"/>
                    </w:rPr>
                    <w:t>機構</w:t>
                  </w:r>
                  <w:r w:rsidRPr="00F40EE4">
                    <w:rPr>
                      <w:rFonts w:eastAsia="標楷體" w:hAnsi="標楷體"/>
                    </w:rPr>
                    <w:t>發展之具體貢獻，經系、院教評會核定通過者</w:t>
                  </w:r>
                </w:p>
              </w:tc>
              <w:tc>
                <w:tcPr>
                  <w:tcW w:w="2127" w:type="dxa"/>
                  <w:vAlign w:val="center"/>
                </w:tcPr>
                <w:p w:rsidR="0067082F" w:rsidRPr="007D2E3E" w:rsidRDefault="0067082F" w:rsidP="004855EF">
                  <w:pPr>
                    <w:jc w:val="center"/>
                    <w:rPr>
                      <w:rFonts w:eastAsia="標楷體"/>
                      <w:b/>
                      <w:u w:val="single"/>
                    </w:rPr>
                  </w:pPr>
                  <w:r w:rsidRPr="007D2E3E">
                    <w:rPr>
                      <w:rFonts w:eastAsia="標楷體"/>
                      <w:b/>
                      <w:u w:val="single"/>
                    </w:rPr>
                    <w:t>最高核給</w:t>
                  </w:r>
                </w:p>
                <w:p w:rsidR="0067082F" w:rsidRPr="007D2E3E" w:rsidRDefault="0067082F" w:rsidP="004855EF">
                  <w:pPr>
                    <w:jc w:val="center"/>
                    <w:rPr>
                      <w:rFonts w:eastAsia="標楷體"/>
                      <w:b/>
                      <w:u w:val="single"/>
                    </w:rPr>
                  </w:pPr>
                  <w:r w:rsidRPr="007D2E3E">
                    <w:rPr>
                      <w:rFonts w:eastAsia="標楷體"/>
                      <w:b/>
                      <w:u w:val="single"/>
                    </w:rPr>
                    <w:t>5</w:t>
                  </w:r>
                  <w:r w:rsidRPr="007D2E3E">
                    <w:rPr>
                      <w:rFonts w:eastAsia="標楷體"/>
                      <w:b/>
                      <w:u w:val="single"/>
                    </w:rPr>
                    <w:t>分</w:t>
                  </w:r>
                </w:p>
              </w:tc>
            </w:tr>
            <w:tr w:rsidR="0067082F" w:rsidRPr="00F40EE4" w:rsidTr="004855EF">
              <w:tc>
                <w:tcPr>
                  <w:tcW w:w="4208" w:type="dxa"/>
                </w:tcPr>
                <w:p w:rsidR="0067082F" w:rsidRPr="00F40EE4" w:rsidRDefault="0067082F" w:rsidP="004855EF">
                  <w:pPr>
                    <w:rPr>
                      <w:rFonts w:eastAsia="標楷體"/>
                    </w:rPr>
                  </w:pPr>
                  <w:r w:rsidRPr="00F40EE4">
                    <w:rPr>
                      <w:rFonts w:eastAsia="標楷體" w:hAnsi="標楷體"/>
                    </w:rPr>
                    <w:t>擔任政府機構、國際或國內專業相關學會及期刊重要職務，經系、院教評會核定通過者</w:t>
                  </w:r>
                </w:p>
              </w:tc>
              <w:tc>
                <w:tcPr>
                  <w:tcW w:w="2127" w:type="dxa"/>
                  <w:vAlign w:val="center"/>
                </w:tcPr>
                <w:p w:rsidR="0067082F" w:rsidRPr="007D2E3E" w:rsidRDefault="0067082F" w:rsidP="004855EF">
                  <w:pPr>
                    <w:jc w:val="center"/>
                    <w:rPr>
                      <w:rFonts w:eastAsia="標楷體"/>
                      <w:b/>
                      <w:u w:val="single"/>
                    </w:rPr>
                  </w:pPr>
                  <w:r w:rsidRPr="007D2E3E">
                    <w:rPr>
                      <w:rFonts w:eastAsia="標楷體"/>
                      <w:b/>
                      <w:u w:val="single"/>
                    </w:rPr>
                    <w:t>最高核給</w:t>
                  </w:r>
                </w:p>
                <w:p w:rsidR="0067082F" w:rsidRPr="007D2E3E" w:rsidRDefault="0067082F" w:rsidP="004855EF">
                  <w:pPr>
                    <w:jc w:val="center"/>
                    <w:rPr>
                      <w:rFonts w:eastAsia="標楷體"/>
                      <w:b/>
                      <w:u w:val="single"/>
                    </w:rPr>
                  </w:pPr>
                  <w:r w:rsidRPr="007D2E3E">
                    <w:rPr>
                      <w:rFonts w:eastAsia="標楷體"/>
                      <w:b/>
                      <w:u w:val="single"/>
                    </w:rPr>
                    <w:t>3</w:t>
                  </w:r>
                  <w:r w:rsidRPr="007D2E3E">
                    <w:rPr>
                      <w:rFonts w:eastAsia="標楷體"/>
                      <w:b/>
                      <w:u w:val="single"/>
                    </w:rPr>
                    <w:t>分</w:t>
                  </w:r>
                </w:p>
              </w:tc>
            </w:tr>
            <w:tr w:rsidR="0067082F" w:rsidRPr="00F40EE4" w:rsidTr="004855EF">
              <w:tc>
                <w:tcPr>
                  <w:tcW w:w="6335" w:type="dxa"/>
                  <w:gridSpan w:val="2"/>
                </w:tcPr>
                <w:p w:rsidR="0067082F" w:rsidRPr="007D2E3E" w:rsidRDefault="0067082F" w:rsidP="004855EF">
                  <w:pPr>
                    <w:rPr>
                      <w:rFonts w:eastAsia="標楷體"/>
                      <w:b/>
                      <w:u w:val="single"/>
                    </w:rPr>
                  </w:pPr>
                  <w:r w:rsidRPr="007D2E3E">
                    <w:rPr>
                      <w:rFonts w:eastAsia="標楷體" w:hint="eastAsia"/>
                      <w:b/>
                      <w:u w:val="single"/>
                    </w:rPr>
                    <w:t>註一：導生人數以校務資訊系統之紀錄為依據，上下學期人數擇優計分。</w:t>
                  </w:r>
                </w:p>
                <w:p w:rsidR="0067082F" w:rsidRPr="00F40EE4" w:rsidRDefault="0067082F" w:rsidP="004855EF">
                  <w:pPr>
                    <w:rPr>
                      <w:rFonts w:eastAsia="標楷體"/>
                      <w:u w:val="single"/>
                    </w:rPr>
                  </w:pPr>
                  <w:r w:rsidRPr="007D2E3E">
                    <w:rPr>
                      <w:rFonts w:eastAsia="標楷體"/>
                      <w:b/>
                      <w:u w:val="single"/>
                    </w:rPr>
                    <w:t>註</w:t>
                  </w:r>
                  <w:r w:rsidRPr="007D2E3E">
                    <w:rPr>
                      <w:rFonts w:eastAsia="標楷體" w:hint="eastAsia"/>
                      <w:b/>
                      <w:u w:val="single"/>
                    </w:rPr>
                    <w:t>二</w:t>
                  </w:r>
                  <w:r w:rsidRPr="007D2E3E">
                    <w:rPr>
                      <w:rFonts w:eastAsia="標楷體"/>
                      <w:b/>
                      <w:u w:val="single"/>
                    </w:rPr>
                    <w:t>：訪談導生次數以校務資訊系統之紀錄為依據。</w:t>
                  </w:r>
                </w:p>
              </w:tc>
            </w:tr>
          </w:tbl>
          <w:p w:rsidR="0067082F" w:rsidRPr="00744C71" w:rsidRDefault="0067082F" w:rsidP="004855EF">
            <w:pPr>
              <w:spacing w:line="0" w:lineRule="atLeast"/>
              <w:rPr>
                <w:rFonts w:eastAsia="標楷體"/>
                <w:bCs/>
              </w:rPr>
            </w:pPr>
          </w:p>
          <w:p w:rsidR="0067082F" w:rsidRPr="00744C71" w:rsidRDefault="0067082F" w:rsidP="004855EF">
            <w:pPr>
              <w:ind w:left="1734" w:hangingChars="722" w:hanging="1734"/>
              <w:rPr>
                <w:rFonts w:ascii="標楷體" w:eastAsia="標楷體" w:hAnsi="標楷體"/>
                <w:b/>
                <w:bCs/>
                <w:szCs w:val="22"/>
              </w:rPr>
            </w:pPr>
            <w:r w:rsidRPr="007D2E3E">
              <w:rPr>
                <w:rFonts w:ascii="標楷體" w:eastAsia="標楷體" w:hAnsi="標楷體" w:hint="eastAsia"/>
                <w:b/>
                <w:bCs/>
                <w:szCs w:val="22"/>
                <w:u w:val="single"/>
              </w:rPr>
              <w:t>三、</w:t>
            </w:r>
            <w:r w:rsidRPr="00744C71">
              <w:rPr>
                <w:rFonts w:ascii="標楷體" w:eastAsia="標楷體" w:hAnsi="標楷體" w:hint="eastAsia"/>
                <w:bCs/>
                <w:szCs w:val="22"/>
              </w:rPr>
              <w:t>研究部分：</w:t>
            </w:r>
            <w:r w:rsidRPr="00744C71">
              <w:rPr>
                <w:rFonts w:ascii="標楷體" w:eastAsia="標楷體" w:hAnsi="標楷體" w:hint="eastAsia"/>
                <w:szCs w:val="22"/>
              </w:rPr>
              <w:t>升等前一級教師任內且為近七年發表之論文、專利權、技術移轉及產學合作計畫。</w:t>
            </w:r>
          </w:p>
          <w:p w:rsidR="0067082F" w:rsidRPr="00744C71" w:rsidRDefault="0067082F" w:rsidP="004855EF">
            <w:pPr>
              <w:ind w:left="734" w:hangingChars="306" w:hanging="734"/>
              <w:rPr>
                <w:rFonts w:eastAsia="標楷體"/>
              </w:rPr>
            </w:pPr>
            <w:r>
              <w:rPr>
                <w:rFonts w:ascii="標楷體" w:eastAsia="標楷體" w:hAnsi="標楷體" w:hint="eastAsia"/>
                <w:szCs w:val="22"/>
              </w:rPr>
              <w:t>（一）</w:t>
            </w:r>
            <w:r w:rsidRPr="00744C71">
              <w:rPr>
                <w:rFonts w:ascii="標楷體" w:eastAsia="標楷體" w:hAnsi="標楷體" w:hint="eastAsia"/>
              </w:rPr>
              <w:t>論文</w:t>
            </w:r>
            <w:r w:rsidRPr="00744C71">
              <w:rPr>
                <w:rFonts w:eastAsia="標楷體" w:hAnsi="標楷體"/>
              </w:rPr>
              <w:t>：原著和被邀寫綜說論文以</w:t>
            </w:r>
            <w:r w:rsidRPr="00744C71">
              <w:rPr>
                <w:rFonts w:eastAsia="標楷體"/>
              </w:rPr>
              <w:t>3</w:t>
            </w:r>
            <w:r w:rsidRPr="00744C71">
              <w:rPr>
                <w:rFonts w:eastAsia="標楷體" w:hAnsi="標楷體"/>
              </w:rPr>
              <w:t>倍核算，短篇報告、一般綜說和編輯評論以</w:t>
            </w:r>
            <w:r w:rsidRPr="00744C71">
              <w:rPr>
                <w:rFonts w:eastAsia="標楷體"/>
              </w:rPr>
              <w:t>2</w:t>
            </w:r>
            <w:r w:rsidRPr="00744C71">
              <w:rPr>
                <w:rFonts w:eastAsia="標楷體" w:hAnsi="標楷體"/>
              </w:rPr>
              <w:t>倍核算，病例報告和期刊信函以</w:t>
            </w:r>
            <w:r w:rsidRPr="00744C71">
              <w:rPr>
                <w:rFonts w:eastAsia="標楷體"/>
              </w:rPr>
              <w:t>1</w:t>
            </w:r>
            <w:r w:rsidRPr="00744C71">
              <w:rPr>
                <w:rFonts w:eastAsia="標楷體" w:hAnsi="標楷體"/>
              </w:rPr>
              <w:t>倍核算。採按篇計分，計分標準如下：</w:t>
            </w:r>
          </w:p>
          <w:p w:rsidR="0067082F" w:rsidRPr="00744C71" w:rsidRDefault="0067082F" w:rsidP="004855EF">
            <w:pPr>
              <w:ind w:left="374" w:hangingChars="156" w:hanging="374"/>
              <w:rPr>
                <w:rFonts w:eastAsia="標楷體"/>
                <w:szCs w:val="22"/>
                <w:shd w:val="clear" w:color="auto" w:fill="FFFFFF"/>
              </w:rPr>
            </w:pPr>
            <w:r w:rsidRPr="00744C71">
              <w:rPr>
                <w:rFonts w:eastAsia="標楷體"/>
              </w:rPr>
              <w:t xml:space="preserve">   </w:t>
            </w:r>
            <w:r w:rsidRPr="00744C71">
              <w:rPr>
                <w:rFonts w:eastAsia="標楷體" w:hAnsi="標楷體"/>
                <w:szCs w:val="22"/>
                <w:shd w:val="clear" w:color="auto" w:fill="FFFFFF"/>
              </w:rPr>
              <w:t>【自然生物醫學科學類、口腔醫學科學類及護理保健復健醫療管理科學類】（</w:t>
            </w:r>
            <w:r w:rsidRPr="00744C71">
              <w:rPr>
                <w:rFonts w:eastAsia="標楷體"/>
                <w:szCs w:val="22"/>
                <w:shd w:val="clear" w:color="auto" w:fill="FFFFFF"/>
              </w:rPr>
              <w:t>SCI/SSCI/TSSCI/EI</w:t>
            </w:r>
            <w:r w:rsidRPr="00744C71">
              <w:rPr>
                <w:rFonts w:eastAsia="標楷體" w:hAnsi="標楷體"/>
                <w:szCs w:val="22"/>
                <w:shd w:val="clear" w:color="auto" w:fill="FFFFFF"/>
              </w:rPr>
              <w:t>論文）</w:t>
            </w:r>
          </w:p>
          <w:tbl>
            <w:tblPr>
              <w:tblW w:w="641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5"/>
              <w:gridCol w:w="1283"/>
              <w:gridCol w:w="1203"/>
              <w:gridCol w:w="1103"/>
              <w:gridCol w:w="1003"/>
            </w:tblGrid>
            <w:tr w:rsidR="0067082F" w:rsidRPr="00744C71" w:rsidTr="004855EF">
              <w:trPr>
                <w:trHeight w:val="436"/>
              </w:trPr>
              <w:tc>
                <w:tcPr>
                  <w:tcW w:w="1825" w:type="dxa"/>
                  <w:vAlign w:val="center"/>
                </w:tcPr>
                <w:p w:rsidR="0067082F" w:rsidRPr="00744C71" w:rsidRDefault="0067082F" w:rsidP="004855EF">
                  <w:pPr>
                    <w:spacing w:line="400" w:lineRule="exact"/>
                    <w:ind w:left="495" w:hangingChars="225" w:hanging="495"/>
                    <w:jc w:val="center"/>
                    <w:rPr>
                      <w:rFonts w:ascii="標楷體" w:eastAsia="標楷體" w:hAnsi="標楷體"/>
                      <w:sz w:val="22"/>
                      <w:szCs w:val="20"/>
                    </w:rPr>
                  </w:pPr>
                  <w:r w:rsidRPr="00744C71">
                    <w:rPr>
                      <w:rFonts w:ascii="標楷體" w:eastAsia="標楷體" w:hAnsi="標楷體" w:hint="eastAsia"/>
                      <w:sz w:val="22"/>
                      <w:szCs w:val="20"/>
                    </w:rPr>
                    <w:t>期刊排名</w:t>
                  </w:r>
                </w:p>
              </w:tc>
              <w:tc>
                <w:tcPr>
                  <w:tcW w:w="1283" w:type="dxa"/>
                  <w:vAlign w:val="center"/>
                </w:tcPr>
                <w:p w:rsidR="0067082F" w:rsidRPr="00744C71" w:rsidRDefault="0067082F" w:rsidP="004855EF">
                  <w:pPr>
                    <w:spacing w:line="400" w:lineRule="exact"/>
                    <w:jc w:val="center"/>
                    <w:rPr>
                      <w:rFonts w:ascii="標楷體" w:eastAsia="標楷體" w:hAnsi="標楷體"/>
                      <w:sz w:val="22"/>
                      <w:szCs w:val="20"/>
                    </w:rPr>
                  </w:pPr>
                  <w:r w:rsidRPr="00744C71">
                    <w:rPr>
                      <w:rFonts w:ascii="標楷體" w:eastAsia="標楷體" w:hAnsi="標楷體" w:hint="eastAsia"/>
                      <w:sz w:val="22"/>
                      <w:szCs w:val="20"/>
                    </w:rPr>
                    <w:t>第一或通訊作者</w:t>
                  </w:r>
                </w:p>
              </w:tc>
              <w:tc>
                <w:tcPr>
                  <w:tcW w:w="1203" w:type="dxa"/>
                  <w:vAlign w:val="center"/>
                </w:tcPr>
                <w:p w:rsidR="0067082F" w:rsidRPr="00744C71" w:rsidRDefault="0067082F" w:rsidP="004855EF">
                  <w:pPr>
                    <w:spacing w:line="400" w:lineRule="exact"/>
                    <w:ind w:leftChars="-11" w:left="401" w:hangingChars="194" w:hanging="427"/>
                    <w:jc w:val="center"/>
                    <w:rPr>
                      <w:rFonts w:ascii="標楷體" w:eastAsia="標楷體" w:hAnsi="標楷體"/>
                      <w:sz w:val="22"/>
                      <w:szCs w:val="20"/>
                    </w:rPr>
                  </w:pPr>
                  <w:r w:rsidRPr="00744C71">
                    <w:rPr>
                      <w:rFonts w:ascii="標楷體" w:eastAsia="標楷體" w:hAnsi="標楷體" w:hint="eastAsia"/>
                      <w:sz w:val="22"/>
                      <w:szCs w:val="20"/>
                    </w:rPr>
                    <w:t>第二作者</w:t>
                  </w:r>
                </w:p>
              </w:tc>
              <w:tc>
                <w:tcPr>
                  <w:tcW w:w="1103" w:type="dxa"/>
                  <w:vAlign w:val="center"/>
                </w:tcPr>
                <w:p w:rsidR="0067082F" w:rsidRPr="00744C71" w:rsidRDefault="0067082F" w:rsidP="004855EF">
                  <w:pPr>
                    <w:spacing w:line="400" w:lineRule="exact"/>
                    <w:jc w:val="center"/>
                    <w:rPr>
                      <w:rFonts w:ascii="標楷體" w:eastAsia="標楷體" w:hAnsi="標楷體"/>
                      <w:sz w:val="22"/>
                      <w:szCs w:val="20"/>
                    </w:rPr>
                  </w:pPr>
                  <w:r w:rsidRPr="00744C71">
                    <w:rPr>
                      <w:rFonts w:ascii="標楷體" w:eastAsia="標楷體" w:hAnsi="標楷體" w:hint="eastAsia"/>
                      <w:sz w:val="22"/>
                      <w:szCs w:val="20"/>
                    </w:rPr>
                    <w:t>第三作者</w:t>
                  </w:r>
                </w:p>
              </w:tc>
              <w:tc>
                <w:tcPr>
                  <w:tcW w:w="1003" w:type="dxa"/>
                  <w:vAlign w:val="center"/>
                </w:tcPr>
                <w:p w:rsidR="0067082F" w:rsidRPr="00744C71" w:rsidRDefault="0067082F" w:rsidP="004855EF">
                  <w:pPr>
                    <w:spacing w:line="400" w:lineRule="exact"/>
                    <w:jc w:val="center"/>
                    <w:rPr>
                      <w:rFonts w:ascii="標楷體" w:eastAsia="標楷體" w:hAnsi="標楷體"/>
                      <w:sz w:val="22"/>
                      <w:szCs w:val="20"/>
                    </w:rPr>
                  </w:pPr>
                  <w:r w:rsidRPr="00744C71">
                    <w:rPr>
                      <w:rFonts w:ascii="標楷體" w:eastAsia="標楷體" w:hAnsi="標楷體" w:hint="eastAsia"/>
                      <w:sz w:val="22"/>
                      <w:szCs w:val="20"/>
                    </w:rPr>
                    <w:t>其他作者</w:t>
                  </w:r>
                </w:p>
              </w:tc>
            </w:tr>
            <w:tr w:rsidR="0067082F" w:rsidRPr="00744C71" w:rsidTr="004855EF">
              <w:trPr>
                <w:trHeight w:val="352"/>
              </w:trPr>
              <w:tc>
                <w:tcPr>
                  <w:tcW w:w="1825" w:type="dxa"/>
                  <w:vAlign w:val="center"/>
                </w:tcPr>
                <w:p w:rsidR="0067082F" w:rsidRPr="00744C71" w:rsidRDefault="0067082F" w:rsidP="004855EF">
                  <w:pPr>
                    <w:spacing w:line="400" w:lineRule="exact"/>
                    <w:ind w:leftChars="1" w:left="516" w:hangingChars="257" w:hanging="514"/>
                    <w:jc w:val="both"/>
                    <w:rPr>
                      <w:rFonts w:eastAsia="標楷體"/>
                      <w:spacing w:val="-10"/>
                      <w:sz w:val="22"/>
                      <w:szCs w:val="20"/>
                    </w:rPr>
                  </w:pPr>
                  <w:r w:rsidRPr="00744C71">
                    <w:rPr>
                      <w:rFonts w:eastAsia="標楷體" w:hint="eastAsia"/>
                      <w:spacing w:val="-10"/>
                      <w:sz w:val="22"/>
                      <w:szCs w:val="20"/>
                    </w:rPr>
                    <w:t>I.F.&gt;5</w:t>
                  </w:r>
                </w:p>
              </w:tc>
              <w:tc>
                <w:tcPr>
                  <w:tcW w:w="128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hint="eastAsia"/>
                      <w:sz w:val="22"/>
                      <w:szCs w:val="20"/>
                    </w:rPr>
                    <w:t>I.F.</w:t>
                  </w:r>
                  <w:r w:rsidRPr="00744C71">
                    <w:rPr>
                      <w:rFonts w:eastAsia="標楷體" w:hint="eastAsia"/>
                      <w:sz w:val="22"/>
                      <w:szCs w:val="20"/>
                    </w:rPr>
                    <w:t>×</w:t>
                  </w:r>
                  <w:r w:rsidRPr="00744C71">
                    <w:rPr>
                      <w:rFonts w:eastAsia="標楷體" w:hint="eastAsia"/>
                      <w:sz w:val="22"/>
                      <w:szCs w:val="20"/>
                    </w:rPr>
                    <w:t>5</w:t>
                  </w:r>
                </w:p>
              </w:tc>
              <w:tc>
                <w:tcPr>
                  <w:tcW w:w="12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hint="eastAsia"/>
                      <w:sz w:val="22"/>
                      <w:szCs w:val="20"/>
                    </w:rPr>
                    <w:t>I.F.</w:t>
                  </w:r>
                  <w:r w:rsidRPr="00744C71">
                    <w:rPr>
                      <w:rFonts w:eastAsia="標楷體" w:hint="eastAsia"/>
                      <w:sz w:val="22"/>
                      <w:szCs w:val="20"/>
                    </w:rPr>
                    <w:t>×</w:t>
                  </w:r>
                  <w:r w:rsidRPr="00744C71">
                    <w:rPr>
                      <w:rFonts w:eastAsia="標楷體" w:hint="eastAsia"/>
                      <w:sz w:val="22"/>
                      <w:szCs w:val="20"/>
                    </w:rPr>
                    <w:t>3</w:t>
                  </w:r>
                </w:p>
              </w:tc>
              <w:tc>
                <w:tcPr>
                  <w:tcW w:w="11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hint="eastAsia"/>
                      <w:sz w:val="22"/>
                      <w:szCs w:val="20"/>
                    </w:rPr>
                    <w:t>I.F.</w:t>
                  </w:r>
                  <w:r w:rsidRPr="00744C71">
                    <w:rPr>
                      <w:rFonts w:eastAsia="標楷體" w:hint="eastAsia"/>
                      <w:sz w:val="22"/>
                      <w:szCs w:val="20"/>
                    </w:rPr>
                    <w:t>×</w:t>
                  </w:r>
                  <w:r w:rsidRPr="00744C71">
                    <w:rPr>
                      <w:rFonts w:eastAsia="標楷體" w:hint="eastAsia"/>
                      <w:sz w:val="22"/>
                      <w:szCs w:val="20"/>
                    </w:rPr>
                    <w:t>1</w:t>
                  </w:r>
                </w:p>
              </w:tc>
              <w:tc>
                <w:tcPr>
                  <w:tcW w:w="10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hint="eastAsia"/>
                      <w:sz w:val="22"/>
                      <w:szCs w:val="20"/>
                    </w:rPr>
                    <w:t>I.F.</w:t>
                  </w:r>
                  <w:r w:rsidRPr="00744C71">
                    <w:rPr>
                      <w:rFonts w:eastAsia="標楷體" w:hint="eastAsia"/>
                      <w:sz w:val="22"/>
                      <w:szCs w:val="20"/>
                    </w:rPr>
                    <w:t>×</w:t>
                  </w:r>
                  <w:r w:rsidRPr="00744C71">
                    <w:rPr>
                      <w:rFonts w:eastAsia="標楷體" w:hint="eastAsia"/>
                      <w:sz w:val="22"/>
                      <w:szCs w:val="20"/>
                    </w:rPr>
                    <w:t>0.5</w:t>
                  </w:r>
                </w:p>
              </w:tc>
            </w:tr>
            <w:tr w:rsidR="0067082F" w:rsidRPr="00744C71" w:rsidTr="004855EF">
              <w:trPr>
                <w:trHeight w:val="352"/>
              </w:trPr>
              <w:tc>
                <w:tcPr>
                  <w:tcW w:w="1825" w:type="dxa"/>
                  <w:vAlign w:val="center"/>
                </w:tcPr>
                <w:p w:rsidR="0067082F" w:rsidRPr="00744C71" w:rsidRDefault="0067082F" w:rsidP="004855EF">
                  <w:pPr>
                    <w:spacing w:line="400" w:lineRule="exact"/>
                    <w:ind w:leftChars="1" w:left="516" w:hangingChars="257" w:hanging="514"/>
                    <w:jc w:val="both"/>
                    <w:rPr>
                      <w:rFonts w:eastAsia="標楷體"/>
                      <w:sz w:val="22"/>
                      <w:szCs w:val="20"/>
                    </w:rPr>
                  </w:pPr>
                  <w:r w:rsidRPr="00744C71">
                    <w:rPr>
                      <w:rFonts w:eastAsia="標楷體"/>
                      <w:spacing w:val="-10"/>
                      <w:sz w:val="22"/>
                      <w:szCs w:val="20"/>
                    </w:rPr>
                    <w:t>10%(</w:t>
                  </w:r>
                  <w:r w:rsidRPr="00744C71">
                    <w:rPr>
                      <w:rFonts w:eastAsia="標楷體" w:hAnsi="標楷體"/>
                      <w:spacing w:val="-10"/>
                      <w:sz w:val="22"/>
                      <w:szCs w:val="20"/>
                    </w:rPr>
                    <w:t>含</w:t>
                  </w:r>
                  <w:r w:rsidRPr="00744C71">
                    <w:rPr>
                      <w:rFonts w:eastAsia="標楷體"/>
                      <w:spacing w:val="-10"/>
                      <w:sz w:val="22"/>
                      <w:szCs w:val="20"/>
                    </w:rPr>
                    <w:t>)</w:t>
                  </w:r>
                  <w:r w:rsidRPr="00744C71">
                    <w:rPr>
                      <w:rFonts w:eastAsia="標楷體" w:hAnsi="標楷體"/>
                      <w:spacing w:val="-10"/>
                      <w:sz w:val="22"/>
                      <w:szCs w:val="20"/>
                    </w:rPr>
                    <w:t>內</w:t>
                  </w:r>
                </w:p>
              </w:tc>
              <w:tc>
                <w:tcPr>
                  <w:tcW w:w="128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30</w:t>
                  </w:r>
                  <w:r w:rsidRPr="00744C71">
                    <w:rPr>
                      <w:rFonts w:eastAsia="標楷體" w:hAnsi="標楷體" w:hint="eastAsia"/>
                      <w:sz w:val="22"/>
                      <w:szCs w:val="20"/>
                    </w:rPr>
                    <w:t>分</w:t>
                  </w:r>
                </w:p>
              </w:tc>
              <w:tc>
                <w:tcPr>
                  <w:tcW w:w="12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18</w:t>
                  </w:r>
                  <w:r w:rsidRPr="00744C71">
                    <w:rPr>
                      <w:rFonts w:eastAsia="標楷體" w:hAnsi="標楷體" w:hint="eastAsia"/>
                      <w:sz w:val="22"/>
                      <w:szCs w:val="20"/>
                    </w:rPr>
                    <w:t>分</w:t>
                  </w:r>
                </w:p>
              </w:tc>
              <w:tc>
                <w:tcPr>
                  <w:tcW w:w="11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6</w:t>
                  </w:r>
                  <w:r w:rsidRPr="00744C71">
                    <w:rPr>
                      <w:rFonts w:eastAsia="標楷體" w:hAnsi="標楷體" w:hint="eastAsia"/>
                      <w:sz w:val="22"/>
                      <w:szCs w:val="20"/>
                    </w:rPr>
                    <w:t>分</w:t>
                  </w:r>
                </w:p>
              </w:tc>
              <w:tc>
                <w:tcPr>
                  <w:tcW w:w="10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3</w:t>
                  </w:r>
                  <w:r w:rsidRPr="00744C71">
                    <w:rPr>
                      <w:rFonts w:eastAsia="標楷體" w:hAnsi="標楷體" w:hint="eastAsia"/>
                      <w:sz w:val="22"/>
                      <w:szCs w:val="20"/>
                    </w:rPr>
                    <w:t>分</w:t>
                  </w:r>
                </w:p>
              </w:tc>
            </w:tr>
            <w:tr w:rsidR="0067082F" w:rsidRPr="00744C71" w:rsidTr="004855EF">
              <w:trPr>
                <w:trHeight w:val="352"/>
              </w:trPr>
              <w:tc>
                <w:tcPr>
                  <w:tcW w:w="1825" w:type="dxa"/>
                  <w:vAlign w:val="center"/>
                </w:tcPr>
                <w:p w:rsidR="0067082F" w:rsidRPr="00744C71" w:rsidRDefault="0067082F" w:rsidP="004855EF">
                  <w:pPr>
                    <w:spacing w:line="400" w:lineRule="exact"/>
                    <w:jc w:val="both"/>
                    <w:rPr>
                      <w:rFonts w:eastAsia="標楷體"/>
                      <w:sz w:val="22"/>
                      <w:szCs w:val="20"/>
                    </w:rPr>
                  </w:pPr>
                  <w:r w:rsidRPr="00744C71">
                    <w:rPr>
                      <w:rFonts w:eastAsia="標楷體"/>
                      <w:spacing w:val="-10"/>
                      <w:sz w:val="22"/>
                      <w:szCs w:val="20"/>
                    </w:rPr>
                    <w:t>10%</w:t>
                  </w:r>
                  <w:r w:rsidRPr="00744C71">
                    <w:rPr>
                      <w:rFonts w:eastAsia="標楷體" w:hAnsi="標楷體"/>
                      <w:spacing w:val="-10"/>
                      <w:sz w:val="22"/>
                      <w:szCs w:val="20"/>
                    </w:rPr>
                    <w:t>至</w:t>
                  </w:r>
                  <w:r w:rsidRPr="00744C71">
                    <w:rPr>
                      <w:rFonts w:eastAsia="標楷體"/>
                      <w:spacing w:val="-10"/>
                      <w:sz w:val="22"/>
                      <w:szCs w:val="20"/>
                    </w:rPr>
                    <w:t>20%(</w:t>
                  </w:r>
                  <w:r w:rsidRPr="00744C71">
                    <w:rPr>
                      <w:rFonts w:eastAsia="標楷體" w:hAnsi="標楷體"/>
                      <w:spacing w:val="-10"/>
                      <w:sz w:val="22"/>
                      <w:szCs w:val="20"/>
                    </w:rPr>
                    <w:t>不含</w:t>
                  </w:r>
                  <w:r w:rsidRPr="00744C71">
                    <w:rPr>
                      <w:rFonts w:eastAsia="標楷體"/>
                      <w:spacing w:val="-10"/>
                      <w:sz w:val="22"/>
                      <w:szCs w:val="20"/>
                    </w:rPr>
                    <w:t>)</w:t>
                  </w:r>
                </w:p>
              </w:tc>
              <w:tc>
                <w:tcPr>
                  <w:tcW w:w="128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25</w:t>
                  </w:r>
                  <w:r w:rsidRPr="00744C71">
                    <w:rPr>
                      <w:rFonts w:eastAsia="標楷體" w:hAnsi="標楷體" w:hint="eastAsia"/>
                      <w:sz w:val="22"/>
                      <w:szCs w:val="20"/>
                    </w:rPr>
                    <w:t>分</w:t>
                  </w:r>
                </w:p>
              </w:tc>
              <w:tc>
                <w:tcPr>
                  <w:tcW w:w="12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15</w:t>
                  </w:r>
                  <w:r w:rsidRPr="00744C71">
                    <w:rPr>
                      <w:rFonts w:eastAsia="標楷體" w:hAnsi="標楷體" w:hint="eastAsia"/>
                      <w:sz w:val="22"/>
                      <w:szCs w:val="20"/>
                    </w:rPr>
                    <w:t>分</w:t>
                  </w:r>
                </w:p>
              </w:tc>
              <w:tc>
                <w:tcPr>
                  <w:tcW w:w="11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5</w:t>
                  </w:r>
                  <w:r w:rsidRPr="00744C71">
                    <w:rPr>
                      <w:rFonts w:eastAsia="標楷體" w:hAnsi="標楷體" w:hint="eastAsia"/>
                      <w:sz w:val="22"/>
                      <w:szCs w:val="20"/>
                    </w:rPr>
                    <w:t>分</w:t>
                  </w:r>
                </w:p>
              </w:tc>
              <w:tc>
                <w:tcPr>
                  <w:tcW w:w="10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2.5</w:t>
                  </w:r>
                  <w:r w:rsidRPr="00744C71">
                    <w:rPr>
                      <w:rFonts w:eastAsia="標楷體" w:hAnsi="標楷體" w:hint="eastAsia"/>
                      <w:sz w:val="22"/>
                      <w:szCs w:val="20"/>
                    </w:rPr>
                    <w:t>分</w:t>
                  </w:r>
                </w:p>
              </w:tc>
            </w:tr>
            <w:tr w:rsidR="0067082F" w:rsidRPr="00744C71" w:rsidTr="004855EF">
              <w:trPr>
                <w:trHeight w:val="352"/>
              </w:trPr>
              <w:tc>
                <w:tcPr>
                  <w:tcW w:w="1825" w:type="dxa"/>
                  <w:vAlign w:val="center"/>
                </w:tcPr>
                <w:p w:rsidR="0067082F" w:rsidRPr="00744C71" w:rsidRDefault="0067082F" w:rsidP="004855EF">
                  <w:pPr>
                    <w:spacing w:line="400" w:lineRule="exact"/>
                    <w:jc w:val="both"/>
                    <w:rPr>
                      <w:rFonts w:eastAsia="標楷體"/>
                      <w:sz w:val="22"/>
                      <w:szCs w:val="20"/>
                    </w:rPr>
                  </w:pPr>
                  <w:r w:rsidRPr="00744C71">
                    <w:rPr>
                      <w:rFonts w:eastAsia="標楷體"/>
                      <w:spacing w:val="-10"/>
                      <w:sz w:val="22"/>
                      <w:szCs w:val="20"/>
                    </w:rPr>
                    <w:t>20%</w:t>
                  </w:r>
                  <w:r w:rsidRPr="00744C71">
                    <w:rPr>
                      <w:rFonts w:eastAsia="標楷體" w:hAnsi="標楷體"/>
                      <w:spacing w:val="-10"/>
                      <w:sz w:val="22"/>
                      <w:szCs w:val="20"/>
                    </w:rPr>
                    <w:t>至</w:t>
                  </w:r>
                  <w:r w:rsidRPr="00744C71">
                    <w:rPr>
                      <w:rFonts w:eastAsia="標楷體"/>
                      <w:spacing w:val="-10"/>
                      <w:sz w:val="22"/>
                      <w:szCs w:val="20"/>
                    </w:rPr>
                    <w:t>40%(</w:t>
                  </w:r>
                  <w:r w:rsidRPr="00744C71">
                    <w:rPr>
                      <w:rFonts w:eastAsia="標楷體" w:hAnsi="標楷體"/>
                      <w:spacing w:val="-10"/>
                      <w:sz w:val="22"/>
                      <w:szCs w:val="20"/>
                    </w:rPr>
                    <w:t>不含</w:t>
                  </w:r>
                  <w:r w:rsidRPr="00744C71">
                    <w:rPr>
                      <w:rFonts w:eastAsia="標楷體"/>
                      <w:spacing w:val="-10"/>
                      <w:sz w:val="22"/>
                      <w:szCs w:val="20"/>
                    </w:rPr>
                    <w:t>)</w:t>
                  </w:r>
                </w:p>
              </w:tc>
              <w:tc>
                <w:tcPr>
                  <w:tcW w:w="128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20</w:t>
                  </w:r>
                  <w:r w:rsidRPr="00744C71">
                    <w:rPr>
                      <w:rFonts w:eastAsia="標楷體" w:hAnsi="標楷體" w:hint="eastAsia"/>
                      <w:sz w:val="22"/>
                      <w:szCs w:val="20"/>
                    </w:rPr>
                    <w:t>分</w:t>
                  </w:r>
                </w:p>
              </w:tc>
              <w:tc>
                <w:tcPr>
                  <w:tcW w:w="12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12</w:t>
                  </w:r>
                  <w:r w:rsidRPr="00744C71">
                    <w:rPr>
                      <w:rFonts w:eastAsia="標楷體" w:hAnsi="標楷體" w:hint="eastAsia"/>
                      <w:sz w:val="22"/>
                      <w:szCs w:val="20"/>
                    </w:rPr>
                    <w:t>分</w:t>
                  </w:r>
                </w:p>
              </w:tc>
              <w:tc>
                <w:tcPr>
                  <w:tcW w:w="11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4</w:t>
                  </w:r>
                  <w:r w:rsidRPr="00744C71">
                    <w:rPr>
                      <w:rFonts w:eastAsia="標楷體" w:hAnsi="標楷體" w:hint="eastAsia"/>
                      <w:sz w:val="22"/>
                      <w:szCs w:val="20"/>
                    </w:rPr>
                    <w:t>分</w:t>
                  </w:r>
                </w:p>
              </w:tc>
              <w:tc>
                <w:tcPr>
                  <w:tcW w:w="10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2</w:t>
                  </w:r>
                  <w:r w:rsidRPr="00744C71">
                    <w:rPr>
                      <w:rFonts w:eastAsia="標楷體" w:hAnsi="標楷體" w:hint="eastAsia"/>
                      <w:sz w:val="22"/>
                      <w:szCs w:val="20"/>
                    </w:rPr>
                    <w:t>分</w:t>
                  </w:r>
                </w:p>
              </w:tc>
            </w:tr>
            <w:tr w:rsidR="0067082F" w:rsidRPr="00744C71" w:rsidTr="004855EF">
              <w:trPr>
                <w:trHeight w:val="352"/>
              </w:trPr>
              <w:tc>
                <w:tcPr>
                  <w:tcW w:w="1825" w:type="dxa"/>
                  <w:vAlign w:val="center"/>
                </w:tcPr>
                <w:p w:rsidR="0067082F" w:rsidRPr="00744C71" w:rsidRDefault="0067082F" w:rsidP="004855EF">
                  <w:pPr>
                    <w:spacing w:line="400" w:lineRule="exact"/>
                    <w:ind w:left="514" w:hangingChars="257" w:hanging="514"/>
                    <w:jc w:val="both"/>
                    <w:rPr>
                      <w:rFonts w:eastAsia="標楷體"/>
                      <w:sz w:val="22"/>
                      <w:szCs w:val="20"/>
                    </w:rPr>
                  </w:pPr>
                  <w:r w:rsidRPr="00744C71">
                    <w:rPr>
                      <w:rFonts w:eastAsia="標楷體"/>
                      <w:spacing w:val="-10"/>
                      <w:sz w:val="22"/>
                      <w:szCs w:val="20"/>
                    </w:rPr>
                    <w:t>40%</w:t>
                  </w:r>
                  <w:r w:rsidRPr="00744C71">
                    <w:rPr>
                      <w:rFonts w:eastAsia="標楷體" w:hAnsi="標楷體"/>
                      <w:spacing w:val="-10"/>
                      <w:sz w:val="22"/>
                      <w:szCs w:val="20"/>
                    </w:rPr>
                    <w:t>至</w:t>
                  </w:r>
                  <w:r w:rsidRPr="00744C71">
                    <w:rPr>
                      <w:rFonts w:eastAsia="標楷體"/>
                      <w:spacing w:val="-10"/>
                      <w:sz w:val="22"/>
                      <w:szCs w:val="20"/>
                    </w:rPr>
                    <w:t>60%(</w:t>
                  </w:r>
                  <w:r w:rsidRPr="00744C71">
                    <w:rPr>
                      <w:rFonts w:eastAsia="標楷體" w:hAnsi="標楷體"/>
                      <w:spacing w:val="-10"/>
                      <w:sz w:val="22"/>
                      <w:szCs w:val="20"/>
                    </w:rPr>
                    <w:t>不含</w:t>
                  </w:r>
                  <w:r w:rsidRPr="00744C71">
                    <w:rPr>
                      <w:rFonts w:eastAsia="標楷體"/>
                      <w:spacing w:val="-10"/>
                      <w:sz w:val="22"/>
                      <w:szCs w:val="20"/>
                    </w:rPr>
                    <w:t>)</w:t>
                  </w:r>
                </w:p>
              </w:tc>
              <w:tc>
                <w:tcPr>
                  <w:tcW w:w="128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15</w:t>
                  </w:r>
                  <w:r w:rsidRPr="00744C71">
                    <w:rPr>
                      <w:rFonts w:eastAsia="標楷體" w:hAnsi="標楷體" w:hint="eastAsia"/>
                      <w:sz w:val="22"/>
                      <w:szCs w:val="20"/>
                    </w:rPr>
                    <w:t>分</w:t>
                  </w:r>
                </w:p>
              </w:tc>
              <w:tc>
                <w:tcPr>
                  <w:tcW w:w="1203" w:type="dxa"/>
                  <w:vAlign w:val="center"/>
                </w:tcPr>
                <w:p w:rsidR="0067082F" w:rsidRPr="00744C71" w:rsidRDefault="0067082F" w:rsidP="004855EF">
                  <w:pPr>
                    <w:spacing w:line="400" w:lineRule="exact"/>
                    <w:ind w:leftChars="-11" w:left="401" w:hangingChars="194" w:hanging="427"/>
                    <w:jc w:val="center"/>
                    <w:rPr>
                      <w:rFonts w:eastAsia="標楷體"/>
                      <w:sz w:val="22"/>
                      <w:szCs w:val="20"/>
                    </w:rPr>
                  </w:pPr>
                  <w:r w:rsidRPr="00744C71">
                    <w:rPr>
                      <w:rFonts w:eastAsia="標楷體"/>
                      <w:sz w:val="22"/>
                      <w:szCs w:val="20"/>
                    </w:rPr>
                    <w:t>9</w:t>
                  </w:r>
                  <w:r w:rsidRPr="00744C71">
                    <w:rPr>
                      <w:rFonts w:eastAsia="標楷體" w:hAnsi="標楷體" w:hint="eastAsia"/>
                      <w:sz w:val="22"/>
                      <w:szCs w:val="20"/>
                    </w:rPr>
                    <w:t>分</w:t>
                  </w:r>
                </w:p>
              </w:tc>
              <w:tc>
                <w:tcPr>
                  <w:tcW w:w="11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3</w:t>
                  </w:r>
                  <w:r w:rsidRPr="00744C71">
                    <w:rPr>
                      <w:rFonts w:eastAsia="標楷體" w:hAnsi="標楷體" w:hint="eastAsia"/>
                      <w:sz w:val="22"/>
                      <w:szCs w:val="20"/>
                    </w:rPr>
                    <w:t>分</w:t>
                  </w:r>
                </w:p>
              </w:tc>
              <w:tc>
                <w:tcPr>
                  <w:tcW w:w="10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1.5</w:t>
                  </w:r>
                  <w:r w:rsidRPr="00744C71">
                    <w:rPr>
                      <w:rFonts w:eastAsia="標楷體" w:hAnsi="標楷體" w:hint="eastAsia"/>
                      <w:sz w:val="22"/>
                      <w:szCs w:val="20"/>
                    </w:rPr>
                    <w:t>分</w:t>
                  </w:r>
                </w:p>
              </w:tc>
            </w:tr>
            <w:tr w:rsidR="0067082F" w:rsidRPr="00744C71" w:rsidTr="004855EF">
              <w:trPr>
                <w:trHeight w:val="352"/>
              </w:trPr>
              <w:tc>
                <w:tcPr>
                  <w:tcW w:w="1825" w:type="dxa"/>
                  <w:vAlign w:val="center"/>
                </w:tcPr>
                <w:p w:rsidR="0067082F" w:rsidRPr="00744C71" w:rsidRDefault="0067082F" w:rsidP="004855EF">
                  <w:pPr>
                    <w:spacing w:line="400" w:lineRule="exact"/>
                    <w:ind w:left="514" w:hangingChars="257" w:hanging="514"/>
                    <w:jc w:val="both"/>
                    <w:rPr>
                      <w:rFonts w:eastAsia="標楷體"/>
                      <w:spacing w:val="-10"/>
                      <w:sz w:val="22"/>
                      <w:szCs w:val="20"/>
                    </w:rPr>
                  </w:pPr>
                  <w:r w:rsidRPr="00744C71">
                    <w:rPr>
                      <w:rFonts w:eastAsia="標楷體"/>
                      <w:spacing w:val="-10"/>
                      <w:sz w:val="22"/>
                      <w:szCs w:val="20"/>
                    </w:rPr>
                    <w:t>60%</w:t>
                  </w:r>
                  <w:r w:rsidRPr="00744C71">
                    <w:rPr>
                      <w:rFonts w:eastAsia="標楷體" w:hAnsi="標楷體"/>
                      <w:spacing w:val="-10"/>
                      <w:sz w:val="22"/>
                      <w:szCs w:val="20"/>
                    </w:rPr>
                    <w:t>至</w:t>
                  </w:r>
                  <w:r w:rsidRPr="00744C71">
                    <w:rPr>
                      <w:rFonts w:eastAsia="標楷體"/>
                      <w:spacing w:val="-10"/>
                      <w:sz w:val="22"/>
                      <w:szCs w:val="20"/>
                    </w:rPr>
                    <w:t>80%(</w:t>
                  </w:r>
                  <w:r w:rsidRPr="00744C71">
                    <w:rPr>
                      <w:rFonts w:eastAsia="標楷體" w:hAnsi="標楷體"/>
                      <w:spacing w:val="-10"/>
                      <w:sz w:val="22"/>
                      <w:szCs w:val="20"/>
                    </w:rPr>
                    <w:t>不含</w:t>
                  </w:r>
                  <w:r w:rsidRPr="00744C71">
                    <w:rPr>
                      <w:rFonts w:eastAsia="標楷體"/>
                      <w:spacing w:val="-10"/>
                      <w:sz w:val="22"/>
                      <w:szCs w:val="20"/>
                    </w:rPr>
                    <w:t>)</w:t>
                  </w:r>
                </w:p>
              </w:tc>
              <w:tc>
                <w:tcPr>
                  <w:tcW w:w="128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10</w:t>
                  </w:r>
                  <w:r w:rsidRPr="00744C71">
                    <w:rPr>
                      <w:rFonts w:eastAsia="標楷體" w:hAnsi="標楷體" w:hint="eastAsia"/>
                      <w:sz w:val="22"/>
                      <w:szCs w:val="20"/>
                    </w:rPr>
                    <w:t>分</w:t>
                  </w:r>
                </w:p>
              </w:tc>
              <w:tc>
                <w:tcPr>
                  <w:tcW w:w="1203" w:type="dxa"/>
                  <w:vAlign w:val="center"/>
                </w:tcPr>
                <w:p w:rsidR="0067082F" w:rsidRPr="00744C71" w:rsidRDefault="0067082F" w:rsidP="004855EF">
                  <w:pPr>
                    <w:spacing w:line="400" w:lineRule="exact"/>
                    <w:ind w:leftChars="-11" w:left="401" w:hangingChars="194" w:hanging="427"/>
                    <w:jc w:val="center"/>
                    <w:rPr>
                      <w:rFonts w:eastAsia="標楷體"/>
                      <w:sz w:val="22"/>
                      <w:szCs w:val="20"/>
                    </w:rPr>
                  </w:pPr>
                  <w:r w:rsidRPr="00744C71">
                    <w:rPr>
                      <w:rFonts w:eastAsia="標楷體"/>
                      <w:sz w:val="22"/>
                      <w:szCs w:val="20"/>
                    </w:rPr>
                    <w:t>6</w:t>
                  </w:r>
                  <w:r w:rsidRPr="00744C71">
                    <w:rPr>
                      <w:rFonts w:eastAsia="標楷體" w:hAnsi="標楷體" w:hint="eastAsia"/>
                      <w:sz w:val="22"/>
                      <w:szCs w:val="20"/>
                    </w:rPr>
                    <w:t>分</w:t>
                  </w:r>
                </w:p>
              </w:tc>
              <w:tc>
                <w:tcPr>
                  <w:tcW w:w="11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2</w:t>
                  </w:r>
                  <w:r w:rsidRPr="00744C71">
                    <w:rPr>
                      <w:rFonts w:eastAsia="標楷體" w:hAnsi="標楷體" w:hint="eastAsia"/>
                      <w:sz w:val="22"/>
                      <w:szCs w:val="20"/>
                    </w:rPr>
                    <w:t>分</w:t>
                  </w:r>
                </w:p>
              </w:tc>
              <w:tc>
                <w:tcPr>
                  <w:tcW w:w="10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1</w:t>
                  </w:r>
                  <w:r w:rsidRPr="00744C71">
                    <w:rPr>
                      <w:rFonts w:eastAsia="標楷體" w:hAnsi="標楷體" w:hint="eastAsia"/>
                      <w:sz w:val="22"/>
                      <w:szCs w:val="20"/>
                    </w:rPr>
                    <w:t>分</w:t>
                  </w:r>
                </w:p>
              </w:tc>
            </w:tr>
            <w:tr w:rsidR="0067082F" w:rsidRPr="00744C71" w:rsidTr="004855EF">
              <w:trPr>
                <w:trHeight w:val="352"/>
              </w:trPr>
              <w:tc>
                <w:tcPr>
                  <w:tcW w:w="1825" w:type="dxa"/>
                  <w:vAlign w:val="center"/>
                </w:tcPr>
                <w:p w:rsidR="0067082F" w:rsidRPr="00744C71" w:rsidRDefault="0067082F" w:rsidP="004855EF">
                  <w:pPr>
                    <w:spacing w:line="400" w:lineRule="exact"/>
                    <w:ind w:left="514" w:hangingChars="257" w:hanging="514"/>
                    <w:jc w:val="both"/>
                    <w:rPr>
                      <w:rFonts w:eastAsia="標楷體"/>
                      <w:spacing w:val="-10"/>
                      <w:sz w:val="22"/>
                      <w:szCs w:val="20"/>
                    </w:rPr>
                  </w:pPr>
                  <w:r w:rsidRPr="00744C71">
                    <w:rPr>
                      <w:rFonts w:eastAsia="標楷體"/>
                      <w:spacing w:val="-10"/>
                      <w:sz w:val="22"/>
                      <w:szCs w:val="20"/>
                    </w:rPr>
                    <w:t>80</w:t>
                  </w:r>
                  <w:r w:rsidRPr="00744C71">
                    <w:rPr>
                      <w:rFonts w:eastAsia="標楷體" w:hAnsi="標楷體"/>
                      <w:spacing w:val="-10"/>
                      <w:sz w:val="22"/>
                      <w:szCs w:val="20"/>
                    </w:rPr>
                    <w:t>％以上</w:t>
                  </w:r>
                </w:p>
              </w:tc>
              <w:tc>
                <w:tcPr>
                  <w:tcW w:w="128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5</w:t>
                  </w:r>
                  <w:r w:rsidRPr="00744C71">
                    <w:rPr>
                      <w:rFonts w:eastAsia="標楷體" w:hAnsi="標楷體" w:hint="eastAsia"/>
                      <w:sz w:val="22"/>
                      <w:szCs w:val="20"/>
                    </w:rPr>
                    <w:t>分</w:t>
                  </w:r>
                </w:p>
              </w:tc>
              <w:tc>
                <w:tcPr>
                  <w:tcW w:w="1203" w:type="dxa"/>
                  <w:vAlign w:val="center"/>
                </w:tcPr>
                <w:p w:rsidR="0067082F" w:rsidRPr="00744C71" w:rsidRDefault="0067082F" w:rsidP="004855EF">
                  <w:pPr>
                    <w:spacing w:line="400" w:lineRule="exact"/>
                    <w:ind w:leftChars="-11" w:left="401" w:hangingChars="194" w:hanging="427"/>
                    <w:jc w:val="center"/>
                    <w:rPr>
                      <w:rFonts w:eastAsia="標楷體"/>
                      <w:sz w:val="22"/>
                      <w:szCs w:val="20"/>
                    </w:rPr>
                  </w:pPr>
                  <w:r w:rsidRPr="00744C71">
                    <w:rPr>
                      <w:rFonts w:eastAsia="標楷體"/>
                      <w:sz w:val="22"/>
                      <w:szCs w:val="20"/>
                    </w:rPr>
                    <w:t>3</w:t>
                  </w:r>
                  <w:r w:rsidRPr="00744C71">
                    <w:rPr>
                      <w:rFonts w:eastAsia="標楷體" w:hAnsi="標楷體" w:hint="eastAsia"/>
                      <w:sz w:val="22"/>
                      <w:szCs w:val="20"/>
                    </w:rPr>
                    <w:t>分</w:t>
                  </w:r>
                </w:p>
              </w:tc>
              <w:tc>
                <w:tcPr>
                  <w:tcW w:w="11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1</w:t>
                  </w:r>
                  <w:r w:rsidRPr="00744C71">
                    <w:rPr>
                      <w:rFonts w:eastAsia="標楷體" w:hAnsi="標楷體" w:hint="eastAsia"/>
                      <w:sz w:val="22"/>
                      <w:szCs w:val="20"/>
                    </w:rPr>
                    <w:t>分</w:t>
                  </w:r>
                </w:p>
              </w:tc>
              <w:tc>
                <w:tcPr>
                  <w:tcW w:w="10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0.5</w:t>
                  </w:r>
                  <w:r w:rsidRPr="00744C71">
                    <w:rPr>
                      <w:rFonts w:eastAsia="標楷體" w:hAnsi="標楷體" w:hint="eastAsia"/>
                      <w:sz w:val="22"/>
                      <w:szCs w:val="20"/>
                    </w:rPr>
                    <w:t>分</w:t>
                  </w:r>
                </w:p>
              </w:tc>
            </w:tr>
            <w:tr w:rsidR="0067082F" w:rsidRPr="00744C71" w:rsidTr="004855EF">
              <w:trPr>
                <w:trHeight w:val="858"/>
              </w:trPr>
              <w:tc>
                <w:tcPr>
                  <w:tcW w:w="1825" w:type="dxa"/>
                  <w:vAlign w:val="center"/>
                </w:tcPr>
                <w:p w:rsidR="0067082F" w:rsidRPr="00744C71" w:rsidRDefault="0067082F" w:rsidP="004855EF">
                  <w:pPr>
                    <w:rPr>
                      <w:rFonts w:eastAsia="標楷體"/>
                      <w:spacing w:val="-10"/>
                      <w:sz w:val="22"/>
                      <w:szCs w:val="20"/>
                    </w:rPr>
                  </w:pPr>
                  <w:r w:rsidRPr="00744C71">
                    <w:rPr>
                      <w:rFonts w:eastAsia="標楷體" w:hint="eastAsia"/>
                      <w:spacing w:val="-10"/>
                      <w:sz w:val="22"/>
                      <w:szCs w:val="20"/>
                    </w:rPr>
                    <w:t>學位論文</w:t>
                  </w:r>
                  <w:r w:rsidRPr="00744C71">
                    <w:rPr>
                      <w:rFonts w:eastAsia="標楷體" w:hint="eastAsia"/>
                      <w:spacing w:val="-10"/>
                      <w:sz w:val="22"/>
                      <w:szCs w:val="20"/>
                    </w:rPr>
                    <w:t>/EI/</w:t>
                  </w:r>
                  <w:r w:rsidRPr="00744C71">
                    <w:rPr>
                      <w:rFonts w:eastAsia="標楷體" w:hint="eastAsia"/>
                      <w:spacing w:val="-10"/>
                      <w:sz w:val="22"/>
                      <w:szCs w:val="20"/>
                    </w:rPr>
                    <w:t>中華民國職能治療學會雜誌</w:t>
                  </w:r>
                  <w:r w:rsidRPr="00744C71">
                    <w:rPr>
                      <w:rFonts w:eastAsia="標楷體"/>
                      <w:spacing w:val="-10"/>
                      <w:sz w:val="22"/>
                      <w:szCs w:val="20"/>
                    </w:rPr>
                    <w:t>/</w:t>
                  </w:r>
                  <w:r w:rsidRPr="00744C71">
                    <w:rPr>
                      <w:rFonts w:eastAsia="標楷體" w:hint="eastAsia"/>
                      <w:spacing w:val="-10"/>
                      <w:sz w:val="22"/>
                      <w:szCs w:val="20"/>
                    </w:rPr>
                    <w:t>中華民國物理治療學會雜誌</w:t>
                  </w:r>
                  <w:r w:rsidRPr="00744C71">
                    <w:rPr>
                      <w:rFonts w:eastAsia="標楷體" w:hint="eastAsia"/>
                      <w:spacing w:val="-10"/>
                      <w:sz w:val="22"/>
                      <w:szCs w:val="20"/>
                    </w:rPr>
                    <w:t>/</w:t>
                  </w:r>
                  <w:r w:rsidRPr="00744C71">
                    <w:rPr>
                      <w:rFonts w:eastAsia="標楷體" w:hint="eastAsia"/>
                      <w:spacing w:val="-10"/>
                      <w:sz w:val="22"/>
                      <w:szCs w:val="20"/>
                    </w:rPr>
                    <w:t>台灣醫學教育學會期刊等</w:t>
                  </w:r>
                </w:p>
              </w:tc>
              <w:tc>
                <w:tcPr>
                  <w:tcW w:w="128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5</w:t>
                  </w:r>
                  <w:r w:rsidRPr="00744C71">
                    <w:rPr>
                      <w:rFonts w:eastAsia="標楷體" w:hAnsi="標楷體" w:hint="eastAsia"/>
                      <w:sz w:val="22"/>
                      <w:szCs w:val="20"/>
                    </w:rPr>
                    <w:t>分</w:t>
                  </w:r>
                </w:p>
              </w:tc>
              <w:tc>
                <w:tcPr>
                  <w:tcW w:w="1203" w:type="dxa"/>
                  <w:vAlign w:val="center"/>
                </w:tcPr>
                <w:p w:rsidR="0067082F" w:rsidRPr="00744C71" w:rsidRDefault="0067082F" w:rsidP="004855EF">
                  <w:pPr>
                    <w:spacing w:line="400" w:lineRule="exact"/>
                    <w:ind w:leftChars="-11" w:left="401" w:hangingChars="194" w:hanging="427"/>
                    <w:jc w:val="center"/>
                    <w:rPr>
                      <w:rFonts w:eastAsia="標楷體"/>
                      <w:sz w:val="22"/>
                      <w:szCs w:val="20"/>
                    </w:rPr>
                  </w:pPr>
                  <w:r w:rsidRPr="00744C71">
                    <w:rPr>
                      <w:rFonts w:eastAsia="標楷體"/>
                      <w:sz w:val="22"/>
                      <w:szCs w:val="20"/>
                    </w:rPr>
                    <w:t>3</w:t>
                  </w:r>
                  <w:r w:rsidRPr="00744C71">
                    <w:rPr>
                      <w:rFonts w:eastAsia="標楷體" w:hAnsi="標楷體" w:hint="eastAsia"/>
                      <w:sz w:val="22"/>
                      <w:szCs w:val="20"/>
                    </w:rPr>
                    <w:t>分</w:t>
                  </w:r>
                </w:p>
              </w:tc>
              <w:tc>
                <w:tcPr>
                  <w:tcW w:w="11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1</w:t>
                  </w:r>
                  <w:r w:rsidRPr="00744C71">
                    <w:rPr>
                      <w:rFonts w:eastAsia="標楷體" w:hAnsi="標楷體" w:hint="eastAsia"/>
                      <w:sz w:val="22"/>
                      <w:szCs w:val="20"/>
                    </w:rPr>
                    <w:t>分</w:t>
                  </w:r>
                </w:p>
              </w:tc>
              <w:tc>
                <w:tcPr>
                  <w:tcW w:w="10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0.5</w:t>
                  </w:r>
                  <w:r w:rsidRPr="00744C71">
                    <w:rPr>
                      <w:rFonts w:eastAsia="標楷體" w:hAnsi="標楷體" w:hint="eastAsia"/>
                      <w:sz w:val="22"/>
                      <w:szCs w:val="20"/>
                    </w:rPr>
                    <w:t>分</w:t>
                  </w:r>
                </w:p>
              </w:tc>
            </w:tr>
          </w:tbl>
          <w:p w:rsidR="0067082F" w:rsidRPr="00744C71" w:rsidRDefault="0067082F" w:rsidP="004855EF">
            <w:pPr>
              <w:spacing w:beforeLines="50" w:before="180"/>
              <w:rPr>
                <w:rFonts w:ascii="標楷體" w:eastAsia="標楷體" w:hAnsi="標楷體"/>
                <w:bCs/>
              </w:rPr>
            </w:pPr>
            <w:r w:rsidRPr="00744C71">
              <w:rPr>
                <w:rFonts w:ascii="標楷體" w:eastAsia="標楷體" w:hAnsi="標楷體" w:hint="eastAsia"/>
                <w:b/>
                <w:bCs/>
              </w:rPr>
              <w:t xml:space="preserve"> </w:t>
            </w:r>
            <w:r w:rsidRPr="00744C71">
              <w:rPr>
                <w:rFonts w:ascii="標楷體" w:eastAsia="標楷體" w:hAnsi="標楷體" w:hint="eastAsia"/>
                <w:bCs/>
              </w:rPr>
              <w:t xml:space="preserve"> 但論文若具有同等貢獻者，其分數計算如下:</w:t>
            </w:r>
            <w:r w:rsidRPr="00744C71">
              <w:rPr>
                <w:rFonts w:ascii="標楷體" w:eastAsia="標楷體" w:hAnsi="標楷體" w:cs="新細明體" w:hint="eastAsia"/>
                <w:kern w:val="0"/>
                <w:sz w:val="20"/>
                <w:szCs w:val="20"/>
              </w:rPr>
              <w:t xml:space="preserve"> </w:t>
            </w:r>
          </w:p>
          <w:p w:rsidR="0067082F" w:rsidRPr="00744C71" w:rsidRDefault="0067082F" w:rsidP="004855EF">
            <w:pPr>
              <w:ind w:leftChars="119" w:left="526" w:rightChars="67" w:right="161" w:hangingChars="100" w:hanging="240"/>
              <w:rPr>
                <w:rFonts w:ascii="標楷體" w:eastAsia="標楷體" w:hAnsi="標楷體"/>
              </w:rPr>
            </w:pPr>
            <w:r w:rsidRPr="007D2E3E">
              <w:rPr>
                <w:rFonts w:eastAsia="標楷體"/>
                <w:b/>
                <w:u w:val="single"/>
              </w:rPr>
              <w:t>1</w:t>
            </w:r>
            <w:r w:rsidRPr="007D2E3E">
              <w:rPr>
                <w:rFonts w:eastAsia="標楷體" w:hint="eastAsia"/>
                <w:b/>
                <w:u w:val="single"/>
              </w:rPr>
              <w:t>.</w:t>
            </w:r>
            <w:r w:rsidRPr="00744C71">
              <w:rPr>
                <w:rFonts w:ascii="標楷體" w:eastAsia="標楷體" w:hAnsi="標楷體" w:hint="eastAsia"/>
              </w:rPr>
              <w:t>若有兩位作者相同貢獻度，以其排序之加權分數</w:t>
            </w:r>
            <w:r w:rsidRPr="00744C71">
              <w:rPr>
                <w:rFonts w:eastAsia="標楷體" w:hint="eastAsia"/>
              </w:rPr>
              <w:t>8</w:t>
            </w:r>
            <w:r w:rsidRPr="00744C71">
              <w:rPr>
                <w:rFonts w:eastAsia="標楷體"/>
              </w:rPr>
              <w:t>0%</w:t>
            </w:r>
            <w:r w:rsidRPr="00744C71">
              <w:rPr>
                <w:rFonts w:ascii="標楷體" w:eastAsia="標楷體" w:hAnsi="標楷體" w:hint="eastAsia"/>
              </w:rPr>
              <w:t>計算，如發表於</w:t>
            </w:r>
            <w:r w:rsidRPr="00744C71">
              <w:rPr>
                <w:rFonts w:eastAsia="標楷體"/>
              </w:rPr>
              <w:t>IF</w:t>
            </w:r>
            <w:r w:rsidRPr="00744C71">
              <w:rPr>
                <w:rFonts w:ascii="新細明體" w:hAnsi="新細明體" w:cs="新細明體" w:hint="eastAsia"/>
              </w:rPr>
              <w:t>≧</w:t>
            </w:r>
            <w:r w:rsidRPr="00744C71">
              <w:rPr>
                <w:rFonts w:eastAsia="標楷體"/>
              </w:rPr>
              <w:t>6</w:t>
            </w:r>
            <w:r w:rsidRPr="00744C71">
              <w:rPr>
                <w:rFonts w:ascii="標楷體" w:eastAsia="標楷體" w:hAnsi="標楷體" w:hint="eastAsia"/>
              </w:rPr>
              <w:t>則以</w:t>
            </w:r>
            <w:r w:rsidRPr="00744C71">
              <w:rPr>
                <w:rFonts w:eastAsia="標楷體"/>
              </w:rPr>
              <w:t>100%</w:t>
            </w:r>
            <w:r w:rsidRPr="00744C71">
              <w:rPr>
                <w:rFonts w:ascii="標楷體" w:eastAsia="標楷體" w:hAnsi="標楷體" w:hint="eastAsia"/>
              </w:rPr>
              <w:t>計算。</w:t>
            </w:r>
          </w:p>
          <w:p w:rsidR="0067082F" w:rsidRPr="00744C71" w:rsidRDefault="0067082F" w:rsidP="004855EF">
            <w:pPr>
              <w:ind w:leftChars="117" w:left="641" w:rightChars="67" w:right="161" w:hangingChars="150" w:hanging="360"/>
              <w:rPr>
                <w:rFonts w:ascii="標楷體" w:eastAsia="標楷體" w:hAnsi="標楷體"/>
              </w:rPr>
            </w:pPr>
            <w:r w:rsidRPr="007D2E3E">
              <w:rPr>
                <w:rFonts w:eastAsia="標楷體"/>
                <w:b/>
                <w:u w:val="single"/>
              </w:rPr>
              <w:t>2</w:t>
            </w:r>
            <w:r w:rsidRPr="007D2E3E">
              <w:rPr>
                <w:rFonts w:eastAsia="標楷體" w:hint="eastAsia"/>
                <w:b/>
                <w:u w:val="single"/>
              </w:rPr>
              <w:t>.</w:t>
            </w:r>
            <w:r w:rsidRPr="00744C71">
              <w:rPr>
                <w:rFonts w:ascii="標楷體" w:eastAsia="標楷體" w:hAnsi="標楷體" w:hint="eastAsia"/>
              </w:rPr>
              <w:t>有三至四位作者相同貢獻，以其排序之加權分數</w:t>
            </w:r>
            <w:r w:rsidRPr="00744C71">
              <w:rPr>
                <w:rFonts w:eastAsia="標楷體"/>
              </w:rPr>
              <w:t>60%</w:t>
            </w:r>
            <w:r w:rsidRPr="00744C71">
              <w:rPr>
                <w:rFonts w:ascii="標楷體" w:eastAsia="標楷體" w:hAnsi="標楷體" w:hint="eastAsia"/>
              </w:rPr>
              <w:t>計算，如發表於</w:t>
            </w:r>
            <w:r w:rsidRPr="00744C71">
              <w:rPr>
                <w:rFonts w:eastAsia="標楷體"/>
              </w:rPr>
              <w:t>IF</w:t>
            </w:r>
            <w:r w:rsidRPr="00744C71">
              <w:rPr>
                <w:rFonts w:ascii="新細明體" w:hAnsi="新細明體" w:cs="新細明體" w:hint="eastAsia"/>
              </w:rPr>
              <w:t>≧</w:t>
            </w:r>
            <w:r w:rsidRPr="00744C71">
              <w:rPr>
                <w:rFonts w:eastAsia="標楷體"/>
              </w:rPr>
              <w:t>10</w:t>
            </w:r>
            <w:r w:rsidRPr="00744C71">
              <w:rPr>
                <w:rFonts w:ascii="標楷體" w:eastAsia="標楷體" w:hAnsi="標楷體" w:hint="eastAsia"/>
              </w:rPr>
              <w:t>則以</w:t>
            </w:r>
            <w:r w:rsidRPr="00744C71">
              <w:rPr>
                <w:rFonts w:eastAsia="標楷體"/>
              </w:rPr>
              <w:t>100%</w:t>
            </w:r>
            <w:r w:rsidRPr="00744C71">
              <w:rPr>
                <w:rFonts w:ascii="標楷體" w:eastAsia="標楷體" w:hAnsi="標楷體" w:hint="eastAsia"/>
              </w:rPr>
              <w:t>計算。</w:t>
            </w:r>
          </w:p>
          <w:p w:rsidR="0067082F" w:rsidRPr="00744C71" w:rsidRDefault="0067082F" w:rsidP="004855EF">
            <w:pPr>
              <w:ind w:leftChars="118" w:left="283" w:rightChars="67" w:right="161"/>
              <w:rPr>
                <w:rFonts w:ascii="標楷體" w:eastAsia="標楷體" w:hAnsi="標楷體"/>
                <w:bCs/>
              </w:rPr>
            </w:pPr>
            <w:r w:rsidRPr="007D2E3E">
              <w:rPr>
                <w:rFonts w:eastAsia="標楷體"/>
                <w:b/>
                <w:u w:val="single"/>
              </w:rPr>
              <w:t>3</w:t>
            </w:r>
            <w:r w:rsidRPr="007D2E3E">
              <w:rPr>
                <w:rFonts w:eastAsia="標楷體" w:hint="eastAsia"/>
                <w:b/>
                <w:u w:val="single"/>
              </w:rPr>
              <w:t>.</w:t>
            </w:r>
            <w:r w:rsidRPr="00744C71">
              <w:rPr>
                <w:rFonts w:ascii="標楷體" w:eastAsia="標楷體" w:hAnsi="標楷體" w:hint="eastAsia"/>
              </w:rPr>
              <w:t>有五位及以上作者相同貢獻，以其排序之加權分數</w:t>
            </w:r>
            <w:r w:rsidRPr="00744C71">
              <w:rPr>
                <w:rFonts w:eastAsia="標楷體"/>
              </w:rPr>
              <w:t>30%</w:t>
            </w:r>
            <w:r w:rsidRPr="00744C71">
              <w:rPr>
                <w:rFonts w:ascii="標楷體" w:eastAsia="標楷體" w:hAnsi="標楷體" w:hint="eastAsia"/>
              </w:rPr>
              <w:t>計算。</w:t>
            </w:r>
          </w:p>
          <w:p w:rsidR="0067082F" w:rsidRPr="00744C71" w:rsidRDefault="0067082F" w:rsidP="004855EF">
            <w:pPr>
              <w:tabs>
                <w:tab w:val="left" w:pos="540"/>
              </w:tabs>
              <w:snapToGrid w:val="0"/>
              <w:spacing w:beforeLines="50" w:before="180"/>
              <w:ind w:left="718" w:rightChars="67" w:right="161" w:hangingChars="299" w:hanging="718"/>
              <w:rPr>
                <w:rFonts w:eastAsia="標楷體" w:hAnsi="標楷體"/>
              </w:rPr>
            </w:pPr>
            <w:r>
              <w:rPr>
                <w:rFonts w:eastAsia="標楷體" w:hint="eastAsia"/>
              </w:rPr>
              <w:t>（二）</w:t>
            </w:r>
            <w:r w:rsidRPr="00744C71">
              <w:rPr>
                <w:rFonts w:eastAsia="標楷體" w:hAnsi="標楷體"/>
              </w:rPr>
              <w:t>最近</w:t>
            </w:r>
            <w:r w:rsidRPr="00744C71">
              <w:rPr>
                <w:rFonts w:eastAsia="標楷體" w:hAnsi="標楷體" w:hint="eastAsia"/>
              </w:rPr>
              <w:t>七</w:t>
            </w:r>
            <w:r w:rsidRPr="00744C71">
              <w:rPr>
                <w:rFonts w:eastAsia="標楷體" w:hAnsi="標楷體"/>
              </w:rPr>
              <w:t>年本校產學</w:t>
            </w:r>
            <w:r w:rsidRPr="00744C71">
              <w:rPr>
                <w:rFonts w:eastAsia="標楷體" w:hAnsi="標楷體" w:hint="eastAsia"/>
              </w:rPr>
              <w:t>營運處</w:t>
            </w:r>
            <w:r w:rsidRPr="00744C71">
              <w:rPr>
                <w:rFonts w:eastAsia="標楷體" w:hAnsi="標楷體"/>
              </w:rPr>
              <w:t>承辦所獲</w:t>
            </w:r>
            <w:r w:rsidRPr="00744C71">
              <w:rPr>
                <w:rFonts w:eastAsia="標楷體" w:hAnsi="標楷體" w:hint="eastAsia"/>
              </w:rPr>
              <w:t>取</w:t>
            </w:r>
            <w:r w:rsidRPr="00744C71">
              <w:rPr>
                <w:rFonts w:eastAsia="標楷體" w:hAnsi="標楷體"/>
              </w:rPr>
              <w:t>發明專利權，</w:t>
            </w:r>
            <w:r w:rsidRPr="00744C71">
              <w:rPr>
                <w:rFonts w:eastAsia="標楷體" w:hAnsi="標楷體" w:hint="eastAsia"/>
              </w:rPr>
              <w:t>每件以一</w:t>
            </w:r>
            <w:r w:rsidRPr="00744C71">
              <w:rPr>
                <w:rFonts w:eastAsia="標楷體" w:hAnsi="標楷體"/>
              </w:rPr>
              <w:t>獲證國家為限</w:t>
            </w:r>
            <w:r w:rsidRPr="00744C71">
              <w:rPr>
                <w:rFonts w:eastAsia="標楷體" w:hAnsi="標楷體" w:hint="eastAsia"/>
              </w:rPr>
              <w:t>。共同發明者依權益分配比例計算。</w:t>
            </w:r>
          </w:p>
          <w:tbl>
            <w:tblPr>
              <w:tblW w:w="6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34"/>
              <w:gridCol w:w="3035"/>
            </w:tblGrid>
            <w:tr w:rsidR="0067082F" w:rsidRPr="00744C71" w:rsidTr="004855EF">
              <w:trPr>
                <w:cantSplit/>
                <w:trHeight w:val="495"/>
                <w:jc w:val="center"/>
              </w:trPr>
              <w:tc>
                <w:tcPr>
                  <w:tcW w:w="3034" w:type="dxa"/>
                  <w:vAlign w:val="center"/>
                </w:tcPr>
                <w:p w:rsidR="0067082F" w:rsidRPr="00744C71" w:rsidRDefault="0067082F" w:rsidP="004855EF">
                  <w:pPr>
                    <w:snapToGrid w:val="0"/>
                    <w:ind w:leftChars="150" w:left="360"/>
                    <w:jc w:val="center"/>
                    <w:rPr>
                      <w:rFonts w:ascii="Calibri" w:eastAsia="標楷體" w:hAnsi="Calibri"/>
                      <w:szCs w:val="22"/>
                    </w:rPr>
                  </w:pPr>
                  <w:r w:rsidRPr="00744C71">
                    <w:rPr>
                      <w:rFonts w:ascii="Calibri" w:eastAsia="標楷體" w:hAnsi="標楷體"/>
                      <w:szCs w:val="22"/>
                    </w:rPr>
                    <w:t>獲證國家</w:t>
                  </w:r>
                </w:p>
              </w:tc>
              <w:tc>
                <w:tcPr>
                  <w:tcW w:w="3035" w:type="dxa"/>
                  <w:vAlign w:val="center"/>
                </w:tcPr>
                <w:p w:rsidR="0067082F" w:rsidRPr="00744C71" w:rsidRDefault="0067082F" w:rsidP="004855EF">
                  <w:pPr>
                    <w:snapToGrid w:val="0"/>
                    <w:jc w:val="center"/>
                    <w:rPr>
                      <w:rFonts w:ascii="Calibri" w:eastAsia="標楷體" w:hAnsi="Calibri"/>
                      <w:szCs w:val="22"/>
                    </w:rPr>
                  </w:pPr>
                  <w:r w:rsidRPr="00744C71">
                    <w:rPr>
                      <w:rFonts w:ascii="Calibri" w:eastAsia="標楷體" w:hAnsi="標楷體" w:hint="eastAsia"/>
                      <w:szCs w:val="22"/>
                    </w:rPr>
                    <w:t>每件分</w:t>
                  </w:r>
                  <w:r w:rsidRPr="00744C71">
                    <w:rPr>
                      <w:rFonts w:ascii="Calibri" w:eastAsia="標楷體" w:hAnsi="標楷體"/>
                      <w:szCs w:val="22"/>
                    </w:rPr>
                    <w:t>數</w:t>
                  </w:r>
                </w:p>
              </w:tc>
            </w:tr>
            <w:tr w:rsidR="0067082F" w:rsidRPr="00744C71" w:rsidTr="004855EF">
              <w:trPr>
                <w:trHeight w:val="280"/>
                <w:jc w:val="center"/>
              </w:trPr>
              <w:tc>
                <w:tcPr>
                  <w:tcW w:w="3034" w:type="dxa"/>
                  <w:vAlign w:val="center"/>
                </w:tcPr>
                <w:p w:rsidR="0067082F" w:rsidRPr="00744C71" w:rsidRDefault="0067082F" w:rsidP="004855EF">
                  <w:pPr>
                    <w:snapToGrid w:val="0"/>
                    <w:jc w:val="center"/>
                    <w:rPr>
                      <w:rFonts w:eastAsia="標楷體"/>
                      <w:szCs w:val="22"/>
                    </w:rPr>
                  </w:pPr>
                  <w:r w:rsidRPr="00744C71">
                    <w:rPr>
                      <w:rFonts w:eastAsia="標楷體"/>
                      <w:szCs w:val="22"/>
                    </w:rPr>
                    <w:t>中華民國</w:t>
                  </w:r>
                </w:p>
              </w:tc>
              <w:tc>
                <w:tcPr>
                  <w:tcW w:w="3035" w:type="dxa"/>
                  <w:vAlign w:val="center"/>
                </w:tcPr>
                <w:p w:rsidR="0067082F" w:rsidRPr="00744C71" w:rsidRDefault="0067082F" w:rsidP="004855EF">
                  <w:pPr>
                    <w:snapToGrid w:val="0"/>
                    <w:jc w:val="center"/>
                    <w:rPr>
                      <w:rFonts w:eastAsia="標楷體"/>
                      <w:szCs w:val="22"/>
                    </w:rPr>
                  </w:pPr>
                  <w:r w:rsidRPr="00744C71">
                    <w:rPr>
                      <w:rFonts w:eastAsia="標楷體"/>
                      <w:szCs w:val="22"/>
                    </w:rPr>
                    <w:t>30</w:t>
                  </w:r>
                  <w:r w:rsidRPr="00744C71">
                    <w:rPr>
                      <w:rFonts w:eastAsia="標楷體"/>
                      <w:szCs w:val="22"/>
                    </w:rPr>
                    <w:t>分</w:t>
                  </w:r>
                </w:p>
              </w:tc>
            </w:tr>
            <w:tr w:rsidR="0067082F" w:rsidRPr="00744C71" w:rsidTr="004855EF">
              <w:trPr>
                <w:trHeight w:val="345"/>
                <w:jc w:val="center"/>
              </w:trPr>
              <w:tc>
                <w:tcPr>
                  <w:tcW w:w="3034" w:type="dxa"/>
                  <w:vAlign w:val="center"/>
                </w:tcPr>
                <w:p w:rsidR="0067082F" w:rsidRPr="00744C71" w:rsidRDefault="0067082F" w:rsidP="004855EF">
                  <w:pPr>
                    <w:snapToGrid w:val="0"/>
                    <w:jc w:val="center"/>
                    <w:rPr>
                      <w:rFonts w:eastAsia="標楷體"/>
                      <w:szCs w:val="22"/>
                    </w:rPr>
                  </w:pPr>
                  <w:r w:rsidRPr="00744C71">
                    <w:rPr>
                      <w:rFonts w:eastAsia="標楷體"/>
                      <w:szCs w:val="22"/>
                    </w:rPr>
                    <w:t>日本、加拿大、中國</w:t>
                  </w:r>
                </w:p>
              </w:tc>
              <w:tc>
                <w:tcPr>
                  <w:tcW w:w="3035" w:type="dxa"/>
                  <w:vAlign w:val="center"/>
                </w:tcPr>
                <w:p w:rsidR="0067082F" w:rsidRPr="00744C71" w:rsidRDefault="0067082F" w:rsidP="004855EF">
                  <w:pPr>
                    <w:snapToGrid w:val="0"/>
                    <w:jc w:val="center"/>
                    <w:rPr>
                      <w:rFonts w:eastAsia="標楷體"/>
                      <w:szCs w:val="22"/>
                    </w:rPr>
                  </w:pPr>
                  <w:r w:rsidRPr="00744C71">
                    <w:rPr>
                      <w:rFonts w:eastAsia="標楷體"/>
                      <w:szCs w:val="22"/>
                    </w:rPr>
                    <w:t>60</w:t>
                  </w:r>
                  <w:r w:rsidRPr="00744C71">
                    <w:rPr>
                      <w:rFonts w:eastAsia="標楷體"/>
                      <w:szCs w:val="22"/>
                    </w:rPr>
                    <w:t>分</w:t>
                  </w:r>
                </w:p>
              </w:tc>
            </w:tr>
            <w:tr w:rsidR="0067082F" w:rsidRPr="00744C71" w:rsidTr="004855EF">
              <w:trPr>
                <w:trHeight w:val="353"/>
                <w:jc w:val="center"/>
              </w:trPr>
              <w:tc>
                <w:tcPr>
                  <w:tcW w:w="3034" w:type="dxa"/>
                  <w:vAlign w:val="center"/>
                </w:tcPr>
                <w:p w:rsidR="0067082F" w:rsidRPr="00744C71" w:rsidRDefault="0067082F" w:rsidP="004855EF">
                  <w:pPr>
                    <w:snapToGrid w:val="0"/>
                    <w:jc w:val="center"/>
                    <w:rPr>
                      <w:rFonts w:eastAsia="標楷體"/>
                      <w:szCs w:val="22"/>
                    </w:rPr>
                  </w:pPr>
                  <w:r w:rsidRPr="00744C71">
                    <w:rPr>
                      <w:rFonts w:eastAsia="標楷體"/>
                      <w:szCs w:val="22"/>
                    </w:rPr>
                    <w:t>美國、歐盟</w:t>
                  </w:r>
                </w:p>
              </w:tc>
              <w:tc>
                <w:tcPr>
                  <w:tcW w:w="3035" w:type="dxa"/>
                  <w:vAlign w:val="center"/>
                </w:tcPr>
                <w:p w:rsidR="0067082F" w:rsidRPr="00744C71" w:rsidRDefault="0067082F" w:rsidP="004855EF">
                  <w:pPr>
                    <w:snapToGrid w:val="0"/>
                    <w:jc w:val="center"/>
                    <w:rPr>
                      <w:rFonts w:eastAsia="標楷體"/>
                      <w:szCs w:val="22"/>
                    </w:rPr>
                  </w:pPr>
                  <w:r w:rsidRPr="00744C71">
                    <w:rPr>
                      <w:rFonts w:eastAsia="標楷體"/>
                      <w:szCs w:val="22"/>
                    </w:rPr>
                    <w:t>80</w:t>
                  </w:r>
                  <w:r w:rsidRPr="00744C71">
                    <w:rPr>
                      <w:rFonts w:eastAsia="標楷體"/>
                      <w:szCs w:val="22"/>
                    </w:rPr>
                    <w:t>分</w:t>
                  </w:r>
                </w:p>
              </w:tc>
            </w:tr>
            <w:tr w:rsidR="0067082F" w:rsidRPr="00744C71" w:rsidTr="004855EF">
              <w:trPr>
                <w:trHeight w:val="363"/>
                <w:jc w:val="center"/>
              </w:trPr>
              <w:tc>
                <w:tcPr>
                  <w:tcW w:w="3034" w:type="dxa"/>
                  <w:vAlign w:val="center"/>
                </w:tcPr>
                <w:p w:rsidR="0067082F" w:rsidRPr="00744C71" w:rsidRDefault="0067082F" w:rsidP="004855EF">
                  <w:pPr>
                    <w:snapToGrid w:val="0"/>
                    <w:jc w:val="center"/>
                    <w:rPr>
                      <w:rFonts w:eastAsia="標楷體"/>
                      <w:szCs w:val="22"/>
                    </w:rPr>
                  </w:pPr>
                  <w:r w:rsidRPr="00744C71">
                    <w:rPr>
                      <w:rFonts w:eastAsia="標楷體"/>
                      <w:szCs w:val="22"/>
                    </w:rPr>
                    <w:t>其他國家</w:t>
                  </w:r>
                </w:p>
              </w:tc>
              <w:tc>
                <w:tcPr>
                  <w:tcW w:w="3035" w:type="dxa"/>
                  <w:vAlign w:val="center"/>
                </w:tcPr>
                <w:p w:rsidR="0067082F" w:rsidRPr="00744C71" w:rsidRDefault="0067082F" w:rsidP="004855EF">
                  <w:pPr>
                    <w:snapToGrid w:val="0"/>
                    <w:jc w:val="center"/>
                    <w:rPr>
                      <w:rFonts w:eastAsia="標楷體"/>
                      <w:szCs w:val="22"/>
                    </w:rPr>
                  </w:pPr>
                  <w:r w:rsidRPr="00744C71">
                    <w:rPr>
                      <w:rFonts w:eastAsia="標楷體"/>
                      <w:szCs w:val="22"/>
                    </w:rPr>
                    <w:t>40</w:t>
                  </w:r>
                  <w:r w:rsidRPr="00744C71">
                    <w:rPr>
                      <w:rFonts w:eastAsia="標楷體"/>
                      <w:szCs w:val="22"/>
                    </w:rPr>
                    <w:t>分</w:t>
                  </w:r>
                </w:p>
              </w:tc>
            </w:tr>
          </w:tbl>
          <w:p w:rsidR="0067082F" w:rsidRPr="00744C71" w:rsidRDefault="0067082F" w:rsidP="004855EF">
            <w:pPr>
              <w:snapToGrid w:val="0"/>
              <w:ind w:left="360" w:hangingChars="150" w:hanging="360"/>
              <w:rPr>
                <w:rFonts w:eastAsia="標楷體"/>
              </w:rPr>
            </w:pPr>
          </w:p>
          <w:p w:rsidR="0067082F" w:rsidRPr="00744C71" w:rsidRDefault="0067082F" w:rsidP="004855EF">
            <w:pPr>
              <w:snapToGrid w:val="0"/>
              <w:ind w:left="360" w:hangingChars="150" w:hanging="360"/>
              <w:rPr>
                <w:rFonts w:eastAsia="標楷體"/>
              </w:rPr>
            </w:pPr>
            <w:r w:rsidRPr="00744C71">
              <w:rPr>
                <w:rFonts w:eastAsia="標楷體"/>
              </w:rPr>
              <w:t>3</w:t>
            </w:r>
            <w:r w:rsidRPr="00744C71">
              <w:rPr>
                <w:rFonts w:eastAsia="標楷體"/>
              </w:rPr>
              <w:t>、最近七年本校產學營運處承辦完成之技術移轉</w:t>
            </w:r>
            <w:r w:rsidRPr="00744C71">
              <w:rPr>
                <w:rFonts w:eastAsia="標楷體"/>
              </w:rPr>
              <w:t>/</w:t>
            </w:r>
            <w:r w:rsidRPr="00744C71">
              <w:rPr>
                <w:rFonts w:eastAsia="標楷體"/>
              </w:rPr>
              <w:t>授權，依累積實收總金額計分。共同發明者，依權益分配比例計算。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1"/>
              <w:gridCol w:w="2967"/>
            </w:tblGrid>
            <w:tr w:rsidR="0067082F" w:rsidRPr="00744C71" w:rsidTr="004855EF">
              <w:trPr>
                <w:cantSplit/>
                <w:trHeight w:val="421"/>
                <w:jc w:val="center"/>
              </w:trPr>
              <w:tc>
                <w:tcPr>
                  <w:tcW w:w="2971" w:type="dxa"/>
                  <w:tcBorders>
                    <w:bottom w:val="single" w:sz="4" w:space="0" w:color="auto"/>
                  </w:tcBorders>
                  <w:vAlign w:val="center"/>
                </w:tcPr>
                <w:p w:rsidR="0067082F" w:rsidRPr="00744C71" w:rsidRDefault="0067082F" w:rsidP="004855EF">
                  <w:pPr>
                    <w:snapToGrid w:val="0"/>
                    <w:jc w:val="center"/>
                    <w:rPr>
                      <w:rFonts w:eastAsia="標楷體"/>
                      <w:szCs w:val="22"/>
                    </w:rPr>
                  </w:pPr>
                  <w:r w:rsidRPr="00744C71">
                    <w:rPr>
                      <w:rFonts w:eastAsia="標楷體"/>
                      <w:szCs w:val="22"/>
                    </w:rPr>
                    <w:t>技轉</w:t>
                  </w:r>
                  <w:r w:rsidRPr="00744C71">
                    <w:rPr>
                      <w:rFonts w:eastAsia="標楷體"/>
                      <w:szCs w:val="22"/>
                    </w:rPr>
                    <w:t>/</w:t>
                  </w:r>
                  <w:r w:rsidRPr="00744C71">
                    <w:rPr>
                      <w:rFonts w:eastAsia="標楷體"/>
                      <w:szCs w:val="22"/>
                    </w:rPr>
                    <w:t>授權總金額</w:t>
                  </w:r>
                </w:p>
              </w:tc>
              <w:tc>
                <w:tcPr>
                  <w:tcW w:w="2967" w:type="dxa"/>
                  <w:tcBorders>
                    <w:bottom w:val="single" w:sz="4" w:space="0" w:color="auto"/>
                  </w:tcBorders>
                  <w:vAlign w:val="center"/>
                </w:tcPr>
                <w:p w:rsidR="0067082F" w:rsidRPr="00744C71" w:rsidRDefault="0067082F" w:rsidP="004855EF">
                  <w:pPr>
                    <w:snapToGrid w:val="0"/>
                    <w:jc w:val="center"/>
                    <w:rPr>
                      <w:rFonts w:eastAsia="標楷體"/>
                      <w:szCs w:val="22"/>
                    </w:rPr>
                  </w:pPr>
                  <w:r w:rsidRPr="00744C71">
                    <w:rPr>
                      <w:rFonts w:eastAsia="標楷體"/>
                      <w:szCs w:val="22"/>
                    </w:rPr>
                    <w:t>分數</w:t>
                  </w:r>
                </w:p>
              </w:tc>
            </w:tr>
            <w:tr w:rsidR="0067082F" w:rsidRPr="00744C71" w:rsidTr="004855EF">
              <w:trPr>
                <w:trHeight w:val="374"/>
                <w:jc w:val="center"/>
              </w:trPr>
              <w:tc>
                <w:tcPr>
                  <w:tcW w:w="2971" w:type="dxa"/>
                  <w:vAlign w:val="center"/>
                </w:tcPr>
                <w:p w:rsidR="0067082F" w:rsidRPr="00744C71" w:rsidRDefault="0067082F" w:rsidP="004855EF">
                  <w:pPr>
                    <w:snapToGrid w:val="0"/>
                    <w:jc w:val="center"/>
                    <w:rPr>
                      <w:rFonts w:eastAsia="標楷體"/>
                      <w:szCs w:val="22"/>
                    </w:rPr>
                  </w:pPr>
                  <w:r w:rsidRPr="00744C71">
                    <w:rPr>
                      <w:rFonts w:eastAsia="標楷體"/>
                      <w:szCs w:val="22"/>
                    </w:rPr>
                    <w:t>25-50</w:t>
                  </w:r>
                  <w:r w:rsidRPr="00744C71">
                    <w:rPr>
                      <w:rFonts w:eastAsia="標楷體"/>
                      <w:szCs w:val="22"/>
                    </w:rPr>
                    <w:t>萬元（含</w:t>
                  </w:r>
                  <w:r w:rsidRPr="00744C71">
                    <w:rPr>
                      <w:rFonts w:eastAsia="標楷體"/>
                      <w:szCs w:val="22"/>
                    </w:rPr>
                    <w:t>25</w:t>
                  </w:r>
                  <w:r w:rsidRPr="00744C71">
                    <w:rPr>
                      <w:rFonts w:eastAsia="標楷體"/>
                      <w:szCs w:val="22"/>
                    </w:rPr>
                    <w:t>萬元）</w:t>
                  </w:r>
                </w:p>
              </w:tc>
              <w:tc>
                <w:tcPr>
                  <w:tcW w:w="2967" w:type="dxa"/>
                  <w:vAlign w:val="center"/>
                </w:tcPr>
                <w:p w:rsidR="0067082F" w:rsidRPr="00744C71" w:rsidRDefault="0067082F" w:rsidP="004855EF">
                  <w:pPr>
                    <w:snapToGrid w:val="0"/>
                    <w:jc w:val="center"/>
                    <w:rPr>
                      <w:rFonts w:eastAsia="標楷體"/>
                      <w:szCs w:val="22"/>
                    </w:rPr>
                  </w:pPr>
                  <w:r w:rsidRPr="00744C71">
                    <w:rPr>
                      <w:rFonts w:eastAsia="標楷體"/>
                      <w:szCs w:val="22"/>
                    </w:rPr>
                    <w:t>30</w:t>
                  </w:r>
                  <w:r w:rsidRPr="00744C71">
                    <w:rPr>
                      <w:rFonts w:eastAsia="標楷體"/>
                      <w:szCs w:val="22"/>
                    </w:rPr>
                    <w:t>分</w:t>
                  </w:r>
                </w:p>
              </w:tc>
            </w:tr>
            <w:tr w:rsidR="0067082F" w:rsidRPr="00744C71" w:rsidTr="004855EF">
              <w:trPr>
                <w:trHeight w:val="422"/>
                <w:jc w:val="center"/>
              </w:trPr>
              <w:tc>
                <w:tcPr>
                  <w:tcW w:w="2971" w:type="dxa"/>
                  <w:vAlign w:val="center"/>
                </w:tcPr>
                <w:p w:rsidR="0067082F" w:rsidRPr="00744C71" w:rsidRDefault="0067082F" w:rsidP="004855EF">
                  <w:pPr>
                    <w:snapToGrid w:val="0"/>
                    <w:jc w:val="center"/>
                    <w:rPr>
                      <w:rFonts w:eastAsia="標楷體"/>
                      <w:szCs w:val="22"/>
                    </w:rPr>
                  </w:pPr>
                  <w:r w:rsidRPr="00744C71">
                    <w:rPr>
                      <w:rFonts w:eastAsia="標楷體"/>
                      <w:szCs w:val="22"/>
                    </w:rPr>
                    <w:t>50-100</w:t>
                  </w:r>
                  <w:r w:rsidRPr="00744C71">
                    <w:rPr>
                      <w:rFonts w:eastAsia="標楷體"/>
                      <w:szCs w:val="22"/>
                    </w:rPr>
                    <w:t>萬元（含</w:t>
                  </w:r>
                  <w:r w:rsidRPr="00744C71">
                    <w:rPr>
                      <w:rFonts w:eastAsia="標楷體"/>
                      <w:szCs w:val="22"/>
                    </w:rPr>
                    <w:t>50</w:t>
                  </w:r>
                  <w:r w:rsidRPr="00744C71">
                    <w:rPr>
                      <w:rFonts w:eastAsia="標楷體"/>
                      <w:szCs w:val="22"/>
                    </w:rPr>
                    <w:t>萬元）</w:t>
                  </w:r>
                </w:p>
              </w:tc>
              <w:tc>
                <w:tcPr>
                  <w:tcW w:w="2967" w:type="dxa"/>
                  <w:vAlign w:val="center"/>
                </w:tcPr>
                <w:p w:rsidR="0067082F" w:rsidRPr="00744C71" w:rsidRDefault="0067082F" w:rsidP="004855EF">
                  <w:pPr>
                    <w:snapToGrid w:val="0"/>
                    <w:jc w:val="center"/>
                    <w:rPr>
                      <w:rFonts w:eastAsia="標楷體"/>
                      <w:szCs w:val="22"/>
                    </w:rPr>
                  </w:pPr>
                  <w:r w:rsidRPr="00744C71">
                    <w:rPr>
                      <w:rFonts w:eastAsia="標楷體"/>
                      <w:szCs w:val="22"/>
                    </w:rPr>
                    <w:t>40</w:t>
                  </w:r>
                  <w:r w:rsidRPr="00744C71">
                    <w:rPr>
                      <w:rFonts w:eastAsia="標楷體"/>
                      <w:szCs w:val="22"/>
                    </w:rPr>
                    <w:t>分</w:t>
                  </w:r>
                </w:p>
              </w:tc>
            </w:tr>
            <w:tr w:rsidR="0067082F" w:rsidRPr="00744C71" w:rsidTr="004855EF">
              <w:trPr>
                <w:trHeight w:val="283"/>
                <w:jc w:val="center"/>
              </w:trPr>
              <w:tc>
                <w:tcPr>
                  <w:tcW w:w="2971" w:type="dxa"/>
                  <w:vAlign w:val="center"/>
                </w:tcPr>
                <w:p w:rsidR="0067082F" w:rsidRPr="00744C71" w:rsidRDefault="0067082F" w:rsidP="004855EF">
                  <w:pPr>
                    <w:snapToGrid w:val="0"/>
                    <w:jc w:val="center"/>
                    <w:rPr>
                      <w:rFonts w:eastAsia="標楷體"/>
                      <w:szCs w:val="22"/>
                    </w:rPr>
                  </w:pPr>
                  <w:r w:rsidRPr="00744C71">
                    <w:rPr>
                      <w:rFonts w:eastAsia="標楷體"/>
                      <w:szCs w:val="22"/>
                    </w:rPr>
                    <w:t>100</w:t>
                  </w:r>
                  <w:r w:rsidRPr="00744C71">
                    <w:rPr>
                      <w:rFonts w:eastAsia="標楷體"/>
                      <w:szCs w:val="22"/>
                    </w:rPr>
                    <w:t>萬元以上（含</w:t>
                  </w:r>
                  <w:r w:rsidRPr="00744C71">
                    <w:rPr>
                      <w:rFonts w:eastAsia="標楷體"/>
                      <w:szCs w:val="22"/>
                    </w:rPr>
                    <w:t>100</w:t>
                  </w:r>
                  <w:r w:rsidRPr="00744C71">
                    <w:rPr>
                      <w:rFonts w:eastAsia="標楷體"/>
                      <w:szCs w:val="22"/>
                    </w:rPr>
                    <w:t>萬元）</w:t>
                  </w:r>
                </w:p>
              </w:tc>
              <w:tc>
                <w:tcPr>
                  <w:tcW w:w="2967" w:type="dxa"/>
                  <w:vAlign w:val="center"/>
                </w:tcPr>
                <w:p w:rsidR="0067082F" w:rsidRPr="00744C71" w:rsidRDefault="0067082F" w:rsidP="004855EF">
                  <w:pPr>
                    <w:snapToGrid w:val="0"/>
                    <w:jc w:val="center"/>
                    <w:rPr>
                      <w:rFonts w:eastAsia="標楷體"/>
                      <w:szCs w:val="22"/>
                    </w:rPr>
                  </w:pPr>
                  <w:r w:rsidRPr="00744C71">
                    <w:rPr>
                      <w:rFonts w:eastAsia="標楷體"/>
                      <w:szCs w:val="22"/>
                    </w:rPr>
                    <w:t>50</w:t>
                  </w:r>
                  <w:r w:rsidRPr="00744C71">
                    <w:rPr>
                      <w:rFonts w:eastAsia="標楷體"/>
                      <w:szCs w:val="22"/>
                    </w:rPr>
                    <w:t>分</w:t>
                  </w:r>
                </w:p>
              </w:tc>
            </w:tr>
          </w:tbl>
          <w:p w:rsidR="0067082F" w:rsidRPr="00744C71" w:rsidRDefault="0067082F" w:rsidP="004855EF">
            <w:pPr>
              <w:rPr>
                <w:rFonts w:eastAsia="標楷體"/>
                <w:b/>
                <w:bCs/>
              </w:rPr>
            </w:pPr>
          </w:p>
          <w:p w:rsidR="0067082F" w:rsidRPr="00744C71" w:rsidRDefault="0067082F" w:rsidP="004855EF">
            <w:pPr>
              <w:snapToGrid w:val="0"/>
              <w:ind w:left="360" w:hangingChars="150" w:hanging="360"/>
              <w:rPr>
                <w:rFonts w:eastAsia="標楷體"/>
              </w:rPr>
            </w:pPr>
            <w:r w:rsidRPr="00744C71">
              <w:rPr>
                <w:rFonts w:eastAsia="標楷體"/>
              </w:rPr>
              <w:t>4</w:t>
            </w:r>
            <w:r w:rsidRPr="00744C71">
              <w:rPr>
                <w:rFonts w:eastAsia="標楷體"/>
              </w:rPr>
              <w:t>、</w:t>
            </w:r>
            <w:r w:rsidRPr="00744C71">
              <w:rPr>
                <w:rFonts w:eastAsia="標楷體" w:hAnsi="標楷體"/>
              </w:rPr>
              <w:t>最近</w:t>
            </w:r>
            <w:r w:rsidRPr="00744C71">
              <w:rPr>
                <w:rFonts w:eastAsia="標楷體" w:hAnsi="標楷體" w:hint="eastAsia"/>
              </w:rPr>
              <w:t>七</w:t>
            </w:r>
            <w:r w:rsidRPr="00744C71">
              <w:rPr>
                <w:rFonts w:eastAsia="標楷體" w:hAnsi="標楷體"/>
              </w:rPr>
              <w:t>年</w:t>
            </w:r>
            <w:r w:rsidRPr="00744C71">
              <w:rPr>
                <w:rFonts w:eastAsia="標楷體"/>
              </w:rPr>
              <w:t>本校產學</w:t>
            </w:r>
            <w:r w:rsidRPr="00744C71">
              <w:rPr>
                <w:rFonts w:eastAsia="標楷體" w:hint="eastAsia"/>
              </w:rPr>
              <w:t>營運處</w:t>
            </w:r>
            <w:r w:rsidRPr="00744C71">
              <w:rPr>
                <w:rFonts w:eastAsia="標楷體"/>
              </w:rPr>
              <w:t>承辦而獲得之產學合作</w:t>
            </w:r>
            <w:r w:rsidRPr="00744C71">
              <w:rPr>
                <w:rFonts w:ascii="標楷體" w:eastAsia="標楷體" w:hAnsi="標楷體"/>
              </w:rPr>
              <w:t>（含委託研究）</w:t>
            </w:r>
            <w:r w:rsidRPr="00744C71">
              <w:rPr>
                <w:rFonts w:eastAsia="標楷體"/>
              </w:rPr>
              <w:t>，以每案金額計點</w:t>
            </w:r>
            <w:r w:rsidRPr="00744C71">
              <w:rPr>
                <w:rFonts w:eastAsia="標楷體" w:hint="eastAsia"/>
              </w:rPr>
              <w:t>。共同合作案之子計畫主持人以子計畫金額計點。</w:t>
            </w:r>
          </w:p>
          <w:tbl>
            <w:tblPr>
              <w:tblW w:w="5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06"/>
              <w:gridCol w:w="2035"/>
            </w:tblGrid>
            <w:tr w:rsidR="0067082F" w:rsidRPr="00744C71" w:rsidTr="004855EF">
              <w:trPr>
                <w:cantSplit/>
                <w:trHeight w:val="379"/>
                <w:jc w:val="center"/>
              </w:trPr>
              <w:tc>
                <w:tcPr>
                  <w:tcW w:w="3806" w:type="dxa"/>
                  <w:vAlign w:val="center"/>
                </w:tcPr>
                <w:p w:rsidR="0067082F" w:rsidRPr="00744C71" w:rsidRDefault="0067082F" w:rsidP="004855EF">
                  <w:pPr>
                    <w:spacing w:line="360" w:lineRule="exact"/>
                    <w:jc w:val="center"/>
                    <w:rPr>
                      <w:rFonts w:ascii="Calibri" w:eastAsia="標楷體" w:hAnsi="Calibri"/>
                      <w:szCs w:val="22"/>
                    </w:rPr>
                  </w:pPr>
                  <w:r w:rsidRPr="00744C71">
                    <w:rPr>
                      <w:rFonts w:ascii="Calibri" w:eastAsia="標楷體" w:hAnsi="標楷體"/>
                      <w:szCs w:val="22"/>
                    </w:rPr>
                    <w:t>產學合作金額</w:t>
                  </w:r>
                </w:p>
              </w:tc>
              <w:tc>
                <w:tcPr>
                  <w:tcW w:w="2035" w:type="dxa"/>
                  <w:vAlign w:val="center"/>
                </w:tcPr>
                <w:p w:rsidR="0067082F" w:rsidRPr="00744C71" w:rsidRDefault="0067082F" w:rsidP="004855EF">
                  <w:pPr>
                    <w:spacing w:line="360" w:lineRule="exact"/>
                    <w:jc w:val="center"/>
                    <w:rPr>
                      <w:rFonts w:ascii="Calibri" w:eastAsia="標楷體" w:hAnsi="Calibri"/>
                      <w:szCs w:val="22"/>
                    </w:rPr>
                  </w:pPr>
                  <w:r w:rsidRPr="00744C71">
                    <w:rPr>
                      <w:rFonts w:ascii="Calibri" w:eastAsia="標楷體" w:hAnsi="標楷體" w:hint="eastAsia"/>
                      <w:szCs w:val="22"/>
                    </w:rPr>
                    <w:t>分</w:t>
                  </w:r>
                  <w:r w:rsidRPr="00744C71">
                    <w:rPr>
                      <w:rFonts w:ascii="Calibri" w:eastAsia="標楷體" w:hAnsi="標楷體"/>
                      <w:szCs w:val="22"/>
                    </w:rPr>
                    <w:t>數</w:t>
                  </w:r>
                </w:p>
              </w:tc>
            </w:tr>
            <w:tr w:rsidR="0067082F" w:rsidRPr="00744C71" w:rsidTr="004855EF">
              <w:trPr>
                <w:trHeight w:hRule="exact" w:val="397"/>
                <w:jc w:val="center"/>
              </w:trPr>
              <w:tc>
                <w:tcPr>
                  <w:tcW w:w="3806" w:type="dxa"/>
                  <w:vAlign w:val="center"/>
                </w:tcPr>
                <w:p w:rsidR="0067082F" w:rsidRPr="00744C71" w:rsidRDefault="0067082F" w:rsidP="004855EF">
                  <w:pPr>
                    <w:spacing w:line="360" w:lineRule="atLeast"/>
                    <w:jc w:val="center"/>
                    <w:rPr>
                      <w:rFonts w:eastAsia="標楷體"/>
                      <w:szCs w:val="22"/>
                    </w:rPr>
                  </w:pPr>
                  <w:r w:rsidRPr="00744C71">
                    <w:rPr>
                      <w:rFonts w:eastAsia="標楷體"/>
                      <w:szCs w:val="22"/>
                    </w:rPr>
                    <w:t>100-200</w:t>
                  </w:r>
                  <w:r w:rsidRPr="00744C71">
                    <w:rPr>
                      <w:rFonts w:eastAsia="標楷體"/>
                      <w:szCs w:val="22"/>
                    </w:rPr>
                    <w:t>萬元（含</w:t>
                  </w:r>
                  <w:r w:rsidRPr="00744C71">
                    <w:rPr>
                      <w:rFonts w:eastAsia="標楷體"/>
                      <w:szCs w:val="22"/>
                    </w:rPr>
                    <w:t>100</w:t>
                  </w:r>
                  <w:r w:rsidRPr="00744C71">
                    <w:rPr>
                      <w:rFonts w:eastAsia="標楷體"/>
                      <w:szCs w:val="22"/>
                    </w:rPr>
                    <w:t>萬元）</w:t>
                  </w:r>
                </w:p>
              </w:tc>
              <w:tc>
                <w:tcPr>
                  <w:tcW w:w="2035" w:type="dxa"/>
                </w:tcPr>
                <w:p w:rsidR="0067082F" w:rsidRPr="00744C71" w:rsidRDefault="0067082F" w:rsidP="004855EF">
                  <w:pPr>
                    <w:spacing w:line="360" w:lineRule="exact"/>
                    <w:ind w:leftChars="18" w:left="43"/>
                    <w:jc w:val="center"/>
                    <w:rPr>
                      <w:rFonts w:eastAsia="標楷體"/>
                    </w:rPr>
                  </w:pPr>
                  <w:r w:rsidRPr="00744C71">
                    <w:rPr>
                      <w:rFonts w:eastAsia="標楷體"/>
                    </w:rPr>
                    <w:t>15</w:t>
                  </w:r>
                  <w:r w:rsidRPr="00744C71">
                    <w:rPr>
                      <w:rFonts w:eastAsia="標楷體"/>
                    </w:rPr>
                    <w:t>分</w:t>
                  </w:r>
                </w:p>
              </w:tc>
            </w:tr>
            <w:tr w:rsidR="0067082F" w:rsidRPr="00744C71" w:rsidTr="004855EF">
              <w:trPr>
                <w:trHeight w:hRule="exact" w:val="397"/>
                <w:jc w:val="center"/>
              </w:trPr>
              <w:tc>
                <w:tcPr>
                  <w:tcW w:w="3806" w:type="dxa"/>
                  <w:vAlign w:val="center"/>
                </w:tcPr>
                <w:p w:rsidR="0067082F" w:rsidRPr="00744C71" w:rsidRDefault="0067082F" w:rsidP="004855EF">
                  <w:pPr>
                    <w:spacing w:line="360" w:lineRule="atLeast"/>
                    <w:jc w:val="center"/>
                    <w:rPr>
                      <w:rFonts w:eastAsia="標楷體"/>
                      <w:szCs w:val="22"/>
                    </w:rPr>
                  </w:pPr>
                  <w:r w:rsidRPr="00744C71">
                    <w:rPr>
                      <w:rFonts w:eastAsia="標楷體"/>
                      <w:szCs w:val="22"/>
                    </w:rPr>
                    <w:t>200-300</w:t>
                  </w:r>
                  <w:r w:rsidRPr="00744C71">
                    <w:rPr>
                      <w:rFonts w:eastAsia="標楷體"/>
                      <w:szCs w:val="22"/>
                    </w:rPr>
                    <w:t>萬元（含</w:t>
                  </w:r>
                  <w:r w:rsidRPr="00744C71">
                    <w:rPr>
                      <w:rFonts w:eastAsia="標楷體"/>
                      <w:szCs w:val="22"/>
                    </w:rPr>
                    <w:t>200</w:t>
                  </w:r>
                  <w:r w:rsidRPr="00744C71">
                    <w:rPr>
                      <w:rFonts w:eastAsia="標楷體"/>
                      <w:szCs w:val="22"/>
                    </w:rPr>
                    <w:t>萬元）</w:t>
                  </w:r>
                </w:p>
              </w:tc>
              <w:tc>
                <w:tcPr>
                  <w:tcW w:w="2035" w:type="dxa"/>
                </w:tcPr>
                <w:p w:rsidR="0067082F" w:rsidRPr="00744C71" w:rsidRDefault="0067082F" w:rsidP="004855EF">
                  <w:pPr>
                    <w:spacing w:line="360" w:lineRule="exact"/>
                    <w:ind w:leftChars="18" w:left="43"/>
                    <w:jc w:val="center"/>
                    <w:rPr>
                      <w:rFonts w:eastAsia="標楷體"/>
                    </w:rPr>
                  </w:pPr>
                  <w:r w:rsidRPr="00744C71">
                    <w:rPr>
                      <w:rFonts w:eastAsia="標楷體"/>
                    </w:rPr>
                    <w:t>20</w:t>
                  </w:r>
                  <w:r w:rsidRPr="00744C71">
                    <w:rPr>
                      <w:rFonts w:eastAsia="標楷體"/>
                    </w:rPr>
                    <w:t>分</w:t>
                  </w:r>
                </w:p>
              </w:tc>
            </w:tr>
            <w:tr w:rsidR="0067082F" w:rsidRPr="00744C71" w:rsidTr="004855EF">
              <w:trPr>
                <w:trHeight w:hRule="exact" w:val="397"/>
                <w:jc w:val="center"/>
              </w:trPr>
              <w:tc>
                <w:tcPr>
                  <w:tcW w:w="3806" w:type="dxa"/>
                  <w:vAlign w:val="center"/>
                </w:tcPr>
                <w:p w:rsidR="0067082F" w:rsidRPr="00744C71" w:rsidRDefault="0067082F" w:rsidP="004855EF">
                  <w:pPr>
                    <w:spacing w:line="360" w:lineRule="atLeast"/>
                    <w:jc w:val="center"/>
                    <w:rPr>
                      <w:rFonts w:eastAsia="標楷體"/>
                      <w:szCs w:val="22"/>
                    </w:rPr>
                  </w:pPr>
                  <w:r w:rsidRPr="00744C71">
                    <w:rPr>
                      <w:rFonts w:eastAsia="標楷體"/>
                      <w:szCs w:val="22"/>
                    </w:rPr>
                    <w:t>300-500</w:t>
                  </w:r>
                  <w:r w:rsidRPr="00744C71">
                    <w:rPr>
                      <w:rFonts w:eastAsia="標楷體"/>
                      <w:szCs w:val="22"/>
                    </w:rPr>
                    <w:t>萬元（含</w:t>
                  </w:r>
                  <w:r w:rsidRPr="00744C71">
                    <w:rPr>
                      <w:rFonts w:eastAsia="標楷體"/>
                      <w:szCs w:val="22"/>
                    </w:rPr>
                    <w:t>300</w:t>
                  </w:r>
                  <w:r w:rsidRPr="00744C71">
                    <w:rPr>
                      <w:rFonts w:eastAsia="標楷體"/>
                      <w:szCs w:val="22"/>
                    </w:rPr>
                    <w:t>萬元）</w:t>
                  </w:r>
                </w:p>
              </w:tc>
              <w:tc>
                <w:tcPr>
                  <w:tcW w:w="2035" w:type="dxa"/>
                </w:tcPr>
                <w:p w:rsidR="0067082F" w:rsidRPr="00744C71" w:rsidRDefault="0067082F" w:rsidP="004855EF">
                  <w:pPr>
                    <w:spacing w:line="360" w:lineRule="exact"/>
                    <w:ind w:leftChars="18" w:left="43"/>
                    <w:jc w:val="center"/>
                    <w:rPr>
                      <w:rFonts w:eastAsia="標楷體"/>
                    </w:rPr>
                  </w:pPr>
                  <w:r w:rsidRPr="00744C71">
                    <w:rPr>
                      <w:rFonts w:eastAsia="標楷體"/>
                    </w:rPr>
                    <w:t>30</w:t>
                  </w:r>
                  <w:r w:rsidRPr="00744C71">
                    <w:rPr>
                      <w:rFonts w:eastAsia="標楷體"/>
                    </w:rPr>
                    <w:t>分</w:t>
                  </w:r>
                </w:p>
              </w:tc>
            </w:tr>
            <w:tr w:rsidR="0067082F" w:rsidRPr="00744C71" w:rsidTr="004855EF">
              <w:trPr>
                <w:trHeight w:hRule="exact" w:val="397"/>
                <w:jc w:val="center"/>
              </w:trPr>
              <w:tc>
                <w:tcPr>
                  <w:tcW w:w="3806" w:type="dxa"/>
                  <w:vAlign w:val="center"/>
                </w:tcPr>
                <w:p w:rsidR="0067082F" w:rsidRPr="00744C71" w:rsidRDefault="0067082F" w:rsidP="004855EF">
                  <w:pPr>
                    <w:spacing w:line="360" w:lineRule="atLeast"/>
                    <w:jc w:val="center"/>
                    <w:rPr>
                      <w:rFonts w:eastAsia="標楷體"/>
                      <w:szCs w:val="22"/>
                    </w:rPr>
                  </w:pPr>
                  <w:r w:rsidRPr="00744C71">
                    <w:rPr>
                      <w:rFonts w:eastAsia="標楷體"/>
                      <w:szCs w:val="22"/>
                    </w:rPr>
                    <w:t>500-1,000</w:t>
                  </w:r>
                  <w:r w:rsidRPr="00744C71">
                    <w:rPr>
                      <w:rFonts w:eastAsia="標楷體"/>
                      <w:szCs w:val="22"/>
                    </w:rPr>
                    <w:t>萬元（含</w:t>
                  </w:r>
                  <w:r w:rsidRPr="00744C71">
                    <w:rPr>
                      <w:rFonts w:eastAsia="標楷體"/>
                      <w:szCs w:val="22"/>
                    </w:rPr>
                    <w:t>500</w:t>
                  </w:r>
                  <w:r w:rsidRPr="00744C71">
                    <w:rPr>
                      <w:rFonts w:eastAsia="標楷體"/>
                      <w:szCs w:val="22"/>
                    </w:rPr>
                    <w:t>萬元）</w:t>
                  </w:r>
                </w:p>
              </w:tc>
              <w:tc>
                <w:tcPr>
                  <w:tcW w:w="2035" w:type="dxa"/>
                </w:tcPr>
                <w:p w:rsidR="0067082F" w:rsidRPr="00744C71" w:rsidRDefault="0067082F" w:rsidP="004855EF">
                  <w:pPr>
                    <w:spacing w:line="360" w:lineRule="exact"/>
                    <w:ind w:leftChars="18" w:left="43"/>
                    <w:jc w:val="center"/>
                    <w:rPr>
                      <w:rFonts w:eastAsia="標楷體"/>
                    </w:rPr>
                  </w:pPr>
                  <w:r w:rsidRPr="00744C71">
                    <w:rPr>
                      <w:rFonts w:eastAsia="標楷體"/>
                    </w:rPr>
                    <w:t>40</w:t>
                  </w:r>
                  <w:r w:rsidRPr="00744C71">
                    <w:rPr>
                      <w:rFonts w:eastAsia="標楷體"/>
                    </w:rPr>
                    <w:t>分</w:t>
                  </w:r>
                </w:p>
              </w:tc>
            </w:tr>
            <w:tr w:rsidR="0067082F" w:rsidRPr="00744C71" w:rsidTr="004855EF">
              <w:trPr>
                <w:trHeight w:hRule="exact" w:val="397"/>
                <w:jc w:val="center"/>
              </w:trPr>
              <w:tc>
                <w:tcPr>
                  <w:tcW w:w="3806" w:type="dxa"/>
                  <w:vAlign w:val="center"/>
                </w:tcPr>
                <w:p w:rsidR="0067082F" w:rsidRPr="00744C71" w:rsidRDefault="0067082F" w:rsidP="004855EF">
                  <w:pPr>
                    <w:spacing w:line="360" w:lineRule="atLeast"/>
                    <w:jc w:val="center"/>
                    <w:rPr>
                      <w:rFonts w:eastAsia="標楷體"/>
                      <w:szCs w:val="22"/>
                    </w:rPr>
                  </w:pPr>
                  <w:r w:rsidRPr="00744C71">
                    <w:rPr>
                      <w:rFonts w:eastAsia="標楷體"/>
                      <w:szCs w:val="22"/>
                    </w:rPr>
                    <w:t>1,000-3,000</w:t>
                  </w:r>
                  <w:r w:rsidRPr="00744C71">
                    <w:rPr>
                      <w:rFonts w:eastAsia="標楷體"/>
                      <w:szCs w:val="22"/>
                    </w:rPr>
                    <w:t>萬元（含</w:t>
                  </w:r>
                  <w:r w:rsidRPr="00744C71">
                    <w:rPr>
                      <w:rFonts w:eastAsia="標楷體"/>
                      <w:szCs w:val="22"/>
                    </w:rPr>
                    <w:t>1,000</w:t>
                  </w:r>
                  <w:r w:rsidRPr="00744C71">
                    <w:rPr>
                      <w:rFonts w:eastAsia="標楷體"/>
                      <w:szCs w:val="22"/>
                    </w:rPr>
                    <w:t>萬元）</w:t>
                  </w:r>
                </w:p>
              </w:tc>
              <w:tc>
                <w:tcPr>
                  <w:tcW w:w="2035" w:type="dxa"/>
                </w:tcPr>
                <w:p w:rsidR="0067082F" w:rsidRPr="00744C71" w:rsidRDefault="0067082F" w:rsidP="004855EF">
                  <w:pPr>
                    <w:spacing w:line="360" w:lineRule="exact"/>
                    <w:ind w:leftChars="18" w:left="43"/>
                    <w:jc w:val="center"/>
                    <w:rPr>
                      <w:rFonts w:eastAsia="標楷體"/>
                    </w:rPr>
                  </w:pPr>
                  <w:r w:rsidRPr="00744C71">
                    <w:rPr>
                      <w:rFonts w:eastAsia="標楷體"/>
                    </w:rPr>
                    <w:t>45</w:t>
                  </w:r>
                  <w:r w:rsidRPr="00744C71">
                    <w:rPr>
                      <w:rFonts w:eastAsia="標楷體"/>
                    </w:rPr>
                    <w:t>分</w:t>
                  </w:r>
                </w:p>
              </w:tc>
            </w:tr>
            <w:tr w:rsidR="0067082F" w:rsidRPr="00744C71" w:rsidTr="004855EF">
              <w:trPr>
                <w:trHeight w:hRule="exact" w:val="397"/>
                <w:jc w:val="center"/>
              </w:trPr>
              <w:tc>
                <w:tcPr>
                  <w:tcW w:w="3806" w:type="dxa"/>
                  <w:vAlign w:val="center"/>
                </w:tcPr>
                <w:p w:rsidR="0067082F" w:rsidRPr="00744C71" w:rsidRDefault="0067082F" w:rsidP="004855EF">
                  <w:pPr>
                    <w:spacing w:line="360" w:lineRule="atLeast"/>
                    <w:jc w:val="center"/>
                    <w:rPr>
                      <w:rFonts w:eastAsia="標楷體"/>
                      <w:szCs w:val="22"/>
                    </w:rPr>
                  </w:pPr>
                  <w:r w:rsidRPr="00744C71">
                    <w:rPr>
                      <w:rFonts w:eastAsia="標楷體"/>
                      <w:szCs w:val="22"/>
                    </w:rPr>
                    <w:t>3,000</w:t>
                  </w:r>
                  <w:r w:rsidRPr="00744C71">
                    <w:rPr>
                      <w:rFonts w:eastAsia="標楷體"/>
                      <w:szCs w:val="22"/>
                    </w:rPr>
                    <w:t>萬元以上（含</w:t>
                  </w:r>
                  <w:r w:rsidRPr="00744C71">
                    <w:rPr>
                      <w:rFonts w:eastAsia="標楷體"/>
                      <w:szCs w:val="22"/>
                    </w:rPr>
                    <w:t>3,000</w:t>
                  </w:r>
                  <w:r w:rsidRPr="00744C71">
                    <w:rPr>
                      <w:rFonts w:eastAsia="標楷體"/>
                      <w:szCs w:val="22"/>
                    </w:rPr>
                    <w:t>萬元）</w:t>
                  </w:r>
                </w:p>
              </w:tc>
              <w:tc>
                <w:tcPr>
                  <w:tcW w:w="2035" w:type="dxa"/>
                </w:tcPr>
                <w:p w:rsidR="0067082F" w:rsidRPr="00744C71" w:rsidRDefault="0067082F" w:rsidP="004855EF">
                  <w:pPr>
                    <w:spacing w:line="360" w:lineRule="exact"/>
                    <w:ind w:leftChars="18" w:left="43"/>
                    <w:jc w:val="center"/>
                    <w:rPr>
                      <w:rFonts w:eastAsia="標楷體"/>
                    </w:rPr>
                  </w:pPr>
                  <w:r w:rsidRPr="00744C71">
                    <w:rPr>
                      <w:rFonts w:eastAsia="標楷體"/>
                    </w:rPr>
                    <w:t>50</w:t>
                  </w:r>
                  <w:r w:rsidRPr="00744C71">
                    <w:rPr>
                      <w:rFonts w:eastAsia="標楷體"/>
                    </w:rPr>
                    <w:t>分</w:t>
                  </w:r>
                </w:p>
              </w:tc>
            </w:tr>
          </w:tbl>
          <w:p w:rsidR="0067082F" w:rsidRPr="00F40EE4" w:rsidRDefault="0067082F" w:rsidP="004855EF">
            <w:pPr>
              <w:spacing w:line="0" w:lineRule="atLeast"/>
              <w:jc w:val="both"/>
              <w:rPr>
                <w:rFonts w:eastAsia="標楷體"/>
              </w:rPr>
            </w:pPr>
          </w:p>
        </w:tc>
        <w:tc>
          <w:tcPr>
            <w:tcW w:w="6965" w:type="dxa"/>
          </w:tcPr>
          <w:p w:rsidR="0067082F" w:rsidRPr="00744C71" w:rsidRDefault="0067082F" w:rsidP="004855EF">
            <w:pPr>
              <w:spacing w:line="0" w:lineRule="atLeast"/>
              <w:rPr>
                <w:rFonts w:eastAsia="標楷體"/>
              </w:rPr>
            </w:pPr>
            <w:r w:rsidRPr="00744C71">
              <w:rPr>
                <w:rFonts w:eastAsia="標楷體" w:hint="eastAsia"/>
                <w:bCs/>
              </w:rPr>
              <w:t>分數計算標準如下：</w:t>
            </w:r>
          </w:p>
          <w:p w:rsidR="0067082F" w:rsidRPr="00744C71" w:rsidRDefault="0067082F" w:rsidP="004855EF">
            <w:pPr>
              <w:spacing w:line="0" w:lineRule="atLeast"/>
              <w:rPr>
                <w:rFonts w:eastAsia="標楷體"/>
              </w:rPr>
            </w:pPr>
            <w:r w:rsidRPr="00744C71">
              <w:rPr>
                <w:rFonts w:eastAsia="標楷體"/>
              </w:rPr>
              <w:t>(</w:t>
            </w:r>
            <w:r w:rsidRPr="00744C71">
              <w:rPr>
                <w:rFonts w:eastAsia="標楷體"/>
              </w:rPr>
              <w:t>一</w:t>
            </w:r>
            <w:r w:rsidRPr="00744C71">
              <w:rPr>
                <w:rFonts w:eastAsia="標楷體"/>
              </w:rPr>
              <w:t>)</w:t>
            </w:r>
            <w:r w:rsidRPr="00744C71">
              <w:rPr>
                <w:rFonts w:eastAsia="標楷體"/>
              </w:rPr>
              <w:t>教學</w:t>
            </w:r>
            <w:r w:rsidRPr="00744C71">
              <w:rPr>
                <w:rFonts w:eastAsia="標楷體" w:hint="eastAsia"/>
              </w:rPr>
              <w:t>考核部分</w:t>
            </w:r>
            <w:r w:rsidRPr="00744C71">
              <w:rPr>
                <w:rFonts w:eastAsia="標楷體" w:hint="eastAsia"/>
              </w:rPr>
              <w:t>(</w:t>
            </w:r>
            <w:r w:rsidRPr="00744C71">
              <w:rPr>
                <w:rFonts w:eastAsia="標楷體" w:hint="eastAsia"/>
              </w:rPr>
              <w:t>詳附表一）</w:t>
            </w:r>
          </w:p>
          <w:p w:rsidR="0067082F" w:rsidRPr="00744C71" w:rsidRDefault="0067082F" w:rsidP="004855EF">
            <w:pPr>
              <w:spacing w:line="0" w:lineRule="atLeast"/>
              <w:rPr>
                <w:rFonts w:eastAsia="標楷體"/>
              </w:rPr>
            </w:pPr>
            <w:r w:rsidRPr="00744C71">
              <w:rPr>
                <w:rFonts w:eastAsia="標楷體" w:hint="eastAsia"/>
              </w:rPr>
              <w:t>項目包含「教學能力」、「教學評量」、「教學成長」、「教學計畫」、「教學特殊表現」、「教學行政配合度」及「學院特色教學績效」等七項評核指標如下：</w:t>
            </w:r>
          </w:p>
          <w:p w:rsidR="0067082F" w:rsidRPr="00744C71" w:rsidRDefault="0067082F" w:rsidP="004855EF">
            <w:pPr>
              <w:spacing w:beforeLines="50" w:before="180" w:line="0" w:lineRule="atLeast"/>
              <w:rPr>
                <w:rFonts w:eastAsia="標楷體"/>
                <w:bCs/>
              </w:rPr>
            </w:pPr>
            <w:r w:rsidRPr="00744C71">
              <w:rPr>
                <w:rFonts w:eastAsia="標楷體"/>
              </w:rPr>
              <w:t>(1)</w:t>
            </w:r>
            <w:r w:rsidRPr="00744C71">
              <w:rPr>
                <w:rFonts w:eastAsia="標楷體" w:hint="eastAsia"/>
              </w:rPr>
              <w:t>教學能力：本項權重佔</w:t>
            </w:r>
            <w:r w:rsidRPr="00744C71">
              <w:rPr>
                <w:rFonts w:eastAsia="標楷體" w:hint="eastAsia"/>
              </w:rPr>
              <w:t>20</w:t>
            </w:r>
            <w:r w:rsidRPr="00744C71">
              <w:rPr>
                <w:rFonts w:eastAsia="標楷體" w:hint="eastAsia"/>
              </w:rPr>
              <w:t>％。</w:t>
            </w:r>
          </w:p>
          <w:tbl>
            <w:tblPr>
              <w:tblW w:w="60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8"/>
              <w:gridCol w:w="2551"/>
            </w:tblGrid>
            <w:tr w:rsidR="0067082F" w:rsidRPr="00744C71" w:rsidTr="004855EF">
              <w:trPr>
                <w:trHeight w:val="380"/>
              </w:trPr>
              <w:tc>
                <w:tcPr>
                  <w:tcW w:w="3498" w:type="dxa"/>
                  <w:vAlign w:val="center"/>
                </w:tcPr>
                <w:p w:rsidR="0067082F" w:rsidRPr="00744C71" w:rsidRDefault="0067082F" w:rsidP="004855EF">
                  <w:pPr>
                    <w:spacing w:line="0" w:lineRule="atLeast"/>
                    <w:jc w:val="both"/>
                    <w:rPr>
                      <w:rFonts w:eastAsia="標楷體"/>
                    </w:rPr>
                  </w:pPr>
                  <w:r w:rsidRPr="00744C71">
                    <w:rPr>
                      <w:rFonts w:eastAsia="標楷體" w:hint="eastAsia"/>
                    </w:rPr>
                    <w:t>評分內容及標準</w:t>
                  </w:r>
                  <w:r w:rsidRPr="00744C71">
                    <w:rPr>
                      <w:rFonts w:eastAsia="標楷體" w:hint="eastAsia"/>
                    </w:rPr>
                    <w:t>(</w:t>
                  </w:r>
                  <w:r w:rsidRPr="00744C71">
                    <w:rPr>
                      <w:rFonts w:eastAsia="標楷體" w:hint="eastAsia"/>
                    </w:rPr>
                    <w:t>詳附表二）</w:t>
                  </w:r>
                </w:p>
              </w:tc>
              <w:tc>
                <w:tcPr>
                  <w:tcW w:w="2551" w:type="dxa"/>
                  <w:vAlign w:val="center"/>
                </w:tcPr>
                <w:p w:rsidR="0067082F" w:rsidRPr="00744C71" w:rsidRDefault="0067082F" w:rsidP="004855EF">
                  <w:pPr>
                    <w:spacing w:line="0" w:lineRule="atLeast"/>
                    <w:jc w:val="both"/>
                    <w:rPr>
                      <w:rFonts w:eastAsia="標楷體"/>
                    </w:rPr>
                  </w:pPr>
                  <w:r w:rsidRPr="00744C71">
                    <w:rPr>
                      <w:rFonts w:eastAsia="標楷體" w:hint="eastAsia"/>
                    </w:rPr>
                    <w:t>分數</w:t>
                  </w:r>
                </w:p>
              </w:tc>
            </w:tr>
            <w:tr w:rsidR="0067082F" w:rsidRPr="00744C71" w:rsidTr="004855EF">
              <w:trPr>
                <w:trHeight w:val="219"/>
              </w:trPr>
              <w:tc>
                <w:tcPr>
                  <w:tcW w:w="3498" w:type="dxa"/>
                  <w:vAlign w:val="center"/>
                </w:tcPr>
                <w:p w:rsidR="0067082F" w:rsidRPr="00744C71" w:rsidRDefault="0067082F" w:rsidP="004855EF">
                  <w:pPr>
                    <w:spacing w:line="0" w:lineRule="atLeast"/>
                    <w:jc w:val="both"/>
                    <w:rPr>
                      <w:rFonts w:eastAsia="標楷體"/>
                    </w:rPr>
                  </w:pPr>
                  <w:r>
                    <w:rPr>
                      <w:rFonts w:eastAsia="標楷體" w:hint="eastAsia"/>
                    </w:rPr>
                    <w:t>1.</w:t>
                  </w:r>
                  <w:r w:rsidRPr="00744C71">
                    <w:rPr>
                      <w:rFonts w:eastAsia="標楷體" w:hint="eastAsia"/>
                    </w:rPr>
                    <w:t>課程規劃</w:t>
                  </w:r>
                </w:p>
              </w:tc>
              <w:tc>
                <w:tcPr>
                  <w:tcW w:w="2551" w:type="dxa"/>
                  <w:vAlign w:val="center"/>
                </w:tcPr>
                <w:p w:rsidR="0067082F" w:rsidRPr="00744C71" w:rsidRDefault="0067082F" w:rsidP="004855EF">
                  <w:pPr>
                    <w:spacing w:line="0" w:lineRule="atLeast"/>
                    <w:jc w:val="both"/>
                    <w:rPr>
                      <w:rFonts w:eastAsia="標楷體"/>
                    </w:rPr>
                  </w:pPr>
                  <w:r w:rsidRPr="00744C71">
                    <w:rPr>
                      <w:rFonts w:eastAsia="標楷體" w:hint="eastAsia"/>
                    </w:rPr>
                    <w:t>以核給</w:t>
                  </w:r>
                  <w:r w:rsidRPr="00744C71">
                    <w:rPr>
                      <w:rFonts w:eastAsia="標楷體" w:hint="eastAsia"/>
                    </w:rPr>
                    <w:t xml:space="preserve"> 20 </w:t>
                  </w:r>
                  <w:r w:rsidRPr="00744C71">
                    <w:rPr>
                      <w:rFonts w:eastAsia="標楷體" w:hint="eastAsia"/>
                    </w:rPr>
                    <w:t>分為上限</w:t>
                  </w:r>
                </w:p>
              </w:tc>
            </w:tr>
            <w:tr w:rsidR="0067082F" w:rsidRPr="00744C71" w:rsidTr="004855EF">
              <w:trPr>
                <w:trHeight w:val="268"/>
              </w:trPr>
              <w:tc>
                <w:tcPr>
                  <w:tcW w:w="3498" w:type="dxa"/>
                  <w:vAlign w:val="center"/>
                </w:tcPr>
                <w:p w:rsidR="0067082F" w:rsidRPr="00744C71" w:rsidRDefault="0067082F" w:rsidP="004855EF">
                  <w:pPr>
                    <w:spacing w:line="0" w:lineRule="atLeast"/>
                    <w:rPr>
                      <w:rFonts w:eastAsia="標楷體"/>
                    </w:rPr>
                  </w:pPr>
                  <w:r>
                    <w:rPr>
                      <w:rFonts w:eastAsia="標楷體" w:hint="eastAsia"/>
                    </w:rPr>
                    <w:t>2.</w:t>
                  </w:r>
                  <w:r w:rsidRPr="00744C71">
                    <w:rPr>
                      <w:rFonts w:eastAsia="標楷體" w:hint="eastAsia"/>
                    </w:rPr>
                    <w:t>教學內容</w:t>
                  </w:r>
                </w:p>
              </w:tc>
              <w:tc>
                <w:tcPr>
                  <w:tcW w:w="2551" w:type="dxa"/>
                  <w:vAlign w:val="center"/>
                </w:tcPr>
                <w:p w:rsidR="0067082F" w:rsidRPr="00744C71" w:rsidRDefault="0067082F" w:rsidP="004855EF">
                  <w:pPr>
                    <w:spacing w:line="0" w:lineRule="atLeast"/>
                    <w:rPr>
                      <w:rFonts w:eastAsia="標楷體"/>
                    </w:rPr>
                  </w:pPr>
                  <w:r w:rsidRPr="00744C71">
                    <w:rPr>
                      <w:rFonts w:eastAsia="標楷體" w:hint="eastAsia"/>
                    </w:rPr>
                    <w:t>以核給</w:t>
                  </w:r>
                  <w:r w:rsidRPr="00744C71">
                    <w:rPr>
                      <w:rFonts w:eastAsia="標楷體" w:hint="eastAsia"/>
                    </w:rPr>
                    <w:t xml:space="preserve"> 20 </w:t>
                  </w:r>
                  <w:r w:rsidRPr="00744C71">
                    <w:rPr>
                      <w:rFonts w:eastAsia="標楷體" w:hint="eastAsia"/>
                    </w:rPr>
                    <w:t>分為上限</w:t>
                  </w:r>
                </w:p>
              </w:tc>
            </w:tr>
            <w:tr w:rsidR="0067082F" w:rsidRPr="00744C71" w:rsidTr="004855EF">
              <w:trPr>
                <w:trHeight w:val="260"/>
              </w:trPr>
              <w:tc>
                <w:tcPr>
                  <w:tcW w:w="3498" w:type="dxa"/>
                  <w:vAlign w:val="center"/>
                </w:tcPr>
                <w:p w:rsidR="0067082F" w:rsidRPr="00744C71" w:rsidRDefault="0067082F" w:rsidP="004855EF">
                  <w:pPr>
                    <w:spacing w:line="0" w:lineRule="atLeast"/>
                    <w:rPr>
                      <w:rFonts w:eastAsia="標楷體"/>
                    </w:rPr>
                  </w:pPr>
                  <w:r>
                    <w:rPr>
                      <w:rFonts w:eastAsia="標楷體" w:hint="eastAsia"/>
                    </w:rPr>
                    <w:t>3.</w:t>
                  </w:r>
                  <w:r w:rsidRPr="00744C71">
                    <w:rPr>
                      <w:rFonts w:eastAsia="標楷體" w:hint="eastAsia"/>
                    </w:rPr>
                    <w:t>教學方法</w:t>
                  </w:r>
                </w:p>
              </w:tc>
              <w:tc>
                <w:tcPr>
                  <w:tcW w:w="2551" w:type="dxa"/>
                  <w:vAlign w:val="center"/>
                </w:tcPr>
                <w:p w:rsidR="0067082F" w:rsidRPr="00744C71" w:rsidRDefault="0067082F" w:rsidP="004855EF">
                  <w:pPr>
                    <w:spacing w:line="0" w:lineRule="atLeast"/>
                    <w:rPr>
                      <w:rFonts w:eastAsia="標楷體"/>
                    </w:rPr>
                  </w:pPr>
                  <w:r w:rsidRPr="00744C71">
                    <w:rPr>
                      <w:rFonts w:eastAsia="標楷體" w:hint="eastAsia"/>
                    </w:rPr>
                    <w:t>以核給</w:t>
                  </w:r>
                  <w:r w:rsidRPr="00744C71">
                    <w:rPr>
                      <w:rFonts w:eastAsia="標楷體" w:hint="eastAsia"/>
                    </w:rPr>
                    <w:t xml:space="preserve"> 20 </w:t>
                  </w:r>
                  <w:r w:rsidRPr="00744C71">
                    <w:rPr>
                      <w:rFonts w:eastAsia="標楷體" w:hint="eastAsia"/>
                    </w:rPr>
                    <w:t>分為上限</w:t>
                  </w:r>
                </w:p>
              </w:tc>
            </w:tr>
            <w:tr w:rsidR="0067082F" w:rsidRPr="00744C71" w:rsidTr="004855EF">
              <w:trPr>
                <w:trHeight w:val="279"/>
              </w:trPr>
              <w:tc>
                <w:tcPr>
                  <w:tcW w:w="3498" w:type="dxa"/>
                  <w:vAlign w:val="center"/>
                </w:tcPr>
                <w:p w:rsidR="0067082F" w:rsidRPr="00744C71" w:rsidRDefault="0067082F" w:rsidP="004855EF">
                  <w:pPr>
                    <w:spacing w:line="0" w:lineRule="atLeast"/>
                    <w:rPr>
                      <w:rFonts w:eastAsia="標楷體"/>
                    </w:rPr>
                  </w:pPr>
                  <w:r>
                    <w:rPr>
                      <w:rFonts w:eastAsia="標楷體" w:hint="eastAsia"/>
                    </w:rPr>
                    <w:t>4.</w:t>
                  </w:r>
                  <w:r w:rsidRPr="00744C71">
                    <w:rPr>
                      <w:rFonts w:eastAsia="標楷體" w:hint="eastAsia"/>
                    </w:rPr>
                    <w:t>班級經營</w:t>
                  </w:r>
                </w:p>
              </w:tc>
              <w:tc>
                <w:tcPr>
                  <w:tcW w:w="2551" w:type="dxa"/>
                  <w:vAlign w:val="center"/>
                </w:tcPr>
                <w:p w:rsidR="0067082F" w:rsidRPr="00744C71" w:rsidRDefault="0067082F" w:rsidP="004855EF">
                  <w:pPr>
                    <w:spacing w:line="0" w:lineRule="atLeast"/>
                    <w:rPr>
                      <w:rFonts w:eastAsia="標楷體"/>
                    </w:rPr>
                  </w:pPr>
                  <w:r w:rsidRPr="00744C71">
                    <w:rPr>
                      <w:rFonts w:eastAsia="標楷體" w:hint="eastAsia"/>
                    </w:rPr>
                    <w:t>以核給</w:t>
                  </w:r>
                  <w:r w:rsidRPr="00744C71">
                    <w:rPr>
                      <w:rFonts w:eastAsia="標楷體" w:hint="eastAsia"/>
                    </w:rPr>
                    <w:t xml:space="preserve"> 20 </w:t>
                  </w:r>
                  <w:r w:rsidRPr="00744C71">
                    <w:rPr>
                      <w:rFonts w:eastAsia="標楷體" w:hint="eastAsia"/>
                    </w:rPr>
                    <w:t>分為上限</w:t>
                  </w:r>
                </w:p>
              </w:tc>
            </w:tr>
            <w:tr w:rsidR="0067082F" w:rsidRPr="00744C71" w:rsidTr="004855EF">
              <w:trPr>
                <w:trHeight w:val="271"/>
              </w:trPr>
              <w:tc>
                <w:tcPr>
                  <w:tcW w:w="3498" w:type="dxa"/>
                  <w:vAlign w:val="center"/>
                </w:tcPr>
                <w:p w:rsidR="0067082F" w:rsidRPr="00744C71" w:rsidRDefault="0067082F" w:rsidP="004855EF">
                  <w:pPr>
                    <w:spacing w:line="0" w:lineRule="atLeast"/>
                    <w:rPr>
                      <w:rFonts w:eastAsia="標楷體"/>
                    </w:rPr>
                  </w:pPr>
                  <w:r>
                    <w:rPr>
                      <w:rFonts w:eastAsia="標楷體" w:hint="eastAsia"/>
                    </w:rPr>
                    <w:t>5.</w:t>
                  </w:r>
                  <w:r w:rsidRPr="00744C71">
                    <w:rPr>
                      <w:rFonts w:eastAsia="標楷體" w:hint="eastAsia"/>
                    </w:rPr>
                    <w:t>多元評量</w:t>
                  </w:r>
                </w:p>
              </w:tc>
              <w:tc>
                <w:tcPr>
                  <w:tcW w:w="2551" w:type="dxa"/>
                  <w:vAlign w:val="center"/>
                </w:tcPr>
                <w:p w:rsidR="0067082F" w:rsidRPr="00744C71" w:rsidRDefault="0067082F" w:rsidP="004855EF">
                  <w:pPr>
                    <w:spacing w:line="0" w:lineRule="atLeast"/>
                    <w:rPr>
                      <w:rFonts w:eastAsia="標楷體"/>
                    </w:rPr>
                  </w:pPr>
                  <w:r w:rsidRPr="00744C71">
                    <w:rPr>
                      <w:rFonts w:eastAsia="標楷體" w:hint="eastAsia"/>
                    </w:rPr>
                    <w:t>以核給</w:t>
                  </w:r>
                  <w:r w:rsidRPr="00744C71">
                    <w:rPr>
                      <w:rFonts w:eastAsia="標楷體" w:hint="eastAsia"/>
                    </w:rPr>
                    <w:t xml:space="preserve"> 20 </w:t>
                  </w:r>
                  <w:r w:rsidRPr="00744C71">
                    <w:rPr>
                      <w:rFonts w:eastAsia="標楷體" w:hint="eastAsia"/>
                    </w:rPr>
                    <w:t>分為上限</w:t>
                  </w:r>
                </w:p>
              </w:tc>
            </w:tr>
          </w:tbl>
          <w:p w:rsidR="0067082F" w:rsidRPr="00744C71" w:rsidRDefault="0067082F" w:rsidP="004855EF">
            <w:pPr>
              <w:spacing w:line="0" w:lineRule="atLeast"/>
              <w:rPr>
                <w:rFonts w:eastAsia="標楷體"/>
                <w:bCs/>
              </w:rPr>
            </w:pPr>
          </w:p>
          <w:p w:rsidR="0067082F" w:rsidRPr="00744C71" w:rsidRDefault="0067082F" w:rsidP="004855EF">
            <w:pPr>
              <w:spacing w:line="0" w:lineRule="atLeast"/>
              <w:rPr>
                <w:rFonts w:eastAsia="標楷體"/>
                <w:bCs/>
              </w:rPr>
            </w:pPr>
            <w:r w:rsidRPr="00744C71">
              <w:rPr>
                <w:rFonts w:eastAsia="標楷體" w:hint="eastAsia"/>
                <w:bCs/>
              </w:rPr>
              <w:t>(</w:t>
            </w:r>
            <w:r w:rsidRPr="00744C71">
              <w:rPr>
                <w:rFonts w:eastAsia="標楷體"/>
                <w:bCs/>
              </w:rPr>
              <w:t>2</w:t>
            </w:r>
            <w:r w:rsidRPr="00744C71">
              <w:rPr>
                <w:rFonts w:eastAsia="標楷體" w:hint="eastAsia"/>
                <w:bCs/>
              </w:rPr>
              <w:t>)</w:t>
            </w:r>
            <w:r w:rsidRPr="00744C71">
              <w:rPr>
                <w:rFonts w:eastAsia="標楷體" w:hint="eastAsia"/>
              </w:rPr>
              <w:t xml:space="preserve"> </w:t>
            </w:r>
            <w:r w:rsidRPr="00744C71">
              <w:rPr>
                <w:rFonts w:eastAsia="標楷體" w:hint="eastAsia"/>
              </w:rPr>
              <w:t>教學評量（以</w:t>
            </w:r>
            <w:r w:rsidRPr="00744C71">
              <w:rPr>
                <w:rFonts w:eastAsia="標楷體"/>
              </w:rPr>
              <w:t>近</w:t>
            </w:r>
            <w:r w:rsidRPr="00744C71">
              <w:rPr>
                <w:rFonts w:eastAsia="標楷體" w:hint="eastAsia"/>
              </w:rPr>
              <w:t>2</w:t>
            </w:r>
            <w:r w:rsidRPr="00744C71">
              <w:rPr>
                <w:rFonts w:eastAsia="標楷體" w:hint="eastAsia"/>
              </w:rPr>
              <w:t>學</w:t>
            </w:r>
            <w:r w:rsidRPr="00744C71">
              <w:rPr>
                <w:rFonts w:eastAsia="標楷體"/>
              </w:rPr>
              <w:t>年</w:t>
            </w:r>
            <w:r w:rsidRPr="00744C71">
              <w:rPr>
                <w:rFonts w:eastAsia="標楷體" w:hint="eastAsia"/>
              </w:rPr>
              <w:t>為統計基準）：本項權重佔</w:t>
            </w:r>
            <w:r w:rsidRPr="00744C71">
              <w:rPr>
                <w:rFonts w:eastAsia="標楷體" w:hint="eastAsia"/>
              </w:rPr>
              <w:t>10</w:t>
            </w:r>
            <w:r w:rsidRPr="00744C71">
              <w:rPr>
                <w:rFonts w:eastAsia="標楷體" w:hint="eastAsia"/>
              </w:rPr>
              <w:t>％。</w:t>
            </w:r>
          </w:p>
          <w:tbl>
            <w:tblPr>
              <w:tblW w:w="63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693"/>
              <w:gridCol w:w="993"/>
            </w:tblGrid>
            <w:tr w:rsidR="0067082F" w:rsidRPr="00744C71" w:rsidTr="004855EF">
              <w:trPr>
                <w:trHeight w:val="204"/>
              </w:trPr>
              <w:tc>
                <w:tcPr>
                  <w:tcW w:w="5386" w:type="dxa"/>
                  <w:gridSpan w:val="2"/>
                </w:tcPr>
                <w:p w:rsidR="0067082F" w:rsidRPr="00744C71" w:rsidRDefault="0067082F" w:rsidP="004855EF">
                  <w:pPr>
                    <w:spacing w:line="0" w:lineRule="atLeast"/>
                    <w:rPr>
                      <w:rFonts w:eastAsia="標楷體"/>
                    </w:rPr>
                  </w:pPr>
                  <w:r w:rsidRPr="00744C71">
                    <w:rPr>
                      <w:rFonts w:eastAsia="標楷體" w:hint="eastAsia"/>
                    </w:rPr>
                    <w:t>評分內容及標準</w:t>
                  </w:r>
                </w:p>
              </w:tc>
              <w:tc>
                <w:tcPr>
                  <w:tcW w:w="993" w:type="dxa"/>
                  <w:vMerge w:val="restart"/>
                  <w:vAlign w:val="center"/>
                </w:tcPr>
                <w:p w:rsidR="0067082F" w:rsidRPr="00744C71" w:rsidRDefault="0067082F" w:rsidP="004855EF">
                  <w:pPr>
                    <w:spacing w:line="0" w:lineRule="atLeast"/>
                    <w:rPr>
                      <w:rFonts w:eastAsia="標楷體"/>
                    </w:rPr>
                  </w:pPr>
                  <w:r w:rsidRPr="00744C71">
                    <w:rPr>
                      <w:rFonts w:eastAsia="標楷體" w:hint="eastAsia"/>
                    </w:rPr>
                    <w:t>分數</w:t>
                  </w:r>
                </w:p>
              </w:tc>
            </w:tr>
            <w:tr w:rsidR="0067082F" w:rsidRPr="00744C71" w:rsidTr="004855EF">
              <w:trPr>
                <w:trHeight w:val="343"/>
              </w:trPr>
              <w:tc>
                <w:tcPr>
                  <w:tcW w:w="2693" w:type="dxa"/>
                  <w:vAlign w:val="center"/>
                </w:tcPr>
                <w:p w:rsidR="0067082F" w:rsidRPr="00744C71" w:rsidRDefault="0067082F" w:rsidP="004855EF">
                  <w:pPr>
                    <w:spacing w:line="0" w:lineRule="atLeast"/>
                    <w:rPr>
                      <w:rFonts w:eastAsia="標楷體"/>
                    </w:rPr>
                  </w:pPr>
                  <w:r w:rsidRPr="00744C71">
                    <w:rPr>
                      <w:rFonts w:eastAsia="標楷體" w:hint="eastAsia"/>
                    </w:rPr>
                    <w:t>100</w:t>
                  </w:r>
                  <w:r w:rsidRPr="00744C71">
                    <w:rPr>
                      <w:rFonts w:eastAsia="標楷體" w:hint="eastAsia"/>
                    </w:rPr>
                    <w:t>學年度（含）以前</w:t>
                  </w:r>
                </w:p>
              </w:tc>
              <w:tc>
                <w:tcPr>
                  <w:tcW w:w="2693" w:type="dxa"/>
                  <w:vAlign w:val="center"/>
                </w:tcPr>
                <w:p w:rsidR="0067082F" w:rsidRPr="00744C71" w:rsidRDefault="0067082F" w:rsidP="004855EF">
                  <w:pPr>
                    <w:spacing w:line="0" w:lineRule="atLeast"/>
                    <w:rPr>
                      <w:rFonts w:eastAsia="標楷體"/>
                    </w:rPr>
                  </w:pPr>
                  <w:r w:rsidRPr="00744C71">
                    <w:rPr>
                      <w:rFonts w:eastAsia="標楷體" w:hint="eastAsia"/>
                    </w:rPr>
                    <w:t>101</w:t>
                  </w:r>
                  <w:r w:rsidRPr="00744C71">
                    <w:rPr>
                      <w:rFonts w:eastAsia="標楷體" w:hint="eastAsia"/>
                    </w:rPr>
                    <w:t>學年度（含）以後</w:t>
                  </w:r>
                </w:p>
              </w:tc>
              <w:tc>
                <w:tcPr>
                  <w:tcW w:w="993" w:type="dxa"/>
                  <w:vMerge/>
                  <w:vAlign w:val="center"/>
                </w:tcPr>
                <w:p w:rsidR="0067082F" w:rsidRPr="00744C71" w:rsidRDefault="0067082F" w:rsidP="004855EF">
                  <w:pPr>
                    <w:spacing w:line="0" w:lineRule="atLeast"/>
                    <w:rPr>
                      <w:rFonts w:eastAsia="標楷體"/>
                    </w:rPr>
                  </w:pPr>
                </w:p>
              </w:tc>
            </w:tr>
            <w:tr w:rsidR="0067082F" w:rsidRPr="00744C71" w:rsidTr="004855EF">
              <w:trPr>
                <w:trHeight w:val="105"/>
              </w:trPr>
              <w:tc>
                <w:tcPr>
                  <w:tcW w:w="2693" w:type="dxa"/>
                </w:tcPr>
                <w:p w:rsidR="0067082F" w:rsidRPr="00744C71" w:rsidRDefault="0067082F" w:rsidP="004855EF">
                  <w:pPr>
                    <w:spacing w:line="0" w:lineRule="atLeast"/>
                    <w:ind w:left="120" w:hangingChars="50" w:hanging="120"/>
                    <w:rPr>
                      <w:rFonts w:eastAsia="標楷體"/>
                    </w:rPr>
                  </w:pPr>
                  <w:r>
                    <w:rPr>
                      <w:rFonts w:eastAsia="標楷體" w:hint="eastAsia"/>
                    </w:rPr>
                    <w:t>1.</w:t>
                  </w:r>
                  <w:r w:rsidRPr="00744C71">
                    <w:rPr>
                      <w:rFonts w:eastAsia="標楷體"/>
                    </w:rPr>
                    <w:t>教學評量問卷調查合乎有效問卷標準，</w:t>
                  </w:r>
                  <w:r w:rsidRPr="00744C71">
                    <w:rPr>
                      <w:rFonts w:eastAsia="標楷體" w:hint="eastAsia"/>
                    </w:rPr>
                    <w:t>且</w:t>
                  </w:r>
                  <w:r w:rsidRPr="00744C71">
                    <w:rPr>
                      <w:rFonts w:eastAsia="標楷體"/>
                    </w:rPr>
                    <w:t>平均在</w:t>
                  </w:r>
                  <w:r w:rsidRPr="00744C71">
                    <w:rPr>
                      <w:rFonts w:eastAsia="標楷體" w:hint="eastAsia"/>
                    </w:rPr>
                    <w:t>4</w:t>
                  </w:r>
                  <w:r w:rsidRPr="00744C71">
                    <w:rPr>
                      <w:rFonts w:eastAsia="標楷體"/>
                    </w:rPr>
                    <w:t>.</w:t>
                  </w:r>
                  <w:r w:rsidRPr="00744C71">
                    <w:rPr>
                      <w:rFonts w:eastAsia="標楷體" w:hint="eastAsia"/>
                    </w:rPr>
                    <w:t>50</w:t>
                  </w:r>
                  <w:r w:rsidRPr="00744C71">
                    <w:rPr>
                      <w:rFonts w:eastAsia="標楷體"/>
                    </w:rPr>
                    <w:t>分</w:t>
                  </w:r>
                  <w:r w:rsidRPr="00744C71">
                    <w:rPr>
                      <w:rFonts w:eastAsia="標楷體"/>
                    </w:rPr>
                    <w:t>(</w:t>
                  </w:r>
                  <w:r w:rsidRPr="00744C71">
                    <w:rPr>
                      <w:rFonts w:eastAsia="標楷體"/>
                    </w:rPr>
                    <w:t>含</w:t>
                  </w:r>
                  <w:r w:rsidRPr="00744C71">
                    <w:rPr>
                      <w:rFonts w:eastAsia="標楷體"/>
                    </w:rPr>
                    <w:t>)</w:t>
                  </w:r>
                  <w:r w:rsidRPr="00744C71">
                    <w:rPr>
                      <w:rFonts w:eastAsia="標楷體"/>
                    </w:rPr>
                    <w:t>以上者</w:t>
                  </w:r>
                </w:p>
              </w:tc>
              <w:tc>
                <w:tcPr>
                  <w:tcW w:w="2693" w:type="dxa"/>
                </w:tcPr>
                <w:p w:rsidR="0067082F" w:rsidRPr="00744C71" w:rsidRDefault="0067082F" w:rsidP="004855EF">
                  <w:pPr>
                    <w:spacing w:line="0" w:lineRule="atLeast"/>
                    <w:ind w:left="120" w:hangingChars="50" w:hanging="120"/>
                    <w:rPr>
                      <w:rFonts w:eastAsia="標楷體"/>
                    </w:rPr>
                  </w:pPr>
                  <w:r>
                    <w:rPr>
                      <w:rFonts w:eastAsia="標楷體" w:hint="eastAsia"/>
                    </w:rPr>
                    <w:t>1.</w:t>
                  </w:r>
                  <w:r w:rsidRPr="00744C71">
                    <w:rPr>
                      <w:rFonts w:eastAsia="標楷體"/>
                    </w:rPr>
                    <w:t>教學評量問卷調查合乎有效問卷標準，</w:t>
                  </w:r>
                  <w:r w:rsidRPr="00744C71">
                    <w:rPr>
                      <w:rFonts w:eastAsia="標楷體" w:hint="eastAsia"/>
                    </w:rPr>
                    <w:t>且</w:t>
                  </w:r>
                  <w:r w:rsidRPr="00744C71">
                    <w:rPr>
                      <w:rFonts w:eastAsia="標楷體"/>
                    </w:rPr>
                    <w:t>平均在</w:t>
                  </w:r>
                  <w:r w:rsidRPr="00744C71">
                    <w:rPr>
                      <w:rFonts w:eastAsia="標楷體" w:hint="eastAsia"/>
                    </w:rPr>
                    <w:t>5</w:t>
                  </w:r>
                  <w:r w:rsidRPr="00744C71">
                    <w:rPr>
                      <w:rFonts w:eastAsia="標楷體"/>
                    </w:rPr>
                    <w:t>.</w:t>
                  </w:r>
                  <w:r w:rsidRPr="00744C71">
                    <w:rPr>
                      <w:rFonts w:eastAsia="標楷體" w:hint="eastAsia"/>
                    </w:rPr>
                    <w:t>4</w:t>
                  </w:r>
                  <w:r w:rsidRPr="00744C71">
                    <w:rPr>
                      <w:rFonts w:eastAsia="標楷體"/>
                    </w:rPr>
                    <w:t>0</w:t>
                  </w:r>
                  <w:r w:rsidRPr="00744C71">
                    <w:rPr>
                      <w:rFonts w:eastAsia="標楷體"/>
                    </w:rPr>
                    <w:t>分</w:t>
                  </w:r>
                  <w:r w:rsidRPr="00744C71">
                    <w:rPr>
                      <w:rFonts w:eastAsia="標楷體"/>
                    </w:rPr>
                    <w:t>(</w:t>
                  </w:r>
                  <w:r w:rsidRPr="00744C71">
                    <w:rPr>
                      <w:rFonts w:eastAsia="標楷體"/>
                    </w:rPr>
                    <w:t>含</w:t>
                  </w:r>
                  <w:r w:rsidRPr="00744C71">
                    <w:rPr>
                      <w:rFonts w:eastAsia="標楷體"/>
                    </w:rPr>
                    <w:t>)</w:t>
                  </w:r>
                  <w:r w:rsidRPr="00744C71">
                    <w:rPr>
                      <w:rFonts w:eastAsia="標楷體"/>
                    </w:rPr>
                    <w:t>以上者</w:t>
                  </w:r>
                </w:p>
              </w:tc>
              <w:tc>
                <w:tcPr>
                  <w:tcW w:w="993" w:type="dxa"/>
                  <w:vAlign w:val="center"/>
                </w:tcPr>
                <w:p w:rsidR="0067082F" w:rsidRPr="00744C71" w:rsidRDefault="0067082F" w:rsidP="004855EF">
                  <w:pPr>
                    <w:spacing w:line="0" w:lineRule="atLeast"/>
                    <w:rPr>
                      <w:rFonts w:eastAsia="標楷體"/>
                    </w:rPr>
                  </w:pPr>
                  <w:r w:rsidRPr="00744C71">
                    <w:rPr>
                      <w:rFonts w:eastAsia="標楷體" w:hint="eastAsia"/>
                    </w:rPr>
                    <w:t>每學年核給</w:t>
                  </w:r>
                  <w:r w:rsidRPr="00744C71">
                    <w:rPr>
                      <w:rFonts w:eastAsia="標楷體" w:hint="eastAsia"/>
                    </w:rPr>
                    <w:t>50</w:t>
                  </w:r>
                  <w:r w:rsidRPr="00744C71">
                    <w:rPr>
                      <w:rFonts w:eastAsia="標楷體" w:hint="eastAsia"/>
                    </w:rPr>
                    <w:t>分為上限</w:t>
                  </w:r>
                </w:p>
              </w:tc>
            </w:tr>
            <w:tr w:rsidR="0067082F" w:rsidRPr="00744C71" w:rsidTr="004855EF">
              <w:trPr>
                <w:trHeight w:val="373"/>
              </w:trPr>
              <w:tc>
                <w:tcPr>
                  <w:tcW w:w="2693" w:type="dxa"/>
                </w:tcPr>
                <w:p w:rsidR="0067082F" w:rsidRPr="00744C71" w:rsidRDefault="0067082F" w:rsidP="004855EF">
                  <w:pPr>
                    <w:spacing w:line="0" w:lineRule="atLeast"/>
                    <w:ind w:left="120" w:hangingChars="50" w:hanging="120"/>
                    <w:rPr>
                      <w:rFonts w:eastAsia="標楷體"/>
                    </w:rPr>
                  </w:pPr>
                  <w:r>
                    <w:rPr>
                      <w:rFonts w:eastAsia="標楷體" w:hint="eastAsia"/>
                    </w:rPr>
                    <w:t>2.</w:t>
                  </w:r>
                  <w:r w:rsidRPr="00744C71">
                    <w:rPr>
                      <w:rFonts w:eastAsia="標楷體"/>
                    </w:rPr>
                    <w:t>教學評量問卷調查合乎有效問卷標準，</w:t>
                  </w:r>
                  <w:r w:rsidRPr="00744C71">
                    <w:rPr>
                      <w:rFonts w:eastAsia="標楷體" w:hint="eastAsia"/>
                    </w:rPr>
                    <w:t>且平均</w:t>
                  </w:r>
                  <w:r w:rsidRPr="00744C71">
                    <w:rPr>
                      <w:rFonts w:eastAsia="標楷體"/>
                    </w:rPr>
                    <w:t>在</w:t>
                  </w:r>
                  <w:r w:rsidRPr="00744C71">
                    <w:rPr>
                      <w:rFonts w:eastAsia="標楷體" w:hint="eastAsia"/>
                    </w:rPr>
                    <w:t>4</w:t>
                  </w:r>
                  <w:r w:rsidRPr="00744C71">
                    <w:rPr>
                      <w:rFonts w:eastAsia="標楷體"/>
                    </w:rPr>
                    <w:t>.</w:t>
                  </w:r>
                  <w:r w:rsidRPr="00744C71">
                    <w:rPr>
                      <w:rFonts w:eastAsia="標楷體" w:hint="eastAsia"/>
                    </w:rPr>
                    <w:t>25</w:t>
                  </w:r>
                  <w:r w:rsidRPr="00744C71">
                    <w:rPr>
                      <w:rFonts w:eastAsia="標楷體"/>
                    </w:rPr>
                    <w:t>分</w:t>
                  </w:r>
                  <w:r w:rsidRPr="00744C71">
                    <w:rPr>
                      <w:rFonts w:eastAsia="標楷體"/>
                    </w:rPr>
                    <w:t>(</w:t>
                  </w:r>
                  <w:r w:rsidRPr="00744C71">
                    <w:rPr>
                      <w:rFonts w:eastAsia="標楷體"/>
                    </w:rPr>
                    <w:t>含</w:t>
                  </w:r>
                  <w:r w:rsidRPr="00744C71">
                    <w:rPr>
                      <w:rFonts w:eastAsia="標楷體"/>
                    </w:rPr>
                    <w:t>)</w:t>
                  </w:r>
                  <w:r w:rsidRPr="00744C71">
                    <w:rPr>
                      <w:rFonts w:eastAsia="標楷體"/>
                    </w:rPr>
                    <w:t>以上未達</w:t>
                  </w:r>
                  <w:r w:rsidRPr="00744C71">
                    <w:rPr>
                      <w:rFonts w:eastAsia="標楷體" w:hint="eastAsia"/>
                    </w:rPr>
                    <w:t>4</w:t>
                  </w:r>
                  <w:r w:rsidRPr="00744C71">
                    <w:rPr>
                      <w:rFonts w:eastAsia="標楷體"/>
                    </w:rPr>
                    <w:t>.</w:t>
                  </w:r>
                  <w:r w:rsidRPr="00744C71">
                    <w:rPr>
                      <w:rFonts w:eastAsia="標楷體" w:hint="eastAsia"/>
                    </w:rPr>
                    <w:t>50</w:t>
                  </w:r>
                  <w:r w:rsidRPr="00744C71">
                    <w:rPr>
                      <w:rFonts w:eastAsia="標楷體"/>
                    </w:rPr>
                    <w:t>分者</w:t>
                  </w:r>
                </w:p>
              </w:tc>
              <w:tc>
                <w:tcPr>
                  <w:tcW w:w="2693" w:type="dxa"/>
                </w:tcPr>
                <w:p w:rsidR="0067082F" w:rsidRPr="00744C71" w:rsidRDefault="0067082F" w:rsidP="004855EF">
                  <w:pPr>
                    <w:spacing w:line="0" w:lineRule="atLeast"/>
                    <w:ind w:left="120" w:hangingChars="50" w:hanging="120"/>
                    <w:rPr>
                      <w:rFonts w:eastAsia="標楷體"/>
                    </w:rPr>
                  </w:pPr>
                  <w:r>
                    <w:rPr>
                      <w:rFonts w:eastAsia="標楷體" w:hint="eastAsia"/>
                    </w:rPr>
                    <w:t>2.</w:t>
                  </w:r>
                  <w:r w:rsidRPr="00744C71">
                    <w:rPr>
                      <w:rFonts w:eastAsia="標楷體"/>
                    </w:rPr>
                    <w:t>教學評量問卷調查合乎有效問卷標準，</w:t>
                  </w:r>
                  <w:r w:rsidRPr="00744C71">
                    <w:rPr>
                      <w:rFonts w:eastAsia="標楷體" w:hint="eastAsia"/>
                    </w:rPr>
                    <w:t>且平均</w:t>
                  </w:r>
                  <w:r w:rsidRPr="00744C71">
                    <w:rPr>
                      <w:rFonts w:eastAsia="標楷體"/>
                    </w:rPr>
                    <w:t>在</w:t>
                  </w:r>
                  <w:r w:rsidRPr="00744C71">
                    <w:rPr>
                      <w:rFonts w:eastAsia="標楷體" w:hint="eastAsia"/>
                    </w:rPr>
                    <w:t>5</w:t>
                  </w:r>
                  <w:r w:rsidRPr="00744C71">
                    <w:rPr>
                      <w:rFonts w:eastAsia="標楷體"/>
                    </w:rPr>
                    <w:t>.</w:t>
                  </w:r>
                  <w:r w:rsidRPr="00744C71">
                    <w:rPr>
                      <w:rFonts w:eastAsia="標楷體" w:hint="eastAsia"/>
                    </w:rPr>
                    <w:t>10</w:t>
                  </w:r>
                  <w:r w:rsidRPr="00744C71">
                    <w:rPr>
                      <w:rFonts w:eastAsia="標楷體"/>
                    </w:rPr>
                    <w:t>分</w:t>
                  </w:r>
                  <w:r w:rsidRPr="00744C71">
                    <w:rPr>
                      <w:rFonts w:eastAsia="標楷體"/>
                    </w:rPr>
                    <w:t>(</w:t>
                  </w:r>
                  <w:r w:rsidRPr="00744C71">
                    <w:rPr>
                      <w:rFonts w:eastAsia="標楷體"/>
                    </w:rPr>
                    <w:t>含</w:t>
                  </w:r>
                  <w:r w:rsidRPr="00744C71">
                    <w:rPr>
                      <w:rFonts w:eastAsia="標楷體"/>
                    </w:rPr>
                    <w:t>)</w:t>
                  </w:r>
                  <w:r w:rsidRPr="00744C71">
                    <w:rPr>
                      <w:rFonts w:eastAsia="標楷體"/>
                    </w:rPr>
                    <w:t>以上未達</w:t>
                  </w:r>
                  <w:r w:rsidRPr="00744C71">
                    <w:rPr>
                      <w:rFonts w:eastAsia="標楷體" w:hint="eastAsia"/>
                    </w:rPr>
                    <w:t>5</w:t>
                  </w:r>
                  <w:r w:rsidRPr="00744C71">
                    <w:rPr>
                      <w:rFonts w:eastAsia="標楷體"/>
                    </w:rPr>
                    <w:t>.</w:t>
                  </w:r>
                  <w:r w:rsidRPr="00744C71">
                    <w:rPr>
                      <w:rFonts w:eastAsia="標楷體" w:hint="eastAsia"/>
                    </w:rPr>
                    <w:t>40</w:t>
                  </w:r>
                  <w:r w:rsidRPr="00744C71">
                    <w:rPr>
                      <w:rFonts w:eastAsia="標楷體"/>
                    </w:rPr>
                    <w:t>分者</w:t>
                  </w:r>
                </w:p>
              </w:tc>
              <w:tc>
                <w:tcPr>
                  <w:tcW w:w="993" w:type="dxa"/>
                  <w:vAlign w:val="center"/>
                </w:tcPr>
                <w:p w:rsidR="0067082F" w:rsidRPr="00744C71" w:rsidRDefault="0067082F" w:rsidP="004855EF">
                  <w:pPr>
                    <w:spacing w:line="0" w:lineRule="atLeast"/>
                    <w:rPr>
                      <w:rFonts w:eastAsia="標楷體"/>
                    </w:rPr>
                  </w:pPr>
                  <w:r w:rsidRPr="00744C71">
                    <w:rPr>
                      <w:rFonts w:eastAsia="標楷體" w:hint="eastAsia"/>
                    </w:rPr>
                    <w:t>每學年核給</w:t>
                  </w:r>
                  <w:r w:rsidRPr="00744C71">
                    <w:rPr>
                      <w:rFonts w:eastAsia="標楷體" w:hint="eastAsia"/>
                    </w:rPr>
                    <w:t>40</w:t>
                  </w:r>
                  <w:r w:rsidRPr="00744C71">
                    <w:rPr>
                      <w:rFonts w:eastAsia="標楷體" w:hint="eastAsia"/>
                    </w:rPr>
                    <w:t>分為上限</w:t>
                  </w:r>
                </w:p>
              </w:tc>
            </w:tr>
            <w:tr w:rsidR="0067082F" w:rsidRPr="00744C71" w:rsidTr="004855EF">
              <w:trPr>
                <w:trHeight w:val="346"/>
              </w:trPr>
              <w:tc>
                <w:tcPr>
                  <w:tcW w:w="2693" w:type="dxa"/>
                </w:tcPr>
                <w:p w:rsidR="0067082F" w:rsidRPr="00744C71" w:rsidRDefault="0067082F" w:rsidP="004855EF">
                  <w:pPr>
                    <w:spacing w:line="0" w:lineRule="atLeast"/>
                    <w:ind w:left="120" w:hangingChars="50" w:hanging="120"/>
                    <w:rPr>
                      <w:rFonts w:eastAsia="標楷體"/>
                    </w:rPr>
                  </w:pPr>
                  <w:r>
                    <w:rPr>
                      <w:rFonts w:eastAsia="標楷體" w:hint="eastAsia"/>
                    </w:rPr>
                    <w:t>3.</w:t>
                  </w:r>
                  <w:r w:rsidRPr="00744C71">
                    <w:rPr>
                      <w:rFonts w:eastAsia="標楷體"/>
                    </w:rPr>
                    <w:t>教學評量問卷調查合乎有效問卷標準，</w:t>
                  </w:r>
                  <w:r w:rsidRPr="00744C71">
                    <w:rPr>
                      <w:rFonts w:eastAsia="標楷體" w:hint="eastAsia"/>
                    </w:rPr>
                    <w:t>且平均</w:t>
                  </w:r>
                  <w:r w:rsidRPr="00744C71">
                    <w:rPr>
                      <w:rFonts w:eastAsia="標楷體"/>
                    </w:rPr>
                    <w:t>在</w:t>
                  </w:r>
                  <w:r w:rsidRPr="00744C71">
                    <w:rPr>
                      <w:rFonts w:eastAsia="標楷體" w:hint="eastAsia"/>
                    </w:rPr>
                    <w:t>4</w:t>
                  </w:r>
                  <w:r w:rsidRPr="00744C71">
                    <w:rPr>
                      <w:rFonts w:eastAsia="標楷體"/>
                    </w:rPr>
                    <w:t>.0</w:t>
                  </w:r>
                  <w:r w:rsidRPr="00744C71">
                    <w:rPr>
                      <w:rFonts w:eastAsia="標楷體" w:hint="eastAsia"/>
                    </w:rPr>
                    <w:t>0</w:t>
                  </w:r>
                  <w:r w:rsidRPr="00744C71">
                    <w:rPr>
                      <w:rFonts w:eastAsia="標楷體"/>
                    </w:rPr>
                    <w:t>分</w:t>
                  </w:r>
                  <w:r w:rsidRPr="00744C71">
                    <w:rPr>
                      <w:rFonts w:eastAsia="標楷體"/>
                    </w:rPr>
                    <w:t>(</w:t>
                  </w:r>
                  <w:r w:rsidRPr="00744C71">
                    <w:rPr>
                      <w:rFonts w:eastAsia="標楷體"/>
                    </w:rPr>
                    <w:t>含</w:t>
                  </w:r>
                  <w:r w:rsidRPr="00744C71">
                    <w:rPr>
                      <w:rFonts w:eastAsia="標楷體"/>
                    </w:rPr>
                    <w:t>)</w:t>
                  </w:r>
                  <w:r w:rsidRPr="00744C71">
                    <w:rPr>
                      <w:rFonts w:eastAsia="標楷體"/>
                    </w:rPr>
                    <w:t>以上未達</w:t>
                  </w:r>
                  <w:r w:rsidRPr="00744C71">
                    <w:rPr>
                      <w:rFonts w:eastAsia="標楷體" w:hint="eastAsia"/>
                    </w:rPr>
                    <w:t>4</w:t>
                  </w:r>
                  <w:r w:rsidRPr="00744C71">
                    <w:rPr>
                      <w:rFonts w:eastAsia="標楷體"/>
                    </w:rPr>
                    <w:t>.</w:t>
                  </w:r>
                  <w:r w:rsidRPr="00744C71">
                    <w:rPr>
                      <w:rFonts w:eastAsia="標楷體" w:hint="eastAsia"/>
                    </w:rPr>
                    <w:t>25</w:t>
                  </w:r>
                  <w:r w:rsidRPr="00744C71">
                    <w:rPr>
                      <w:rFonts w:eastAsia="標楷體"/>
                    </w:rPr>
                    <w:t>分者</w:t>
                  </w:r>
                </w:p>
              </w:tc>
              <w:tc>
                <w:tcPr>
                  <w:tcW w:w="2693" w:type="dxa"/>
                </w:tcPr>
                <w:p w:rsidR="0067082F" w:rsidRPr="00744C71" w:rsidRDefault="0067082F" w:rsidP="004855EF">
                  <w:pPr>
                    <w:spacing w:line="0" w:lineRule="atLeast"/>
                    <w:ind w:left="120" w:hangingChars="50" w:hanging="120"/>
                    <w:rPr>
                      <w:rFonts w:eastAsia="標楷體"/>
                    </w:rPr>
                  </w:pPr>
                  <w:r>
                    <w:rPr>
                      <w:rFonts w:eastAsia="標楷體" w:hint="eastAsia"/>
                    </w:rPr>
                    <w:t>3.</w:t>
                  </w:r>
                  <w:r w:rsidRPr="00744C71">
                    <w:rPr>
                      <w:rFonts w:eastAsia="標楷體"/>
                    </w:rPr>
                    <w:t>教學評量問卷調查合乎有效問卷標準，</w:t>
                  </w:r>
                  <w:r w:rsidRPr="00744C71">
                    <w:rPr>
                      <w:rFonts w:eastAsia="標楷體" w:hint="eastAsia"/>
                    </w:rPr>
                    <w:t>且平均</w:t>
                  </w:r>
                  <w:r w:rsidRPr="00744C71">
                    <w:rPr>
                      <w:rFonts w:eastAsia="標楷體"/>
                    </w:rPr>
                    <w:t>在</w:t>
                  </w:r>
                  <w:r w:rsidRPr="00744C71">
                    <w:rPr>
                      <w:rFonts w:eastAsia="標楷體" w:hint="eastAsia"/>
                    </w:rPr>
                    <w:t>4</w:t>
                  </w:r>
                  <w:r w:rsidRPr="00744C71">
                    <w:rPr>
                      <w:rFonts w:eastAsia="標楷體"/>
                    </w:rPr>
                    <w:t>.</w:t>
                  </w:r>
                  <w:r w:rsidRPr="00744C71">
                    <w:rPr>
                      <w:rFonts w:eastAsia="標楷體" w:hint="eastAsia"/>
                    </w:rPr>
                    <w:t>8</w:t>
                  </w:r>
                  <w:r w:rsidRPr="00744C71">
                    <w:rPr>
                      <w:rFonts w:eastAsia="標楷體"/>
                    </w:rPr>
                    <w:t>0</w:t>
                  </w:r>
                  <w:r w:rsidRPr="00744C71">
                    <w:rPr>
                      <w:rFonts w:eastAsia="標楷體"/>
                    </w:rPr>
                    <w:t>分</w:t>
                  </w:r>
                  <w:r w:rsidRPr="00744C71">
                    <w:rPr>
                      <w:rFonts w:eastAsia="標楷體"/>
                    </w:rPr>
                    <w:t>(</w:t>
                  </w:r>
                  <w:r w:rsidRPr="00744C71">
                    <w:rPr>
                      <w:rFonts w:eastAsia="標楷體"/>
                    </w:rPr>
                    <w:t>含</w:t>
                  </w:r>
                  <w:r w:rsidRPr="00744C71">
                    <w:rPr>
                      <w:rFonts w:eastAsia="標楷體"/>
                    </w:rPr>
                    <w:t>)</w:t>
                  </w:r>
                  <w:r w:rsidRPr="00744C71">
                    <w:rPr>
                      <w:rFonts w:eastAsia="標楷體"/>
                    </w:rPr>
                    <w:t>以上未達</w:t>
                  </w:r>
                  <w:r w:rsidRPr="00744C71">
                    <w:rPr>
                      <w:rFonts w:eastAsia="標楷體" w:hint="eastAsia"/>
                    </w:rPr>
                    <w:t>5</w:t>
                  </w:r>
                  <w:r w:rsidRPr="00744C71">
                    <w:rPr>
                      <w:rFonts w:eastAsia="標楷體"/>
                    </w:rPr>
                    <w:t>.</w:t>
                  </w:r>
                  <w:r w:rsidRPr="00744C71">
                    <w:rPr>
                      <w:rFonts w:eastAsia="標楷體" w:hint="eastAsia"/>
                    </w:rPr>
                    <w:t>1</w:t>
                  </w:r>
                  <w:r w:rsidRPr="00744C71">
                    <w:rPr>
                      <w:rFonts w:eastAsia="標楷體"/>
                    </w:rPr>
                    <w:t>0</w:t>
                  </w:r>
                  <w:r w:rsidRPr="00744C71">
                    <w:rPr>
                      <w:rFonts w:eastAsia="標楷體"/>
                    </w:rPr>
                    <w:t>分者</w:t>
                  </w:r>
                </w:p>
              </w:tc>
              <w:tc>
                <w:tcPr>
                  <w:tcW w:w="993" w:type="dxa"/>
                  <w:vAlign w:val="center"/>
                </w:tcPr>
                <w:p w:rsidR="0067082F" w:rsidRPr="00744C71" w:rsidRDefault="0067082F" w:rsidP="004855EF">
                  <w:pPr>
                    <w:spacing w:line="0" w:lineRule="atLeast"/>
                    <w:rPr>
                      <w:rFonts w:eastAsia="標楷體"/>
                    </w:rPr>
                  </w:pPr>
                  <w:r w:rsidRPr="00744C71">
                    <w:rPr>
                      <w:rFonts w:eastAsia="標楷體" w:hint="eastAsia"/>
                    </w:rPr>
                    <w:t>每學年核給</w:t>
                  </w:r>
                  <w:r w:rsidRPr="00744C71">
                    <w:rPr>
                      <w:rFonts w:eastAsia="標楷體" w:hint="eastAsia"/>
                    </w:rPr>
                    <w:t>30</w:t>
                  </w:r>
                  <w:r w:rsidRPr="00744C71">
                    <w:rPr>
                      <w:rFonts w:eastAsia="標楷體" w:hint="eastAsia"/>
                    </w:rPr>
                    <w:t>分為上限</w:t>
                  </w:r>
                </w:p>
              </w:tc>
            </w:tr>
          </w:tbl>
          <w:p w:rsidR="0067082F" w:rsidRPr="00744C71" w:rsidRDefault="0067082F" w:rsidP="004855EF">
            <w:pPr>
              <w:spacing w:line="0" w:lineRule="atLeast"/>
              <w:rPr>
                <w:rFonts w:eastAsia="標楷體"/>
                <w:bCs/>
              </w:rPr>
            </w:pPr>
          </w:p>
          <w:p w:rsidR="0067082F" w:rsidRPr="00744C71" w:rsidRDefault="0067082F" w:rsidP="004855EF">
            <w:pPr>
              <w:spacing w:line="0" w:lineRule="atLeast"/>
              <w:rPr>
                <w:rFonts w:eastAsia="標楷體"/>
              </w:rPr>
            </w:pPr>
            <w:r w:rsidRPr="00744C71">
              <w:rPr>
                <w:rFonts w:eastAsia="標楷體" w:hint="eastAsia"/>
              </w:rPr>
              <w:t>（</w:t>
            </w:r>
            <w:r w:rsidRPr="00744C71">
              <w:rPr>
                <w:rFonts w:eastAsia="標楷體" w:hint="eastAsia"/>
              </w:rPr>
              <w:t>3</w:t>
            </w:r>
            <w:r w:rsidRPr="00744C71">
              <w:rPr>
                <w:rFonts w:eastAsia="標楷體" w:hint="eastAsia"/>
              </w:rPr>
              <w:t>）教學成長（以</w:t>
            </w:r>
            <w:r w:rsidRPr="00744C71">
              <w:rPr>
                <w:rFonts w:eastAsia="標楷體"/>
              </w:rPr>
              <w:t>近</w:t>
            </w:r>
            <w:r w:rsidRPr="00744C71">
              <w:rPr>
                <w:rFonts w:eastAsia="標楷體" w:hint="eastAsia"/>
              </w:rPr>
              <w:t>2</w:t>
            </w:r>
            <w:r w:rsidRPr="00744C71">
              <w:rPr>
                <w:rFonts w:eastAsia="標楷體" w:hint="eastAsia"/>
              </w:rPr>
              <w:t>學</w:t>
            </w:r>
            <w:r w:rsidRPr="00744C71">
              <w:rPr>
                <w:rFonts w:eastAsia="標楷體"/>
              </w:rPr>
              <w:t>年</w:t>
            </w:r>
            <w:r w:rsidRPr="00744C71">
              <w:rPr>
                <w:rFonts w:eastAsia="標楷體" w:hint="eastAsia"/>
              </w:rPr>
              <w:t>為統計基準）：本項權重佔</w:t>
            </w:r>
            <w:r w:rsidRPr="00744C71">
              <w:rPr>
                <w:rFonts w:eastAsia="標楷體" w:hint="eastAsia"/>
              </w:rPr>
              <w:t>10</w:t>
            </w:r>
            <w:r w:rsidRPr="00744C71">
              <w:rPr>
                <w:rFonts w:eastAsia="標楷體" w:hint="eastAsia"/>
              </w:rPr>
              <w:t>％。</w:t>
            </w:r>
          </w:p>
          <w:tbl>
            <w:tblPr>
              <w:tblW w:w="6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3119"/>
            </w:tblGrid>
            <w:tr w:rsidR="0067082F" w:rsidRPr="00744C71" w:rsidTr="004855EF">
              <w:tc>
                <w:tcPr>
                  <w:tcW w:w="3242" w:type="dxa"/>
                </w:tcPr>
                <w:p w:rsidR="0067082F" w:rsidRPr="00744C71" w:rsidRDefault="0067082F" w:rsidP="004855EF">
                  <w:pPr>
                    <w:spacing w:line="0" w:lineRule="atLeast"/>
                    <w:rPr>
                      <w:rFonts w:eastAsia="標楷體"/>
                    </w:rPr>
                  </w:pPr>
                  <w:r w:rsidRPr="00744C71">
                    <w:rPr>
                      <w:rFonts w:eastAsia="標楷體" w:hint="eastAsia"/>
                    </w:rPr>
                    <w:t>評分內容及標準</w:t>
                  </w:r>
                </w:p>
              </w:tc>
              <w:tc>
                <w:tcPr>
                  <w:tcW w:w="3119" w:type="dxa"/>
                </w:tcPr>
                <w:p w:rsidR="0067082F" w:rsidRPr="00744C71" w:rsidRDefault="0067082F" w:rsidP="004855EF">
                  <w:pPr>
                    <w:spacing w:line="0" w:lineRule="atLeast"/>
                    <w:rPr>
                      <w:rFonts w:eastAsia="標楷體"/>
                    </w:rPr>
                  </w:pPr>
                  <w:r w:rsidRPr="00744C71">
                    <w:rPr>
                      <w:rFonts w:eastAsia="標楷體" w:hint="eastAsia"/>
                    </w:rPr>
                    <w:t>分數</w:t>
                  </w:r>
                </w:p>
              </w:tc>
            </w:tr>
            <w:tr w:rsidR="0067082F" w:rsidRPr="00744C71" w:rsidTr="004855EF">
              <w:trPr>
                <w:trHeight w:val="105"/>
              </w:trPr>
              <w:tc>
                <w:tcPr>
                  <w:tcW w:w="3242" w:type="dxa"/>
                </w:tcPr>
                <w:p w:rsidR="0067082F" w:rsidRPr="00744C71" w:rsidRDefault="0067082F" w:rsidP="004855EF">
                  <w:pPr>
                    <w:spacing w:line="0" w:lineRule="atLeast"/>
                    <w:ind w:left="120" w:hangingChars="50" w:hanging="120"/>
                    <w:rPr>
                      <w:rFonts w:eastAsia="標楷體"/>
                    </w:rPr>
                  </w:pPr>
                  <w:r>
                    <w:rPr>
                      <w:rFonts w:eastAsia="標楷體" w:hint="eastAsia"/>
                    </w:rPr>
                    <w:t>1.</w:t>
                  </w:r>
                  <w:r w:rsidRPr="00744C71">
                    <w:rPr>
                      <w:rFonts w:eastAsia="標楷體"/>
                    </w:rPr>
                    <w:t>參與教師成長系列活動達規定</w:t>
                  </w:r>
                  <w:r w:rsidRPr="00744C71">
                    <w:rPr>
                      <w:rFonts w:eastAsia="標楷體" w:hint="eastAsia"/>
                    </w:rPr>
                    <w:t>之基本</w:t>
                  </w:r>
                  <w:r w:rsidRPr="00744C71">
                    <w:rPr>
                      <w:rFonts w:eastAsia="標楷體"/>
                    </w:rPr>
                    <w:t>分數</w:t>
                  </w:r>
                  <w:r w:rsidRPr="00744C71">
                    <w:rPr>
                      <w:rFonts w:eastAsia="標楷體" w:hint="eastAsia"/>
                    </w:rPr>
                    <w:t>3</w:t>
                  </w:r>
                  <w:r w:rsidRPr="00744C71">
                    <w:rPr>
                      <w:rFonts w:eastAsia="標楷體" w:hint="eastAsia"/>
                    </w:rPr>
                    <w:t>倍以上</w:t>
                  </w:r>
                  <w:r w:rsidRPr="00744C71">
                    <w:rPr>
                      <w:rFonts w:eastAsia="標楷體"/>
                    </w:rPr>
                    <w:t>者</w:t>
                  </w:r>
                </w:p>
              </w:tc>
              <w:tc>
                <w:tcPr>
                  <w:tcW w:w="3119" w:type="dxa"/>
                  <w:vAlign w:val="center"/>
                </w:tcPr>
                <w:p w:rsidR="0067082F" w:rsidRPr="00744C71" w:rsidRDefault="0067082F" w:rsidP="004855EF">
                  <w:pPr>
                    <w:spacing w:line="0" w:lineRule="atLeast"/>
                    <w:rPr>
                      <w:rFonts w:eastAsia="標楷體"/>
                    </w:rPr>
                  </w:pPr>
                  <w:r w:rsidRPr="00744C71">
                    <w:rPr>
                      <w:rFonts w:eastAsia="標楷體" w:hint="eastAsia"/>
                    </w:rPr>
                    <w:t>每學年核給</w:t>
                  </w:r>
                  <w:r w:rsidRPr="00744C71">
                    <w:rPr>
                      <w:rFonts w:eastAsia="標楷體" w:hint="eastAsia"/>
                    </w:rPr>
                    <w:t>25</w:t>
                  </w:r>
                  <w:r w:rsidRPr="00744C71">
                    <w:rPr>
                      <w:rFonts w:eastAsia="標楷體" w:hint="eastAsia"/>
                    </w:rPr>
                    <w:t>分</w:t>
                  </w:r>
                </w:p>
              </w:tc>
            </w:tr>
            <w:tr w:rsidR="0067082F" w:rsidRPr="00744C71" w:rsidTr="004855EF">
              <w:trPr>
                <w:trHeight w:val="375"/>
              </w:trPr>
              <w:tc>
                <w:tcPr>
                  <w:tcW w:w="3242" w:type="dxa"/>
                </w:tcPr>
                <w:p w:rsidR="0067082F" w:rsidRPr="00744C71" w:rsidRDefault="0067082F" w:rsidP="004855EF">
                  <w:pPr>
                    <w:spacing w:line="0" w:lineRule="atLeast"/>
                    <w:ind w:left="120" w:hangingChars="50" w:hanging="120"/>
                    <w:rPr>
                      <w:rFonts w:eastAsia="標楷體"/>
                    </w:rPr>
                  </w:pPr>
                  <w:r>
                    <w:rPr>
                      <w:rFonts w:eastAsia="標楷體" w:hint="eastAsia"/>
                    </w:rPr>
                    <w:t>2.</w:t>
                  </w:r>
                  <w:r w:rsidRPr="00744C71">
                    <w:rPr>
                      <w:rFonts w:eastAsia="標楷體"/>
                    </w:rPr>
                    <w:t>參與教師成長系列活動達規定</w:t>
                  </w:r>
                  <w:r w:rsidRPr="00744C71">
                    <w:rPr>
                      <w:rFonts w:eastAsia="標楷體" w:hint="eastAsia"/>
                    </w:rPr>
                    <w:t>之基本</w:t>
                  </w:r>
                  <w:r w:rsidRPr="00744C71">
                    <w:rPr>
                      <w:rFonts w:eastAsia="標楷體"/>
                    </w:rPr>
                    <w:t>分數</w:t>
                  </w:r>
                  <w:r w:rsidRPr="00744C71">
                    <w:rPr>
                      <w:rFonts w:eastAsia="標楷體" w:hint="eastAsia"/>
                    </w:rPr>
                    <w:t>2</w:t>
                  </w:r>
                  <w:r w:rsidRPr="00744C71">
                    <w:rPr>
                      <w:rFonts w:eastAsia="標楷體" w:hint="eastAsia"/>
                    </w:rPr>
                    <w:t>倍以上</w:t>
                  </w:r>
                  <w:r w:rsidRPr="00744C71">
                    <w:rPr>
                      <w:rFonts w:eastAsia="標楷體"/>
                    </w:rPr>
                    <w:t>者</w:t>
                  </w:r>
                </w:p>
              </w:tc>
              <w:tc>
                <w:tcPr>
                  <w:tcW w:w="3119" w:type="dxa"/>
                  <w:vAlign w:val="center"/>
                </w:tcPr>
                <w:p w:rsidR="0067082F" w:rsidRPr="00744C71" w:rsidRDefault="0067082F" w:rsidP="004855EF">
                  <w:pPr>
                    <w:spacing w:line="0" w:lineRule="atLeast"/>
                    <w:rPr>
                      <w:rFonts w:eastAsia="標楷體"/>
                    </w:rPr>
                  </w:pPr>
                  <w:r w:rsidRPr="00744C71">
                    <w:rPr>
                      <w:rFonts w:eastAsia="標楷體" w:hint="eastAsia"/>
                    </w:rPr>
                    <w:t>每學年核給</w:t>
                  </w:r>
                  <w:r w:rsidRPr="00744C71">
                    <w:rPr>
                      <w:rFonts w:eastAsia="標楷體" w:hint="eastAsia"/>
                    </w:rPr>
                    <w:t>12.5</w:t>
                  </w:r>
                  <w:r w:rsidRPr="00744C71">
                    <w:rPr>
                      <w:rFonts w:eastAsia="標楷體" w:hint="eastAsia"/>
                    </w:rPr>
                    <w:t>分</w:t>
                  </w:r>
                </w:p>
              </w:tc>
            </w:tr>
            <w:tr w:rsidR="0067082F" w:rsidRPr="00744C71" w:rsidTr="004855EF">
              <w:trPr>
                <w:trHeight w:val="98"/>
              </w:trPr>
              <w:tc>
                <w:tcPr>
                  <w:tcW w:w="3242" w:type="dxa"/>
                  <w:vAlign w:val="center"/>
                </w:tcPr>
                <w:p w:rsidR="0067082F" w:rsidRPr="00744C71" w:rsidRDefault="0067082F" w:rsidP="004855EF">
                  <w:pPr>
                    <w:spacing w:line="0" w:lineRule="atLeast"/>
                    <w:ind w:left="120" w:hangingChars="50" w:hanging="120"/>
                    <w:jc w:val="both"/>
                    <w:rPr>
                      <w:rFonts w:eastAsia="標楷體"/>
                    </w:rPr>
                  </w:pPr>
                  <w:r>
                    <w:rPr>
                      <w:rFonts w:eastAsia="標楷體" w:hint="eastAsia"/>
                    </w:rPr>
                    <w:t>3.</w:t>
                  </w:r>
                  <w:r w:rsidRPr="00744C71">
                    <w:rPr>
                      <w:rFonts w:eastAsia="標楷體" w:hint="eastAsia"/>
                    </w:rPr>
                    <w:t>負責規劃籌組教學型社群或參與</w:t>
                  </w:r>
                </w:p>
              </w:tc>
              <w:tc>
                <w:tcPr>
                  <w:tcW w:w="3119" w:type="dxa"/>
                  <w:vAlign w:val="center"/>
                </w:tcPr>
                <w:p w:rsidR="0067082F" w:rsidRPr="00744C71" w:rsidRDefault="0067082F" w:rsidP="004855EF">
                  <w:pPr>
                    <w:spacing w:line="0" w:lineRule="atLeast"/>
                    <w:jc w:val="both"/>
                    <w:rPr>
                      <w:rFonts w:eastAsia="標楷體"/>
                    </w:rPr>
                  </w:pPr>
                  <w:r w:rsidRPr="00744C71">
                    <w:rPr>
                      <w:rFonts w:eastAsia="標楷體" w:hint="eastAsia"/>
                    </w:rPr>
                    <w:t>社群召集人：每次核給</w:t>
                  </w:r>
                  <w:r w:rsidRPr="00744C71">
                    <w:rPr>
                      <w:rFonts w:eastAsia="標楷體"/>
                    </w:rPr>
                    <w:t>25</w:t>
                  </w:r>
                  <w:r w:rsidRPr="00744C71">
                    <w:rPr>
                      <w:rFonts w:eastAsia="標楷體" w:hint="eastAsia"/>
                    </w:rPr>
                    <w:t>分為上限</w:t>
                  </w:r>
                </w:p>
                <w:p w:rsidR="0067082F" w:rsidRPr="00744C71" w:rsidRDefault="0067082F" w:rsidP="004855EF">
                  <w:pPr>
                    <w:spacing w:line="0" w:lineRule="atLeast"/>
                    <w:jc w:val="both"/>
                    <w:rPr>
                      <w:rFonts w:eastAsia="標楷體"/>
                    </w:rPr>
                  </w:pPr>
                  <w:r w:rsidRPr="00744C71">
                    <w:rPr>
                      <w:rFonts w:eastAsia="標楷體" w:hint="eastAsia"/>
                    </w:rPr>
                    <w:t>社群參與人：每次核給</w:t>
                  </w:r>
                  <w:r w:rsidRPr="00744C71">
                    <w:rPr>
                      <w:rFonts w:eastAsia="標楷體"/>
                    </w:rPr>
                    <w:t>15</w:t>
                  </w:r>
                  <w:r w:rsidRPr="00744C71">
                    <w:rPr>
                      <w:rFonts w:eastAsia="標楷體" w:hint="eastAsia"/>
                    </w:rPr>
                    <w:t>分為上限</w:t>
                  </w:r>
                </w:p>
              </w:tc>
            </w:tr>
            <w:tr w:rsidR="0067082F" w:rsidRPr="00744C71" w:rsidTr="004855EF">
              <w:trPr>
                <w:trHeight w:val="405"/>
              </w:trPr>
              <w:tc>
                <w:tcPr>
                  <w:tcW w:w="3242" w:type="dxa"/>
                </w:tcPr>
                <w:p w:rsidR="0067082F" w:rsidRPr="00744C71" w:rsidRDefault="0067082F" w:rsidP="004855EF">
                  <w:pPr>
                    <w:spacing w:line="0" w:lineRule="atLeast"/>
                    <w:ind w:left="120" w:hangingChars="50" w:hanging="120"/>
                    <w:rPr>
                      <w:rFonts w:eastAsia="標楷體"/>
                    </w:rPr>
                  </w:pPr>
                  <w:r>
                    <w:rPr>
                      <w:rFonts w:eastAsia="標楷體" w:hint="eastAsia"/>
                    </w:rPr>
                    <w:t>4.</w:t>
                  </w:r>
                  <w:r w:rsidRPr="00744C71">
                    <w:rPr>
                      <w:rFonts w:eastAsia="標楷體"/>
                    </w:rPr>
                    <w:t>參與教師成長系列活動</w:t>
                  </w:r>
                  <w:r w:rsidRPr="00744C71">
                    <w:rPr>
                      <w:rFonts w:eastAsia="標楷體" w:hint="eastAsia"/>
                    </w:rPr>
                    <w:t>未</w:t>
                  </w:r>
                  <w:r w:rsidRPr="00744C71">
                    <w:rPr>
                      <w:rFonts w:eastAsia="標楷體"/>
                    </w:rPr>
                    <w:t>達規定</w:t>
                  </w:r>
                  <w:r w:rsidRPr="00744C71">
                    <w:rPr>
                      <w:rFonts w:eastAsia="標楷體" w:hint="eastAsia"/>
                    </w:rPr>
                    <w:t>之基本</w:t>
                  </w:r>
                  <w:r w:rsidRPr="00744C71">
                    <w:rPr>
                      <w:rFonts w:eastAsia="標楷體"/>
                    </w:rPr>
                    <w:t>分數者</w:t>
                  </w:r>
                </w:p>
              </w:tc>
              <w:tc>
                <w:tcPr>
                  <w:tcW w:w="3119" w:type="dxa"/>
                  <w:vAlign w:val="center"/>
                </w:tcPr>
                <w:p w:rsidR="0067082F" w:rsidRPr="00744C71" w:rsidRDefault="0067082F" w:rsidP="004855EF">
                  <w:pPr>
                    <w:spacing w:line="0" w:lineRule="atLeast"/>
                    <w:rPr>
                      <w:rFonts w:eastAsia="標楷體"/>
                    </w:rPr>
                  </w:pPr>
                  <w:r w:rsidRPr="00744C71">
                    <w:rPr>
                      <w:rFonts w:eastAsia="標楷體" w:hint="eastAsia"/>
                    </w:rPr>
                    <w:t>每學年扣減</w:t>
                  </w:r>
                  <w:r w:rsidRPr="00744C71">
                    <w:rPr>
                      <w:rFonts w:eastAsia="標楷體" w:hint="eastAsia"/>
                    </w:rPr>
                    <w:t xml:space="preserve">12.5 </w:t>
                  </w:r>
                  <w:r w:rsidRPr="00744C71">
                    <w:rPr>
                      <w:rFonts w:eastAsia="標楷體" w:hint="eastAsia"/>
                    </w:rPr>
                    <w:t>分</w:t>
                  </w:r>
                </w:p>
              </w:tc>
            </w:tr>
            <w:tr w:rsidR="0067082F" w:rsidRPr="00744C71" w:rsidTr="004855EF">
              <w:trPr>
                <w:trHeight w:val="405"/>
              </w:trPr>
              <w:tc>
                <w:tcPr>
                  <w:tcW w:w="3242" w:type="dxa"/>
                </w:tcPr>
                <w:p w:rsidR="0067082F" w:rsidRPr="00744C71" w:rsidRDefault="0067082F" w:rsidP="004855EF">
                  <w:pPr>
                    <w:spacing w:line="0" w:lineRule="atLeast"/>
                    <w:ind w:left="120" w:hangingChars="50" w:hanging="120"/>
                    <w:rPr>
                      <w:rFonts w:eastAsia="標楷體"/>
                    </w:rPr>
                  </w:pPr>
                  <w:r>
                    <w:rPr>
                      <w:rFonts w:eastAsia="標楷體" w:hint="eastAsia"/>
                    </w:rPr>
                    <w:t>5.</w:t>
                  </w:r>
                  <w:r w:rsidRPr="00744C71">
                    <w:rPr>
                      <w:rFonts w:eastAsia="標楷體" w:hint="eastAsia"/>
                    </w:rPr>
                    <w:t>未曾</w:t>
                  </w:r>
                  <w:r w:rsidRPr="00744C71">
                    <w:rPr>
                      <w:rFonts w:eastAsia="標楷體"/>
                    </w:rPr>
                    <w:t>參與教師成長系列活動者</w:t>
                  </w:r>
                </w:p>
              </w:tc>
              <w:tc>
                <w:tcPr>
                  <w:tcW w:w="3119" w:type="dxa"/>
                  <w:vAlign w:val="center"/>
                </w:tcPr>
                <w:p w:rsidR="0067082F" w:rsidRPr="00744C71" w:rsidRDefault="0067082F" w:rsidP="004855EF">
                  <w:pPr>
                    <w:spacing w:line="0" w:lineRule="atLeast"/>
                    <w:rPr>
                      <w:rFonts w:eastAsia="標楷體"/>
                    </w:rPr>
                  </w:pPr>
                  <w:r w:rsidRPr="00744C71">
                    <w:rPr>
                      <w:rFonts w:eastAsia="標楷體" w:hint="eastAsia"/>
                    </w:rPr>
                    <w:t>每學年扣減</w:t>
                  </w:r>
                  <w:r w:rsidRPr="00744C71">
                    <w:rPr>
                      <w:rFonts w:eastAsia="標楷體" w:hint="eastAsia"/>
                    </w:rPr>
                    <w:t xml:space="preserve"> 25 </w:t>
                  </w:r>
                  <w:r w:rsidRPr="00744C71">
                    <w:rPr>
                      <w:rFonts w:eastAsia="標楷體" w:hint="eastAsia"/>
                    </w:rPr>
                    <w:t>分</w:t>
                  </w:r>
                </w:p>
              </w:tc>
            </w:tr>
          </w:tbl>
          <w:p w:rsidR="0067082F" w:rsidRPr="00744C71" w:rsidRDefault="0067082F" w:rsidP="004855EF">
            <w:pPr>
              <w:spacing w:line="0" w:lineRule="atLeast"/>
              <w:rPr>
                <w:rFonts w:eastAsia="標楷體"/>
                <w:bCs/>
              </w:rPr>
            </w:pPr>
          </w:p>
          <w:p w:rsidR="0067082F" w:rsidRPr="00744C71" w:rsidRDefault="0067082F" w:rsidP="004855EF">
            <w:pPr>
              <w:spacing w:line="0" w:lineRule="atLeast"/>
              <w:ind w:left="720" w:hangingChars="300" w:hanging="720"/>
              <w:rPr>
                <w:rFonts w:eastAsia="標楷體"/>
              </w:rPr>
            </w:pPr>
            <w:r w:rsidRPr="00744C71">
              <w:rPr>
                <w:rFonts w:eastAsia="標楷體" w:hint="eastAsia"/>
              </w:rPr>
              <w:t>（</w:t>
            </w:r>
            <w:r w:rsidRPr="00744C71">
              <w:rPr>
                <w:rFonts w:eastAsia="標楷體" w:hint="eastAsia"/>
              </w:rPr>
              <w:t>4</w:t>
            </w:r>
            <w:r w:rsidRPr="00744C71">
              <w:rPr>
                <w:rFonts w:eastAsia="標楷體" w:hint="eastAsia"/>
              </w:rPr>
              <w:t>）教學計畫（最近五學年參與教學卓越計畫及校方認定之校級相關教學計畫）：</w:t>
            </w:r>
          </w:p>
          <w:p w:rsidR="0067082F" w:rsidRPr="00744C71" w:rsidRDefault="0067082F" w:rsidP="004855EF">
            <w:pPr>
              <w:spacing w:line="0" w:lineRule="atLeast"/>
              <w:ind w:leftChars="250" w:left="720" w:hangingChars="50" w:hanging="120"/>
              <w:rPr>
                <w:rFonts w:eastAsia="標楷體"/>
              </w:rPr>
            </w:pPr>
            <w:r w:rsidRPr="00744C71">
              <w:rPr>
                <w:rFonts w:eastAsia="標楷體" w:hint="eastAsia"/>
              </w:rPr>
              <w:t>本項權重佔</w:t>
            </w:r>
            <w:r w:rsidRPr="00744C71">
              <w:rPr>
                <w:rFonts w:eastAsia="標楷體" w:hint="eastAsia"/>
              </w:rPr>
              <w:t>10</w:t>
            </w:r>
            <w:r w:rsidRPr="00744C71">
              <w:rPr>
                <w:rFonts w:eastAsia="標楷體" w:hint="eastAsia"/>
              </w:rPr>
              <w:t>％。</w:t>
            </w:r>
          </w:p>
          <w:tbl>
            <w:tblPr>
              <w:tblW w:w="6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3119"/>
            </w:tblGrid>
            <w:tr w:rsidR="0067082F" w:rsidRPr="00744C71" w:rsidTr="004855EF">
              <w:tc>
                <w:tcPr>
                  <w:tcW w:w="3242" w:type="dxa"/>
                </w:tcPr>
                <w:p w:rsidR="0067082F" w:rsidRPr="00744C71" w:rsidRDefault="0067082F" w:rsidP="004855EF">
                  <w:pPr>
                    <w:spacing w:line="0" w:lineRule="atLeast"/>
                    <w:rPr>
                      <w:rFonts w:eastAsia="標楷體"/>
                    </w:rPr>
                  </w:pPr>
                  <w:r w:rsidRPr="00744C71">
                    <w:rPr>
                      <w:rFonts w:eastAsia="標楷體" w:hint="eastAsia"/>
                    </w:rPr>
                    <w:t>評分內容及標準</w:t>
                  </w:r>
                </w:p>
              </w:tc>
              <w:tc>
                <w:tcPr>
                  <w:tcW w:w="3119" w:type="dxa"/>
                </w:tcPr>
                <w:p w:rsidR="0067082F" w:rsidRPr="00744C71" w:rsidRDefault="0067082F" w:rsidP="004855EF">
                  <w:pPr>
                    <w:spacing w:line="0" w:lineRule="atLeast"/>
                    <w:rPr>
                      <w:rFonts w:eastAsia="標楷體"/>
                    </w:rPr>
                  </w:pPr>
                  <w:r w:rsidRPr="00744C71">
                    <w:rPr>
                      <w:rFonts w:eastAsia="標楷體" w:hint="eastAsia"/>
                    </w:rPr>
                    <w:t>分數</w:t>
                  </w:r>
                </w:p>
              </w:tc>
            </w:tr>
            <w:tr w:rsidR="0067082F" w:rsidRPr="00744C71" w:rsidTr="004855EF">
              <w:trPr>
                <w:trHeight w:val="105"/>
              </w:trPr>
              <w:tc>
                <w:tcPr>
                  <w:tcW w:w="3242" w:type="dxa"/>
                  <w:vAlign w:val="center"/>
                </w:tcPr>
                <w:p w:rsidR="0067082F" w:rsidRPr="00744C71" w:rsidRDefault="0067082F" w:rsidP="004855EF">
                  <w:pPr>
                    <w:spacing w:line="0" w:lineRule="atLeast"/>
                    <w:rPr>
                      <w:rFonts w:eastAsia="標楷體"/>
                    </w:rPr>
                  </w:pPr>
                  <w:r>
                    <w:rPr>
                      <w:rFonts w:eastAsia="標楷體" w:hint="eastAsia"/>
                    </w:rPr>
                    <w:t>1.</w:t>
                  </w:r>
                  <w:r w:rsidRPr="00744C71">
                    <w:rPr>
                      <w:rFonts w:eastAsia="標楷體" w:hint="eastAsia"/>
                    </w:rPr>
                    <w:t>擔任</w:t>
                  </w:r>
                  <w:r w:rsidRPr="00744C71">
                    <w:rPr>
                      <w:rFonts w:eastAsia="標楷體"/>
                    </w:rPr>
                    <w:t>各主軸計畫召集人</w:t>
                  </w:r>
                </w:p>
              </w:tc>
              <w:tc>
                <w:tcPr>
                  <w:tcW w:w="3119" w:type="dxa"/>
                </w:tcPr>
                <w:p w:rsidR="0067082F" w:rsidRPr="00744C71" w:rsidRDefault="0067082F" w:rsidP="004855EF">
                  <w:pPr>
                    <w:spacing w:line="0" w:lineRule="atLeast"/>
                    <w:rPr>
                      <w:rFonts w:eastAsia="標楷體"/>
                    </w:rPr>
                  </w:pPr>
                  <w:r w:rsidRPr="00744C71">
                    <w:rPr>
                      <w:rFonts w:eastAsia="標楷體"/>
                    </w:rPr>
                    <w:t>每學年核給</w:t>
                  </w:r>
                  <w:r w:rsidRPr="00744C71">
                    <w:rPr>
                      <w:rFonts w:eastAsia="標楷體" w:hint="eastAsia"/>
                    </w:rPr>
                    <w:t xml:space="preserve"> 20 </w:t>
                  </w:r>
                  <w:r w:rsidRPr="00744C71">
                    <w:rPr>
                      <w:rFonts w:eastAsia="標楷體" w:hint="eastAsia"/>
                    </w:rPr>
                    <w:t>分</w:t>
                  </w:r>
                </w:p>
              </w:tc>
            </w:tr>
            <w:tr w:rsidR="0067082F" w:rsidRPr="00744C71" w:rsidTr="004855EF">
              <w:trPr>
                <w:trHeight w:val="105"/>
              </w:trPr>
              <w:tc>
                <w:tcPr>
                  <w:tcW w:w="3242" w:type="dxa"/>
                  <w:vAlign w:val="center"/>
                </w:tcPr>
                <w:p w:rsidR="0067082F" w:rsidRPr="00744C71" w:rsidRDefault="0067082F" w:rsidP="004855EF">
                  <w:pPr>
                    <w:spacing w:line="0" w:lineRule="atLeast"/>
                    <w:rPr>
                      <w:rFonts w:eastAsia="標楷體"/>
                    </w:rPr>
                  </w:pPr>
                  <w:r>
                    <w:rPr>
                      <w:rFonts w:eastAsia="標楷體" w:hint="eastAsia"/>
                    </w:rPr>
                    <w:t>2.</w:t>
                  </w:r>
                  <w:r w:rsidRPr="00744C71">
                    <w:rPr>
                      <w:rFonts w:eastAsia="標楷體" w:hint="eastAsia"/>
                    </w:rPr>
                    <w:t>擔任</w:t>
                  </w:r>
                  <w:r w:rsidRPr="00744C71">
                    <w:rPr>
                      <w:rFonts w:eastAsia="標楷體"/>
                    </w:rPr>
                    <w:t>各主軸計畫副召集人</w:t>
                  </w:r>
                </w:p>
              </w:tc>
              <w:tc>
                <w:tcPr>
                  <w:tcW w:w="3119" w:type="dxa"/>
                </w:tcPr>
                <w:p w:rsidR="0067082F" w:rsidRPr="00744C71" w:rsidRDefault="0067082F" w:rsidP="004855EF">
                  <w:pPr>
                    <w:spacing w:line="0" w:lineRule="atLeast"/>
                    <w:rPr>
                      <w:rFonts w:eastAsia="標楷體"/>
                    </w:rPr>
                  </w:pPr>
                  <w:r w:rsidRPr="00744C71">
                    <w:rPr>
                      <w:rFonts w:eastAsia="標楷體"/>
                    </w:rPr>
                    <w:t>每學年核給</w:t>
                  </w:r>
                  <w:r w:rsidRPr="00744C71">
                    <w:rPr>
                      <w:rFonts w:eastAsia="標楷體" w:hint="eastAsia"/>
                    </w:rPr>
                    <w:t xml:space="preserve"> 16 </w:t>
                  </w:r>
                  <w:r w:rsidRPr="00744C71">
                    <w:rPr>
                      <w:rFonts w:eastAsia="標楷體" w:hint="eastAsia"/>
                    </w:rPr>
                    <w:t>分</w:t>
                  </w:r>
                </w:p>
              </w:tc>
            </w:tr>
            <w:tr w:rsidR="0067082F" w:rsidRPr="00744C71" w:rsidTr="004855EF">
              <w:trPr>
                <w:trHeight w:val="375"/>
              </w:trPr>
              <w:tc>
                <w:tcPr>
                  <w:tcW w:w="3242" w:type="dxa"/>
                  <w:vAlign w:val="center"/>
                </w:tcPr>
                <w:p w:rsidR="0067082F" w:rsidRPr="00744C71" w:rsidRDefault="0067082F" w:rsidP="004855EF">
                  <w:pPr>
                    <w:spacing w:line="0" w:lineRule="atLeast"/>
                    <w:rPr>
                      <w:rFonts w:eastAsia="標楷體"/>
                    </w:rPr>
                  </w:pPr>
                  <w:r>
                    <w:rPr>
                      <w:rFonts w:eastAsia="標楷體" w:hint="eastAsia"/>
                    </w:rPr>
                    <w:t>3.</w:t>
                  </w:r>
                  <w:r w:rsidRPr="00744C71">
                    <w:rPr>
                      <w:rFonts w:eastAsia="標楷體" w:hint="eastAsia"/>
                    </w:rPr>
                    <w:t>擔任</w:t>
                  </w:r>
                  <w:r w:rsidRPr="00744C71">
                    <w:rPr>
                      <w:rFonts w:eastAsia="標楷體"/>
                    </w:rPr>
                    <w:t>各子計畫主持人</w:t>
                  </w:r>
                </w:p>
              </w:tc>
              <w:tc>
                <w:tcPr>
                  <w:tcW w:w="3119" w:type="dxa"/>
                </w:tcPr>
                <w:p w:rsidR="0067082F" w:rsidRPr="00744C71" w:rsidRDefault="0067082F" w:rsidP="004855EF">
                  <w:pPr>
                    <w:spacing w:line="0" w:lineRule="atLeast"/>
                    <w:rPr>
                      <w:rFonts w:eastAsia="標楷體"/>
                    </w:rPr>
                  </w:pPr>
                  <w:r w:rsidRPr="00744C71">
                    <w:rPr>
                      <w:rFonts w:eastAsia="標楷體"/>
                    </w:rPr>
                    <w:t>每學年核給</w:t>
                  </w:r>
                  <w:r w:rsidRPr="00744C71">
                    <w:rPr>
                      <w:rFonts w:eastAsia="標楷體" w:hint="eastAsia"/>
                    </w:rPr>
                    <w:t xml:space="preserve"> 12 </w:t>
                  </w:r>
                  <w:r w:rsidRPr="00744C71">
                    <w:rPr>
                      <w:rFonts w:eastAsia="標楷體" w:hint="eastAsia"/>
                    </w:rPr>
                    <w:t>分</w:t>
                  </w:r>
                </w:p>
              </w:tc>
            </w:tr>
            <w:tr w:rsidR="0067082F" w:rsidRPr="00744C71" w:rsidTr="004855EF">
              <w:trPr>
                <w:trHeight w:val="98"/>
              </w:trPr>
              <w:tc>
                <w:tcPr>
                  <w:tcW w:w="3242" w:type="dxa"/>
                  <w:vAlign w:val="center"/>
                </w:tcPr>
                <w:p w:rsidR="0067082F" w:rsidRPr="00744C71" w:rsidRDefault="0067082F" w:rsidP="004855EF">
                  <w:pPr>
                    <w:spacing w:line="0" w:lineRule="atLeast"/>
                    <w:rPr>
                      <w:rFonts w:eastAsia="標楷體"/>
                    </w:rPr>
                  </w:pPr>
                  <w:r>
                    <w:rPr>
                      <w:rFonts w:eastAsia="標楷體" w:hint="eastAsia"/>
                    </w:rPr>
                    <w:t>4.</w:t>
                  </w:r>
                  <w:r w:rsidRPr="00744C71">
                    <w:rPr>
                      <w:rFonts w:eastAsia="標楷體" w:hint="eastAsia"/>
                    </w:rPr>
                    <w:t>擔任</w:t>
                  </w:r>
                  <w:r w:rsidRPr="00744C71">
                    <w:rPr>
                      <w:rFonts w:eastAsia="標楷體"/>
                    </w:rPr>
                    <w:t>各子計畫參與人</w:t>
                  </w:r>
                </w:p>
              </w:tc>
              <w:tc>
                <w:tcPr>
                  <w:tcW w:w="3119" w:type="dxa"/>
                </w:tcPr>
                <w:p w:rsidR="0067082F" w:rsidRPr="00744C71" w:rsidRDefault="0067082F" w:rsidP="004855EF">
                  <w:pPr>
                    <w:spacing w:line="0" w:lineRule="atLeast"/>
                    <w:rPr>
                      <w:rFonts w:eastAsia="標楷體"/>
                    </w:rPr>
                  </w:pPr>
                  <w:r w:rsidRPr="00744C71">
                    <w:rPr>
                      <w:rFonts w:eastAsia="標楷體"/>
                    </w:rPr>
                    <w:t>每學年核給</w:t>
                  </w:r>
                  <w:r w:rsidRPr="00744C71">
                    <w:rPr>
                      <w:rFonts w:eastAsia="標楷體" w:hint="eastAsia"/>
                    </w:rPr>
                    <w:t xml:space="preserve"> 8 </w:t>
                  </w:r>
                  <w:r w:rsidRPr="00744C71">
                    <w:rPr>
                      <w:rFonts w:eastAsia="標楷體" w:hint="eastAsia"/>
                    </w:rPr>
                    <w:t>分</w:t>
                  </w:r>
                </w:p>
              </w:tc>
            </w:tr>
          </w:tbl>
          <w:p w:rsidR="0067082F" w:rsidRPr="00744C71" w:rsidRDefault="0067082F" w:rsidP="004855EF">
            <w:pPr>
              <w:spacing w:line="0" w:lineRule="atLeast"/>
              <w:rPr>
                <w:rFonts w:eastAsia="標楷體"/>
                <w:bCs/>
              </w:rPr>
            </w:pPr>
          </w:p>
          <w:p w:rsidR="0067082F" w:rsidRPr="00744C71" w:rsidRDefault="0067082F" w:rsidP="004855EF">
            <w:pPr>
              <w:spacing w:line="0" w:lineRule="atLeast"/>
              <w:rPr>
                <w:rFonts w:eastAsia="標楷體"/>
              </w:rPr>
            </w:pPr>
            <w:r w:rsidRPr="00744C71">
              <w:rPr>
                <w:rFonts w:eastAsia="標楷體" w:hint="eastAsia"/>
              </w:rPr>
              <w:t>（</w:t>
            </w:r>
            <w:r w:rsidRPr="00744C71">
              <w:rPr>
                <w:rFonts w:eastAsia="標楷體" w:hint="eastAsia"/>
              </w:rPr>
              <w:t>5</w:t>
            </w:r>
            <w:r w:rsidRPr="00744C71">
              <w:rPr>
                <w:rFonts w:eastAsia="標楷體" w:hint="eastAsia"/>
              </w:rPr>
              <w:t>）教學特殊表現（最近五學年）：本項權重佔</w:t>
            </w:r>
            <w:r w:rsidRPr="00744C71">
              <w:rPr>
                <w:rFonts w:eastAsia="標楷體" w:hint="eastAsia"/>
              </w:rPr>
              <w:t>10</w:t>
            </w:r>
            <w:r w:rsidRPr="00744C71">
              <w:rPr>
                <w:rFonts w:eastAsia="標楷體" w:hint="eastAsia"/>
              </w:rPr>
              <w:t>％。</w:t>
            </w:r>
          </w:p>
          <w:tbl>
            <w:tblPr>
              <w:tblW w:w="6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3"/>
              <w:gridCol w:w="2268"/>
            </w:tblGrid>
            <w:tr w:rsidR="0067082F" w:rsidRPr="00744C71" w:rsidTr="004855EF">
              <w:tc>
                <w:tcPr>
                  <w:tcW w:w="4093" w:type="dxa"/>
                </w:tcPr>
                <w:p w:rsidR="0067082F" w:rsidRPr="00744C71" w:rsidRDefault="0067082F" w:rsidP="004855EF">
                  <w:pPr>
                    <w:spacing w:line="0" w:lineRule="atLeast"/>
                    <w:rPr>
                      <w:rFonts w:eastAsia="標楷體"/>
                    </w:rPr>
                  </w:pPr>
                  <w:r w:rsidRPr="00744C71">
                    <w:rPr>
                      <w:rFonts w:eastAsia="標楷體" w:hint="eastAsia"/>
                    </w:rPr>
                    <w:t>評分內容及標準</w:t>
                  </w:r>
                </w:p>
              </w:tc>
              <w:tc>
                <w:tcPr>
                  <w:tcW w:w="2268" w:type="dxa"/>
                </w:tcPr>
                <w:p w:rsidR="0067082F" w:rsidRPr="00744C71" w:rsidRDefault="0067082F" w:rsidP="004855EF">
                  <w:pPr>
                    <w:spacing w:line="0" w:lineRule="atLeast"/>
                    <w:rPr>
                      <w:rFonts w:eastAsia="標楷體"/>
                    </w:rPr>
                  </w:pPr>
                  <w:r w:rsidRPr="00744C71">
                    <w:rPr>
                      <w:rFonts w:eastAsia="標楷體" w:hint="eastAsia"/>
                    </w:rPr>
                    <w:t>分數</w:t>
                  </w:r>
                </w:p>
              </w:tc>
            </w:tr>
            <w:tr w:rsidR="0067082F" w:rsidRPr="00744C71" w:rsidTr="004855EF">
              <w:trPr>
                <w:trHeight w:val="105"/>
              </w:trPr>
              <w:tc>
                <w:tcPr>
                  <w:tcW w:w="4093" w:type="dxa"/>
                  <w:vAlign w:val="center"/>
                </w:tcPr>
                <w:p w:rsidR="0067082F" w:rsidRPr="00744C71" w:rsidRDefault="0067082F" w:rsidP="004855EF">
                  <w:pPr>
                    <w:spacing w:line="0" w:lineRule="atLeast"/>
                    <w:rPr>
                      <w:rFonts w:eastAsia="標楷體"/>
                    </w:rPr>
                  </w:pPr>
                  <w:r>
                    <w:rPr>
                      <w:rFonts w:eastAsia="標楷體" w:hint="eastAsia"/>
                    </w:rPr>
                    <w:t>1.</w:t>
                  </w:r>
                  <w:r w:rsidRPr="00744C71">
                    <w:rPr>
                      <w:rFonts w:eastAsia="標楷體" w:hint="eastAsia"/>
                    </w:rPr>
                    <w:t>獲校級教學傑出教師</w:t>
                  </w:r>
                </w:p>
              </w:tc>
              <w:tc>
                <w:tcPr>
                  <w:tcW w:w="2268" w:type="dxa"/>
                  <w:vAlign w:val="center"/>
                </w:tcPr>
                <w:p w:rsidR="0067082F" w:rsidRPr="00744C71" w:rsidRDefault="0067082F" w:rsidP="004855EF">
                  <w:pPr>
                    <w:spacing w:line="0" w:lineRule="atLeast"/>
                    <w:rPr>
                      <w:rFonts w:eastAsia="標楷體"/>
                    </w:rPr>
                  </w:pPr>
                  <w:r w:rsidRPr="00744C71">
                    <w:rPr>
                      <w:rFonts w:eastAsia="標楷體"/>
                    </w:rPr>
                    <w:t>每學年核給</w:t>
                  </w:r>
                  <w:r w:rsidRPr="00744C71">
                    <w:rPr>
                      <w:rFonts w:eastAsia="標楷體" w:hint="eastAsia"/>
                    </w:rPr>
                    <w:t xml:space="preserve">50 </w:t>
                  </w:r>
                  <w:r w:rsidRPr="00744C71">
                    <w:rPr>
                      <w:rFonts w:eastAsia="標楷體" w:hint="eastAsia"/>
                    </w:rPr>
                    <w:t>分</w:t>
                  </w:r>
                </w:p>
              </w:tc>
            </w:tr>
            <w:tr w:rsidR="0067082F" w:rsidRPr="00744C71" w:rsidTr="004855EF">
              <w:trPr>
                <w:trHeight w:val="105"/>
              </w:trPr>
              <w:tc>
                <w:tcPr>
                  <w:tcW w:w="4093" w:type="dxa"/>
                  <w:vAlign w:val="center"/>
                </w:tcPr>
                <w:p w:rsidR="0067082F" w:rsidRPr="00744C71" w:rsidRDefault="0067082F" w:rsidP="004855EF">
                  <w:pPr>
                    <w:spacing w:line="0" w:lineRule="atLeast"/>
                    <w:rPr>
                      <w:rFonts w:eastAsia="標楷體"/>
                    </w:rPr>
                  </w:pPr>
                  <w:r>
                    <w:rPr>
                      <w:rFonts w:eastAsia="標楷體" w:hint="eastAsia"/>
                    </w:rPr>
                    <w:t>2.</w:t>
                  </w:r>
                  <w:r w:rsidRPr="00744C71">
                    <w:rPr>
                      <w:rFonts w:eastAsia="標楷體" w:hint="eastAsia"/>
                    </w:rPr>
                    <w:t>獲校級教學優良教師</w:t>
                  </w:r>
                </w:p>
              </w:tc>
              <w:tc>
                <w:tcPr>
                  <w:tcW w:w="2268" w:type="dxa"/>
                  <w:vAlign w:val="center"/>
                </w:tcPr>
                <w:p w:rsidR="0067082F" w:rsidRPr="00744C71" w:rsidRDefault="0067082F" w:rsidP="004855EF">
                  <w:pPr>
                    <w:spacing w:line="0" w:lineRule="atLeast"/>
                    <w:rPr>
                      <w:rFonts w:eastAsia="標楷體"/>
                    </w:rPr>
                  </w:pPr>
                  <w:r w:rsidRPr="00744C71">
                    <w:rPr>
                      <w:rFonts w:eastAsia="標楷體"/>
                    </w:rPr>
                    <w:t>每學年核給</w:t>
                  </w:r>
                  <w:r w:rsidRPr="00744C71">
                    <w:rPr>
                      <w:rFonts w:eastAsia="標楷體" w:hint="eastAsia"/>
                    </w:rPr>
                    <w:t>40</w:t>
                  </w:r>
                  <w:r w:rsidRPr="00744C71">
                    <w:rPr>
                      <w:rFonts w:eastAsia="標楷體" w:hint="eastAsia"/>
                    </w:rPr>
                    <w:t>分</w:t>
                  </w:r>
                </w:p>
              </w:tc>
            </w:tr>
            <w:tr w:rsidR="0067082F" w:rsidRPr="00744C71" w:rsidTr="004855EF">
              <w:trPr>
                <w:trHeight w:val="375"/>
              </w:trPr>
              <w:tc>
                <w:tcPr>
                  <w:tcW w:w="4093" w:type="dxa"/>
                  <w:vAlign w:val="center"/>
                </w:tcPr>
                <w:p w:rsidR="0067082F" w:rsidRPr="00744C71" w:rsidRDefault="0067082F" w:rsidP="004855EF">
                  <w:pPr>
                    <w:spacing w:line="0" w:lineRule="atLeast"/>
                    <w:rPr>
                      <w:rFonts w:eastAsia="標楷體"/>
                    </w:rPr>
                  </w:pPr>
                  <w:r>
                    <w:rPr>
                      <w:rFonts w:eastAsia="標楷體" w:hint="eastAsia"/>
                    </w:rPr>
                    <w:t>3.</w:t>
                  </w:r>
                  <w:r w:rsidRPr="00744C71">
                    <w:rPr>
                      <w:rFonts w:eastAsia="標楷體" w:hint="eastAsia"/>
                    </w:rPr>
                    <w:t>獲教育部數位教材</w:t>
                  </w:r>
                  <w:r w:rsidRPr="00744C71">
                    <w:rPr>
                      <w:rFonts w:eastAsia="標楷體" w:hint="eastAsia"/>
                    </w:rPr>
                    <w:t>/</w:t>
                  </w:r>
                  <w:r w:rsidRPr="00744C71">
                    <w:rPr>
                      <w:rFonts w:eastAsia="標楷體" w:hint="eastAsia"/>
                    </w:rPr>
                    <w:t>課程認證</w:t>
                  </w:r>
                </w:p>
              </w:tc>
              <w:tc>
                <w:tcPr>
                  <w:tcW w:w="2268" w:type="dxa"/>
                  <w:vAlign w:val="center"/>
                </w:tcPr>
                <w:p w:rsidR="0067082F" w:rsidRPr="00744C71" w:rsidRDefault="0067082F" w:rsidP="004855EF">
                  <w:pPr>
                    <w:spacing w:line="0" w:lineRule="atLeast"/>
                    <w:rPr>
                      <w:rFonts w:eastAsia="標楷體"/>
                    </w:rPr>
                  </w:pPr>
                  <w:r w:rsidRPr="00744C71">
                    <w:rPr>
                      <w:rFonts w:eastAsia="標楷體"/>
                    </w:rPr>
                    <w:t>每</w:t>
                  </w:r>
                  <w:r w:rsidRPr="00744C71">
                    <w:rPr>
                      <w:rFonts w:eastAsia="標楷體" w:hint="eastAsia"/>
                    </w:rPr>
                    <w:t>案</w:t>
                  </w:r>
                  <w:r w:rsidRPr="00744C71">
                    <w:rPr>
                      <w:rFonts w:eastAsia="標楷體"/>
                    </w:rPr>
                    <w:t>核給</w:t>
                  </w:r>
                  <w:r w:rsidRPr="00744C71">
                    <w:rPr>
                      <w:rFonts w:eastAsia="標楷體" w:hint="eastAsia"/>
                    </w:rPr>
                    <w:t>40</w:t>
                  </w:r>
                  <w:r w:rsidRPr="00744C71">
                    <w:rPr>
                      <w:rFonts w:eastAsia="標楷體" w:hint="eastAsia"/>
                    </w:rPr>
                    <w:t>分</w:t>
                  </w:r>
                </w:p>
              </w:tc>
            </w:tr>
            <w:tr w:rsidR="0067082F" w:rsidRPr="00744C71" w:rsidTr="004855EF">
              <w:trPr>
                <w:trHeight w:val="98"/>
              </w:trPr>
              <w:tc>
                <w:tcPr>
                  <w:tcW w:w="4093" w:type="dxa"/>
                  <w:vAlign w:val="center"/>
                </w:tcPr>
                <w:p w:rsidR="0067082F" w:rsidRPr="00744C71" w:rsidRDefault="0067082F" w:rsidP="004855EF">
                  <w:pPr>
                    <w:spacing w:line="0" w:lineRule="atLeast"/>
                    <w:ind w:left="120" w:hangingChars="50" w:hanging="120"/>
                    <w:rPr>
                      <w:rFonts w:eastAsia="標楷體"/>
                    </w:rPr>
                  </w:pPr>
                  <w:r>
                    <w:rPr>
                      <w:rFonts w:eastAsia="標楷體" w:hint="eastAsia"/>
                    </w:rPr>
                    <w:t>4.</w:t>
                  </w:r>
                  <w:r w:rsidRPr="00744C71">
                    <w:rPr>
                      <w:rFonts w:eastAsia="標楷體" w:hint="eastAsia"/>
                    </w:rPr>
                    <w:t>發展開放式課程，且收錄於開放式課程網站或磨課師（</w:t>
                  </w:r>
                  <w:r w:rsidRPr="00744C71">
                    <w:rPr>
                      <w:rFonts w:eastAsia="標楷體" w:hint="eastAsia"/>
                    </w:rPr>
                    <w:t>MOOCS</w:t>
                  </w:r>
                  <w:r w:rsidRPr="00744C71">
                    <w:rPr>
                      <w:rFonts w:eastAsia="標楷體" w:hint="eastAsia"/>
                    </w:rPr>
                    <w:t>）網站</w:t>
                  </w:r>
                </w:p>
              </w:tc>
              <w:tc>
                <w:tcPr>
                  <w:tcW w:w="2268" w:type="dxa"/>
                  <w:vAlign w:val="center"/>
                </w:tcPr>
                <w:p w:rsidR="0067082F" w:rsidRPr="00744C71" w:rsidRDefault="0067082F" w:rsidP="004855EF">
                  <w:pPr>
                    <w:spacing w:line="0" w:lineRule="atLeast"/>
                    <w:rPr>
                      <w:rFonts w:eastAsia="標楷體"/>
                    </w:rPr>
                  </w:pPr>
                  <w:r w:rsidRPr="00744C71">
                    <w:rPr>
                      <w:rFonts w:eastAsia="標楷體" w:hint="eastAsia"/>
                    </w:rPr>
                    <w:t>每門核給</w:t>
                  </w:r>
                  <w:r w:rsidRPr="00744C71">
                    <w:rPr>
                      <w:rFonts w:eastAsia="標楷體" w:hint="eastAsia"/>
                    </w:rPr>
                    <w:t>35</w:t>
                  </w:r>
                  <w:r w:rsidRPr="00744C71">
                    <w:rPr>
                      <w:rFonts w:eastAsia="標楷體" w:hint="eastAsia"/>
                    </w:rPr>
                    <w:t>分</w:t>
                  </w:r>
                </w:p>
              </w:tc>
            </w:tr>
            <w:tr w:rsidR="0067082F" w:rsidRPr="00744C71" w:rsidTr="004855EF">
              <w:trPr>
                <w:trHeight w:val="302"/>
              </w:trPr>
              <w:tc>
                <w:tcPr>
                  <w:tcW w:w="4093" w:type="dxa"/>
                  <w:vAlign w:val="center"/>
                </w:tcPr>
                <w:p w:rsidR="0067082F" w:rsidRPr="00744C71" w:rsidRDefault="0067082F" w:rsidP="004855EF">
                  <w:pPr>
                    <w:spacing w:line="0" w:lineRule="atLeast"/>
                    <w:rPr>
                      <w:rFonts w:eastAsia="標楷體"/>
                    </w:rPr>
                  </w:pPr>
                  <w:r>
                    <w:rPr>
                      <w:rFonts w:eastAsia="標楷體" w:hint="eastAsia"/>
                    </w:rPr>
                    <w:t>5.</w:t>
                  </w:r>
                  <w:r w:rsidRPr="00744C71">
                    <w:rPr>
                      <w:rFonts w:eastAsia="標楷體" w:hint="eastAsia"/>
                    </w:rPr>
                    <w:t>獲本校優良教材獎</w:t>
                  </w:r>
                </w:p>
              </w:tc>
              <w:tc>
                <w:tcPr>
                  <w:tcW w:w="2268" w:type="dxa"/>
                  <w:vAlign w:val="center"/>
                </w:tcPr>
                <w:p w:rsidR="0067082F" w:rsidRPr="00744C71" w:rsidRDefault="0067082F" w:rsidP="004855EF">
                  <w:pPr>
                    <w:spacing w:line="0" w:lineRule="atLeast"/>
                    <w:rPr>
                      <w:rFonts w:eastAsia="標楷體"/>
                    </w:rPr>
                  </w:pPr>
                  <w:r w:rsidRPr="00744C71">
                    <w:rPr>
                      <w:rFonts w:eastAsia="標楷體" w:hint="eastAsia"/>
                    </w:rPr>
                    <w:t>每案核給</w:t>
                  </w:r>
                  <w:r w:rsidRPr="00744C71">
                    <w:rPr>
                      <w:rFonts w:eastAsia="標楷體" w:hint="eastAsia"/>
                    </w:rPr>
                    <w:t>35</w:t>
                  </w:r>
                  <w:r w:rsidRPr="00744C71">
                    <w:rPr>
                      <w:rFonts w:eastAsia="標楷體" w:hint="eastAsia"/>
                    </w:rPr>
                    <w:t>分</w:t>
                  </w:r>
                </w:p>
              </w:tc>
            </w:tr>
            <w:tr w:rsidR="0067082F" w:rsidRPr="00744C71" w:rsidTr="004855EF">
              <w:trPr>
                <w:trHeight w:val="302"/>
              </w:trPr>
              <w:tc>
                <w:tcPr>
                  <w:tcW w:w="4093" w:type="dxa"/>
                  <w:vAlign w:val="center"/>
                </w:tcPr>
                <w:p w:rsidR="0067082F" w:rsidRPr="00744C71" w:rsidRDefault="0067082F" w:rsidP="004855EF">
                  <w:pPr>
                    <w:spacing w:line="0" w:lineRule="atLeast"/>
                    <w:ind w:left="120" w:hangingChars="50" w:hanging="120"/>
                    <w:rPr>
                      <w:rFonts w:eastAsia="標楷體"/>
                    </w:rPr>
                  </w:pPr>
                  <w:r>
                    <w:rPr>
                      <w:rFonts w:eastAsia="標楷體" w:hint="eastAsia"/>
                    </w:rPr>
                    <w:t>6.</w:t>
                  </w:r>
                  <w:r w:rsidRPr="00744C71">
                    <w:rPr>
                      <w:rFonts w:eastAsia="標楷體"/>
                    </w:rPr>
                    <w:t>自建教學網站成效優異</w:t>
                  </w:r>
                  <w:r w:rsidRPr="00744C71">
                    <w:rPr>
                      <w:rFonts w:eastAsia="標楷體" w:hint="eastAsia"/>
                    </w:rPr>
                    <w:t>，</w:t>
                  </w:r>
                  <w:r w:rsidRPr="00744C71">
                    <w:rPr>
                      <w:rFonts w:eastAsia="標楷體"/>
                    </w:rPr>
                    <w:t>經</w:t>
                  </w:r>
                  <w:r w:rsidRPr="00744C71">
                    <w:rPr>
                      <w:rFonts w:eastAsia="標楷體" w:hint="eastAsia"/>
                    </w:rPr>
                    <w:t>系、所、中心、學院</w:t>
                  </w:r>
                  <w:r w:rsidRPr="00744C71">
                    <w:rPr>
                      <w:rFonts w:eastAsia="標楷體"/>
                    </w:rPr>
                    <w:t>評審委員會評定為極優者</w:t>
                  </w:r>
                </w:p>
              </w:tc>
              <w:tc>
                <w:tcPr>
                  <w:tcW w:w="2268" w:type="dxa"/>
                  <w:vAlign w:val="center"/>
                </w:tcPr>
                <w:p w:rsidR="0067082F" w:rsidRPr="00744C71" w:rsidRDefault="0067082F" w:rsidP="004855EF">
                  <w:pPr>
                    <w:spacing w:line="0" w:lineRule="atLeast"/>
                    <w:rPr>
                      <w:rFonts w:eastAsia="標楷體"/>
                    </w:rPr>
                  </w:pPr>
                  <w:r w:rsidRPr="00744C71">
                    <w:rPr>
                      <w:rFonts w:eastAsia="標楷體"/>
                    </w:rPr>
                    <w:t>核給</w:t>
                  </w:r>
                  <w:r w:rsidRPr="00744C71">
                    <w:rPr>
                      <w:rFonts w:eastAsia="標楷體" w:hint="eastAsia"/>
                    </w:rPr>
                    <w:t xml:space="preserve"> 30 </w:t>
                  </w:r>
                  <w:r w:rsidRPr="00744C71">
                    <w:rPr>
                      <w:rFonts w:eastAsia="標楷體" w:hint="eastAsia"/>
                    </w:rPr>
                    <w:t>分</w:t>
                  </w:r>
                </w:p>
              </w:tc>
            </w:tr>
            <w:tr w:rsidR="0067082F" w:rsidRPr="00744C71" w:rsidTr="004855EF">
              <w:trPr>
                <w:trHeight w:val="302"/>
              </w:trPr>
              <w:tc>
                <w:tcPr>
                  <w:tcW w:w="4093" w:type="dxa"/>
                  <w:vAlign w:val="center"/>
                </w:tcPr>
                <w:p w:rsidR="0067082F" w:rsidRPr="00744C71" w:rsidRDefault="0067082F" w:rsidP="004855EF">
                  <w:pPr>
                    <w:spacing w:line="0" w:lineRule="atLeast"/>
                    <w:ind w:left="120" w:hangingChars="50" w:hanging="120"/>
                    <w:rPr>
                      <w:rFonts w:eastAsia="標楷體"/>
                    </w:rPr>
                  </w:pPr>
                  <w:r>
                    <w:rPr>
                      <w:rFonts w:eastAsia="標楷體" w:hint="eastAsia"/>
                    </w:rPr>
                    <w:t>7.</w:t>
                  </w:r>
                  <w:r w:rsidRPr="00744C71">
                    <w:rPr>
                      <w:rFonts w:eastAsia="標楷體"/>
                    </w:rPr>
                    <w:t>自建教學網站成效優異</w:t>
                  </w:r>
                  <w:r w:rsidRPr="00744C71">
                    <w:rPr>
                      <w:rFonts w:eastAsia="標楷體" w:hint="eastAsia"/>
                    </w:rPr>
                    <w:t>，</w:t>
                  </w:r>
                  <w:r w:rsidRPr="00744C71">
                    <w:rPr>
                      <w:rFonts w:eastAsia="標楷體"/>
                    </w:rPr>
                    <w:t>經</w:t>
                  </w:r>
                  <w:r w:rsidRPr="00744C71">
                    <w:rPr>
                      <w:rFonts w:eastAsia="標楷體" w:hint="eastAsia"/>
                    </w:rPr>
                    <w:t>系、所、中心、學院</w:t>
                  </w:r>
                  <w:r w:rsidRPr="00744C71">
                    <w:rPr>
                      <w:rFonts w:eastAsia="標楷體"/>
                    </w:rPr>
                    <w:t>評審委員會評定為優</w:t>
                  </w:r>
                  <w:r w:rsidRPr="00744C71">
                    <w:rPr>
                      <w:rFonts w:eastAsia="標楷體" w:hint="eastAsia"/>
                    </w:rPr>
                    <w:t>等</w:t>
                  </w:r>
                  <w:r w:rsidRPr="00744C71">
                    <w:rPr>
                      <w:rFonts w:eastAsia="標楷體"/>
                    </w:rPr>
                    <w:t>者</w:t>
                  </w:r>
                </w:p>
              </w:tc>
              <w:tc>
                <w:tcPr>
                  <w:tcW w:w="2268" w:type="dxa"/>
                  <w:vAlign w:val="center"/>
                </w:tcPr>
                <w:p w:rsidR="0067082F" w:rsidRPr="00744C71" w:rsidRDefault="0067082F" w:rsidP="004855EF">
                  <w:pPr>
                    <w:spacing w:line="0" w:lineRule="atLeast"/>
                    <w:rPr>
                      <w:rFonts w:eastAsia="標楷體"/>
                    </w:rPr>
                  </w:pPr>
                  <w:r w:rsidRPr="00744C71">
                    <w:rPr>
                      <w:rFonts w:eastAsia="標楷體"/>
                    </w:rPr>
                    <w:t>核給</w:t>
                  </w:r>
                  <w:r w:rsidRPr="00744C71">
                    <w:rPr>
                      <w:rFonts w:eastAsia="標楷體" w:hint="eastAsia"/>
                    </w:rPr>
                    <w:t xml:space="preserve"> 25 </w:t>
                  </w:r>
                  <w:r w:rsidRPr="00744C71">
                    <w:rPr>
                      <w:rFonts w:eastAsia="標楷體" w:hint="eastAsia"/>
                    </w:rPr>
                    <w:t>分</w:t>
                  </w:r>
                </w:p>
              </w:tc>
            </w:tr>
            <w:tr w:rsidR="0067082F" w:rsidRPr="00744C71" w:rsidTr="004855EF">
              <w:trPr>
                <w:trHeight w:val="302"/>
              </w:trPr>
              <w:tc>
                <w:tcPr>
                  <w:tcW w:w="4093" w:type="dxa"/>
                </w:tcPr>
                <w:p w:rsidR="0067082F" w:rsidRPr="00744C71" w:rsidRDefault="0067082F" w:rsidP="004855EF">
                  <w:pPr>
                    <w:spacing w:line="0" w:lineRule="atLeast"/>
                    <w:ind w:left="120" w:hangingChars="50" w:hanging="120"/>
                    <w:rPr>
                      <w:rFonts w:eastAsia="標楷體"/>
                    </w:rPr>
                  </w:pPr>
                  <w:r>
                    <w:rPr>
                      <w:rFonts w:eastAsia="標楷體" w:hint="eastAsia"/>
                    </w:rPr>
                    <w:t>8.</w:t>
                  </w:r>
                  <w:r w:rsidRPr="00744C71">
                    <w:rPr>
                      <w:rFonts w:eastAsia="標楷體"/>
                    </w:rPr>
                    <w:t>參與遠距教學（主播）之課程主負責教師</w:t>
                  </w:r>
                </w:p>
              </w:tc>
              <w:tc>
                <w:tcPr>
                  <w:tcW w:w="2268" w:type="dxa"/>
                  <w:vAlign w:val="center"/>
                </w:tcPr>
                <w:p w:rsidR="0067082F" w:rsidRPr="00744C71" w:rsidRDefault="0067082F" w:rsidP="004855EF">
                  <w:pPr>
                    <w:spacing w:line="0" w:lineRule="atLeast"/>
                    <w:rPr>
                      <w:rFonts w:eastAsia="標楷體"/>
                    </w:rPr>
                  </w:pPr>
                  <w:r w:rsidRPr="00744C71">
                    <w:rPr>
                      <w:rFonts w:eastAsia="標楷體"/>
                    </w:rPr>
                    <w:t>每科目核給</w:t>
                  </w:r>
                  <w:r w:rsidRPr="00744C71">
                    <w:rPr>
                      <w:rFonts w:eastAsia="標楷體" w:hint="eastAsia"/>
                    </w:rPr>
                    <w:t xml:space="preserve"> 20 </w:t>
                  </w:r>
                  <w:r w:rsidRPr="00744C71">
                    <w:rPr>
                      <w:rFonts w:eastAsia="標楷體" w:hint="eastAsia"/>
                    </w:rPr>
                    <w:t>分</w:t>
                  </w:r>
                </w:p>
              </w:tc>
            </w:tr>
            <w:tr w:rsidR="0067082F" w:rsidRPr="00744C71" w:rsidTr="004855EF">
              <w:trPr>
                <w:trHeight w:val="302"/>
              </w:trPr>
              <w:tc>
                <w:tcPr>
                  <w:tcW w:w="4093" w:type="dxa"/>
                </w:tcPr>
                <w:p w:rsidR="0067082F" w:rsidRPr="00744C71" w:rsidRDefault="0067082F" w:rsidP="004855EF">
                  <w:pPr>
                    <w:spacing w:line="0" w:lineRule="atLeast"/>
                    <w:ind w:left="120" w:hangingChars="50" w:hanging="120"/>
                    <w:rPr>
                      <w:rFonts w:eastAsia="標楷體"/>
                    </w:rPr>
                  </w:pPr>
                  <w:r>
                    <w:rPr>
                      <w:rFonts w:eastAsia="標楷體" w:hint="eastAsia"/>
                    </w:rPr>
                    <w:t>9.</w:t>
                  </w:r>
                  <w:r w:rsidRPr="00744C71">
                    <w:rPr>
                      <w:rFonts w:eastAsia="標楷體"/>
                    </w:rPr>
                    <w:t>參與遠距教學（主播）之課程</w:t>
                  </w:r>
                  <w:r w:rsidRPr="00744C71">
                    <w:rPr>
                      <w:rFonts w:eastAsia="標楷體" w:hint="eastAsia"/>
                    </w:rPr>
                    <w:t>協同授課教師</w:t>
                  </w:r>
                </w:p>
              </w:tc>
              <w:tc>
                <w:tcPr>
                  <w:tcW w:w="2268" w:type="dxa"/>
                  <w:vAlign w:val="center"/>
                </w:tcPr>
                <w:p w:rsidR="0067082F" w:rsidRPr="00744C71" w:rsidRDefault="0067082F" w:rsidP="004855EF">
                  <w:pPr>
                    <w:spacing w:line="0" w:lineRule="atLeast"/>
                    <w:rPr>
                      <w:rFonts w:eastAsia="標楷體"/>
                    </w:rPr>
                  </w:pPr>
                  <w:r w:rsidRPr="00744C71">
                    <w:rPr>
                      <w:rFonts w:eastAsia="標楷體"/>
                    </w:rPr>
                    <w:t>每科目核給</w:t>
                  </w:r>
                  <w:r w:rsidRPr="00744C71">
                    <w:rPr>
                      <w:rFonts w:eastAsia="標楷體" w:hint="eastAsia"/>
                    </w:rPr>
                    <w:t xml:space="preserve"> 20 </w:t>
                  </w:r>
                  <w:r w:rsidRPr="00744C71">
                    <w:rPr>
                      <w:rFonts w:eastAsia="標楷體" w:hint="eastAsia"/>
                    </w:rPr>
                    <w:t>分</w:t>
                  </w:r>
                </w:p>
              </w:tc>
            </w:tr>
            <w:tr w:rsidR="0067082F" w:rsidRPr="00744C71" w:rsidTr="004855EF">
              <w:trPr>
                <w:trHeight w:val="302"/>
              </w:trPr>
              <w:tc>
                <w:tcPr>
                  <w:tcW w:w="4093" w:type="dxa"/>
                </w:tcPr>
                <w:p w:rsidR="0067082F" w:rsidRPr="00744C71" w:rsidRDefault="0067082F" w:rsidP="004855EF">
                  <w:pPr>
                    <w:spacing w:line="0" w:lineRule="atLeast"/>
                    <w:ind w:left="240" w:hangingChars="100" w:hanging="240"/>
                    <w:rPr>
                      <w:rFonts w:eastAsia="標楷體"/>
                    </w:rPr>
                  </w:pPr>
                  <w:r>
                    <w:rPr>
                      <w:rFonts w:eastAsia="標楷體" w:hint="eastAsia"/>
                    </w:rPr>
                    <w:t>10.</w:t>
                  </w:r>
                  <w:r w:rsidRPr="00744C71">
                    <w:rPr>
                      <w:rFonts w:eastAsia="標楷體" w:hint="eastAsia"/>
                    </w:rPr>
                    <w:t>有</w:t>
                  </w:r>
                  <w:r w:rsidRPr="00744C71">
                    <w:rPr>
                      <w:rFonts w:eastAsia="標楷體"/>
                    </w:rPr>
                    <w:t>專業科目（非英語課程）全程採全英語授課之課程主負責教師（限本國籍教師）</w:t>
                  </w:r>
                  <w:r w:rsidRPr="00744C71">
                    <w:rPr>
                      <w:rFonts w:eastAsia="標楷體"/>
                    </w:rPr>
                    <w:t xml:space="preserve"> </w:t>
                  </w:r>
                </w:p>
              </w:tc>
              <w:tc>
                <w:tcPr>
                  <w:tcW w:w="2268" w:type="dxa"/>
                  <w:vAlign w:val="center"/>
                </w:tcPr>
                <w:p w:rsidR="0067082F" w:rsidRPr="00744C71" w:rsidRDefault="0067082F" w:rsidP="004855EF">
                  <w:pPr>
                    <w:spacing w:line="0" w:lineRule="atLeast"/>
                    <w:rPr>
                      <w:rFonts w:eastAsia="標楷體"/>
                    </w:rPr>
                  </w:pPr>
                  <w:r w:rsidRPr="00744C71">
                    <w:rPr>
                      <w:rFonts w:eastAsia="標楷體"/>
                    </w:rPr>
                    <w:t>每科目核給</w:t>
                  </w:r>
                  <w:r w:rsidRPr="00744C71">
                    <w:rPr>
                      <w:rFonts w:eastAsia="標楷體" w:hint="eastAsia"/>
                    </w:rPr>
                    <w:t xml:space="preserve"> 20 </w:t>
                  </w:r>
                  <w:r w:rsidRPr="00744C71">
                    <w:rPr>
                      <w:rFonts w:eastAsia="標楷體" w:hint="eastAsia"/>
                    </w:rPr>
                    <w:t>分</w:t>
                  </w:r>
                </w:p>
              </w:tc>
            </w:tr>
            <w:tr w:rsidR="0067082F" w:rsidRPr="00744C71" w:rsidTr="004855EF">
              <w:trPr>
                <w:trHeight w:val="302"/>
              </w:trPr>
              <w:tc>
                <w:tcPr>
                  <w:tcW w:w="4093" w:type="dxa"/>
                </w:tcPr>
                <w:p w:rsidR="0067082F" w:rsidRPr="00744C71" w:rsidRDefault="0067082F" w:rsidP="004855EF">
                  <w:pPr>
                    <w:spacing w:line="0" w:lineRule="atLeast"/>
                    <w:ind w:left="240" w:hangingChars="100" w:hanging="240"/>
                    <w:rPr>
                      <w:rFonts w:eastAsia="標楷體"/>
                    </w:rPr>
                  </w:pPr>
                  <w:r>
                    <w:rPr>
                      <w:rFonts w:eastAsia="標楷體" w:hint="eastAsia"/>
                    </w:rPr>
                    <w:t>11.</w:t>
                  </w:r>
                  <w:r w:rsidRPr="00744C71">
                    <w:rPr>
                      <w:rFonts w:eastAsia="標楷體" w:hint="eastAsia"/>
                    </w:rPr>
                    <w:t>有</w:t>
                  </w:r>
                  <w:r w:rsidRPr="00744C71">
                    <w:rPr>
                      <w:rFonts w:eastAsia="標楷體"/>
                    </w:rPr>
                    <w:t>專業科目（非英語課程）全程採全英語授課</w:t>
                  </w:r>
                  <w:r w:rsidRPr="00744C71">
                    <w:rPr>
                      <w:rFonts w:eastAsia="標楷體" w:hint="eastAsia"/>
                    </w:rPr>
                    <w:t xml:space="preserve"> </w:t>
                  </w:r>
                  <w:r w:rsidRPr="00744C71">
                    <w:rPr>
                      <w:rFonts w:eastAsia="標楷體"/>
                    </w:rPr>
                    <w:t>之課程</w:t>
                  </w:r>
                  <w:r w:rsidRPr="00744C71">
                    <w:rPr>
                      <w:rFonts w:eastAsia="標楷體" w:hint="eastAsia"/>
                    </w:rPr>
                    <w:t>協同授課教師</w:t>
                  </w:r>
                  <w:r w:rsidRPr="00744C71">
                    <w:rPr>
                      <w:rFonts w:eastAsia="標楷體"/>
                    </w:rPr>
                    <w:t>（限本國籍教師）</w:t>
                  </w:r>
                </w:p>
              </w:tc>
              <w:tc>
                <w:tcPr>
                  <w:tcW w:w="2268" w:type="dxa"/>
                  <w:vAlign w:val="center"/>
                </w:tcPr>
                <w:p w:rsidR="0067082F" w:rsidRPr="00744C71" w:rsidRDefault="0067082F" w:rsidP="004855EF">
                  <w:pPr>
                    <w:spacing w:line="0" w:lineRule="atLeast"/>
                    <w:rPr>
                      <w:rFonts w:eastAsia="標楷體"/>
                    </w:rPr>
                  </w:pPr>
                  <w:r w:rsidRPr="00744C71">
                    <w:rPr>
                      <w:rFonts w:eastAsia="標楷體"/>
                    </w:rPr>
                    <w:t>每科目核給</w:t>
                  </w:r>
                  <w:r w:rsidRPr="00744C71">
                    <w:rPr>
                      <w:rFonts w:eastAsia="標楷體" w:hint="eastAsia"/>
                    </w:rPr>
                    <w:t xml:space="preserve"> 20 </w:t>
                  </w:r>
                  <w:r w:rsidRPr="00744C71">
                    <w:rPr>
                      <w:rFonts w:eastAsia="標楷體" w:hint="eastAsia"/>
                    </w:rPr>
                    <w:t>分</w:t>
                  </w:r>
                </w:p>
              </w:tc>
            </w:tr>
          </w:tbl>
          <w:p w:rsidR="0067082F" w:rsidRPr="00744C71" w:rsidRDefault="0067082F" w:rsidP="004855EF">
            <w:pPr>
              <w:spacing w:line="0" w:lineRule="atLeast"/>
              <w:rPr>
                <w:rFonts w:eastAsia="標楷體"/>
                <w:bCs/>
              </w:rPr>
            </w:pPr>
          </w:p>
          <w:p w:rsidR="0067082F" w:rsidRPr="00744C71" w:rsidRDefault="0067082F" w:rsidP="004855EF">
            <w:pPr>
              <w:spacing w:line="0" w:lineRule="atLeast"/>
              <w:rPr>
                <w:rFonts w:eastAsia="標楷體"/>
              </w:rPr>
            </w:pPr>
            <w:r w:rsidRPr="00744C71">
              <w:rPr>
                <w:rFonts w:eastAsia="標楷體" w:hint="eastAsia"/>
              </w:rPr>
              <w:t>（</w:t>
            </w:r>
            <w:r w:rsidRPr="00744C71">
              <w:rPr>
                <w:rFonts w:eastAsia="標楷體" w:hint="eastAsia"/>
              </w:rPr>
              <w:t>6</w:t>
            </w:r>
            <w:r w:rsidRPr="00744C71">
              <w:rPr>
                <w:rFonts w:eastAsia="標楷體" w:hint="eastAsia"/>
              </w:rPr>
              <w:t>）教學行政配合度（最近三學年）：本項權重佔</w:t>
            </w:r>
            <w:r w:rsidRPr="00744C71">
              <w:rPr>
                <w:rFonts w:eastAsia="標楷體" w:hint="eastAsia"/>
              </w:rPr>
              <w:t>10</w:t>
            </w:r>
            <w:r w:rsidRPr="00744C71">
              <w:rPr>
                <w:rFonts w:eastAsia="標楷體" w:hint="eastAsia"/>
              </w:rPr>
              <w:t>％。</w:t>
            </w:r>
          </w:p>
          <w:tbl>
            <w:tblPr>
              <w:tblW w:w="6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250"/>
            </w:tblGrid>
            <w:tr w:rsidR="0067082F" w:rsidRPr="00744C71" w:rsidTr="004855EF">
              <w:tc>
                <w:tcPr>
                  <w:tcW w:w="4111" w:type="dxa"/>
                </w:tcPr>
                <w:p w:rsidR="0067082F" w:rsidRPr="00744C71" w:rsidRDefault="0067082F" w:rsidP="004855EF">
                  <w:pPr>
                    <w:spacing w:line="0" w:lineRule="atLeast"/>
                    <w:rPr>
                      <w:rFonts w:eastAsia="標楷體"/>
                    </w:rPr>
                  </w:pPr>
                  <w:r w:rsidRPr="00744C71">
                    <w:rPr>
                      <w:rFonts w:eastAsia="標楷體" w:hint="eastAsia"/>
                    </w:rPr>
                    <w:t>評分內容及標準</w:t>
                  </w:r>
                </w:p>
              </w:tc>
              <w:tc>
                <w:tcPr>
                  <w:tcW w:w="2250" w:type="dxa"/>
                </w:tcPr>
                <w:p w:rsidR="0067082F" w:rsidRPr="00744C71" w:rsidRDefault="0067082F" w:rsidP="004855EF">
                  <w:pPr>
                    <w:spacing w:line="0" w:lineRule="atLeast"/>
                    <w:rPr>
                      <w:rFonts w:eastAsia="標楷體"/>
                    </w:rPr>
                  </w:pPr>
                  <w:r w:rsidRPr="00744C71">
                    <w:rPr>
                      <w:rFonts w:eastAsia="標楷體" w:hint="eastAsia"/>
                    </w:rPr>
                    <w:t>分數</w:t>
                  </w:r>
                </w:p>
              </w:tc>
            </w:tr>
            <w:tr w:rsidR="0067082F" w:rsidRPr="00744C71" w:rsidTr="004855EF">
              <w:trPr>
                <w:trHeight w:val="105"/>
              </w:trPr>
              <w:tc>
                <w:tcPr>
                  <w:tcW w:w="4111" w:type="dxa"/>
                </w:tcPr>
                <w:p w:rsidR="0067082F" w:rsidRPr="00744C71" w:rsidRDefault="0067082F" w:rsidP="004855EF">
                  <w:pPr>
                    <w:spacing w:line="0" w:lineRule="atLeast"/>
                    <w:ind w:left="120" w:hangingChars="50" w:hanging="120"/>
                    <w:rPr>
                      <w:rFonts w:eastAsia="標楷體"/>
                    </w:rPr>
                  </w:pPr>
                  <w:r>
                    <w:rPr>
                      <w:rFonts w:eastAsia="標楷體" w:hint="eastAsia"/>
                    </w:rPr>
                    <w:t>1.</w:t>
                  </w:r>
                  <w:r w:rsidRPr="00744C71">
                    <w:rPr>
                      <w:rFonts w:eastAsia="標楷體" w:hint="eastAsia"/>
                    </w:rPr>
                    <w:t>教務處規範時程內，按時上傳課程大綱與進度表</w:t>
                  </w:r>
                </w:p>
              </w:tc>
              <w:tc>
                <w:tcPr>
                  <w:tcW w:w="2250" w:type="dxa"/>
                </w:tcPr>
                <w:p w:rsidR="0067082F" w:rsidRPr="00744C71" w:rsidRDefault="0067082F" w:rsidP="004855EF">
                  <w:pPr>
                    <w:spacing w:line="0" w:lineRule="atLeast"/>
                    <w:rPr>
                      <w:rFonts w:eastAsia="標楷體"/>
                    </w:rPr>
                  </w:pPr>
                  <w:r w:rsidRPr="00744C71">
                    <w:rPr>
                      <w:rFonts w:eastAsia="標楷體" w:hint="eastAsia"/>
                    </w:rPr>
                    <w:t>每學期</w:t>
                  </w:r>
                  <w:r w:rsidRPr="00744C71">
                    <w:rPr>
                      <w:rFonts w:eastAsia="標楷體"/>
                    </w:rPr>
                    <w:t>核給</w:t>
                  </w:r>
                  <w:r w:rsidRPr="00744C71">
                    <w:rPr>
                      <w:rFonts w:eastAsia="標楷體" w:hint="eastAsia"/>
                    </w:rPr>
                    <w:t>10</w:t>
                  </w:r>
                  <w:r w:rsidRPr="00744C71">
                    <w:rPr>
                      <w:rFonts w:eastAsia="標楷體" w:hint="eastAsia"/>
                    </w:rPr>
                    <w:t>分</w:t>
                  </w:r>
                </w:p>
              </w:tc>
            </w:tr>
            <w:tr w:rsidR="0067082F" w:rsidRPr="00744C71" w:rsidTr="004855EF">
              <w:trPr>
                <w:trHeight w:val="105"/>
              </w:trPr>
              <w:tc>
                <w:tcPr>
                  <w:tcW w:w="4111" w:type="dxa"/>
                </w:tcPr>
                <w:p w:rsidR="0067082F" w:rsidRPr="00744C71" w:rsidRDefault="0067082F" w:rsidP="004855EF">
                  <w:pPr>
                    <w:spacing w:line="0" w:lineRule="atLeast"/>
                    <w:ind w:left="120" w:hangingChars="50" w:hanging="120"/>
                    <w:rPr>
                      <w:rFonts w:eastAsia="標楷體"/>
                    </w:rPr>
                  </w:pPr>
                  <w:r>
                    <w:rPr>
                      <w:rFonts w:eastAsia="標楷體" w:hint="eastAsia"/>
                    </w:rPr>
                    <w:t>2.</w:t>
                  </w:r>
                  <w:r w:rsidRPr="00744C71">
                    <w:rPr>
                      <w:rFonts w:eastAsia="標楷體" w:hint="eastAsia"/>
                    </w:rPr>
                    <w:t>教務處規範時程內，按時繳交學生成績</w:t>
                  </w:r>
                </w:p>
              </w:tc>
              <w:tc>
                <w:tcPr>
                  <w:tcW w:w="2250" w:type="dxa"/>
                </w:tcPr>
                <w:p w:rsidR="0067082F" w:rsidRPr="00744C71" w:rsidRDefault="0067082F" w:rsidP="004855EF">
                  <w:pPr>
                    <w:spacing w:line="0" w:lineRule="atLeast"/>
                    <w:rPr>
                      <w:rFonts w:eastAsia="標楷體"/>
                    </w:rPr>
                  </w:pPr>
                  <w:r w:rsidRPr="00744C71">
                    <w:rPr>
                      <w:rFonts w:eastAsia="標楷體" w:hint="eastAsia"/>
                    </w:rPr>
                    <w:t>每學期核給</w:t>
                  </w:r>
                  <w:r w:rsidRPr="00744C71">
                    <w:rPr>
                      <w:rFonts w:eastAsia="標楷體" w:hint="eastAsia"/>
                    </w:rPr>
                    <w:t>10</w:t>
                  </w:r>
                  <w:r w:rsidRPr="00744C71">
                    <w:rPr>
                      <w:rFonts w:eastAsia="標楷體" w:hint="eastAsia"/>
                    </w:rPr>
                    <w:t>分</w:t>
                  </w:r>
                </w:p>
              </w:tc>
            </w:tr>
            <w:tr w:rsidR="0067082F" w:rsidRPr="00744C71" w:rsidTr="004855EF">
              <w:trPr>
                <w:trHeight w:val="205"/>
              </w:trPr>
              <w:tc>
                <w:tcPr>
                  <w:tcW w:w="4111" w:type="dxa"/>
                </w:tcPr>
                <w:p w:rsidR="0067082F" w:rsidRPr="00744C71" w:rsidRDefault="0067082F" w:rsidP="004855EF">
                  <w:pPr>
                    <w:spacing w:line="0" w:lineRule="atLeast"/>
                    <w:ind w:left="120" w:hangingChars="50" w:hanging="120"/>
                    <w:rPr>
                      <w:rFonts w:eastAsia="標楷體"/>
                    </w:rPr>
                  </w:pPr>
                  <w:r>
                    <w:rPr>
                      <w:rFonts w:eastAsia="標楷體" w:hint="eastAsia"/>
                    </w:rPr>
                    <w:t>3.</w:t>
                  </w:r>
                  <w:r w:rsidRPr="00744C71">
                    <w:rPr>
                      <w:rFonts w:eastAsia="標楷體" w:hint="eastAsia"/>
                    </w:rPr>
                    <w:t>未於教務處規範時程內上傳課程大綱與進度表</w:t>
                  </w:r>
                </w:p>
              </w:tc>
              <w:tc>
                <w:tcPr>
                  <w:tcW w:w="2250" w:type="dxa"/>
                </w:tcPr>
                <w:p w:rsidR="0067082F" w:rsidRPr="00744C71" w:rsidRDefault="0067082F" w:rsidP="004855EF">
                  <w:pPr>
                    <w:spacing w:line="0" w:lineRule="atLeast"/>
                    <w:rPr>
                      <w:rFonts w:eastAsia="標楷體"/>
                    </w:rPr>
                  </w:pPr>
                  <w:r w:rsidRPr="00744C71">
                    <w:rPr>
                      <w:rFonts w:eastAsia="標楷體" w:hint="eastAsia"/>
                    </w:rPr>
                    <w:t>每學期扣減</w:t>
                  </w:r>
                  <w:r w:rsidRPr="00744C71">
                    <w:rPr>
                      <w:rFonts w:eastAsia="標楷體" w:hint="eastAsia"/>
                    </w:rPr>
                    <w:t>10</w:t>
                  </w:r>
                  <w:r w:rsidRPr="00744C71">
                    <w:rPr>
                      <w:rFonts w:eastAsia="標楷體" w:hint="eastAsia"/>
                    </w:rPr>
                    <w:t>分</w:t>
                  </w:r>
                </w:p>
              </w:tc>
            </w:tr>
            <w:tr w:rsidR="0067082F" w:rsidRPr="00744C71" w:rsidTr="004855EF">
              <w:trPr>
                <w:trHeight w:val="98"/>
              </w:trPr>
              <w:tc>
                <w:tcPr>
                  <w:tcW w:w="4111" w:type="dxa"/>
                </w:tcPr>
                <w:p w:rsidR="0067082F" w:rsidRPr="00744C71" w:rsidRDefault="0067082F" w:rsidP="004855EF">
                  <w:pPr>
                    <w:spacing w:line="0" w:lineRule="atLeast"/>
                    <w:ind w:left="120" w:hangingChars="50" w:hanging="120"/>
                    <w:rPr>
                      <w:rFonts w:eastAsia="標楷體"/>
                    </w:rPr>
                  </w:pPr>
                  <w:r>
                    <w:rPr>
                      <w:rFonts w:eastAsia="標楷體" w:hint="eastAsia"/>
                    </w:rPr>
                    <w:t>4.</w:t>
                  </w:r>
                  <w:r w:rsidRPr="00744C71">
                    <w:rPr>
                      <w:rFonts w:eastAsia="標楷體" w:hint="eastAsia"/>
                    </w:rPr>
                    <w:t>未於教務處規範時程內繳交學生成績</w:t>
                  </w:r>
                </w:p>
              </w:tc>
              <w:tc>
                <w:tcPr>
                  <w:tcW w:w="2250" w:type="dxa"/>
                </w:tcPr>
                <w:p w:rsidR="0067082F" w:rsidRPr="00744C71" w:rsidRDefault="0067082F" w:rsidP="004855EF">
                  <w:pPr>
                    <w:spacing w:line="0" w:lineRule="atLeast"/>
                    <w:rPr>
                      <w:rFonts w:eastAsia="標楷體"/>
                    </w:rPr>
                  </w:pPr>
                  <w:r w:rsidRPr="00744C71">
                    <w:rPr>
                      <w:rFonts w:eastAsia="標楷體" w:hint="eastAsia"/>
                    </w:rPr>
                    <w:t>每學期扣減</w:t>
                  </w:r>
                  <w:r w:rsidRPr="00744C71">
                    <w:rPr>
                      <w:rFonts w:eastAsia="標楷體" w:hint="eastAsia"/>
                    </w:rPr>
                    <w:t>10</w:t>
                  </w:r>
                  <w:r w:rsidRPr="00744C71">
                    <w:rPr>
                      <w:rFonts w:eastAsia="標楷體" w:hint="eastAsia"/>
                    </w:rPr>
                    <w:t>分</w:t>
                  </w:r>
                </w:p>
              </w:tc>
            </w:tr>
            <w:tr w:rsidR="0067082F" w:rsidRPr="00744C71" w:rsidTr="004855EF">
              <w:trPr>
                <w:trHeight w:val="98"/>
              </w:trPr>
              <w:tc>
                <w:tcPr>
                  <w:tcW w:w="4111" w:type="dxa"/>
                </w:tcPr>
                <w:p w:rsidR="0067082F" w:rsidRPr="00744C71" w:rsidRDefault="0067082F" w:rsidP="004855EF">
                  <w:pPr>
                    <w:spacing w:line="0" w:lineRule="atLeast"/>
                    <w:rPr>
                      <w:rFonts w:eastAsia="標楷體"/>
                    </w:rPr>
                  </w:pPr>
                  <w:r>
                    <w:rPr>
                      <w:rFonts w:eastAsia="標楷體" w:hint="eastAsia"/>
                    </w:rPr>
                    <w:t>5.</w:t>
                  </w:r>
                  <w:r w:rsidRPr="00744C71">
                    <w:rPr>
                      <w:rFonts w:eastAsia="標楷體" w:hint="eastAsia"/>
                    </w:rPr>
                    <w:t>曾提出學生成績更正</w:t>
                  </w:r>
                </w:p>
              </w:tc>
              <w:tc>
                <w:tcPr>
                  <w:tcW w:w="2250" w:type="dxa"/>
                </w:tcPr>
                <w:p w:rsidR="0067082F" w:rsidRPr="00744C71" w:rsidRDefault="0067082F" w:rsidP="004855EF">
                  <w:pPr>
                    <w:spacing w:line="0" w:lineRule="atLeast"/>
                    <w:rPr>
                      <w:rFonts w:eastAsia="標楷體"/>
                    </w:rPr>
                  </w:pPr>
                  <w:r w:rsidRPr="00744C71">
                    <w:rPr>
                      <w:rFonts w:eastAsia="標楷體" w:hint="eastAsia"/>
                    </w:rPr>
                    <w:t>每學期扣減</w:t>
                  </w:r>
                  <w:r w:rsidRPr="00744C71">
                    <w:rPr>
                      <w:rFonts w:eastAsia="標楷體" w:hint="eastAsia"/>
                    </w:rPr>
                    <w:t>10</w:t>
                  </w:r>
                  <w:r w:rsidRPr="00744C71">
                    <w:rPr>
                      <w:rFonts w:eastAsia="標楷體" w:hint="eastAsia"/>
                    </w:rPr>
                    <w:t>分</w:t>
                  </w:r>
                </w:p>
              </w:tc>
            </w:tr>
          </w:tbl>
          <w:p w:rsidR="0067082F" w:rsidRPr="00744C71" w:rsidRDefault="0067082F" w:rsidP="004855EF">
            <w:pPr>
              <w:spacing w:line="0" w:lineRule="atLeast"/>
              <w:rPr>
                <w:rFonts w:eastAsia="標楷體"/>
                <w:bCs/>
              </w:rPr>
            </w:pPr>
          </w:p>
          <w:p w:rsidR="0067082F" w:rsidRPr="00744C71" w:rsidRDefault="0067082F" w:rsidP="004855EF">
            <w:pPr>
              <w:spacing w:line="0" w:lineRule="atLeast"/>
              <w:ind w:left="600" w:hangingChars="250" w:hanging="600"/>
              <w:rPr>
                <w:rFonts w:eastAsia="標楷體"/>
              </w:rPr>
            </w:pPr>
            <w:r w:rsidRPr="00744C71">
              <w:rPr>
                <w:rFonts w:eastAsia="標楷體" w:hint="eastAsia"/>
              </w:rPr>
              <w:t>（</w:t>
            </w:r>
            <w:r w:rsidRPr="00744C71">
              <w:rPr>
                <w:rFonts w:eastAsia="標楷體" w:hint="eastAsia"/>
              </w:rPr>
              <w:t>7</w:t>
            </w:r>
            <w:r w:rsidRPr="00744C71">
              <w:rPr>
                <w:rFonts w:eastAsia="標楷體" w:hint="eastAsia"/>
              </w:rPr>
              <w:t>）學院特色教學績效（最近三學年）：本項權重佔</w:t>
            </w:r>
            <w:r w:rsidRPr="00744C71">
              <w:rPr>
                <w:rFonts w:eastAsia="標楷體" w:hint="eastAsia"/>
              </w:rPr>
              <w:t>30</w:t>
            </w:r>
            <w:r w:rsidRPr="00744C71">
              <w:rPr>
                <w:rFonts w:eastAsia="標楷體" w:hint="eastAsia"/>
              </w:rPr>
              <w:t>％。</w:t>
            </w:r>
            <w:r w:rsidRPr="00744C71">
              <w:rPr>
                <w:rFonts w:eastAsia="標楷體" w:hint="eastAsia"/>
              </w:rPr>
              <w:t>(</w:t>
            </w:r>
            <w:r w:rsidRPr="00744C71">
              <w:rPr>
                <w:rFonts w:eastAsia="標楷體" w:hint="eastAsia"/>
              </w:rPr>
              <w:t>詳附表三）</w:t>
            </w:r>
          </w:p>
          <w:p w:rsidR="0067082F" w:rsidRPr="00744C71" w:rsidRDefault="0067082F" w:rsidP="004855EF">
            <w:pPr>
              <w:spacing w:line="340" w:lineRule="exact"/>
              <w:jc w:val="both"/>
              <w:rPr>
                <w:rFonts w:eastAsia="標楷體"/>
                <w:sz w:val="22"/>
                <w:szCs w:val="22"/>
              </w:rPr>
            </w:pPr>
            <w:r w:rsidRPr="00744C71">
              <w:rPr>
                <w:rFonts w:eastAsia="標楷體" w:hint="eastAsia"/>
              </w:rPr>
              <w:t>本學院依發展特色自訂「學院特色教學績效」之評分標準之內涵及評核表詳如附表三。</w:t>
            </w:r>
          </w:p>
          <w:p w:rsidR="0067082F" w:rsidRPr="00744C71" w:rsidRDefault="0067082F" w:rsidP="004855EF">
            <w:pPr>
              <w:spacing w:line="0" w:lineRule="atLeast"/>
              <w:rPr>
                <w:rFonts w:eastAsia="標楷體"/>
              </w:rPr>
            </w:pPr>
          </w:p>
          <w:p w:rsidR="0067082F" w:rsidRPr="00744C71" w:rsidRDefault="0067082F" w:rsidP="004855EF">
            <w:pPr>
              <w:spacing w:line="0" w:lineRule="atLeast"/>
              <w:rPr>
                <w:rFonts w:eastAsia="標楷體"/>
              </w:rPr>
            </w:pPr>
            <w:r w:rsidRPr="00744C71">
              <w:rPr>
                <w:rFonts w:eastAsia="標楷體" w:hint="eastAsia"/>
              </w:rPr>
              <w:t>以上每一教學考核指標之權重比例不得低於</w:t>
            </w:r>
            <w:r w:rsidRPr="00744C71">
              <w:rPr>
                <w:rFonts w:eastAsia="標楷體" w:hint="eastAsia"/>
              </w:rPr>
              <w:t>10%</w:t>
            </w:r>
            <w:r w:rsidRPr="00744C71">
              <w:rPr>
                <w:rFonts w:eastAsia="標楷體" w:hint="eastAsia"/>
              </w:rPr>
              <w:t>或大於</w:t>
            </w:r>
            <w:r w:rsidRPr="00744C71">
              <w:rPr>
                <w:rFonts w:eastAsia="標楷體" w:hint="eastAsia"/>
              </w:rPr>
              <w:t>30%</w:t>
            </w:r>
            <w:r w:rsidRPr="00744C71">
              <w:rPr>
                <w:rFonts w:eastAsia="標楷體" w:hint="eastAsia"/>
              </w:rPr>
              <w:t>，並經院教師評審委員會審議通過，提送校教師評審委員會核備後實施。</w:t>
            </w:r>
          </w:p>
          <w:p w:rsidR="0067082F" w:rsidRPr="00744C71" w:rsidRDefault="0067082F" w:rsidP="004855EF">
            <w:pPr>
              <w:spacing w:line="0" w:lineRule="atLeast"/>
              <w:rPr>
                <w:rFonts w:eastAsia="標楷體"/>
              </w:rPr>
            </w:pPr>
          </w:p>
          <w:p w:rsidR="0067082F" w:rsidRPr="00744C71" w:rsidRDefault="0067082F" w:rsidP="004855EF">
            <w:pPr>
              <w:spacing w:line="0" w:lineRule="atLeast"/>
              <w:rPr>
                <w:rFonts w:eastAsia="標楷體"/>
                <w:bCs/>
              </w:rPr>
            </w:pPr>
            <w:r w:rsidRPr="00744C71">
              <w:rPr>
                <w:rFonts w:eastAsia="標楷體" w:hint="eastAsia"/>
              </w:rPr>
              <w:t>升等教師應具</w:t>
            </w:r>
            <w:r w:rsidRPr="00744C71">
              <w:rPr>
                <w:rFonts w:eastAsia="標楷體" w:hint="eastAsia"/>
                <w:szCs w:val="22"/>
              </w:rPr>
              <w:t>應填具教學考</w:t>
            </w:r>
            <w:r w:rsidRPr="00744C71">
              <w:rPr>
                <w:rFonts w:eastAsia="標楷體" w:hint="eastAsia"/>
              </w:rPr>
              <w:t>核表（附表一）、</w:t>
            </w:r>
            <w:r w:rsidRPr="00744C71">
              <w:rPr>
                <w:rFonts w:eastAsia="標楷體"/>
              </w:rPr>
              <w:t>教學能力評核表</w:t>
            </w:r>
            <w:r w:rsidRPr="00744C71">
              <w:rPr>
                <w:rFonts w:eastAsia="標楷體" w:hint="eastAsia"/>
              </w:rPr>
              <w:t>(</w:t>
            </w:r>
            <w:r w:rsidRPr="00744C71">
              <w:rPr>
                <w:rFonts w:eastAsia="標楷體" w:hint="eastAsia"/>
              </w:rPr>
              <w:t>附表二</w:t>
            </w:r>
            <w:r w:rsidRPr="00744C71">
              <w:rPr>
                <w:rFonts w:eastAsia="標楷體" w:hint="eastAsia"/>
              </w:rPr>
              <w:t>)</w:t>
            </w:r>
            <w:r w:rsidRPr="00744C71">
              <w:rPr>
                <w:rFonts w:eastAsia="標楷體" w:hint="eastAsia"/>
              </w:rPr>
              <w:t>及學院特色教學績效</w:t>
            </w:r>
            <w:r w:rsidRPr="00744C71">
              <w:rPr>
                <w:rFonts w:eastAsia="標楷體"/>
              </w:rPr>
              <w:t>評核表</w:t>
            </w:r>
            <w:r w:rsidRPr="00744C71">
              <w:rPr>
                <w:rFonts w:eastAsia="標楷體" w:hint="eastAsia"/>
              </w:rPr>
              <w:t>(</w:t>
            </w:r>
            <w:r w:rsidRPr="00744C71">
              <w:rPr>
                <w:rFonts w:eastAsia="標楷體" w:hint="eastAsia"/>
              </w:rPr>
              <w:t>附表三</w:t>
            </w:r>
            <w:r w:rsidRPr="00744C71">
              <w:rPr>
                <w:rFonts w:eastAsia="標楷體" w:hint="eastAsia"/>
              </w:rPr>
              <w:t>)</w:t>
            </w:r>
            <w:r w:rsidRPr="00744C71">
              <w:rPr>
                <w:rFonts w:eastAsia="標楷體" w:hint="eastAsia"/>
              </w:rPr>
              <w:t>，並配合提供詳實資料，作為評審委員評核之依據。</w:t>
            </w:r>
          </w:p>
          <w:p w:rsidR="0067082F" w:rsidRPr="00744C71" w:rsidRDefault="0067082F" w:rsidP="004855EF">
            <w:pPr>
              <w:spacing w:line="0" w:lineRule="atLeast"/>
              <w:rPr>
                <w:rFonts w:eastAsia="標楷體"/>
                <w:bCs/>
              </w:rPr>
            </w:pPr>
          </w:p>
          <w:p w:rsidR="0067082F" w:rsidRPr="00744C71" w:rsidRDefault="0067082F" w:rsidP="004855EF">
            <w:pPr>
              <w:spacing w:line="0" w:lineRule="atLeast"/>
              <w:rPr>
                <w:rFonts w:eastAsia="標楷體"/>
              </w:rPr>
            </w:pPr>
            <w:r w:rsidRPr="00744C71">
              <w:rPr>
                <w:rFonts w:eastAsia="標楷體"/>
              </w:rPr>
              <w:t>(</w:t>
            </w:r>
            <w:r w:rsidRPr="00744C71">
              <w:rPr>
                <w:rFonts w:eastAsia="標楷體" w:hint="eastAsia"/>
              </w:rPr>
              <w:t>二</w:t>
            </w:r>
            <w:r w:rsidRPr="00744C71">
              <w:rPr>
                <w:rFonts w:eastAsia="標楷體"/>
              </w:rPr>
              <w:t>)</w:t>
            </w:r>
            <w:r w:rsidRPr="00744C71">
              <w:rPr>
                <w:rFonts w:eastAsia="標楷體" w:hint="eastAsia"/>
              </w:rPr>
              <w:t>服務與輔導部分（五年內）</w:t>
            </w:r>
          </w:p>
          <w:tbl>
            <w:tblPr>
              <w:tblW w:w="636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2"/>
              <w:gridCol w:w="2109"/>
            </w:tblGrid>
            <w:tr w:rsidR="0067082F" w:rsidRPr="00744C71" w:rsidTr="004855EF">
              <w:tc>
                <w:tcPr>
                  <w:tcW w:w="4252" w:type="dxa"/>
                </w:tcPr>
                <w:p w:rsidR="0067082F" w:rsidRPr="00744C71" w:rsidRDefault="0067082F" w:rsidP="004855EF">
                  <w:pPr>
                    <w:rPr>
                      <w:rFonts w:ascii="標楷體" w:eastAsia="標楷體" w:hAnsi="標楷體"/>
                      <w:szCs w:val="22"/>
                    </w:rPr>
                  </w:pPr>
                  <w:r w:rsidRPr="00744C71">
                    <w:rPr>
                      <w:rFonts w:ascii="標楷體" w:eastAsia="標楷體" w:hAnsi="標楷體" w:hint="eastAsia"/>
                      <w:szCs w:val="22"/>
                    </w:rPr>
                    <w:t>計分項目</w:t>
                  </w:r>
                </w:p>
              </w:tc>
              <w:tc>
                <w:tcPr>
                  <w:tcW w:w="2109" w:type="dxa"/>
                </w:tcPr>
                <w:p w:rsidR="0067082F" w:rsidRPr="00744C71" w:rsidRDefault="0067082F" w:rsidP="004855EF">
                  <w:pPr>
                    <w:jc w:val="center"/>
                    <w:rPr>
                      <w:rFonts w:eastAsia="標楷體" w:hAnsi="標楷體"/>
                    </w:rPr>
                  </w:pPr>
                  <w:r w:rsidRPr="00744C71">
                    <w:rPr>
                      <w:rFonts w:eastAsia="標楷體" w:hAnsi="標楷體" w:hint="eastAsia"/>
                    </w:rPr>
                    <w:t>每學年</w:t>
                  </w:r>
                  <w:r w:rsidRPr="00744C71">
                    <w:rPr>
                      <w:rFonts w:eastAsia="標楷體" w:hAnsi="標楷體"/>
                    </w:rPr>
                    <w:t>計</w:t>
                  </w:r>
                  <w:r w:rsidRPr="00744C71">
                    <w:rPr>
                      <w:rFonts w:eastAsia="標楷體" w:hAnsi="標楷體" w:hint="eastAsia"/>
                    </w:rPr>
                    <w:t>分</w:t>
                  </w:r>
                </w:p>
              </w:tc>
            </w:tr>
            <w:tr w:rsidR="0067082F" w:rsidRPr="00744C71" w:rsidTr="004855EF">
              <w:tc>
                <w:tcPr>
                  <w:tcW w:w="4252" w:type="dxa"/>
                </w:tcPr>
                <w:p w:rsidR="0067082F" w:rsidRPr="00744C71" w:rsidRDefault="0067082F" w:rsidP="004855EF">
                  <w:pPr>
                    <w:rPr>
                      <w:rFonts w:ascii="標楷體" w:eastAsia="標楷體" w:hAnsi="標楷體"/>
                      <w:szCs w:val="22"/>
                    </w:rPr>
                  </w:pPr>
                  <w:r w:rsidRPr="00744C71">
                    <w:rPr>
                      <w:rFonts w:ascii="標楷體" w:eastAsia="標楷體" w:hAnsi="標楷體" w:hint="eastAsia"/>
                      <w:szCs w:val="22"/>
                    </w:rPr>
                    <w:t>服務</w:t>
                  </w:r>
                </w:p>
              </w:tc>
              <w:tc>
                <w:tcPr>
                  <w:tcW w:w="2109" w:type="dxa"/>
                </w:tcPr>
                <w:p w:rsidR="0067082F" w:rsidRPr="00744C71" w:rsidRDefault="0067082F" w:rsidP="004855EF">
                  <w:pPr>
                    <w:rPr>
                      <w:rFonts w:eastAsia="標楷體"/>
                    </w:rPr>
                  </w:pPr>
                </w:p>
              </w:tc>
            </w:tr>
            <w:tr w:rsidR="0067082F" w:rsidRPr="00744C71" w:rsidTr="004855EF">
              <w:tc>
                <w:tcPr>
                  <w:tcW w:w="4252" w:type="dxa"/>
                  <w:tcBorders>
                    <w:bottom w:val="single" w:sz="4" w:space="0" w:color="000000"/>
                  </w:tcBorders>
                </w:tcPr>
                <w:p w:rsidR="0067082F" w:rsidRPr="00744C71" w:rsidRDefault="0067082F" w:rsidP="004855EF">
                  <w:pPr>
                    <w:rPr>
                      <w:rFonts w:ascii="標楷體" w:eastAsia="標楷體" w:hAnsi="標楷體"/>
                      <w:szCs w:val="22"/>
                    </w:rPr>
                  </w:pPr>
                  <w:r w:rsidRPr="00744C71">
                    <w:rPr>
                      <w:rFonts w:ascii="標楷體" w:eastAsia="標楷體" w:hAnsi="標楷體" w:hint="eastAsia"/>
                      <w:szCs w:val="22"/>
                    </w:rPr>
                    <w:t>附設中和紀念醫院副院長及本校受委託經營之醫療事業院長</w:t>
                  </w:r>
                </w:p>
              </w:tc>
              <w:tc>
                <w:tcPr>
                  <w:tcW w:w="2109" w:type="dxa"/>
                  <w:tcBorders>
                    <w:bottom w:val="single" w:sz="4" w:space="0" w:color="000000"/>
                  </w:tcBorders>
                  <w:vAlign w:val="center"/>
                </w:tcPr>
                <w:p w:rsidR="0067082F" w:rsidRPr="00744C71" w:rsidRDefault="0067082F" w:rsidP="004855EF">
                  <w:pPr>
                    <w:jc w:val="center"/>
                    <w:rPr>
                      <w:rFonts w:eastAsia="標楷體"/>
                    </w:rPr>
                  </w:pPr>
                  <w:r w:rsidRPr="00744C71">
                    <w:rPr>
                      <w:rFonts w:eastAsia="標楷體"/>
                    </w:rPr>
                    <w:t>10</w:t>
                  </w:r>
                </w:p>
              </w:tc>
            </w:tr>
            <w:tr w:rsidR="0067082F" w:rsidRPr="00744C71" w:rsidTr="004855EF">
              <w:tc>
                <w:tcPr>
                  <w:tcW w:w="4252" w:type="dxa"/>
                  <w:shd w:val="clear" w:color="auto" w:fill="auto"/>
                </w:tcPr>
                <w:p w:rsidR="0067082F" w:rsidRPr="00744C71" w:rsidRDefault="0067082F" w:rsidP="004855EF">
                  <w:pPr>
                    <w:rPr>
                      <w:rFonts w:ascii="標楷體" w:eastAsia="標楷體" w:hAnsi="標楷體"/>
                      <w:szCs w:val="22"/>
                    </w:rPr>
                  </w:pPr>
                  <w:r w:rsidRPr="00744C71">
                    <w:rPr>
                      <w:rFonts w:ascii="標楷體" w:eastAsia="標楷體" w:hAnsi="標楷體" w:hint="eastAsia"/>
                      <w:szCs w:val="22"/>
                    </w:rPr>
                    <w:t>學院副院長、系（中心）主任、學位學程主任、研究所所長或班主任或一級單位主任及本校受委託經營之醫療事業副院長</w:t>
                  </w:r>
                </w:p>
              </w:tc>
              <w:tc>
                <w:tcPr>
                  <w:tcW w:w="2109" w:type="dxa"/>
                  <w:shd w:val="clear" w:color="auto" w:fill="auto"/>
                  <w:vAlign w:val="center"/>
                </w:tcPr>
                <w:p w:rsidR="0067082F" w:rsidRPr="00744C71" w:rsidRDefault="0067082F" w:rsidP="004855EF">
                  <w:pPr>
                    <w:jc w:val="center"/>
                    <w:rPr>
                      <w:rFonts w:eastAsia="標楷體"/>
                    </w:rPr>
                  </w:pPr>
                  <w:r w:rsidRPr="00744C71">
                    <w:rPr>
                      <w:rFonts w:eastAsia="標楷體"/>
                    </w:rPr>
                    <w:t>8</w:t>
                  </w:r>
                </w:p>
              </w:tc>
            </w:tr>
            <w:tr w:rsidR="0067082F" w:rsidRPr="00744C71" w:rsidTr="004855EF">
              <w:tc>
                <w:tcPr>
                  <w:tcW w:w="4252" w:type="dxa"/>
                  <w:shd w:val="clear" w:color="auto" w:fill="auto"/>
                </w:tcPr>
                <w:p w:rsidR="0067082F" w:rsidRPr="00744C71" w:rsidRDefault="0067082F" w:rsidP="004855EF">
                  <w:pPr>
                    <w:rPr>
                      <w:rFonts w:ascii="標楷體" w:eastAsia="標楷體" w:hAnsi="標楷體"/>
                      <w:szCs w:val="22"/>
                    </w:rPr>
                  </w:pPr>
                  <w:r w:rsidRPr="00744C71">
                    <w:rPr>
                      <w:rFonts w:ascii="標楷體" w:eastAsia="標楷體" w:hAnsi="標楷體" w:hint="eastAsia"/>
                      <w:szCs w:val="22"/>
                    </w:rPr>
                    <w:t>一級單位組長、副系主任、學科主管、附設中和紀念醫院臨床部科主任、醫務秘書、秘書、行政及醫事單位之部(科)室主任</w:t>
                  </w:r>
                </w:p>
              </w:tc>
              <w:tc>
                <w:tcPr>
                  <w:tcW w:w="2109" w:type="dxa"/>
                  <w:shd w:val="clear" w:color="auto" w:fill="auto"/>
                  <w:vAlign w:val="center"/>
                </w:tcPr>
                <w:p w:rsidR="0067082F" w:rsidRPr="00744C71" w:rsidRDefault="0067082F" w:rsidP="004855EF">
                  <w:pPr>
                    <w:jc w:val="center"/>
                    <w:rPr>
                      <w:rFonts w:eastAsia="標楷體"/>
                    </w:rPr>
                  </w:pPr>
                  <w:r w:rsidRPr="00744C71">
                    <w:rPr>
                      <w:rFonts w:eastAsia="標楷體"/>
                    </w:rPr>
                    <w:t>7</w:t>
                  </w:r>
                </w:p>
              </w:tc>
            </w:tr>
            <w:tr w:rsidR="0067082F" w:rsidRPr="00744C71" w:rsidTr="004855EF">
              <w:tc>
                <w:tcPr>
                  <w:tcW w:w="4252" w:type="dxa"/>
                </w:tcPr>
                <w:p w:rsidR="0067082F" w:rsidRPr="00744C71" w:rsidRDefault="0067082F" w:rsidP="004855EF">
                  <w:pPr>
                    <w:rPr>
                      <w:rFonts w:ascii="標楷體" w:eastAsia="標楷體" w:hAnsi="標楷體"/>
                      <w:szCs w:val="22"/>
                    </w:rPr>
                  </w:pPr>
                  <w:r w:rsidRPr="00744C71">
                    <w:rPr>
                      <w:rFonts w:ascii="標楷體" w:eastAsia="標楷體" w:hAnsi="標楷體" w:hint="eastAsia"/>
                      <w:szCs w:val="22"/>
                    </w:rPr>
                    <w:t>附設中和紀念醫院臨床暨醫療相關單位室主任、部副主任及本校受委託經營之醫療事業臨床科主任暨醫務秘書</w:t>
                  </w:r>
                </w:p>
              </w:tc>
              <w:tc>
                <w:tcPr>
                  <w:tcW w:w="2109" w:type="dxa"/>
                </w:tcPr>
                <w:p w:rsidR="0067082F" w:rsidRPr="00744C71" w:rsidRDefault="0067082F" w:rsidP="004855EF">
                  <w:pPr>
                    <w:jc w:val="center"/>
                    <w:rPr>
                      <w:rFonts w:eastAsia="標楷體"/>
                    </w:rPr>
                  </w:pPr>
                  <w:r w:rsidRPr="00744C71">
                    <w:rPr>
                      <w:rFonts w:eastAsia="標楷體"/>
                    </w:rPr>
                    <w:t>5</w:t>
                  </w:r>
                </w:p>
              </w:tc>
            </w:tr>
            <w:tr w:rsidR="0067082F" w:rsidRPr="00744C71" w:rsidTr="004855EF">
              <w:tc>
                <w:tcPr>
                  <w:tcW w:w="4252" w:type="dxa"/>
                </w:tcPr>
                <w:p w:rsidR="0067082F" w:rsidRPr="00744C71" w:rsidRDefault="0067082F" w:rsidP="004855EF">
                  <w:pPr>
                    <w:rPr>
                      <w:rFonts w:ascii="標楷體" w:eastAsia="標楷體" w:hAnsi="標楷體"/>
                      <w:szCs w:val="22"/>
                    </w:rPr>
                  </w:pPr>
                  <w:r w:rsidRPr="00744C71">
                    <w:rPr>
                      <w:rFonts w:ascii="標楷體" w:eastAsia="標楷體" w:hAnsi="標楷體" w:hint="eastAsia"/>
                      <w:szCs w:val="22"/>
                    </w:rPr>
                    <w:t>學院組長及院、通識教育中心、系、所、學科行政教師</w:t>
                  </w:r>
                </w:p>
              </w:tc>
              <w:tc>
                <w:tcPr>
                  <w:tcW w:w="2109" w:type="dxa"/>
                </w:tcPr>
                <w:p w:rsidR="0067082F" w:rsidRPr="00744C71" w:rsidRDefault="0067082F" w:rsidP="004855EF">
                  <w:pPr>
                    <w:jc w:val="center"/>
                    <w:rPr>
                      <w:rFonts w:eastAsia="標楷體" w:hAnsi="標楷體"/>
                    </w:rPr>
                  </w:pPr>
                  <w:r w:rsidRPr="00744C71">
                    <w:rPr>
                      <w:rFonts w:eastAsia="標楷體" w:hAnsi="標楷體" w:hint="eastAsia"/>
                    </w:rPr>
                    <w:t>4</w:t>
                  </w:r>
                </w:p>
              </w:tc>
            </w:tr>
            <w:tr w:rsidR="0067082F" w:rsidRPr="00744C71" w:rsidTr="004855EF">
              <w:tc>
                <w:tcPr>
                  <w:tcW w:w="4252" w:type="dxa"/>
                </w:tcPr>
                <w:p w:rsidR="0067082F" w:rsidRPr="00744C71" w:rsidRDefault="0067082F" w:rsidP="004855EF">
                  <w:pPr>
                    <w:rPr>
                      <w:rFonts w:ascii="標楷體" w:eastAsia="標楷體" w:hAnsi="標楷體"/>
                      <w:szCs w:val="22"/>
                    </w:rPr>
                  </w:pPr>
                  <w:r w:rsidRPr="00744C71">
                    <w:rPr>
                      <w:rFonts w:ascii="標楷體" w:eastAsia="標楷體" w:hAnsi="標楷體" w:hint="eastAsia"/>
                      <w:szCs w:val="22"/>
                    </w:rPr>
                    <w:t>校級委員會委員、學院、附設醫院及本校受委託經營之醫療事業委員會委員</w:t>
                  </w:r>
                </w:p>
              </w:tc>
              <w:tc>
                <w:tcPr>
                  <w:tcW w:w="2109" w:type="dxa"/>
                  <w:vAlign w:val="center"/>
                </w:tcPr>
                <w:p w:rsidR="0067082F" w:rsidRPr="00744C71" w:rsidRDefault="0067082F" w:rsidP="004855EF">
                  <w:pPr>
                    <w:jc w:val="center"/>
                    <w:rPr>
                      <w:rFonts w:eastAsia="標楷體"/>
                    </w:rPr>
                  </w:pPr>
                  <w:r w:rsidRPr="00744C71">
                    <w:rPr>
                      <w:rFonts w:eastAsia="標楷體" w:hint="eastAsia"/>
                    </w:rPr>
                    <w:t>1</w:t>
                  </w:r>
                </w:p>
                <w:p w:rsidR="0067082F" w:rsidRPr="00744C71" w:rsidRDefault="0067082F" w:rsidP="004855EF">
                  <w:pPr>
                    <w:jc w:val="center"/>
                    <w:rPr>
                      <w:rFonts w:eastAsia="標楷體"/>
                    </w:rPr>
                  </w:pPr>
                  <w:r w:rsidRPr="00744C71">
                    <w:rPr>
                      <w:rFonts w:eastAsia="標楷體" w:hAnsi="標楷體"/>
                    </w:rPr>
                    <w:t>（每學年上限</w:t>
                  </w:r>
                  <w:r w:rsidRPr="00744C71">
                    <w:rPr>
                      <w:rFonts w:eastAsia="標楷體"/>
                    </w:rPr>
                    <w:t>5</w:t>
                  </w:r>
                  <w:r w:rsidRPr="00744C71">
                    <w:rPr>
                      <w:rFonts w:eastAsia="標楷體" w:hAnsi="標楷體"/>
                    </w:rPr>
                    <w:t>）</w:t>
                  </w:r>
                </w:p>
              </w:tc>
            </w:tr>
            <w:tr w:rsidR="0067082F" w:rsidRPr="00744C71" w:rsidTr="004855EF">
              <w:tc>
                <w:tcPr>
                  <w:tcW w:w="4252" w:type="dxa"/>
                </w:tcPr>
                <w:p w:rsidR="0067082F" w:rsidRPr="00744C71" w:rsidRDefault="0067082F" w:rsidP="004855EF">
                  <w:pPr>
                    <w:rPr>
                      <w:rFonts w:ascii="標楷體" w:eastAsia="標楷體" w:hAnsi="標楷體"/>
                      <w:szCs w:val="22"/>
                    </w:rPr>
                  </w:pPr>
                  <w:r w:rsidRPr="00744C71">
                    <w:rPr>
                      <w:rFonts w:ascii="標楷體" w:eastAsia="標楷體" w:hAnsi="標楷體" w:hint="eastAsia"/>
                      <w:szCs w:val="22"/>
                    </w:rPr>
                    <w:t>其他有助校、院及系所及附屬醫療醫院發展之具體貢獻，經系、院教評會核定通過者（例如評鑑、舉辦國際會議、支援偏遠地區、國際醫療或主持國際教學及服務計畫等）</w:t>
                  </w:r>
                </w:p>
              </w:tc>
              <w:tc>
                <w:tcPr>
                  <w:tcW w:w="2109" w:type="dxa"/>
                  <w:vAlign w:val="center"/>
                </w:tcPr>
                <w:p w:rsidR="0067082F" w:rsidRPr="00744C71" w:rsidRDefault="0067082F" w:rsidP="004855EF">
                  <w:pPr>
                    <w:jc w:val="center"/>
                    <w:rPr>
                      <w:rFonts w:eastAsia="標楷體"/>
                    </w:rPr>
                  </w:pPr>
                  <w:r w:rsidRPr="00744C71">
                    <w:rPr>
                      <w:rFonts w:eastAsia="標楷體" w:hAnsi="標楷體"/>
                    </w:rPr>
                    <w:t>每學年上限</w:t>
                  </w:r>
                  <w:r w:rsidRPr="00744C71">
                    <w:rPr>
                      <w:rFonts w:eastAsia="標楷體"/>
                    </w:rPr>
                    <w:t>10</w:t>
                  </w:r>
                </w:p>
              </w:tc>
            </w:tr>
            <w:tr w:rsidR="0067082F" w:rsidRPr="00744C71" w:rsidTr="004855EF">
              <w:tc>
                <w:tcPr>
                  <w:tcW w:w="4252" w:type="dxa"/>
                </w:tcPr>
                <w:p w:rsidR="0067082F" w:rsidRPr="00744C71" w:rsidRDefault="0067082F" w:rsidP="004855EF">
                  <w:pPr>
                    <w:rPr>
                      <w:rFonts w:ascii="標楷體" w:eastAsia="標楷體" w:hAnsi="標楷體"/>
                      <w:szCs w:val="22"/>
                    </w:rPr>
                  </w:pPr>
                  <w:r w:rsidRPr="00744C71">
                    <w:rPr>
                      <w:rFonts w:ascii="標楷體" w:eastAsia="標楷體" w:hAnsi="標楷體" w:hint="eastAsia"/>
                      <w:szCs w:val="22"/>
                    </w:rPr>
                    <w:t>擔任政府機構、國際或國內專業相關學會及期刊重要職務，經系、院教評會核定通過者</w:t>
                  </w:r>
                </w:p>
              </w:tc>
              <w:tc>
                <w:tcPr>
                  <w:tcW w:w="2109" w:type="dxa"/>
                  <w:vAlign w:val="center"/>
                </w:tcPr>
                <w:p w:rsidR="0067082F" w:rsidRPr="00744C71" w:rsidRDefault="0067082F" w:rsidP="004855EF">
                  <w:pPr>
                    <w:jc w:val="center"/>
                    <w:rPr>
                      <w:rFonts w:eastAsia="標楷體" w:hAnsi="標楷體"/>
                    </w:rPr>
                  </w:pPr>
                  <w:r w:rsidRPr="00744C71">
                    <w:rPr>
                      <w:rFonts w:eastAsia="標楷體" w:hAnsi="標楷體"/>
                    </w:rPr>
                    <w:t>每學年上限</w:t>
                  </w:r>
                  <w:r w:rsidRPr="00744C71">
                    <w:rPr>
                      <w:rFonts w:eastAsia="標楷體" w:hint="eastAsia"/>
                    </w:rPr>
                    <w:t>6</w:t>
                  </w:r>
                </w:p>
              </w:tc>
            </w:tr>
            <w:tr w:rsidR="0067082F" w:rsidRPr="00744C71" w:rsidTr="004855EF">
              <w:tc>
                <w:tcPr>
                  <w:tcW w:w="4252" w:type="dxa"/>
                </w:tcPr>
                <w:p w:rsidR="0067082F" w:rsidRPr="00744C71" w:rsidRDefault="0067082F" w:rsidP="004855EF">
                  <w:pPr>
                    <w:rPr>
                      <w:rFonts w:ascii="標楷體" w:eastAsia="標楷體" w:hAnsi="標楷體"/>
                      <w:szCs w:val="22"/>
                    </w:rPr>
                  </w:pPr>
                  <w:r w:rsidRPr="00744C71">
                    <w:rPr>
                      <w:rFonts w:ascii="標楷體" w:eastAsia="標楷體" w:hAnsi="標楷體" w:hint="eastAsia"/>
                      <w:szCs w:val="22"/>
                    </w:rPr>
                    <w:t>輔導</w:t>
                  </w:r>
                </w:p>
              </w:tc>
              <w:tc>
                <w:tcPr>
                  <w:tcW w:w="2109" w:type="dxa"/>
                </w:tcPr>
                <w:p w:rsidR="0067082F" w:rsidRPr="00744C71" w:rsidRDefault="0067082F" w:rsidP="004855EF">
                  <w:pPr>
                    <w:jc w:val="center"/>
                    <w:rPr>
                      <w:rFonts w:eastAsia="標楷體" w:hAnsi="標楷體"/>
                    </w:rPr>
                  </w:pPr>
                </w:p>
              </w:tc>
            </w:tr>
            <w:tr w:rsidR="0067082F" w:rsidRPr="00744C71" w:rsidTr="004855EF">
              <w:tc>
                <w:tcPr>
                  <w:tcW w:w="4252" w:type="dxa"/>
                </w:tcPr>
                <w:p w:rsidR="0067082F" w:rsidRPr="00744C71" w:rsidRDefault="0067082F" w:rsidP="004855EF">
                  <w:pPr>
                    <w:ind w:firstLineChars="50" w:firstLine="120"/>
                    <w:rPr>
                      <w:rFonts w:ascii="標楷體" w:eastAsia="標楷體" w:hAnsi="標楷體"/>
                      <w:szCs w:val="22"/>
                    </w:rPr>
                  </w:pPr>
                  <w:r w:rsidRPr="00744C71">
                    <w:rPr>
                      <w:rFonts w:ascii="標楷體" w:eastAsia="標楷體" w:hAnsi="標楷體" w:hint="eastAsia"/>
                      <w:szCs w:val="22"/>
                    </w:rPr>
                    <w:t>服務學習主負責老師</w:t>
                  </w:r>
                </w:p>
              </w:tc>
              <w:tc>
                <w:tcPr>
                  <w:tcW w:w="2109" w:type="dxa"/>
                  <w:vAlign w:val="center"/>
                </w:tcPr>
                <w:p w:rsidR="0067082F" w:rsidRPr="00744C71" w:rsidRDefault="0067082F" w:rsidP="004855EF">
                  <w:pPr>
                    <w:jc w:val="center"/>
                    <w:rPr>
                      <w:rFonts w:eastAsia="標楷體"/>
                    </w:rPr>
                  </w:pPr>
                  <w:r w:rsidRPr="00744C71">
                    <w:rPr>
                      <w:rFonts w:eastAsia="標楷體" w:hint="eastAsia"/>
                    </w:rPr>
                    <w:t>3</w:t>
                  </w:r>
                </w:p>
              </w:tc>
            </w:tr>
            <w:tr w:rsidR="0067082F" w:rsidRPr="00744C71" w:rsidTr="004855EF">
              <w:tc>
                <w:tcPr>
                  <w:tcW w:w="4252" w:type="dxa"/>
                </w:tcPr>
                <w:p w:rsidR="0067082F" w:rsidRPr="00744C71" w:rsidRDefault="0067082F" w:rsidP="004855EF">
                  <w:pPr>
                    <w:ind w:firstLineChars="50" w:firstLine="120"/>
                    <w:rPr>
                      <w:rFonts w:ascii="標楷體" w:eastAsia="標楷體" w:hAnsi="標楷體"/>
                      <w:szCs w:val="22"/>
                    </w:rPr>
                  </w:pPr>
                  <w:r w:rsidRPr="00744C71">
                    <w:rPr>
                      <w:rFonts w:ascii="標楷體" w:eastAsia="標楷體" w:hAnsi="標楷體" w:hint="eastAsia"/>
                      <w:szCs w:val="22"/>
                    </w:rPr>
                    <w:t>班級導師、臨床學科導師</w:t>
                  </w:r>
                </w:p>
              </w:tc>
              <w:tc>
                <w:tcPr>
                  <w:tcW w:w="2109" w:type="dxa"/>
                  <w:vAlign w:val="center"/>
                </w:tcPr>
                <w:p w:rsidR="0067082F" w:rsidRPr="00744C71" w:rsidRDefault="0067082F" w:rsidP="004855EF">
                  <w:pPr>
                    <w:jc w:val="center"/>
                    <w:rPr>
                      <w:rFonts w:eastAsia="標楷體"/>
                    </w:rPr>
                  </w:pPr>
                  <w:r w:rsidRPr="00744C71">
                    <w:rPr>
                      <w:rFonts w:eastAsia="標楷體" w:hint="eastAsia"/>
                    </w:rPr>
                    <w:t>4</w:t>
                  </w:r>
                </w:p>
              </w:tc>
            </w:tr>
            <w:tr w:rsidR="0067082F" w:rsidRPr="00744C71" w:rsidTr="004855EF">
              <w:tc>
                <w:tcPr>
                  <w:tcW w:w="4252" w:type="dxa"/>
                </w:tcPr>
                <w:p w:rsidR="0067082F" w:rsidRPr="00744C71" w:rsidRDefault="0067082F" w:rsidP="004855EF">
                  <w:pPr>
                    <w:rPr>
                      <w:rFonts w:ascii="標楷體" w:eastAsia="標楷體" w:hAnsi="標楷體"/>
                      <w:szCs w:val="22"/>
                    </w:rPr>
                  </w:pPr>
                  <w:r w:rsidRPr="00744C71">
                    <w:rPr>
                      <w:rFonts w:ascii="標楷體" w:eastAsia="標楷體" w:hAnsi="標楷體" w:hint="eastAsia"/>
                      <w:szCs w:val="22"/>
                    </w:rPr>
                    <w:t xml:space="preserve"> 書院導師</w:t>
                  </w:r>
                </w:p>
              </w:tc>
              <w:tc>
                <w:tcPr>
                  <w:tcW w:w="2109" w:type="dxa"/>
                  <w:vAlign w:val="center"/>
                </w:tcPr>
                <w:p w:rsidR="0067082F" w:rsidRPr="00744C71" w:rsidRDefault="0067082F" w:rsidP="004855EF">
                  <w:pPr>
                    <w:jc w:val="center"/>
                    <w:rPr>
                      <w:rFonts w:eastAsia="標楷體"/>
                    </w:rPr>
                  </w:pPr>
                  <w:r w:rsidRPr="00744C71">
                    <w:rPr>
                      <w:rFonts w:eastAsia="標楷體" w:hint="eastAsia"/>
                    </w:rPr>
                    <w:t>5</w:t>
                  </w:r>
                </w:p>
              </w:tc>
            </w:tr>
            <w:tr w:rsidR="0067082F" w:rsidRPr="00744C71" w:rsidTr="004855EF">
              <w:tc>
                <w:tcPr>
                  <w:tcW w:w="4252" w:type="dxa"/>
                </w:tcPr>
                <w:p w:rsidR="0067082F" w:rsidRPr="00744C71" w:rsidRDefault="0067082F" w:rsidP="004855EF">
                  <w:pPr>
                    <w:ind w:firstLineChars="50" w:firstLine="120"/>
                    <w:rPr>
                      <w:rFonts w:ascii="標楷體" w:eastAsia="標楷體" w:hAnsi="標楷體"/>
                      <w:szCs w:val="22"/>
                    </w:rPr>
                  </w:pPr>
                  <w:r w:rsidRPr="00744C71">
                    <w:rPr>
                      <w:rFonts w:ascii="標楷體" w:eastAsia="標楷體" w:hAnsi="標楷體" w:hint="eastAsia"/>
                      <w:szCs w:val="22"/>
                    </w:rPr>
                    <w:t>職涯輔導老師</w:t>
                  </w:r>
                </w:p>
              </w:tc>
              <w:tc>
                <w:tcPr>
                  <w:tcW w:w="2109" w:type="dxa"/>
                  <w:vAlign w:val="center"/>
                </w:tcPr>
                <w:p w:rsidR="0067082F" w:rsidRPr="00744C71" w:rsidRDefault="0067082F" w:rsidP="004855EF">
                  <w:pPr>
                    <w:jc w:val="center"/>
                    <w:rPr>
                      <w:rFonts w:eastAsia="標楷體"/>
                    </w:rPr>
                  </w:pPr>
                  <w:r w:rsidRPr="00744C71">
                    <w:rPr>
                      <w:rFonts w:eastAsia="標楷體" w:hint="eastAsia"/>
                    </w:rPr>
                    <w:t>4</w:t>
                  </w:r>
                </w:p>
              </w:tc>
            </w:tr>
            <w:tr w:rsidR="0067082F" w:rsidRPr="00744C71" w:rsidTr="004855EF">
              <w:tc>
                <w:tcPr>
                  <w:tcW w:w="4252" w:type="dxa"/>
                </w:tcPr>
                <w:p w:rsidR="0067082F" w:rsidRPr="00744C71" w:rsidRDefault="0067082F" w:rsidP="004855EF">
                  <w:pPr>
                    <w:ind w:firstLineChars="50" w:firstLine="120"/>
                    <w:rPr>
                      <w:rFonts w:ascii="標楷體" w:eastAsia="標楷體" w:hAnsi="標楷體"/>
                      <w:szCs w:val="22"/>
                    </w:rPr>
                  </w:pPr>
                  <w:r w:rsidRPr="00744C71">
                    <w:rPr>
                      <w:rFonts w:ascii="標楷體" w:eastAsia="標楷體" w:hAnsi="標楷體" w:hint="eastAsia"/>
                      <w:szCs w:val="22"/>
                    </w:rPr>
                    <w:t>全校性績優導師</w:t>
                  </w:r>
                </w:p>
              </w:tc>
              <w:tc>
                <w:tcPr>
                  <w:tcW w:w="2109" w:type="dxa"/>
                  <w:vAlign w:val="center"/>
                </w:tcPr>
                <w:p w:rsidR="0067082F" w:rsidRPr="00744C71" w:rsidRDefault="0067082F" w:rsidP="004855EF">
                  <w:pPr>
                    <w:jc w:val="center"/>
                    <w:rPr>
                      <w:rFonts w:eastAsia="標楷體"/>
                    </w:rPr>
                  </w:pPr>
                  <w:r w:rsidRPr="00744C71">
                    <w:rPr>
                      <w:rFonts w:eastAsia="標楷體" w:hint="eastAsia"/>
                    </w:rPr>
                    <w:t>10</w:t>
                  </w:r>
                </w:p>
              </w:tc>
            </w:tr>
          </w:tbl>
          <w:p w:rsidR="0067082F" w:rsidRPr="00744C71" w:rsidRDefault="0067082F" w:rsidP="004855EF">
            <w:pPr>
              <w:spacing w:line="0" w:lineRule="atLeast"/>
              <w:ind w:firstLineChars="200" w:firstLine="480"/>
              <w:rPr>
                <w:rFonts w:eastAsia="標楷體"/>
                <w:bCs/>
              </w:rPr>
            </w:pPr>
            <w:r w:rsidRPr="00744C71">
              <w:rPr>
                <w:rFonts w:eastAsia="標楷體" w:hint="eastAsia"/>
              </w:rPr>
              <w:t>同一年度之班級導師及全校性績優導師擇優計分。</w:t>
            </w:r>
          </w:p>
          <w:p w:rsidR="0067082F" w:rsidRPr="00744C71" w:rsidRDefault="0067082F" w:rsidP="004855EF">
            <w:pPr>
              <w:spacing w:line="0" w:lineRule="atLeast"/>
              <w:rPr>
                <w:rFonts w:eastAsia="標楷體"/>
                <w:bCs/>
              </w:rPr>
            </w:pPr>
          </w:p>
          <w:p w:rsidR="0067082F" w:rsidRPr="00744C71" w:rsidRDefault="0067082F" w:rsidP="004855EF">
            <w:pPr>
              <w:ind w:left="1733" w:hangingChars="722" w:hanging="1733"/>
              <w:rPr>
                <w:rFonts w:ascii="標楷體" w:eastAsia="標楷體" w:hAnsi="標楷體"/>
                <w:b/>
                <w:bCs/>
                <w:szCs w:val="22"/>
              </w:rPr>
            </w:pPr>
            <w:r w:rsidRPr="00744C71">
              <w:rPr>
                <w:rFonts w:ascii="標楷體" w:eastAsia="標楷體" w:hAnsi="標楷體"/>
                <w:bCs/>
                <w:szCs w:val="22"/>
              </w:rPr>
              <w:t>(</w:t>
            </w:r>
            <w:r w:rsidRPr="00744C71">
              <w:rPr>
                <w:rFonts w:ascii="標楷體" w:eastAsia="標楷體" w:hAnsi="標楷體" w:hint="eastAsia"/>
                <w:bCs/>
                <w:szCs w:val="22"/>
              </w:rPr>
              <w:t>三</w:t>
            </w:r>
            <w:r w:rsidRPr="00744C71">
              <w:rPr>
                <w:rFonts w:ascii="標楷體" w:eastAsia="標楷體" w:hAnsi="標楷體"/>
                <w:bCs/>
                <w:szCs w:val="22"/>
              </w:rPr>
              <w:t>)</w:t>
            </w:r>
            <w:r w:rsidRPr="00744C71">
              <w:rPr>
                <w:rFonts w:ascii="標楷體" w:eastAsia="標楷體" w:hAnsi="標楷體" w:hint="eastAsia"/>
                <w:bCs/>
                <w:szCs w:val="22"/>
              </w:rPr>
              <w:t>研究部分：</w:t>
            </w:r>
            <w:r w:rsidRPr="00744C71">
              <w:rPr>
                <w:rFonts w:ascii="標楷體" w:eastAsia="標楷體" w:hAnsi="標楷體" w:hint="eastAsia"/>
                <w:szCs w:val="22"/>
              </w:rPr>
              <w:t>升等前一級教師任內且為近七年發表之論文、專利權、技術移轉及產學合作計畫。</w:t>
            </w:r>
          </w:p>
          <w:p w:rsidR="0067082F" w:rsidRPr="00744C71" w:rsidRDefault="0067082F" w:rsidP="004855EF">
            <w:pPr>
              <w:ind w:left="374" w:hangingChars="156" w:hanging="374"/>
              <w:rPr>
                <w:rFonts w:eastAsia="標楷體"/>
              </w:rPr>
            </w:pPr>
            <w:r w:rsidRPr="00744C71">
              <w:rPr>
                <w:rFonts w:ascii="標楷體" w:eastAsia="標楷體" w:hAnsi="標楷體"/>
                <w:szCs w:val="22"/>
              </w:rPr>
              <w:t>1</w:t>
            </w:r>
            <w:r w:rsidRPr="00744C71">
              <w:rPr>
                <w:rFonts w:ascii="標楷體" w:eastAsia="標楷體" w:hAnsi="標楷體" w:hint="eastAsia"/>
                <w:szCs w:val="22"/>
              </w:rPr>
              <w:t>、</w:t>
            </w:r>
            <w:r w:rsidRPr="00744C71">
              <w:rPr>
                <w:rFonts w:ascii="標楷體" w:eastAsia="標楷體" w:hAnsi="標楷體" w:hint="eastAsia"/>
              </w:rPr>
              <w:t>論文</w:t>
            </w:r>
            <w:r w:rsidRPr="00744C71">
              <w:rPr>
                <w:rFonts w:eastAsia="標楷體" w:hAnsi="標楷體"/>
              </w:rPr>
              <w:t>：原著和被邀寫綜說論文以</w:t>
            </w:r>
            <w:r w:rsidRPr="00744C71">
              <w:rPr>
                <w:rFonts w:eastAsia="標楷體"/>
              </w:rPr>
              <w:t>3</w:t>
            </w:r>
            <w:r w:rsidRPr="00744C71">
              <w:rPr>
                <w:rFonts w:eastAsia="標楷體" w:hAnsi="標楷體"/>
              </w:rPr>
              <w:t>倍核算，短篇報告、一般綜說和編輯評論以</w:t>
            </w:r>
            <w:r w:rsidRPr="00744C71">
              <w:rPr>
                <w:rFonts w:eastAsia="標楷體"/>
              </w:rPr>
              <w:t>2</w:t>
            </w:r>
            <w:r w:rsidRPr="00744C71">
              <w:rPr>
                <w:rFonts w:eastAsia="標楷體" w:hAnsi="標楷體"/>
              </w:rPr>
              <w:t>倍核算，病例報告和期刊信函以</w:t>
            </w:r>
            <w:r w:rsidRPr="00744C71">
              <w:rPr>
                <w:rFonts w:eastAsia="標楷體"/>
              </w:rPr>
              <w:t>1</w:t>
            </w:r>
            <w:r w:rsidRPr="00744C71">
              <w:rPr>
                <w:rFonts w:eastAsia="標楷體" w:hAnsi="標楷體"/>
              </w:rPr>
              <w:t>倍核算。採按篇計分，計分標準如下：</w:t>
            </w:r>
          </w:p>
          <w:p w:rsidR="0067082F" w:rsidRPr="00744C71" w:rsidRDefault="0067082F" w:rsidP="004855EF">
            <w:pPr>
              <w:ind w:left="374" w:hangingChars="156" w:hanging="374"/>
              <w:rPr>
                <w:rFonts w:eastAsia="標楷體"/>
                <w:szCs w:val="22"/>
                <w:shd w:val="clear" w:color="auto" w:fill="FFFFFF"/>
              </w:rPr>
            </w:pPr>
            <w:r w:rsidRPr="00744C71">
              <w:rPr>
                <w:rFonts w:eastAsia="標楷體"/>
              </w:rPr>
              <w:t xml:space="preserve">   </w:t>
            </w:r>
            <w:r w:rsidRPr="00744C71">
              <w:rPr>
                <w:rFonts w:eastAsia="標楷體" w:hAnsi="標楷體"/>
                <w:szCs w:val="22"/>
                <w:shd w:val="clear" w:color="auto" w:fill="FFFFFF"/>
              </w:rPr>
              <w:t>【自然生物醫學科學類、口腔醫學科學類及護理保</w:t>
            </w:r>
            <w:r w:rsidRPr="00744C71">
              <w:rPr>
                <w:rFonts w:eastAsia="標楷體"/>
                <w:szCs w:val="22"/>
                <w:shd w:val="clear" w:color="auto" w:fill="FFFFFF"/>
              </w:rPr>
              <w:t xml:space="preserve"> </w:t>
            </w:r>
            <w:r w:rsidRPr="00744C71">
              <w:rPr>
                <w:rFonts w:eastAsia="標楷體" w:hAnsi="標楷體"/>
                <w:szCs w:val="22"/>
                <w:shd w:val="clear" w:color="auto" w:fill="FFFFFF"/>
              </w:rPr>
              <w:t>健復健醫療管理科學類】（</w:t>
            </w:r>
            <w:r w:rsidRPr="00744C71">
              <w:rPr>
                <w:rFonts w:eastAsia="標楷體"/>
                <w:szCs w:val="22"/>
                <w:shd w:val="clear" w:color="auto" w:fill="FFFFFF"/>
              </w:rPr>
              <w:t>SCI/SSCI/TSSCI/EI</w:t>
            </w:r>
            <w:r w:rsidRPr="00744C71">
              <w:rPr>
                <w:rFonts w:eastAsia="標楷體" w:hAnsi="標楷體"/>
                <w:szCs w:val="22"/>
                <w:shd w:val="clear" w:color="auto" w:fill="FFFFFF"/>
              </w:rPr>
              <w:t>論文）</w:t>
            </w:r>
          </w:p>
          <w:tbl>
            <w:tblPr>
              <w:tblW w:w="641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5"/>
              <w:gridCol w:w="1283"/>
              <w:gridCol w:w="1203"/>
              <w:gridCol w:w="1103"/>
              <w:gridCol w:w="1003"/>
            </w:tblGrid>
            <w:tr w:rsidR="0067082F" w:rsidRPr="00744C71" w:rsidTr="004855EF">
              <w:trPr>
                <w:trHeight w:val="436"/>
              </w:trPr>
              <w:tc>
                <w:tcPr>
                  <w:tcW w:w="1825" w:type="dxa"/>
                  <w:vAlign w:val="center"/>
                </w:tcPr>
                <w:p w:rsidR="0067082F" w:rsidRPr="00744C71" w:rsidRDefault="0067082F" w:rsidP="004855EF">
                  <w:pPr>
                    <w:spacing w:line="400" w:lineRule="exact"/>
                    <w:ind w:left="495" w:hangingChars="225" w:hanging="495"/>
                    <w:jc w:val="center"/>
                    <w:rPr>
                      <w:rFonts w:ascii="標楷體" w:eastAsia="標楷體" w:hAnsi="標楷體"/>
                      <w:sz w:val="22"/>
                      <w:szCs w:val="20"/>
                    </w:rPr>
                  </w:pPr>
                  <w:r w:rsidRPr="00744C71">
                    <w:rPr>
                      <w:rFonts w:ascii="標楷體" w:eastAsia="標楷體" w:hAnsi="標楷體" w:hint="eastAsia"/>
                      <w:sz w:val="22"/>
                      <w:szCs w:val="20"/>
                    </w:rPr>
                    <w:t>期刊排名</w:t>
                  </w:r>
                </w:p>
              </w:tc>
              <w:tc>
                <w:tcPr>
                  <w:tcW w:w="1283" w:type="dxa"/>
                  <w:vAlign w:val="center"/>
                </w:tcPr>
                <w:p w:rsidR="0067082F" w:rsidRPr="00744C71" w:rsidRDefault="0067082F" w:rsidP="004855EF">
                  <w:pPr>
                    <w:spacing w:line="400" w:lineRule="exact"/>
                    <w:jc w:val="center"/>
                    <w:rPr>
                      <w:rFonts w:ascii="標楷體" w:eastAsia="標楷體" w:hAnsi="標楷體"/>
                      <w:sz w:val="22"/>
                      <w:szCs w:val="20"/>
                    </w:rPr>
                  </w:pPr>
                  <w:r w:rsidRPr="00744C71">
                    <w:rPr>
                      <w:rFonts w:ascii="標楷體" w:eastAsia="標楷體" w:hAnsi="標楷體" w:hint="eastAsia"/>
                      <w:sz w:val="22"/>
                      <w:szCs w:val="20"/>
                    </w:rPr>
                    <w:t>第一或通訊作者</w:t>
                  </w:r>
                </w:p>
              </w:tc>
              <w:tc>
                <w:tcPr>
                  <w:tcW w:w="1203" w:type="dxa"/>
                  <w:vAlign w:val="center"/>
                </w:tcPr>
                <w:p w:rsidR="0067082F" w:rsidRPr="00744C71" w:rsidRDefault="0067082F" w:rsidP="004855EF">
                  <w:pPr>
                    <w:spacing w:line="400" w:lineRule="exact"/>
                    <w:ind w:leftChars="-11" w:left="401" w:hangingChars="194" w:hanging="427"/>
                    <w:jc w:val="center"/>
                    <w:rPr>
                      <w:rFonts w:ascii="標楷體" w:eastAsia="標楷體" w:hAnsi="標楷體"/>
                      <w:sz w:val="22"/>
                      <w:szCs w:val="20"/>
                    </w:rPr>
                  </w:pPr>
                  <w:r w:rsidRPr="00744C71">
                    <w:rPr>
                      <w:rFonts w:ascii="標楷體" w:eastAsia="標楷體" w:hAnsi="標楷體" w:hint="eastAsia"/>
                      <w:sz w:val="22"/>
                      <w:szCs w:val="20"/>
                    </w:rPr>
                    <w:t>第二作者</w:t>
                  </w:r>
                </w:p>
              </w:tc>
              <w:tc>
                <w:tcPr>
                  <w:tcW w:w="1103" w:type="dxa"/>
                  <w:vAlign w:val="center"/>
                </w:tcPr>
                <w:p w:rsidR="0067082F" w:rsidRPr="00744C71" w:rsidRDefault="0067082F" w:rsidP="004855EF">
                  <w:pPr>
                    <w:spacing w:line="400" w:lineRule="exact"/>
                    <w:jc w:val="center"/>
                    <w:rPr>
                      <w:rFonts w:ascii="標楷體" w:eastAsia="標楷體" w:hAnsi="標楷體"/>
                      <w:sz w:val="22"/>
                      <w:szCs w:val="20"/>
                    </w:rPr>
                  </w:pPr>
                  <w:r w:rsidRPr="00744C71">
                    <w:rPr>
                      <w:rFonts w:ascii="標楷體" w:eastAsia="標楷體" w:hAnsi="標楷體" w:hint="eastAsia"/>
                      <w:sz w:val="22"/>
                      <w:szCs w:val="20"/>
                    </w:rPr>
                    <w:t>第三作者</w:t>
                  </w:r>
                </w:p>
              </w:tc>
              <w:tc>
                <w:tcPr>
                  <w:tcW w:w="1003" w:type="dxa"/>
                  <w:vAlign w:val="center"/>
                </w:tcPr>
                <w:p w:rsidR="0067082F" w:rsidRPr="00744C71" w:rsidRDefault="0067082F" w:rsidP="004855EF">
                  <w:pPr>
                    <w:spacing w:line="400" w:lineRule="exact"/>
                    <w:jc w:val="center"/>
                    <w:rPr>
                      <w:rFonts w:ascii="標楷體" w:eastAsia="標楷體" w:hAnsi="標楷體"/>
                      <w:sz w:val="22"/>
                      <w:szCs w:val="20"/>
                    </w:rPr>
                  </w:pPr>
                  <w:r w:rsidRPr="00744C71">
                    <w:rPr>
                      <w:rFonts w:ascii="標楷體" w:eastAsia="標楷體" w:hAnsi="標楷體" w:hint="eastAsia"/>
                      <w:sz w:val="22"/>
                      <w:szCs w:val="20"/>
                    </w:rPr>
                    <w:t>其他作者</w:t>
                  </w:r>
                </w:p>
              </w:tc>
            </w:tr>
            <w:tr w:rsidR="0067082F" w:rsidRPr="00744C71" w:rsidTr="004855EF">
              <w:trPr>
                <w:trHeight w:val="352"/>
              </w:trPr>
              <w:tc>
                <w:tcPr>
                  <w:tcW w:w="1825" w:type="dxa"/>
                  <w:vAlign w:val="center"/>
                </w:tcPr>
                <w:p w:rsidR="0067082F" w:rsidRPr="00744C71" w:rsidRDefault="0067082F" w:rsidP="004855EF">
                  <w:pPr>
                    <w:spacing w:line="400" w:lineRule="exact"/>
                    <w:ind w:leftChars="1" w:left="516" w:hangingChars="257" w:hanging="514"/>
                    <w:jc w:val="both"/>
                    <w:rPr>
                      <w:rFonts w:eastAsia="標楷體"/>
                      <w:spacing w:val="-10"/>
                      <w:sz w:val="22"/>
                      <w:szCs w:val="20"/>
                    </w:rPr>
                  </w:pPr>
                  <w:r w:rsidRPr="00744C71">
                    <w:rPr>
                      <w:rFonts w:eastAsia="標楷體" w:hint="eastAsia"/>
                      <w:spacing w:val="-10"/>
                      <w:sz w:val="22"/>
                      <w:szCs w:val="20"/>
                    </w:rPr>
                    <w:t>I.F.&gt;5</w:t>
                  </w:r>
                </w:p>
              </w:tc>
              <w:tc>
                <w:tcPr>
                  <w:tcW w:w="128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hint="eastAsia"/>
                      <w:sz w:val="22"/>
                      <w:szCs w:val="20"/>
                    </w:rPr>
                    <w:t>I.F.</w:t>
                  </w:r>
                  <w:r w:rsidRPr="00744C71">
                    <w:rPr>
                      <w:rFonts w:eastAsia="標楷體" w:hint="eastAsia"/>
                      <w:sz w:val="22"/>
                      <w:szCs w:val="20"/>
                    </w:rPr>
                    <w:t>×</w:t>
                  </w:r>
                  <w:r w:rsidRPr="00744C71">
                    <w:rPr>
                      <w:rFonts w:eastAsia="標楷體" w:hint="eastAsia"/>
                      <w:sz w:val="22"/>
                      <w:szCs w:val="20"/>
                    </w:rPr>
                    <w:t>5</w:t>
                  </w:r>
                </w:p>
              </w:tc>
              <w:tc>
                <w:tcPr>
                  <w:tcW w:w="12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hint="eastAsia"/>
                      <w:sz w:val="22"/>
                      <w:szCs w:val="20"/>
                    </w:rPr>
                    <w:t>I.F.</w:t>
                  </w:r>
                  <w:r w:rsidRPr="00744C71">
                    <w:rPr>
                      <w:rFonts w:eastAsia="標楷體" w:hint="eastAsia"/>
                      <w:sz w:val="22"/>
                      <w:szCs w:val="20"/>
                    </w:rPr>
                    <w:t>×</w:t>
                  </w:r>
                  <w:r w:rsidRPr="00744C71">
                    <w:rPr>
                      <w:rFonts w:eastAsia="標楷體" w:hint="eastAsia"/>
                      <w:sz w:val="22"/>
                      <w:szCs w:val="20"/>
                    </w:rPr>
                    <w:t>3</w:t>
                  </w:r>
                </w:p>
              </w:tc>
              <w:tc>
                <w:tcPr>
                  <w:tcW w:w="11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hint="eastAsia"/>
                      <w:sz w:val="22"/>
                      <w:szCs w:val="20"/>
                    </w:rPr>
                    <w:t>I.F.</w:t>
                  </w:r>
                  <w:r w:rsidRPr="00744C71">
                    <w:rPr>
                      <w:rFonts w:eastAsia="標楷體" w:hint="eastAsia"/>
                      <w:sz w:val="22"/>
                      <w:szCs w:val="20"/>
                    </w:rPr>
                    <w:t>×</w:t>
                  </w:r>
                  <w:r w:rsidRPr="00744C71">
                    <w:rPr>
                      <w:rFonts w:eastAsia="標楷體" w:hint="eastAsia"/>
                      <w:sz w:val="22"/>
                      <w:szCs w:val="20"/>
                    </w:rPr>
                    <w:t>1</w:t>
                  </w:r>
                </w:p>
              </w:tc>
              <w:tc>
                <w:tcPr>
                  <w:tcW w:w="10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hint="eastAsia"/>
                      <w:sz w:val="22"/>
                      <w:szCs w:val="20"/>
                    </w:rPr>
                    <w:t>I.F.</w:t>
                  </w:r>
                  <w:r w:rsidRPr="00744C71">
                    <w:rPr>
                      <w:rFonts w:eastAsia="標楷體" w:hint="eastAsia"/>
                      <w:sz w:val="22"/>
                      <w:szCs w:val="20"/>
                    </w:rPr>
                    <w:t>×</w:t>
                  </w:r>
                  <w:r w:rsidRPr="00744C71">
                    <w:rPr>
                      <w:rFonts w:eastAsia="標楷體" w:hint="eastAsia"/>
                      <w:sz w:val="22"/>
                      <w:szCs w:val="20"/>
                    </w:rPr>
                    <w:t>0.5</w:t>
                  </w:r>
                </w:p>
              </w:tc>
            </w:tr>
            <w:tr w:rsidR="0067082F" w:rsidRPr="00744C71" w:rsidTr="004855EF">
              <w:trPr>
                <w:trHeight w:val="352"/>
              </w:trPr>
              <w:tc>
                <w:tcPr>
                  <w:tcW w:w="1825" w:type="dxa"/>
                  <w:vAlign w:val="center"/>
                </w:tcPr>
                <w:p w:rsidR="0067082F" w:rsidRPr="00744C71" w:rsidRDefault="0067082F" w:rsidP="004855EF">
                  <w:pPr>
                    <w:spacing w:line="400" w:lineRule="exact"/>
                    <w:ind w:leftChars="1" w:left="516" w:hangingChars="257" w:hanging="514"/>
                    <w:jc w:val="both"/>
                    <w:rPr>
                      <w:rFonts w:eastAsia="標楷體"/>
                      <w:sz w:val="22"/>
                      <w:szCs w:val="20"/>
                    </w:rPr>
                  </w:pPr>
                  <w:r w:rsidRPr="00744C71">
                    <w:rPr>
                      <w:rFonts w:eastAsia="標楷體"/>
                      <w:spacing w:val="-10"/>
                      <w:sz w:val="22"/>
                      <w:szCs w:val="20"/>
                    </w:rPr>
                    <w:t>10%(</w:t>
                  </w:r>
                  <w:r w:rsidRPr="00744C71">
                    <w:rPr>
                      <w:rFonts w:eastAsia="標楷體" w:hAnsi="標楷體"/>
                      <w:spacing w:val="-10"/>
                      <w:sz w:val="22"/>
                      <w:szCs w:val="20"/>
                    </w:rPr>
                    <w:t>含</w:t>
                  </w:r>
                  <w:r w:rsidRPr="00744C71">
                    <w:rPr>
                      <w:rFonts w:eastAsia="標楷體"/>
                      <w:spacing w:val="-10"/>
                      <w:sz w:val="22"/>
                      <w:szCs w:val="20"/>
                    </w:rPr>
                    <w:t>)</w:t>
                  </w:r>
                  <w:r w:rsidRPr="00744C71">
                    <w:rPr>
                      <w:rFonts w:eastAsia="標楷體" w:hAnsi="標楷體"/>
                      <w:spacing w:val="-10"/>
                      <w:sz w:val="22"/>
                      <w:szCs w:val="20"/>
                    </w:rPr>
                    <w:t>內</w:t>
                  </w:r>
                </w:p>
              </w:tc>
              <w:tc>
                <w:tcPr>
                  <w:tcW w:w="128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30</w:t>
                  </w:r>
                  <w:r w:rsidRPr="00744C71">
                    <w:rPr>
                      <w:rFonts w:eastAsia="標楷體" w:hAnsi="標楷體" w:hint="eastAsia"/>
                      <w:sz w:val="22"/>
                      <w:szCs w:val="20"/>
                    </w:rPr>
                    <w:t>分</w:t>
                  </w:r>
                </w:p>
              </w:tc>
              <w:tc>
                <w:tcPr>
                  <w:tcW w:w="12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18</w:t>
                  </w:r>
                  <w:r w:rsidRPr="00744C71">
                    <w:rPr>
                      <w:rFonts w:eastAsia="標楷體" w:hAnsi="標楷體" w:hint="eastAsia"/>
                      <w:sz w:val="22"/>
                      <w:szCs w:val="20"/>
                    </w:rPr>
                    <w:t>分</w:t>
                  </w:r>
                </w:p>
              </w:tc>
              <w:tc>
                <w:tcPr>
                  <w:tcW w:w="11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6</w:t>
                  </w:r>
                  <w:r w:rsidRPr="00744C71">
                    <w:rPr>
                      <w:rFonts w:eastAsia="標楷體" w:hAnsi="標楷體" w:hint="eastAsia"/>
                      <w:sz w:val="22"/>
                      <w:szCs w:val="20"/>
                    </w:rPr>
                    <w:t>分</w:t>
                  </w:r>
                </w:p>
              </w:tc>
              <w:tc>
                <w:tcPr>
                  <w:tcW w:w="10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3</w:t>
                  </w:r>
                  <w:r w:rsidRPr="00744C71">
                    <w:rPr>
                      <w:rFonts w:eastAsia="標楷體" w:hAnsi="標楷體" w:hint="eastAsia"/>
                      <w:sz w:val="22"/>
                      <w:szCs w:val="20"/>
                    </w:rPr>
                    <w:t>分</w:t>
                  </w:r>
                </w:p>
              </w:tc>
            </w:tr>
            <w:tr w:rsidR="0067082F" w:rsidRPr="00744C71" w:rsidTr="004855EF">
              <w:trPr>
                <w:trHeight w:val="352"/>
              </w:trPr>
              <w:tc>
                <w:tcPr>
                  <w:tcW w:w="1825" w:type="dxa"/>
                  <w:vAlign w:val="center"/>
                </w:tcPr>
                <w:p w:rsidR="0067082F" w:rsidRPr="00744C71" w:rsidRDefault="0067082F" w:rsidP="004855EF">
                  <w:pPr>
                    <w:spacing w:line="400" w:lineRule="exact"/>
                    <w:jc w:val="both"/>
                    <w:rPr>
                      <w:rFonts w:eastAsia="標楷體"/>
                      <w:sz w:val="22"/>
                      <w:szCs w:val="20"/>
                    </w:rPr>
                  </w:pPr>
                  <w:r w:rsidRPr="00744C71">
                    <w:rPr>
                      <w:rFonts w:eastAsia="標楷體"/>
                      <w:spacing w:val="-10"/>
                      <w:sz w:val="22"/>
                      <w:szCs w:val="20"/>
                    </w:rPr>
                    <w:t>10%</w:t>
                  </w:r>
                  <w:r w:rsidRPr="00744C71">
                    <w:rPr>
                      <w:rFonts w:eastAsia="標楷體" w:hAnsi="標楷體"/>
                      <w:spacing w:val="-10"/>
                      <w:sz w:val="22"/>
                      <w:szCs w:val="20"/>
                    </w:rPr>
                    <w:t>至</w:t>
                  </w:r>
                  <w:r w:rsidRPr="00744C71">
                    <w:rPr>
                      <w:rFonts w:eastAsia="標楷體"/>
                      <w:spacing w:val="-10"/>
                      <w:sz w:val="22"/>
                      <w:szCs w:val="20"/>
                    </w:rPr>
                    <w:t>20%(</w:t>
                  </w:r>
                  <w:r w:rsidRPr="00744C71">
                    <w:rPr>
                      <w:rFonts w:eastAsia="標楷體" w:hAnsi="標楷體"/>
                      <w:spacing w:val="-10"/>
                      <w:sz w:val="22"/>
                      <w:szCs w:val="20"/>
                    </w:rPr>
                    <w:t>不含</w:t>
                  </w:r>
                  <w:r w:rsidRPr="00744C71">
                    <w:rPr>
                      <w:rFonts w:eastAsia="標楷體"/>
                      <w:spacing w:val="-10"/>
                      <w:sz w:val="22"/>
                      <w:szCs w:val="20"/>
                    </w:rPr>
                    <w:t>)</w:t>
                  </w:r>
                </w:p>
              </w:tc>
              <w:tc>
                <w:tcPr>
                  <w:tcW w:w="128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25</w:t>
                  </w:r>
                  <w:r w:rsidRPr="00744C71">
                    <w:rPr>
                      <w:rFonts w:eastAsia="標楷體" w:hAnsi="標楷體" w:hint="eastAsia"/>
                      <w:sz w:val="22"/>
                      <w:szCs w:val="20"/>
                    </w:rPr>
                    <w:t>分</w:t>
                  </w:r>
                </w:p>
              </w:tc>
              <w:tc>
                <w:tcPr>
                  <w:tcW w:w="12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15</w:t>
                  </w:r>
                  <w:r w:rsidRPr="00744C71">
                    <w:rPr>
                      <w:rFonts w:eastAsia="標楷體" w:hAnsi="標楷體" w:hint="eastAsia"/>
                      <w:sz w:val="22"/>
                      <w:szCs w:val="20"/>
                    </w:rPr>
                    <w:t>分</w:t>
                  </w:r>
                </w:p>
              </w:tc>
              <w:tc>
                <w:tcPr>
                  <w:tcW w:w="11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5</w:t>
                  </w:r>
                  <w:r w:rsidRPr="00744C71">
                    <w:rPr>
                      <w:rFonts w:eastAsia="標楷體" w:hAnsi="標楷體" w:hint="eastAsia"/>
                      <w:sz w:val="22"/>
                      <w:szCs w:val="20"/>
                    </w:rPr>
                    <w:t>分</w:t>
                  </w:r>
                </w:p>
              </w:tc>
              <w:tc>
                <w:tcPr>
                  <w:tcW w:w="10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2.5</w:t>
                  </w:r>
                  <w:r w:rsidRPr="00744C71">
                    <w:rPr>
                      <w:rFonts w:eastAsia="標楷體" w:hAnsi="標楷體" w:hint="eastAsia"/>
                      <w:sz w:val="22"/>
                      <w:szCs w:val="20"/>
                    </w:rPr>
                    <w:t>分</w:t>
                  </w:r>
                </w:p>
              </w:tc>
            </w:tr>
            <w:tr w:rsidR="0067082F" w:rsidRPr="00744C71" w:rsidTr="004855EF">
              <w:trPr>
                <w:trHeight w:val="352"/>
              </w:trPr>
              <w:tc>
                <w:tcPr>
                  <w:tcW w:w="1825" w:type="dxa"/>
                  <w:vAlign w:val="center"/>
                </w:tcPr>
                <w:p w:rsidR="0067082F" w:rsidRPr="00744C71" w:rsidRDefault="0067082F" w:rsidP="004855EF">
                  <w:pPr>
                    <w:spacing w:line="400" w:lineRule="exact"/>
                    <w:jc w:val="both"/>
                    <w:rPr>
                      <w:rFonts w:eastAsia="標楷體"/>
                      <w:sz w:val="22"/>
                      <w:szCs w:val="20"/>
                    </w:rPr>
                  </w:pPr>
                  <w:r w:rsidRPr="00744C71">
                    <w:rPr>
                      <w:rFonts w:eastAsia="標楷體"/>
                      <w:spacing w:val="-10"/>
                      <w:sz w:val="22"/>
                      <w:szCs w:val="20"/>
                    </w:rPr>
                    <w:t>20%</w:t>
                  </w:r>
                  <w:r w:rsidRPr="00744C71">
                    <w:rPr>
                      <w:rFonts w:eastAsia="標楷體" w:hAnsi="標楷體"/>
                      <w:spacing w:val="-10"/>
                      <w:sz w:val="22"/>
                      <w:szCs w:val="20"/>
                    </w:rPr>
                    <w:t>至</w:t>
                  </w:r>
                  <w:r w:rsidRPr="00744C71">
                    <w:rPr>
                      <w:rFonts w:eastAsia="標楷體"/>
                      <w:spacing w:val="-10"/>
                      <w:sz w:val="22"/>
                      <w:szCs w:val="20"/>
                    </w:rPr>
                    <w:t>40%(</w:t>
                  </w:r>
                  <w:r w:rsidRPr="00744C71">
                    <w:rPr>
                      <w:rFonts w:eastAsia="標楷體" w:hAnsi="標楷體"/>
                      <w:spacing w:val="-10"/>
                      <w:sz w:val="22"/>
                      <w:szCs w:val="20"/>
                    </w:rPr>
                    <w:t>不含</w:t>
                  </w:r>
                  <w:r w:rsidRPr="00744C71">
                    <w:rPr>
                      <w:rFonts w:eastAsia="標楷體"/>
                      <w:spacing w:val="-10"/>
                      <w:sz w:val="22"/>
                      <w:szCs w:val="20"/>
                    </w:rPr>
                    <w:t>)</w:t>
                  </w:r>
                </w:p>
              </w:tc>
              <w:tc>
                <w:tcPr>
                  <w:tcW w:w="128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20</w:t>
                  </w:r>
                  <w:r w:rsidRPr="00744C71">
                    <w:rPr>
                      <w:rFonts w:eastAsia="標楷體" w:hAnsi="標楷體" w:hint="eastAsia"/>
                      <w:sz w:val="22"/>
                      <w:szCs w:val="20"/>
                    </w:rPr>
                    <w:t>分</w:t>
                  </w:r>
                </w:p>
              </w:tc>
              <w:tc>
                <w:tcPr>
                  <w:tcW w:w="12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12</w:t>
                  </w:r>
                  <w:r w:rsidRPr="00744C71">
                    <w:rPr>
                      <w:rFonts w:eastAsia="標楷體" w:hAnsi="標楷體" w:hint="eastAsia"/>
                      <w:sz w:val="22"/>
                      <w:szCs w:val="20"/>
                    </w:rPr>
                    <w:t>分</w:t>
                  </w:r>
                </w:p>
              </w:tc>
              <w:tc>
                <w:tcPr>
                  <w:tcW w:w="11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4</w:t>
                  </w:r>
                  <w:r w:rsidRPr="00744C71">
                    <w:rPr>
                      <w:rFonts w:eastAsia="標楷體" w:hAnsi="標楷體" w:hint="eastAsia"/>
                      <w:sz w:val="22"/>
                      <w:szCs w:val="20"/>
                    </w:rPr>
                    <w:t>分</w:t>
                  </w:r>
                </w:p>
              </w:tc>
              <w:tc>
                <w:tcPr>
                  <w:tcW w:w="10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2</w:t>
                  </w:r>
                  <w:r w:rsidRPr="00744C71">
                    <w:rPr>
                      <w:rFonts w:eastAsia="標楷體" w:hAnsi="標楷體" w:hint="eastAsia"/>
                      <w:sz w:val="22"/>
                      <w:szCs w:val="20"/>
                    </w:rPr>
                    <w:t>分</w:t>
                  </w:r>
                </w:p>
              </w:tc>
            </w:tr>
            <w:tr w:rsidR="0067082F" w:rsidRPr="00744C71" w:rsidTr="004855EF">
              <w:trPr>
                <w:trHeight w:val="352"/>
              </w:trPr>
              <w:tc>
                <w:tcPr>
                  <w:tcW w:w="1825" w:type="dxa"/>
                  <w:vAlign w:val="center"/>
                </w:tcPr>
                <w:p w:rsidR="0067082F" w:rsidRPr="00744C71" w:rsidRDefault="0067082F" w:rsidP="004855EF">
                  <w:pPr>
                    <w:spacing w:line="400" w:lineRule="exact"/>
                    <w:ind w:left="514" w:hangingChars="257" w:hanging="514"/>
                    <w:jc w:val="both"/>
                    <w:rPr>
                      <w:rFonts w:eastAsia="標楷體"/>
                      <w:sz w:val="22"/>
                      <w:szCs w:val="20"/>
                    </w:rPr>
                  </w:pPr>
                  <w:r w:rsidRPr="00744C71">
                    <w:rPr>
                      <w:rFonts w:eastAsia="標楷體"/>
                      <w:spacing w:val="-10"/>
                      <w:sz w:val="22"/>
                      <w:szCs w:val="20"/>
                    </w:rPr>
                    <w:t>40%</w:t>
                  </w:r>
                  <w:r w:rsidRPr="00744C71">
                    <w:rPr>
                      <w:rFonts w:eastAsia="標楷體" w:hAnsi="標楷體"/>
                      <w:spacing w:val="-10"/>
                      <w:sz w:val="22"/>
                      <w:szCs w:val="20"/>
                    </w:rPr>
                    <w:t>至</w:t>
                  </w:r>
                  <w:r w:rsidRPr="00744C71">
                    <w:rPr>
                      <w:rFonts w:eastAsia="標楷體"/>
                      <w:spacing w:val="-10"/>
                      <w:sz w:val="22"/>
                      <w:szCs w:val="20"/>
                    </w:rPr>
                    <w:t>60%(</w:t>
                  </w:r>
                  <w:r w:rsidRPr="00744C71">
                    <w:rPr>
                      <w:rFonts w:eastAsia="標楷體" w:hAnsi="標楷體"/>
                      <w:spacing w:val="-10"/>
                      <w:sz w:val="22"/>
                      <w:szCs w:val="20"/>
                    </w:rPr>
                    <w:t>不含</w:t>
                  </w:r>
                  <w:r w:rsidRPr="00744C71">
                    <w:rPr>
                      <w:rFonts w:eastAsia="標楷體"/>
                      <w:spacing w:val="-10"/>
                      <w:sz w:val="22"/>
                      <w:szCs w:val="20"/>
                    </w:rPr>
                    <w:t>)</w:t>
                  </w:r>
                </w:p>
              </w:tc>
              <w:tc>
                <w:tcPr>
                  <w:tcW w:w="128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15</w:t>
                  </w:r>
                  <w:r w:rsidRPr="00744C71">
                    <w:rPr>
                      <w:rFonts w:eastAsia="標楷體" w:hAnsi="標楷體" w:hint="eastAsia"/>
                      <w:sz w:val="22"/>
                      <w:szCs w:val="20"/>
                    </w:rPr>
                    <w:t>分</w:t>
                  </w:r>
                </w:p>
              </w:tc>
              <w:tc>
                <w:tcPr>
                  <w:tcW w:w="1203" w:type="dxa"/>
                  <w:vAlign w:val="center"/>
                </w:tcPr>
                <w:p w:rsidR="0067082F" w:rsidRPr="00744C71" w:rsidRDefault="0067082F" w:rsidP="004855EF">
                  <w:pPr>
                    <w:spacing w:line="400" w:lineRule="exact"/>
                    <w:ind w:leftChars="-11" w:left="401" w:hangingChars="194" w:hanging="427"/>
                    <w:jc w:val="center"/>
                    <w:rPr>
                      <w:rFonts w:eastAsia="標楷體"/>
                      <w:sz w:val="22"/>
                      <w:szCs w:val="20"/>
                    </w:rPr>
                  </w:pPr>
                  <w:r w:rsidRPr="00744C71">
                    <w:rPr>
                      <w:rFonts w:eastAsia="標楷體"/>
                      <w:sz w:val="22"/>
                      <w:szCs w:val="20"/>
                    </w:rPr>
                    <w:t>9</w:t>
                  </w:r>
                  <w:r w:rsidRPr="00744C71">
                    <w:rPr>
                      <w:rFonts w:eastAsia="標楷體" w:hAnsi="標楷體" w:hint="eastAsia"/>
                      <w:sz w:val="22"/>
                      <w:szCs w:val="20"/>
                    </w:rPr>
                    <w:t>分</w:t>
                  </w:r>
                </w:p>
              </w:tc>
              <w:tc>
                <w:tcPr>
                  <w:tcW w:w="11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3</w:t>
                  </w:r>
                  <w:r w:rsidRPr="00744C71">
                    <w:rPr>
                      <w:rFonts w:eastAsia="標楷體" w:hAnsi="標楷體" w:hint="eastAsia"/>
                      <w:sz w:val="22"/>
                      <w:szCs w:val="20"/>
                    </w:rPr>
                    <w:t>分</w:t>
                  </w:r>
                </w:p>
              </w:tc>
              <w:tc>
                <w:tcPr>
                  <w:tcW w:w="10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1.5</w:t>
                  </w:r>
                  <w:r w:rsidRPr="00744C71">
                    <w:rPr>
                      <w:rFonts w:eastAsia="標楷體" w:hAnsi="標楷體" w:hint="eastAsia"/>
                      <w:sz w:val="22"/>
                      <w:szCs w:val="20"/>
                    </w:rPr>
                    <w:t>分</w:t>
                  </w:r>
                </w:p>
              </w:tc>
            </w:tr>
            <w:tr w:rsidR="0067082F" w:rsidRPr="00744C71" w:rsidTr="004855EF">
              <w:trPr>
                <w:trHeight w:val="352"/>
              </w:trPr>
              <w:tc>
                <w:tcPr>
                  <w:tcW w:w="1825" w:type="dxa"/>
                  <w:vAlign w:val="center"/>
                </w:tcPr>
                <w:p w:rsidR="0067082F" w:rsidRPr="00744C71" w:rsidRDefault="0067082F" w:rsidP="004855EF">
                  <w:pPr>
                    <w:spacing w:line="400" w:lineRule="exact"/>
                    <w:ind w:left="514" w:hangingChars="257" w:hanging="514"/>
                    <w:jc w:val="both"/>
                    <w:rPr>
                      <w:rFonts w:eastAsia="標楷體"/>
                      <w:spacing w:val="-10"/>
                      <w:sz w:val="22"/>
                      <w:szCs w:val="20"/>
                    </w:rPr>
                  </w:pPr>
                  <w:r w:rsidRPr="00744C71">
                    <w:rPr>
                      <w:rFonts w:eastAsia="標楷體"/>
                      <w:spacing w:val="-10"/>
                      <w:sz w:val="22"/>
                      <w:szCs w:val="20"/>
                    </w:rPr>
                    <w:t>60%</w:t>
                  </w:r>
                  <w:r w:rsidRPr="00744C71">
                    <w:rPr>
                      <w:rFonts w:eastAsia="標楷體" w:hAnsi="標楷體"/>
                      <w:spacing w:val="-10"/>
                      <w:sz w:val="22"/>
                      <w:szCs w:val="20"/>
                    </w:rPr>
                    <w:t>至</w:t>
                  </w:r>
                  <w:r w:rsidRPr="00744C71">
                    <w:rPr>
                      <w:rFonts w:eastAsia="標楷體"/>
                      <w:spacing w:val="-10"/>
                      <w:sz w:val="22"/>
                      <w:szCs w:val="20"/>
                    </w:rPr>
                    <w:t>80%(</w:t>
                  </w:r>
                  <w:r w:rsidRPr="00744C71">
                    <w:rPr>
                      <w:rFonts w:eastAsia="標楷體" w:hAnsi="標楷體"/>
                      <w:spacing w:val="-10"/>
                      <w:sz w:val="22"/>
                      <w:szCs w:val="20"/>
                    </w:rPr>
                    <w:t>不含</w:t>
                  </w:r>
                  <w:r w:rsidRPr="00744C71">
                    <w:rPr>
                      <w:rFonts w:eastAsia="標楷體"/>
                      <w:spacing w:val="-10"/>
                      <w:sz w:val="22"/>
                      <w:szCs w:val="20"/>
                    </w:rPr>
                    <w:t>)</w:t>
                  </w:r>
                </w:p>
              </w:tc>
              <w:tc>
                <w:tcPr>
                  <w:tcW w:w="128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10</w:t>
                  </w:r>
                  <w:r w:rsidRPr="00744C71">
                    <w:rPr>
                      <w:rFonts w:eastAsia="標楷體" w:hAnsi="標楷體" w:hint="eastAsia"/>
                      <w:sz w:val="22"/>
                      <w:szCs w:val="20"/>
                    </w:rPr>
                    <w:t>分</w:t>
                  </w:r>
                </w:p>
              </w:tc>
              <w:tc>
                <w:tcPr>
                  <w:tcW w:w="1203" w:type="dxa"/>
                  <w:vAlign w:val="center"/>
                </w:tcPr>
                <w:p w:rsidR="0067082F" w:rsidRPr="00744C71" w:rsidRDefault="0067082F" w:rsidP="004855EF">
                  <w:pPr>
                    <w:spacing w:line="400" w:lineRule="exact"/>
                    <w:ind w:leftChars="-11" w:left="401" w:hangingChars="194" w:hanging="427"/>
                    <w:jc w:val="center"/>
                    <w:rPr>
                      <w:rFonts w:eastAsia="標楷體"/>
                      <w:sz w:val="22"/>
                      <w:szCs w:val="20"/>
                    </w:rPr>
                  </w:pPr>
                  <w:r w:rsidRPr="00744C71">
                    <w:rPr>
                      <w:rFonts w:eastAsia="標楷體"/>
                      <w:sz w:val="22"/>
                      <w:szCs w:val="20"/>
                    </w:rPr>
                    <w:t>6</w:t>
                  </w:r>
                  <w:r w:rsidRPr="00744C71">
                    <w:rPr>
                      <w:rFonts w:eastAsia="標楷體" w:hAnsi="標楷體" w:hint="eastAsia"/>
                      <w:sz w:val="22"/>
                      <w:szCs w:val="20"/>
                    </w:rPr>
                    <w:t>分</w:t>
                  </w:r>
                </w:p>
              </w:tc>
              <w:tc>
                <w:tcPr>
                  <w:tcW w:w="11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2</w:t>
                  </w:r>
                  <w:r w:rsidRPr="00744C71">
                    <w:rPr>
                      <w:rFonts w:eastAsia="標楷體" w:hAnsi="標楷體" w:hint="eastAsia"/>
                      <w:sz w:val="22"/>
                      <w:szCs w:val="20"/>
                    </w:rPr>
                    <w:t>分</w:t>
                  </w:r>
                </w:p>
              </w:tc>
              <w:tc>
                <w:tcPr>
                  <w:tcW w:w="10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1</w:t>
                  </w:r>
                  <w:r w:rsidRPr="00744C71">
                    <w:rPr>
                      <w:rFonts w:eastAsia="標楷體" w:hAnsi="標楷體" w:hint="eastAsia"/>
                      <w:sz w:val="22"/>
                      <w:szCs w:val="20"/>
                    </w:rPr>
                    <w:t>分</w:t>
                  </w:r>
                </w:p>
              </w:tc>
            </w:tr>
            <w:tr w:rsidR="0067082F" w:rsidRPr="00744C71" w:rsidTr="004855EF">
              <w:trPr>
                <w:trHeight w:val="352"/>
              </w:trPr>
              <w:tc>
                <w:tcPr>
                  <w:tcW w:w="1825" w:type="dxa"/>
                  <w:vAlign w:val="center"/>
                </w:tcPr>
                <w:p w:rsidR="0067082F" w:rsidRPr="00744C71" w:rsidRDefault="0067082F" w:rsidP="004855EF">
                  <w:pPr>
                    <w:spacing w:line="400" w:lineRule="exact"/>
                    <w:ind w:left="514" w:hangingChars="257" w:hanging="514"/>
                    <w:jc w:val="both"/>
                    <w:rPr>
                      <w:rFonts w:eastAsia="標楷體"/>
                      <w:spacing w:val="-10"/>
                      <w:sz w:val="22"/>
                      <w:szCs w:val="20"/>
                    </w:rPr>
                  </w:pPr>
                  <w:r w:rsidRPr="00744C71">
                    <w:rPr>
                      <w:rFonts w:eastAsia="標楷體"/>
                      <w:spacing w:val="-10"/>
                      <w:sz w:val="22"/>
                      <w:szCs w:val="20"/>
                    </w:rPr>
                    <w:t>80</w:t>
                  </w:r>
                  <w:r w:rsidRPr="00744C71">
                    <w:rPr>
                      <w:rFonts w:eastAsia="標楷體" w:hAnsi="標楷體"/>
                      <w:spacing w:val="-10"/>
                      <w:sz w:val="22"/>
                      <w:szCs w:val="20"/>
                    </w:rPr>
                    <w:t>％以上</w:t>
                  </w:r>
                </w:p>
              </w:tc>
              <w:tc>
                <w:tcPr>
                  <w:tcW w:w="128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5</w:t>
                  </w:r>
                  <w:r w:rsidRPr="00744C71">
                    <w:rPr>
                      <w:rFonts w:eastAsia="標楷體" w:hAnsi="標楷體" w:hint="eastAsia"/>
                      <w:sz w:val="22"/>
                      <w:szCs w:val="20"/>
                    </w:rPr>
                    <w:t>分</w:t>
                  </w:r>
                </w:p>
              </w:tc>
              <w:tc>
                <w:tcPr>
                  <w:tcW w:w="1203" w:type="dxa"/>
                  <w:vAlign w:val="center"/>
                </w:tcPr>
                <w:p w:rsidR="0067082F" w:rsidRPr="00744C71" w:rsidRDefault="0067082F" w:rsidP="004855EF">
                  <w:pPr>
                    <w:spacing w:line="400" w:lineRule="exact"/>
                    <w:ind w:leftChars="-11" w:left="401" w:hangingChars="194" w:hanging="427"/>
                    <w:jc w:val="center"/>
                    <w:rPr>
                      <w:rFonts w:eastAsia="標楷體"/>
                      <w:sz w:val="22"/>
                      <w:szCs w:val="20"/>
                    </w:rPr>
                  </w:pPr>
                  <w:r w:rsidRPr="00744C71">
                    <w:rPr>
                      <w:rFonts w:eastAsia="標楷體"/>
                      <w:sz w:val="22"/>
                      <w:szCs w:val="20"/>
                    </w:rPr>
                    <w:t>3</w:t>
                  </w:r>
                  <w:r w:rsidRPr="00744C71">
                    <w:rPr>
                      <w:rFonts w:eastAsia="標楷體" w:hAnsi="標楷體" w:hint="eastAsia"/>
                      <w:sz w:val="22"/>
                      <w:szCs w:val="20"/>
                    </w:rPr>
                    <w:t>分</w:t>
                  </w:r>
                </w:p>
              </w:tc>
              <w:tc>
                <w:tcPr>
                  <w:tcW w:w="11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1</w:t>
                  </w:r>
                  <w:r w:rsidRPr="00744C71">
                    <w:rPr>
                      <w:rFonts w:eastAsia="標楷體" w:hAnsi="標楷體" w:hint="eastAsia"/>
                      <w:sz w:val="22"/>
                      <w:szCs w:val="20"/>
                    </w:rPr>
                    <w:t>分</w:t>
                  </w:r>
                </w:p>
              </w:tc>
              <w:tc>
                <w:tcPr>
                  <w:tcW w:w="10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0.5</w:t>
                  </w:r>
                  <w:r w:rsidRPr="00744C71">
                    <w:rPr>
                      <w:rFonts w:eastAsia="標楷體" w:hAnsi="標楷體" w:hint="eastAsia"/>
                      <w:sz w:val="22"/>
                      <w:szCs w:val="20"/>
                    </w:rPr>
                    <w:t>分</w:t>
                  </w:r>
                </w:p>
              </w:tc>
            </w:tr>
            <w:tr w:rsidR="0067082F" w:rsidRPr="00744C71" w:rsidTr="004855EF">
              <w:trPr>
                <w:trHeight w:val="858"/>
              </w:trPr>
              <w:tc>
                <w:tcPr>
                  <w:tcW w:w="1825" w:type="dxa"/>
                  <w:vAlign w:val="center"/>
                </w:tcPr>
                <w:p w:rsidR="0067082F" w:rsidRPr="00744C71" w:rsidRDefault="0067082F" w:rsidP="004855EF">
                  <w:pPr>
                    <w:rPr>
                      <w:rFonts w:eastAsia="標楷體"/>
                      <w:spacing w:val="-10"/>
                      <w:sz w:val="22"/>
                      <w:szCs w:val="20"/>
                    </w:rPr>
                  </w:pPr>
                  <w:r w:rsidRPr="00744C71">
                    <w:rPr>
                      <w:rFonts w:eastAsia="標楷體" w:hint="eastAsia"/>
                      <w:spacing w:val="-10"/>
                      <w:sz w:val="22"/>
                      <w:szCs w:val="20"/>
                    </w:rPr>
                    <w:t>學位論文</w:t>
                  </w:r>
                  <w:r w:rsidRPr="00744C71">
                    <w:rPr>
                      <w:rFonts w:eastAsia="標楷體" w:hint="eastAsia"/>
                      <w:spacing w:val="-10"/>
                      <w:sz w:val="22"/>
                      <w:szCs w:val="20"/>
                    </w:rPr>
                    <w:t>/EI/</w:t>
                  </w:r>
                  <w:r w:rsidRPr="00744C71">
                    <w:rPr>
                      <w:rFonts w:eastAsia="標楷體" w:hint="eastAsia"/>
                      <w:spacing w:val="-10"/>
                      <w:sz w:val="22"/>
                      <w:szCs w:val="20"/>
                    </w:rPr>
                    <w:t>中華民國職能治療學會雜誌</w:t>
                  </w:r>
                  <w:r w:rsidRPr="00744C71">
                    <w:rPr>
                      <w:rFonts w:eastAsia="標楷體"/>
                      <w:spacing w:val="-10"/>
                      <w:sz w:val="22"/>
                      <w:szCs w:val="20"/>
                    </w:rPr>
                    <w:t>/</w:t>
                  </w:r>
                  <w:r w:rsidRPr="00744C71">
                    <w:rPr>
                      <w:rFonts w:eastAsia="標楷體" w:hint="eastAsia"/>
                      <w:spacing w:val="-10"/>
                      <w:sz w:val="22"/>
                      <w:szCs w:val="20"/>
                    </w:rPr>
                    <w:t>中華民國物理治療學會雜誌</w:t>
                  </w:r>
                  <w:r w:rsidRPr="00744C71">
                    <w:rPr>
                      <w:rFonts w:eastAsia="標楷體" w:hint="eastAsia"/>
                      <w:spacing w:val="-10"/>
                      <w:sz w:val="22"/>
                      <w:szCs w:val="20"/>
                    </w:rPr>
                    <w:t>/</w:t>
                  </w:r>
                  <w:r w:rsidRPr="00744C71">
                    <w:rPr>
                      <w:rFonts w:eastAsia="標楷體" w:hint="eastAsia"/>
                      <w:spacing w:val="-10"/>
                      <w:sz w:val="22"/>
                      <w:szCs w:val="20"/>
                    </w:rPr>
                    <w:t>台灣醫學教育學會期刊等</w:t>
                  </w:r>
                </w:p>
              </w:tc>
              <w:tc>
                <w:tcPr>
                  <w:tcW w:w="128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5</w:t>
                  </w:r>
                  <w:r w:rsidRPr="00744C71">
                    <w:rPr>
                      <w:rFonts w:eastAsia="標楷體" w:hAnsi="標楷體" w:hint="eastAsia"/>
                      <w:sz w:val="22"/>
                      <w:szCs w:val="20"/>
                    </w:rPr>
                    <w:t>分</w:t>
                  </w:r>
                </w:p>
              </w:tc>
              <w:tc>
                <w:tcPr>
                  <w:tcW w:w="1203" w:type="dxa"/>
                  <w:vAlign w:val="center"/>
                </w:tcPr>
                <w:p w:rsidR="0067082F" w:rsidRPr="00744C71" w:rsidRDefault="0067082F" w:rsidP="004855EF">
                  <w:pPr>
                    <w:spacing w:line="400" w:lineRule="exact"/>
                    <w:ind w:leftChars="-11" w:left="401" w:hangingChars="194" w:hanging="427"/>
                    <w:jc w:val="center"/>
                    <w:rPr>
                      <w:rFonts w:eastAsia="標楷體"/>
                      <w:sz w:val="22"/>
                      <w:szCs w:val="20"/>
                    </w:rPr>
                  </w:pPr>
                  <w:r w:rsidRPr="00744C71">
                    <w:rPr>
                      <w:rFonts w:eastAsia="標楷體"/>
                      <w:sz w:val="22"/>
                      <w:szCs w:val="20"/>
                    </w:rPr>
                    <w:t>3</w:t>
                  </w:r>
                  <w:r w:rsidRPr="00744C71">
                    <w:rPr>
                      <w:rFonts w:eastAsia="標楷體" w:hAnsi="標楷體" w:hint="eastAsia"/>
                      <w:sz w:val="22"/>
                      <w:szCs w:val="20"/>
                    </w:rPr>
                    <w:t>分</w:t>
                  </w:r>
                </w:p>
              </w:tc>
              <w:tc>
                <w:tcPr>
                  <w:tcW w:w="11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1</w:t>
                  </w:r>
                  <w:r w:rsidRPr="00744C71">
                    <w:rPr>
                      <w:rFonts w:eastAsia="標楷體" w:hAnsi="標楷體" w:hint="eastAsia"/>
                      <w:sz w:val="22"/>
                      <w:szCs w:val="20"/>
                    </w:rPr>
                    <w:t>分</w:t>
                  </w:r>
                </w:p>
              </w:tc>
              <w:tc>
                <w:tcPr>
                  <w:tcW w:w="1003" w:type="dxa"/>
                  <w:vAlign w:val="center"/>
                </w:tcPr>
                <w:p w:rsidR="0067082F" w:rsidRPr="00744C71" w:rsidRDefault="0067082F" w:rsidP="004855EF">
                  <w:pPr>
                    <w:spacing w:line="400" w:lineRule="exact"/>
                    <w:jc w:val="center"/>
                    <w:rPr>
                      <w:rFonts w:eastAsia="標楷體"/>
                      <w:sz w:val="22"/>
                      <w:szCs w:val="20"/>
                    </w:rPr>
                  </w:pPr>
                  <w:r w:rsidRPr="00744C71">
                    <w:rPr>
                      <w:rFonts w:eastAsia="標楷體"/>
                      <w:sz w:val="22"/>
                      <w:szCs w:val="20"/>
                    </w:rPr>
                    <w:t>0.5</w:t>
                  </w:r>
                  <w:r w:rsidRPr="00744C71">
                    <w:rPr>
                      <w:rFonts w:eastAsia="標楷體" w:hAnsi="標楷體" w:hint="eastAsia"/>
                      <w:sz w:val="22"/>
                      <w:szCs w:val="20"/>
                    </w:rPr>
                    <w:t>分</w:t>
                  </w:r>
                </w:p>
              </w:tc>
            </w:tr>
          </w:tbl>
          <w:p w:rsidR="0067082F" w:rsidRPr="00744C71" w:rsidRDefault="0067082F" w:rsidP="004855EF">
            <w:pPr>
              <w:spacing w:beforeLines="50" w:before="180"/>
              <w:rPr>
                <w:rFonts w:ascii="標楷體" w:eastAsia="標楷體" w:hAnsi="標楷體"/>
                <w:bCs/>
              </w:rPr>
            </w:pPr>
            <w:r w:rsidRPr="00744C71">
              <w:rPr>
                <w:rFonts w:ascii="標楷體" w:eastAsia="標楷體" w:hAnsi="標楷體" w:hint="eastAsia"/>
                <w:b/>
                <w:bCs/>
              </w:rPr>
              <w:t xml:space="preserve"> </w:t>
            </w:r>
            <w:r w:rsidRPr="00744C71">
              <w:rPr>
                <w:rFonts w:ascii="標楷體" w:eastAsia="標楷體" w:hAnsi="標楷體" w:hint="eastAsia"/>
                <w:bCs/>
              </w:rPr>
              <w:t xml:space="preserve"> 但論文若具有同等貢獻者，其分數計算如下:</w:t>
            </w:r>
            <w:r w:rsidRPr="00744C71">
              <w:rPr>
                <w:rFonts w:ascii="標楷體" w:eastAsia="標楷體" w:hAnsi="標楷體" w:cs="新細明體" w:hint="eastAsia"/>
                <w:kern w:val="0"/>
                <w:sz w:val="20"/>
                <w:szCs w:val="20"/>
              </w:rPr>
              <w:t xml:space="preserve"> </w:t>
            </w:r>
          </w:p>
          <w:p w:rsidR="0067082F" w:rsidRPr="00744C71" w:rsidRDefault="0067082F" w:rsidP="004855EF">
            <w:pPr>
              <w:ind w:leftChars="119" w:left="526" w:hangingChars="100" w:hanging="240"/>
              <w:rPr>
                <w:rFonts w:ascii="標楷體" w:eastAsia="標楷體" w:hAnsi="標楷體"/>
              </w:rPr>
            </w:pPr>
            <w:r w:rsidRPr="00744C71">
              <w:rPr>
                <w:rFonts w:eastAsia="標楷體"/>
              </w:rPr>
              <w:t>(1)</w:t>
            </w:r>
            <w:r w:rsidRPr="00744C71">
              <w:rPr>
                <w:rFonts w:ascii="標楷體" w:eastAsia="標楷體" w:hAnsi="標楷體" w:hint="eastAsia"/>
              </w:rPr>
              <w:t>若有兩位作者相同貢獻度，以其排序之加權分數</w:t>
            </w:r>
            <w:r w:rsidRPr="00744C71">
              <w:rPr>
                <w:rFonts w:eastAsia="標楷體" w:hint="eastAsia"/>
              </w:rPr>
              <w:t>8</w:t>
            </w:r>
            <w:r w:rsidRPr="00744C71">
              <w:rPr>
                <w:rFonts w:eastAsia="標楷體"/>
              </w:rPr>
              <w:t>0%</w:t>
            </w:r>
            <w:r w:rsidRPr="00744C71">
              <w:rPr>
                <w:rFonts w:ascii="標楷體" w:eastAsia="標楷體" w:hAnsi="標楷體" w:hint="eastAsia"/>
              </w:rPr>
              <w:t>計算，如發表於</w:t>
            </w:r>
            <w:r w:rsidRPr="00744C71">
              <w:rPr>
                <w:rFonts w:eastAsia="標楷體"/>
              </w:rPr>
              <w:t>IF</w:t>
            </w:r>
            <w:r w:rsidRPr="00744C71">
              <w:rPr>
                <w:rFonts w:ascii="新細明體" w:hAnsi="新細明體" w:cs="新細明體" w:hint="eastAsia"/>
              </w:rPr>
              <w:t>≧</w:t>
            </w:r>
            <w:r w:rsidRPr="00744C71">
              <w:rPr>
                <w:rFonts w:eastAsia="標楷體"/>
              </w:rPr>
              <w:t>6</w:t>
            </w:r>
            <w:r w:rsidRPr="00744C71">
              <w:rPr>
                <w:rFonts w:ascii="標楷體" w:eastAsia="標楷體" w:hAnsi="標楷體" w:hint="eastAsia"/>
              </w:rPr>
              <w:t>則以</w:t>
            </w:r>
            <w:r w:rsidRPr="00744C71">
              <w:rPr>
                <w:rFonts w:eastAsia="標楷體"/>
              </w:rPr>
              <w:t>100%</w:t>
            </w:r>
            <w:r w:rsidRPr="00744C71">
              <w:rPr>
                <w:rFonts w:ascii="標楷體" w:eastAsia="標楷體" w:hAnsi="標楷體" w:hint="eastAsia"/>
              </w:rPr>
              <w:t>計算。</w:t>
            </w:r>
          </w:p>
          <w:p w:rsidR="0067082F" w:rsidRPr="00744C71" w:rsidRDefault="0067082F" w:rsidP="004855EF">
            <w:pPr>
              <w:ind w:leftChars="117" w:left="641" w:hangingChars="150" w:hanging="360"/>
              <w:rPr>
                <w:rFonts w:ascii="標楷體" w:eastAsia="標楷體" w:hAnsi="標楷體"/>
              </w:rPr>
            </w:pPr>
            <w:r w:rsidRPr="00744C71">
              <w:rPr>
                <w:rFonts w:eastAsia="標楷體"/>
              </w:rPr>
              <w:t>(2)</w:t>
            </w:r>
            <w:r w:rsidRPr="00744C71">
              <w:rPr>
                <w:rFonts w:ascii="標楷體" w:eastAsia="標楷體" w:hAnsi="標楷體" w:hint="eastAsia"/>
              </w:rPr>
              <w:t>有三至四位作者相同貢獻，以其排序之加權分數</w:t>
            </w:r>
            <w:r w:rsidRPr="00744C71">
              <w:rPr>
                <w:rFonts w:eastAsia="標楷體"/>
              </w:rPr>
              <w:t>60%</w:t>
            </w:r>
            <w:r w:rsidRPr="00744C71">
              <w:rPr>
                <w:rFonts w:ascii="標楷體" w:eastAsia="標楷體" w:hAnsi="標楷體" w:hint="eastAsia"/>
              </w:rPr>
              <w:t>計算，如發表於</w:t>
            </w:r>
            <w:r w:rsidRPr="00744C71">
              <w:rPr>
                <w:rFonts w:eastAsia="標楷體"/>
              </w:rPr>
              <w:t>IF</w:t>
            </w:r>
            <w:r w:rsidRPr="00744C71">
              <w:rPr>
                <w:rFonts w:ascii="新細明體" w:hAnsi="新細明體" w:cs="新細明體" w:hint="eastAsia"/>
              </w:rPr>
              <w:t>≧</w:t>
            </w:r>
            <w:r w:rsidRPr="00744C71">
              <w:rPr>
                <w:rFonts w:eastAsia="標楷體"/>
              </w:rPr>
              <w:t>10</w:t>
            </w:r>
            <w:r w:rsidRPr="00744C71">
              <w:rPr>
                <w:rFonts w:ascii="標楷體" w:eastAsia="標楷體" w:hAnsi="標楷體" w:hint="eastAsia"/>
              </w:rPr>
              <w:t>則以</w:t>
            </w:r>
            <w:r w:rsidRPr="00744C71">
              <w:rPr>
                <w:rFonts w:eastAsia="標楷體"/>
              </w:rPr>
              <w:t>100%</w:t>
            </w:r>
            <w:r w:rsidRPr="00744C71">
              <w:rPr>
                <w:rFonts w:ascii="標楷體" w:eastAsia="標楷體" w:hAnsi="標楷體" w:hint="eastAsia"/>
              </w:rPr>
              <w:t>計算。</w:t>
            </w:r>
          </w:p>
          <w:p w:rsidR="0067082F" w:rsidRPr="00744C71" w:rsidRDefault="0067082F" w:rsidP="004855EF">
            <w:pPr>
              <w:ind w:leftChars="118" w:left="283"/>
              <w:rPr>
                <w:rFonts w:ascii="標楷體" w:eastAsia="標楷體" w:hAnsi="標楷體"/>
                <w:bCs/>
              </w:rPr>
            </w:pPr>
            <w:r w:rsidRPr="00744C71">
              <w:rPr>
                <w:rFonts w:eastAsia="標楷體"/>
              </w:rPr>
              <w:t>(3)</w:t>
            </w:r>
            <w:r w:rsidRPr="00744C71">
              <w:rPr>
                <w:rFonts w:ascii="標楷體" w:eastAsia="標楷體" w:hAnsi="標楷體" w:hint="eastAsia"/>
              </w:rPr>
              <w:t>有五位及以上作者相同貢獻，以其排序之加權分數</w:t>
            </w:r>
            <w:r w:rsidRPr="00744C71">
              <w:rPr>
                <w:rFonts w:eastAsia="標楷體"/>
              </w:rPr>
              <w:t>30%</w:t>
            </w:r>
            <w:r w:rsidRPr="00744C71">
              <w:rPr>
                <w:rFonts w:ascii="標楷體" w:eastAsia="標楷體" w:hAnsi="標楷體" w:hint="eastAsia"/>
              </w:rPr>
              <w:t>計算。</w:t>
            </w:r>
          </w:p>
          <w:p w:rsidR="0067082F" w:rsidRPr="00744C71" w:rsidRDefault="0067082F" w:rsidP="004855EF">
            <w:pPr>
              <w:tabs>
                <w:tab w:val="left" w:pos="540"/>
              </w:tabs>
              <w:snapToGrid w:val="0"/>
              <w:spacing w:beforeLines="50" w:before="180"/>
              <w:ind w:left="358" w:hangingChars="149" w:hanging="358"/>
              <w:rPr>
                <w:rFonts w:eastAsia="標楷體" w:hAnsi="標楷體"/>
              </w:rPr>
            </w:pPr>
            <w:r w:rsidRPr="00744C71">
              <w:rPr>
                <w:rFonts w:eastAsia="標楷體"/>
              </w:rPr>
              <w:t>2</w:t>
            </w:r>
            <w:r w:rsidRPr="00744C71">
              <w:rPr>
                <w:rFonts w:eastAsia="標楷體" w:hAnsi="標楷體"/>
              </w:rPr>
              <w:t>、最近</w:t>
            </w:r>
            <w:r w:rsidRPr="00744C71">
              <w:rPr>
                <w:rFonts w:eastAsia="標楷體" w:hAnsi="標楷體" w:hint="eastAsia"/>
              </w:rPr>
              <w:t>七</w:t>
            </w:r>
            <w:r w:rsidRPr="00744C71">
              <w:rPr>
                <w:rFonts w:eastAsia="標楷體" w:hAnsi="標楷體"/>
              </w:rPr>
              <w:t>年本校產學</w:t>
            </w:r>
            <w:r w:rsidRPr="00744C71">
              <w:rPr>
                <w:rFonts w:eastAsia="標楷體" w:hAnsi="標楷體" w:hint="eastAsia"/>
              </w:rPr>
              <w:t>營運處</w:t>
            </w:r>
            <w:r w:rsidRPr="00744C71">
              <w:rPr>
                <w:rFonts w:eastAsia="標楷體" w:hAnsi="標楷體"/>
              </w:rPr>
              <w:t>承辦所獲</w:t>
            </w:r>
            <w:r w:rsidRPr="00744C71">
              <w:rPr>
                <w:rFonts w:eastAsia="標楷體" w:hAnsi="標楷體" w:hint="eastAsia"/>
              </w:rPr>
              <w:t>取</w:t>
            </w:r>
            <w:r w:rsidRPr="00744C71">
              <w:rPr>
                <w:rFonts w:eastAsia="標楷體" w:hAnsi="標楷體"/>
              </w:rPr>
              <w:t>發明專利權，</w:t>
            </w:r>
            <w:r w:rsidRPr="00744C71">
              <w:rPr>
                <w:rFonts w:eastAsia="標楷體" w:hAnsi="標楷體" w:hint="eastAsia"/>
              </w:rPr>
              <w:t>每件以一</w:t>
            </w:r>
            <w:r w:rsidRPr="00744C71">
              <w:rPr>
                <w:rFonts w:eastAsia="標楷體" w:hAnsi="標楷體"/>
              </w:rPr>
              <w:t>獲證國家為限</w:t>
            </w:r>
            <w:r w:rsidRPr="00744C71">
              <w:rPr>
                <w:rFonts w:eastAsia="標楷體" w:hAnsi="標楷體" w:hint="eastAsia"/>
              </w:rPr>
              <w:t>。共同發明者依權益分配比例計算。</w:t>
            </w:r>
          </w:p>
          <w:p w:rsidR="0067082F" w:rsidRPr="00744C71" w:rsidRDefault="0067082F" w:rsidP="004855EF">
            <w:pPr>
              <w:tabs>
                <w:tab w:val="left" w:pos="540"/>
              </w:tabs>
              <w:snapToGrid w:val="0"/>
              <w:ind w:left="358" w:hangingChars="149" w:hanging="358"/>
              <w:rPr>
                <w:rFonts w:eastAsia="標楷體"/>
              </w:rPr>
            </w:pPr>
          </w:p>
          <w:tbl>
            <w:tblPr>
              <w:tblW w:w="6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34"/>
              <w:gridCol w:w="3035"/>
            </w:tblGrid>
            <w:tr w:rsidR="0067082F" w:rsidRPr="00744C71" w:rsidTr="004855EF">
              <w:trPr>
                <w:cantSplit/>
                <w:trHeight w:val="495"/>
                <w:jc w:val="center"/>
              </w:trPr>
              <w:tc>
                <w:tcPr>
                  <w:tcW w:w="3034" w:type="dxa"/>
                  <w:vAlign w:val="center"/>
                </w:tcPr>
                <w:p w:rsidR="0067082F" w:rsidRPr="00744C71" w:rsidRDefault="0067082F" w:rsidP="004855EF">
                  <w:pPr>
                    <w:snapToGrid w:val="0"/>
                    <w:ind w:leftChars="150" w:left="360"/>
                    <w:jc w:val="center"/>
                    <w:rPr>
                      <w:rFonts w:ascii="Calibri" w:eastAsia="標楷體" w:hAnsi="Calibri"/>
                      <w:szCs w:val="22"/>
                    </w:rPr>
                  </w:pPr>
                  <w:r w:rsidRPr="00744C71">
                    <w:rPr>
                      <w:rFonts w:ascii="Calibri" w:eastAsia="標楷體" w:hAnsi="標楷體"/>
                      <w:szCs w:val="22"/>
                    </w:rPr>
                    <w:t>獲證國家</w:t>
                  </w:r>
                </w:p>
              </w:tc>
              <w:tc>
                <w:tcPr>
                  <w:tcW w:w="3035" w:type="dxa"/>
                  <w:vAlign w:val="center"/>
                </w:tcPr>
                <w:p w:rsidR="0067082F" w:rsidRPr="00744C71" w:rsidRDefault="0067082F" w:rsidP="004855EF">
                  <w:pPr>
                    <w:snapToGrid w:val="0"/>
                    <w:jc w:val="center"/>
                    <w:rPr>
                      <w:rFonts w:ascii="Calibri" w:eastAsia="標楷體" w:hAnsi="Calibri"/>
                      <w:szCs w:val="22"/>
                    </w:rPr>
                  </w:pPr>
                  <w:r w:rsidRPr="00744C71">
                    <w:rPr>
                      <w:rFonts w:ascii="Calibri" w:eastAsia="標楷體" w:hAnsi="標楷體" w:hint="eastAsia"/>
                      <w:szCs w:val="22"/>
                    </w:rPr>
                    <w:t>每件分</w:t>
                  </w:r>
                  <w:r w:rsidRPr="00744C71">
                    <w:rPr>
                      <w:rFonts w:ascii="Calibri" w:eastAsia="標楷體" w:hAnsi="標楷體"/>
                      <w:szCs w:val="22"/>
                    </w:rPr>
                    <w:t>數</w:t>
                  </w:r>
                </w:p>
              </w:tc>
            </w:tr>
            <w:tr w:rsidR="0067082F" w:rsidRPr="00744C71" w:rsidTr="004855EF">
              <w:trPr>
                <w:trHeight w:val="280"/>
                <w:jc w:val="center"/>
              </w:trPr>
              <w:tc>
                <w:tcPr>
                  <w:tcW w:w="3034" w:type="dxa"/>
                  <w:vAlign w:val="center"/>
                </w:tcPr>
                <w:p w:rsidR="0067082F" w:rsidRPr="00744C71" w:rsidRDefault="0067082F" w:rsidP="004855EF">
                  <w:pPr>
                    <w:snapToGrid w:val="0"/>
                    <w:jc w:val="center"/>
                    <w:rPr>
                      <w:rFonts w:eastAsia="標楷體"/>
                      <w:szCs w:val="22"/>
                    </w:rPr>
                  </w:pPr>
                  <w:r w:rsidRPr="00744C71">
                    <w:rPr>
                      <w:rFonts w:eastAsia="標楷體"/>
                      <w:szCs w:val="22"/>
                    </w:rPr>
                    <w:t>中華民國</w:t>
                  </w:r>
                </w:p>
              </w:tc>
              <w:tc>
                <w:tcPr>
                  <w:tcW w:w="3035" w:type="dxa"/>
                  <w:vAlign w:val="center"/>
                </w:tcPr>
                <w:p w:rsidR="0067082F" w:rsidRPr="00744C71" w:rsidRDefault="0067082F" w:rsidP="004855EF">
                  <w:pPr>
                    <w:snapToGrid w:val="0"/>
                    <w:jc w:val="center"/>
                    <w:rPr>
                      <w:rFonts w:eastAsia="標楷體"/>
                      <w:szCs w:val="22"/>
                    </w:rPr>
                  </w:pPr>
                  <w:r w:rsidRPr="00744C71">
                    <w:rPr>
                      <w:rFonts w:eastAsia="標楷體"/>
                      <w:szCs w:val="22"/>
                    </w:rPr>
                    <w:t>30</w:t>
                  </w:r>
                  <w:r w:rsidRPr="00744C71">
                    <w:rPr>
                      <w:rFonts w:eastAsia="標楷體"/>
                      <w:szCs w:val="22"/>
                    </w:rPr>
                    <w:t>分</w:t>
                  </w:r>
                </w:p>
              </w:tc>
            </w:tr>
            <w:tr w:rsidR="0067082F" w:rsidRPr="00744C71" w:rsidTr="004855EF">
              <w:trPr>
                <w:trHeight w:val="345"/>
                <w:jc w:val="center"/>
              </w:trPr>
              <w:tc>
                <w:tcPr>
                  <w:tcW w:w="3034" w:type="dxa"/>
                  <w:vAlign w:val="center"/>
                </w:tcPr>
                <w:p w:rsidR="0067082F" w:rsidRPr="00744C71" w:rsidRDefault="0067082F" w:rsidP="004855EF">
                  <w:pPr>
                    <w:snapToGrid w:val="0"/>
                    <w:jc w:val="center"/>
                    <w:rPr>
                      <w:rFonts w:eastAsia="標楷體"/>
                      <w:szCs w:val="22"/>
                    </w:rPr>
                  </w:pPr>
                  <w:r w:rsidRPr="00744C71">
                    <w:rPr>
                      <w:rFonts w:eastAsia="標楷體"/>
                      <w:szCs w:val="22"/>
                    </w:rPr>
                    <w:t>日本、加拿大、中國</w:t>
                  </w:r>
                </w:p>
              </w:tc>
              <w:tc>
                <w:tcPr>
                  <w:tcW w:w="3035" w:type="dxa"/>
                  <w:vAlign w:val="center"/>
                </w:tcPr>
                <w:p w:rsidR="0067082F" w:rsidRPr="00744C71" w:rsidRDefault="0067082F" w:rsidP="004855EF">
                  <w:pPr>
                    <w:snapToGrid w:val="0"/>
                    <w:jc w:val="center"/>
                    <w:rPr>
                      <w:rFonts w:eastAsia="標楷體"/>
                      <w:szCs w:val="22"/>
                    </w:rPr>
                  </w:pPr>
                  <w:r w:rsidRPr="00744C71">
                    <w:rPr>
                      <w:rFonts w:eastAsia="標楷體"/>
                      <w:szCs w:val="22"/>
                    </w:rPr>
                    <w:t>60</w:t>
                  </w:r>
                  <w:r w:rsidRPr="00744C71">
                    <w:rPr>
                      <w:rFonts w:eastAsia="標楷體"/>
                      <w:szCs w:val="22"/>
                    </w:rPr>
                    <w:t>分</w:t>
                  </w:r>
                </w:p>
              </w:tc>
            </w:tr>
            <w:tr w:rsidR="0067082F" w:rsidRPr="00744C71" w:rsidTr="004855EF">
              <w:trPr>
                <w:trHeight w:val="353"/>
                <w:jc w:val="center"/>
              </w:trPr>
              <w:tc>
                <w:tcPr>
                  <w:tcW w:w="3034" w:type="dxa"/>
                  <w:vAlign w:val="center"/>
                </w:tcPr>
                <w:p w:rsidR="0067082F" w:rsidRPr="00744C71" w:rsidRDefault="0067082F" w:rsidP="004855EF">
                  <w:pPr>
                    <w:snapToGrid w:val="0"/>
                    <w:jc w:val="center"/>
                    <w:rPr>
                      <w:rFonts w:eastAsia="標楷體"/>
                      <w:szCs w:val="22"/>
                    </w:rPr>
                  </w:pPr>
                  <w:r w:rsidRPr="00744C71">
                    <w:rPr>
                      <w:rFonts w:eastAsia="標楷體"/>
                      <w:szCs w:val="22"/>
                    </w:rPr>
                    <w:t>美國、歐盟</w:t>
                  </w:r>
                </w:p>
              </w:tc>
              <w:tc>
                <w:tcPr>
                  <w:tcW w:w="3035" w:type="dxa"/>
                  <w:vAlign w:val="center"/>
                </w:tcPr>
                <w:p w:rsidR="0067082F" w:rsidRPr="00744C71" w:rsidRDefault="0067082F" w:rsidP="004855EF">
                  <w:pPr>
                    <w:snapToGrid w:val="0"/>
                    <w:jc w:val="center"/>
                    <w:rPr>
                      <w:rFonts w:eastAsia="標楷體"/>
                      <w:szCs w:val="22"/>
                    </w:rPr>
                  </w:pPr>
                  <w:r w:rsidRPr="00744C71">
                    <w:rPr>
                      <w:rFonts w:eastAsia="標楷體"/>
                      <w:szCs w:val="22"/>
                    </w:rPr>
                    <w:t>80</w:t>
                  </w:r>
                  <w:r w:rsidRPr="00744C71">
                    <w:rPr>
                      <w:rFonts w:eastAsia="標楷體"/>
                      <w:szCs w:val="22"/>
                    </w:rPr>
                    <w:t>分</w:t>
                  </w:r>
                </w:p>
              </w:tc>
            </w:tr>
            <w:tr w:rsidR="0067082F" w:rsidRPr="00744C71" w:rsidTr="004855EF">
              <w:trPr>
                <w:trHeight w:val="363"/>
                <w:jc w:val="center"/>
              </w:trPr>
              <w:tc>
                <w:tcPr>
                  <w:tcW w:w="3034" w:type="dxa"/>
                  <w:vAlign w:val="center"/>
                </w:tcPr>
                <w:p w:rsidR="0067082F" w:rsidRPr="00744C71" w:rsidRDefault="0067082F" w:rsidP="004855EF">
                  <w:pPr>
                    <w:snapToGrid w:val="0"/>
                    <w:jc w:val="center"/>
                    <w:rPr>
                      <w:rFonts w:eastAsia="標楷體"/>
                      <w:szCs w:val="22"/>
                    </w:rPr>
                  </w:pPr>
                  <w:r w:rsidRPr="00744C71">
                    <w:rPr>
                      <w:rFonts w:eastAsia="標楷體"/>
                      <w:szCs w:val="22"/>
                    </w:rPr>
                    <w:t>其他國家</w:t>
                  </w:r>
                </w:p>
              </w:tc>
              <w:tc>
                <w:tcPr>
                  <w:tcW w:w="3035" w:type="dxa"/>
                  <w:vAlign w:val="center"/>
                </w:tcPr>
                <w:p w:rsidR="0067082F" w:rsidRPr="00744C71" w:rsidRDefault="0067082F" w:rsidP="004855EF">
                  <w:pPr>
                    <w:snapToGrid w:val="0"/>
                    <w:jc w:val="center"/>
                    <w:rPr>
                      <w:rFonts w:eastAsia="標楷體"/>
                      <w:szCs w:val="22"/>
                    </w:rPr>
                  </w:pPr>
                  <w:r w:rsidRPr="00744C71">
                    <w:rPr>
                      <w:rFonts w:eastAsia="標楷體"/>
                      <w:szCs w:val="22"/>
                    </w:rPr>
                    <w:t>40</w:t>
                  </w:r>
                  <w:r w:rsidRPr="00744C71">
                    <w:rPr>
                      <w:rFonts w:eastAsia="標楷體"/>
                      <w:szCs w:val="22"/>
                    </w:rPr>
                    <w:t>分</w:t>
                  </w:r>
                </w:p>
              </w:tc>
            </w:tr>
          </w:tbl>
          <w:p w:rsidR="0067082F" w:rsidRPr="00744C71" w:rsidRDefault="0067082F" w:rsidP="004855EF">
            <w:pPr>
              <w:snapToGrid w:val="0"/>
              <w:spacing w:beforeLines="50" w:before="180"/>
              <w:ind w:left="360" w:hangingChars="150" w:hanging="360"/>
              <w:rPr>
                <w:rFonts w:eastAsia="標楷體"/>
              </w:rPr>
            </w:pPr>
          </w:p>
          <w:p w:rsidR="0067082F" w:rsidRPr="00744C71" w:rsidRDefault="0067082F" w:rsidP="004855EF">
            <w:pPr>
              <w:snapToGrid w:val="0"/>
              <w:spacing w:beforeLines="50" w:before="180"/>
              <w:ind w:left="360" w:hangingChars="150" w:hanging="360"/>
              <w:rPr>
                <w:rFonts w:eastAsia="標楷體"/>
              </w:rPr>
            </w:pPr>
            <w:r w:rsidRPr="00744C71">
              <w:rPr>
                <w:rFonts w:eastAsia="標楷體"/>
              </w:rPr>
              <w:t>3</w:t>
            </w:r>
            <w:r w:rsidRPr="00744C71">
              <w:rPr>
                <w:rFonts w:eastAsia="標楷體"/>
              </w:rPr>
              <w:t>、最近七年本校產學營運處承辦完成之技術移轉</w:t>
            </w:r>
            <w:r w:rsidRPr="00744C71">
              <w:rPr>
                <w:rFonts w:eastAsia="標楷體"/>
              </w:rPr>
              <w:t>/</w:t>
            </w:r>
            <w:r w:rsidRPr="00744C71">
              <w:rPr>
                <w:rFonts w:eastAsia="標楷體"/>
              </w:rPr>
              <w:t>授權，依累積實收總金額計分。共同發明者，依權益分配比例計算。</w:t>
            </w:r>
          </w:p>
          <w:p w:rsidR="0067082F" w:rsidRPr="00744C71" w:rsidRDefault="0067082F" w:rsidP="004855EF">
            <w:pPr>
              <w:snapToGrid w:val="0"/>
              <w:spacing w:beforeLines="50" w:before="180"/>
              <w:ind w:left="360" w:hangingChars="150" w:hanging="360"/>
              <w:rPr>
                <w:rFonts w:eastAsia="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1"/>
              <w:gridCol w:w="2967"/>
            </w:tblGrid>
            <w:tr w:rsidR="0067082F" w:rsidRPr="00744C71" w:rsidTr="004855EF">
              <w:trPr>
                <w:cantSplit/>
                <w:trHeight w:val="421"/>
                <w:jc w:val="center"/>
              </w:trPr>
              <w:tc>
                <w:tcPr>
                  <w:tcW w:w="2971" w:type="dxa"/>
                  <w:tcBorders>
                    <w:bottom w:val="single" w:sz="4" w:space="0" w:color="auto"/>
                  </w:tcBorders>
                  <w:vAlign w:val="center"/>
                </w:tcPr>
                <w:p w:rsidR="0067082F" w:rsidRPr="00744C71" w:rsidRDefault="0067082F" w:rsidP="004855EF">
                  <w:pPr>
                    <w:snapToGrid w:val="0"/>
                    <w:jc w:val="center"/>
                    <w:rPr>
                      <w:rFonts w:eastAsia="標楷體"/>
                      <w:szCs w:val="22"/>
                    </w:rPr>
                  </w:pPr>
                  <w:r w:rsidRPr="00744C71">
                    <w:rPr>
                      <w:rFonts w:eastAsia="標楷體"/>
                      <w:szCs w:val="22"/>
                    </w:rPr>
                    <w:t>技轉</w:t>
                  </w:r>
                  <w:r w:rsidRPr="00744C71">
                    <w:rPr>
                      <w:rFonts w:eastAsia="標楷體"/>
                      <w:szCs w:val="22"/>
                    </w:rPr>
                    <w:t>/</w:t>
                  </w:r>
                  <w:r w:rsidRPr="00744C71">
                    <w:rPr>
                      <w:rFonts w:eastAsia="標楷體"/>
                      <w:szCs w:val="22"/>
                    </w:rPr>
                    <w:t>授權總金額</w:t>
                  </w:r>
                </w:p>
              </w:tc>
              <w:tc>
                <w:tcPr>
                  <w:tcW w:w="2967" w:type="dxa"/>
                  <w:tcBorders>
                    <w:bottom w:val="single" w:sz="4" w:space="0" w:color="auto"/>
                  </w:tcBorders>
                  <w:vAlign w:val="center"/>
                </w:tcPr>
                <w:p w:rsidR="0067082F" w:rsidRPr="00744C71" w:rsidRDefault="0067082F" w:rsidP="004855EF">
                  <w:pPr>
                    <w:snapToGrid w:val="0"/>
                    <w:jc w:val="center"/>
                    <w:rPr>
                      <w:rFonts w:eastAsia="標楷體"/>
                      <w:szCs w:val="22"/>
                    </w:rPr>
                  </w:pPr>
                  <w:r w:rsidRPr="00744C71">
                    <w:rPr>
                      <w:rFonts w:eastAsia="標楷體"/>
                      <w:szCs w:val="22"/>
                    </w:rPr>
                    <w:t>分數</w:t>
                  </w:r>
                </w:p>
              </w:tc>
            </w:tr>
            <w:tr w:rsidR="0067082F" w:rsidRPr="00744C71" w:rsidTr="004855EF">
              <w:trPr>
                <w:trHeight w:val="374"/>
                <w:jc w:val="center"/>
              </w:trPr>
              <w:tc>
                <w:tcPr>
                  <w:tcW w:w="2971" w:type="dxa"/>
                  <w:vAlign w:val="center"/>
                </w:tcPr>
                <w:p w:rsidR="0067082F" w:rsidRPr="00744C71" w:rsidRDefault="0067082F" w:rsidP="004855EF">
                  <w:pPr>
                    <w:snapToGrid w:val="0"/>
                    <w:jc w:val="center"/>
                    <w:rPr>
                      <w:rFonts w:eastAsia="標楷體"/>
                      <w:szCs w:val="22"/>
                    </w:rPr>
                  </w:pPr>
                  <w:r w:rsidRPr="00744C71">
                    <w:rPr>
                      <w:rFonts w:eastAsia="標楷體"/>
                      <w:szCs w:val="22"/>
                    </w:rPr>
                    <w:t>25-50</w:t>
                  </w:r>
                  <w:r w:rsidRPr="00744C71">
                    <w:rPr>
                      <w:rFonts w:eastAsia="標楷體"/>
                      <w:szCs w:val="22"/>
                    </w:rPr>
                    <w:t>萬元（含</w:t>
                  </w:r>
                  <w:r w:rsidRPr="00744C71">
                    <w:rPr>
                      <w:rFonts w:eastAsia="標楷體"/>
                      <w:szCs w:val="22"/>
                    </w:rPr>
                    <w:t>25</w:t>
                  </w:r>
                  <w:r w:rsidRPr="00744C71">
                    <w:rPr>
                      <w:rFonts w:eastAsia="標楷體"/>
                      <w:szCs w:val="22"/>
                    </w:rPr>
                    <w:t>萬元）</w:t>
                  </w:r>
                </w:p>
              </w:tc>
              <w:tc>
                <w:tcPr>
                  <w:tcW w:w="2967" w:type="dxa"/>
                  <w:vAlign w:val="center"/>
                </w:tcPr>
                <w:p w:rsidR="0067082F" w:rsidRPr="00744C71" w:rsidRDefault="0067082F" w:rsidP="004855EF">
                  <w:pPr>
                    <w:snapToGrid w:val="0"/>
                    <w:jc w:val="center"/>
                    <w:rPr>
                      <w:rFonts w:eastAsia="標楷體"/>
                      <w:szCs w:val="22"/>
                    </w:rPr>
                  </w:pPr>
                  <w:r w:rsidRPr="00744C71">
                    <w:rPr>
                      <w:rFonts w:eastAsia="標楷體"/>
                      <w:szCs w:val="22"/>
                    </w:rPr>
                    <w:t>30</w:t>
                  </w:r>
                  <w:r w:rsidRPr="00744C71">
                    <w:rPr>
                      <w:rFonts w:eastAsia="標楷體"/>
                      <w:szCs w:val="22"/>
                    </w:rPr>
                    <w:t>分</w:t>
                  </w:r>
                </w:p>
              </w:tc>
            </w:tr>
            <w:tr w:rsidR="0067082F" w:rsidRPr="00744C71" w:rsidTr="004855EF">
              <w:trPr>
                <w:trHeight w:val="422"/>
                <w:jc w:val="center"/>
              </w:trPr>
              <w:tc>
                <w:tcPr>
                  <w:tcW w:w="2971" w:type="dxa"/>
                  <w:vAlign w:val="center"/>
                </w:tcPr>
                <w:p w:rsidR="0067082F" w:rsidRPr="00744C71" w:rsidRDefault="0067082F" w:rsidP="004855EF">
                  <w:pPr>
                    <w:snapToGrid w:val="0"/>
                    <w:jc w:val="center"/>
                    <w:rPr>
                      <w:rFonts w:eastAsia="標楷體"/>
                      <w:szCs w:val="22"/>
                    </w:rPr>
                  </w:pPr>
                  <w:r w:rsidRPr="00744C71">
                    <w:rPr>
                      <w:rFonts w:eastAsia="標楷體"/>
                      <w:szCs w:val="22"/>
                    </w:rPr>
                    <w:t>50-100</w:t>
                  </w:r>
                  <w:r w:rsidRPr="00744C71">
                    <w:rPr>
                      <w:rFonts w:eastAsia="標楷體"/>
                      <w:szCs w:val="22"/>
                    </w:rPr>
                    <w:t>萬元（含</w:t>
                  </w:r>
                  <w:r w:rsidRPr="00744C71">
                    <w:rPr>
                      <w:rFonts w:eastAsia="標楷體"/>
                      <w:szCs w:val="22"/>
                    </w:rPr>
                    <w:t>50</w:t>
                  </w:r>
                  <w:r w:rsidRPr="00744C71">
                    <w:rPr>
                      <w:rFonts w:eastAsia="標楷體"/>
                      <w:szCs w:val="22"/>
                    </w:rPr>
                    <w:t>萬元）</w:t>
                  </w:r>
                </w:p>
              </w:tc>
              <w:tc>
                <w:tcPr>
                  <w:tcW w:w="2967" w:type="dxa"/>
                  <w:vAlign w:val="center"/>
                </w:tcPr>
                <w:p w:rsidR="0067082F" w:rsidRPr="00744C71" w:rsidRDefault="0067082F" w:rsidP="004855EF">
                  <w:pPr>
                    <w:snapToGrid w:val="0"/>
                    <w:jc w:val="center"/>
                    <w:rPr>
                      <w:rFonts w:eastAsia="標楷體"/>
                      <w:szCs w:val="22"/>
                    </w:rPr>
                  </w:pPr>
                  <w:r w:rsidRPr="00744C71">
                    <w:rPr>
                      <w:rFonts w:eastAsia="標楷體"/>
                      <w:szCs w:val="22"/>
                    </w:rPr>
                    <w:t>40</w:t>
                  </w:r>
                  <w:r w:rsidRPr="00744C71">
                    <w:rPr>
                      <w:rFonts w:eastAsia="標楷體"/>
                      <w:szCs w:val="22"/>
                    </w:rPr>
                    <w:t>分</w:t>
                  </w:r>
                </w:p>
              </w:tc>
            </w:tr>
            <w:tr w:rsidR="0067082F" w:rsidRPr="00744C71" w:rsidTr="004855EF">
              <w:trPr>
                <w:trHeight w:val="283"/>
                <w:jc w:val="center"/>
              </w:trPr>
              <w:tc>
                <w:tcPr>
                  <w:tcW w:w="2971" w:type="dxa"/>
                  <w:vAlign w:val="center"/>
                </w:tcPr>
                <w:p w:rsidR="0067082F" w:rsidRPr="00744C71" w:rsidRDefault="0067082F" w:rsidP="004855EF">
                  <w:pPr>
                    <w:snapToGrid w:val="0"/>
                    <w:jc w:val="center"/>
                    <w:rPr>
                      <w:rFonts w:eastAsia="標楷體"/>
                      <w:szCs w:val="22"/>
                    </w:rPr>
                  </w:pPr>
                  <w:r w:rsidRPr="00744C71">
                    <w:rPr>
                      <w:rFonts w:eastAsia="標楷體"/>
                      <w:szCs w:val="22"/>
                    </w:rPr>
                    <w:t>100</w:t>
                  </w:r>
                  <w:r w:rsidRPr="00744C71">
                    <w:rPr>
                      <w:rFonts w:eastAsia="標楷體"/>
                      <w:szCs w:val="22"/>
                    </w:rPr>
                    <w:t>萬元以上（含</w:t>
                  </w:r>
                  <w:r w:rsidRPr="00744C71">
                    <w:rPr>
                      <w:rFonts w:eastAsia="標楷體"/>
                      <w:szCs w:val="22"/>
                    </w:rPr>
                    <w:t>100</w:t>
                  </w:r>
                  <w:r w:rsidRPr="00744C71">
                    <w:rPr>
                      <w:rFonts w:eastAsia="標楷體"/>
                      <w:szCs w:val="22"/>
                    </w:rPr>
                    <w:t>萬元）</w:t>
                  </w:r>
                </w:p>
              </w:tc>
              <w:tc>
                <w:tcPr>
                  <w:tcW w:w="2967" w:type="dxa"/>
                  <w:vAlign w:val="center"/>
                </w:tcPr>
                <w:p w:rsidR="0067082F" w:rsidRPr="00744C71" w:rsidRDefault="0067082F" w:rsidP="004855EF">
                  <w:pPr>
                    <w:snapToGrid w:val="0"/>
                    <w:jc w:val="center"/>
                    <w:rPr>
                      <w:rFonts w:eastAsia="標楷體"/>
                      <w:szCs w:val="22"/>
                    </w:rPr>
                  </w:pPr>
                  <w:r w:rsidRPr="00744C71">
                    <w:rPr>
                      <w:rFonts w:eastAsia="標楷體"/>
                      <w:szCs w:val="22"/>
                    </w:rPr>
                    <w:t>50</w:t>
                  </w:r>
                  <w:r w:rsidRPr="00744C71">
                    <w:rPr>
                      <w:rFonts w:eastAsia="標楷體"/>
                      <w:szCs w:val="22"/>
                    </w:rPr>
                    <w:t>分</w:t>
                  </w:r>
                </w:p>
              </w:tc>
            </w:tr>
          </w:tbl>
          <w:p w:rsidR="0067082F" w:rsidRPr="00744C71" w:rsidRDefault="0067082F" w:rsidP="004855EF">
            <w:pPr>
              <w:rPr>
                <w:rFonts w:eastAsia="標楷體"/>
                <w:b/>
                <w:bCs/>
              </w:rPr>
            </w:pPr>
          </w:p>
          <w:p w:rsidR="0067082F" w:rsidRPr="00744C71" w:rsidRDefault="0067082F" w:rsidP="004855EF">
            <w:pPr>
              <w:snapToGrid w:val="0"/>
              <w:ind w:left="360" w:hangingChars="150" w:hanging="360"/>
              <w:rPr>
                <w:rFonts w:eastAsia="標楷體"/>
              </w:rPr>
            </w:pPr>
            <w:r w:rsidRPr="00744C71">
              <w:rPr>
                <w:rFonts w:eastAsia="標楷體"/>
              </w:rPr>
              <w:t>4</w:t>
            </w:r>
            <w:r w:rsidRPr="00744C71">
              <w:rPr>
                <w:rFonts w:eastAsia="標楷體"/>
              </w:rPr>
              <w:t>、</w:t>
            </w:r>
            <w:r w:rsidRPr="00744C71">
              <w:rPr>
                <w:rFonts w:eastAsia="標楷體" w:hAnsi="標楷體"/>
              </w:rPr>
              <w:t>最近</w:t>
            </w:r>
            <w:r w:rsidRPr="00744C71">
              <w:rPr>
                <w:rFonts w:eastAsia="標楷體" w:hAnsi="標楷體" w:hint="eastAsia"/>
              </w:rPr>
              <w:t>七</w:t>
            </w:r>
            <w:r w:rsidRPr="00744C71">
              <w:rPr>
                <w:rFonts w:eastAsia="標楷體" w:hAnsi="標楷體"/>
              </w:rPr>
              <w:t>年</w:t>
            </w:r>
            <w:r w:rsidRPr="00744C71">
              <w:rPr>
                <w:rFonts w:eastAsia="標楷體"/>
              </w:rPr>
              <w:t>本校產學</w:t>
            </w:r>
            <w:r w:rsidRPr="00744C71">
              <w:rPr>
                <w:rFonts w:eastAsia="標楷體" w:hint="eastAsia"/>
              </w:rPr>
              <w:t>營運處</w:t>
            </w:r>
            <w:r w:rsidRPr="00744C71">
              <w:rPr>
                <w:rFonts w:eastAsia="標楷體"/>
              </w:rPr>
              <w:t>承辦而獲得之產學合作</w:t>
            </w:r>
            <w:r w:rsidRPr="00744C71">
              <w:rPr>
                <w:rFonts w:ascii="標楷體" w:eastAsia="標楷體" w:hAnsi="標楷體"/>
              </w:rPr>
              <w:t>（含委託研究）</w:t>
            </w:r>
            <w:r w:rsidRPr="00744C71">
              <w:rPr>
                <w:rFonts w:eastAsia="標楷體"/>
              </w:rPr>
              <w:t>，以每案金額計點</w:t>
            </w:r>
            <w:r w:rsidRPr="00744C71">
              <w:rPr>
                <w:rFonts w:eastAsia="標楷體" w:hint="eastAsia"/>
              </w:rPr>
              <w:t>。共同合作案之子計畫主持人以子計畫金額計點。</w:t>
            </w:r>
          </w:p>
          <w:p w:rsidR="0067082F" w:rsidRPr="00744C71" w:rsidRDefault="0067082F" w:rsidP="004855EF">
            <w:pPr>
              <w:snapToGrid w:val="0"/>
              <w:ind w:left="360" w:hangingChars="150" w:hanging="360"/>
              <w:rPr>
                <w:rFonts w:eastAsia="標楷體"/>
              </w:rPr>
            </w:pPr>
          </w:p>
          <w:tbl>
            <w:tblPr>
              <w:tblW w:w="5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06"/>
              <w:gridCol w:w="2035"/>
            </w:tblGrid>
            <w:tr w:rsidR="0067082F" w:rsidRPr="00744C71" w:rsidTr="004855EF">
              <w:trPr>
                <w:cantSplit/>
                <w:trHeight w:val="379"/>
                <w:jc w:val="center"/>
              </w:trPr>
              <w:tc>
                <w:tcPr>
                  <w:tcW w:w="3806" w:type="dxa"/>
                  <w:vAlign w:val="center"/>
                </w:tcPr>
                <w:p w:rsidR="0067082F" w:rsidRPr="00744C71" w:rsidRDefault="0067082F" w:rsidP="004855EF">
                  <w:pPr>
                    <w:spacing w:line="360" w:lineRule="exact"/>
                    <w:jc w:val="center"/>
                    <w:rPr>
                      <w:rFonts w:ascii="Calibri" w:eastAsia="標楷體" w:hAnsi="Calibri"/>
                      <w:szCs w:val="22"/>
                    </w:rPr>
                  </w:pPr>
                  <w:r w:rsidRPr="00744C71">
                    <w:rPr>
                      <w:rFonts w:ascii="Calibri" w:eastAsia="標楷體" w:hAnsi="標楷體"/>
                      <w:szCs w:val="22"/>
                    </w:rPr>
                    <w:t>產學合作金額</w:t>
                  </w:r>
                </w:p>
              </w:tc>
              <w:tc>
                <w:tcPr>
                  <w:tcW w:w="2035" w:type="dxa"/>
                  <w:vAlign w:val="center"/>
                </w:tcPr>
                <w:p w:rsidR="0067082F" w:rsidRPr="00744C71" w:rsidRDefault="0067082F" w:rsidP="004855EF">
                  <w:pPr>
                    <w:spacing w:line="360" w:lineRule="exact"/>
                    <w:jc w:val="center"/>
                    <w:rPr>
                      <w:rFonts w:ascii="Calibri" w:eastAsia="標楷體" w:hAnsi="Calibri"/>
                      <w:szCs w:val="22"/>
                    </w:rPr>
                  </w:pPr>
                  <w:r w:rsidRPr="00744C71">
                    <w:rPr>
                      <w:rFonts w:ascii="Calibri" w:eastAsia="標楷體" w:hAnsi="標楷體" w:hint="eastAsia"/>
                      <w:szCs w:val="22"/>
                    </w:rPr>
                    <w:t>分</w:t>
                  </w:r>
                  <w:r w:rsidRPr="00744C71">
                    <w:rPr>
                      <w:rFonts w:ascii="Calibri" w:eastAsia="標楷體" w:hAnsi="標楷體"/>
                      <w:szCs w:val="22"/>
                    </w:rPr>
                    <w:t>數</w:t>
                  </w:r>
                </w:p>
              </w:tc>
            </w:tr>
            <w:tr w:rsidR="0067082F" w:rsidRPr="00744C71" w:rsidTr="004855EF">
              <w:trPr>
                <w:trHeight w:hRule="exact" w:val="397"/>
                <w:jc w:val="center"/>
              </w:trPr>
              <w:tc>
                <w:tcPr>
                  <w:tcW w:w="3806" w:type="dxa"/>
                  <w:vAlign w:val="center"/>
                </w:tcPr>
                <w:p w:rsidR="0067082F" w:rsidRPr="00744C71" w:rsidRDefault="0067082F" w:rsidP="004855EF">
                  <w:pPr>
                    <w:spacing w:line="360" w:lineRule="atLeast"/>
                    <w:jc w:val="center"/>
                    <w:rPr>
                      <w:rFonts w:eastAsia="標楷體"/>
                      <w:szCs w:val="22"/>
                    </w:rPr>
                  </w:pPr>
                  <w:r w:rsidRPr="00744C71">
                    <w:rPr>
                      <w:rFonts w:eastAsia="標楷體"/>
                      <w:szCs w:val="22"/>
                    </w:rPr>
                    <w:t>100-200</w:t>
                  </w:r>
                  <w:r w:rsidRPr="00744C71">
                    <w:rPr>
                      <w:rFonts w:eastAsia="標楷體"/>
                      <w:szCs w:val="22"/>
                    </w:rPr>
                    <w:t>萬元（含</w:t>
                  </w:r>
                  <w:r w:rsidRPr="00744C71">
                    <w:rPr>
                      <w:rFonts w:eastAsia="標楷體"/>
                      <w:szCs w:val="22"/>
                    </w:rPr>
                    <w:t>100</w:t>
                  </w:r>
                  <w:r w:rsidRPr="00744C71">
                    <w:rPr>
                      <w:rFonts w:eastAsia="標楷體"/>
                      <w:szCs w:val="22"/>
                    </w:rPr>
                    <w:t>萬元）</w:t>
                  </w:r>
                </w:p>
              </w:tc>
              <w:tc>
                <w:tcPr>
                  <w:tcW w:w="2035" w:type="dxa"/>
                </w:tcPr>
                <w:p w:rsidR="0067082F" w:rsidRPr="00744C71" w:rsidRDefault="0067082F" w:rsidP="004855EF">
                  <w:pPr>
                    <w:spacing w:line="360" w:lineRule="exact"/>
                    <w:ind w:leftChars="18" w:left="43"/>
                    <w:jc w:val="center"/>
                    <w:rPr>
                      <w:rFonts w:eastAsia="標楷體"/>
                    </w:rPr>
                  </w:pPr>
                  <w:r w:rsidRPr="00744C71">
                    <w:rPr>
                      <w:rFonts w:eastAsia="標楷體"/>
                    </w:rPr>
                    <w:t>15</w:t>
                  </w:r>
                  <w:r w:rsidRPr="00744C71">
                    <w:rPr>
                      <w:rFonts w:eastAsia="標楷體"/>
                    </w:rPr>
                    <w:t>分</w:t>
                  </w:r>
                </w:p>
              </w:tc>
            </w:tr>
            <w:tr w:rsidR="0067082F" w:rsidRPr="00744C71" w:rsidTr="004855EF">
              <w:trPr>
                <w:trHeight w:hRule="exact" w:val="397"/>
                <w:jc w:val="center"/>
              </w:trPr>
              <w:tc>
                <w:tcPr>
                  <w:tcW w:w="3806" w:type="dxa"/>
                  <w:vAlign w:val="center"/>
                </w:tcPr>
                <w:p w:rsidR="0067082F" w:rsidRPr="00744C71" w:rsidRDefault="0067082F" w:rsidP="004855EF">
                  <w:pPr>
                    <w:spacing w:line="360" w:lineRule="atLeast"/>
                    <w:jc w:val="center"/>
                    <w:rPr>
                      <w:rFonts w:eastAsia="標楷體"/>
                      <w:szCs w:val="22"/>
                    </w:rPr>
                  </w:pPr>
                  <w:r w:rsidRPr="00744C71">
                    <w:rPr>
                      <w:rFonts w:eastAsia="標楷體"/>
                      <w:szCs w:val="22"/>
                    </w:rPr>
                    <w:t>200-300</w:t>
                  </w:r>
                  <w:r w:rsidRPr="00744C71">
                    <w:rPr>
                      <w:rFonts w:eastAsia="標楷體"/>
                      <w:szCs w:val="22"/>
                    </w:rPr>
                    <w:t>萬元（含</w:t>
                  </w:r>
                  <w:r w:rsidRPr="00744C71">
                    <w:rPr>
                      <w:rFonts w:eastAsia="標楷體"/>
                      <w:szCs w:val="22"/>
                    </w:rPr>
                    <w:t>200</w:t>
                  </w:r>
                  <w:r w:rsidRPr="00744C71">
                    <w:rPr>
                      <w:rFonts w:eastAsia="標楷體"/>
                      <w:szCs w:val="22"/>
                    </w:rPr>
                    <w:t>萬元）</w:t>
                  </w:r>
                </w:p>
              </w:tc>
              <w:tc>
                <w:tcPr>
                  <w:tcW w:w="2035" w:type="dxa"/>
                </w:tcPr>
                <w:p w:rsidR="0067082F" w:rsidRPr="00744C71" w:rsidRDefault="0067082F" w:rsidP="004855EF">
                  <w:pPr>
                    <w:spacing w:line="360" w:lineRule="exact"/>
                    <w:ind w:leftChars="18" w:left="43"/>
                    <w:jc w:val="center"/>
                    <w:rPr>
                      <w:rFonts w:eastAsia="標楷體"/>
                    </w:rPr>
                  </w:pPr>
                  <w:r w:rsidRPr="00744C71">
                    <w:rPr>
                      <w:rFonts w:eastAsia="標楷體"/>
                    </w:rPr>
                    <w:t>20</w:t>
                  </w:r>
                  <w:r w:rsidRPr="00744C71">
                    <w:rPr>
                      <w:rFonts w:eastAsia="標楷體"/>
                    </w:rPr>
                    <w:t>分</w:t>
                  </w:r>
                </w:p>
              </w:tc>
            </w:tr>
            <w:tr w:rsidR="0067082F" w:rsidRPr="00744C71" w:rsidTr="004855EF">
              <w:trPr>
                <w:trHeight w:hRule="exact" w:val="397"/>
                <w:jc w:val="center"/>
              </w:trPr>
              <w:tc>
                <w:tcPr>
                  <w:tcW w:w="3806" w:type="dxa"/>
                  <w:vAlign w:val="center"/>
                </w:tcPr>
                <w:p w:rsidR="0067082F" w:rsidRPr="00744C71" w:rsidRDefault="0067082F" w:rsidP="004855EF">
                  <w:pPr>
                    <w:spacing w:line="360" w:lineRule="atLeast"/>
                    <w:jc w:val="center"/>
                    <w:rPr>
                      <w:rFonts w:eastAsia="標楷體"/>
                      <w:szCs w:val="22"/>
                    </w:rPr>
                  </w:pPr>
                  <w:r w:rsidRPr="00744C71">
                    <w:rPr>
                      <w:rFonts w:eastAsia="標楷體"/>
                      <w:szCs w:val="22"/>
                    </w:rPr>
                    <w:t>300-500</w:t>
                  </w:r>
                  <w:r w:rsidRPr="00744C71">
                    <w:rPr>
                      <w:rFonts w:eastAsia="標楷體"/>
                      <w:szCs w:val="22"/>
                    </w:rPr>
                    <w:t>萬元（含</w:t>
                  </w:r>
                  <w:r w:rsidRPr="00744C71">
                    <w:rPr>
                      <w:rFonts w:eastAsia="標楷體"/>
                      <w:szCs w:val="22"/>
                    </w:rPr>
                    <w:t>300</w:t>
                  </w:r>
                  <w:r w:rsidRPr="00744C71">
                    <w:rPr>
                      <w:rFonts w:eastAsia="標楷體"/>
                      <w:szCs w:val="22"/>
                    </w:rPr>
                    <w:t>萬元）</w:t>
                  </w:r>
                </w:p>
              </w:tc>
              <w:tc>
                <w:tcPr>
                  <w:tcW w:w="2035" w:type="dxa"/>
                </w:tcPr>
                <w:p w:rsidR="0067082F" w:rsidRPr="00744C71" w:rsidRDefault="0067082F" w:rsidP="004855EF">
                  <w:pPr>
                    <w:spacing w:line="360" w:lineRule="exact"/>
                    <w:ind w:leftChars="18" w:left="43"/>
                    <w:jc w:val="center"/>
                    <w:rPr>
                      <w:rFonts w:eastAsia="標楷體"/>
                    </w:rPr>
                  </w:pPr>
                  <w:r w:rsidRPr="00744C71">
                    <w:rPr>
                      <w:rFonts w:eastAsia="標楷體"/>
                    </w:rPr>
                    <w:t>30</w:t>
                  </w:r>
                  <w:r w:rsidRPr="00744C71">
                    <w:rPr>
                      <w:rFonts w:eastAsia="標楷體"/>
                    </w:rPr>
                    <w:t>分</w:t>
                  </w:r>
                </w:p>
              </w:tc>
            </w:tr>
            <w:tr w:rsidR="0067082F" w:rsidRPr="00744C71" w:rsidTr="004855EF">
              <w:trPr>
                <w:trHeight w:hRule="exact" w:val="397"/>
                <w:jc w:val="center"/>
              </w:trPr>
              <w:tc>
                <w:tcPr>
                  <w:tcW w:w="3806" w:type="dxa"/>
                  <w:vAlign w:val="center"/>
                </w:tcPr>
                <w:p w:rsidR="0067082F" w:rsidRPr="00744C71" w:rsidRDefault="0067082F" w:rsidP="004855EF">
                  <w:pPr>
                    <w:spacing w:line="360" w:lineRule="atLeast"/>
                    <w:jc w:val="center"/>
                    <w:rPr>
                      <w:rFonts w:eastAsia="標楷體"/>
                      <w:szCs w:val="22"/>
                    </w:rPr>
                  </w:pPr>
                  <w:r w:rsidRPr="00744C71">
                    <w:rPr>
                      <w:rFonts w:eastAsia="標楷體"/>
                      <w:szCs w:val="22"/>
                    </w:rPr>
                    <w:t>500-1,000</w:t>
                  </w:r>
                  <w:r w:rsidRPr="00744C71">
                    <w:rPr>
                      <w:rFonts w:eastAsia="標楷體"/>
                      <w:szCs w:val="22"/>
                    </w:rPr>
                    <w:t>萬元（含</w:t>
                  </w:r>
                  <w:r w:rsidRPr="00744C71">
                    <w:rPr>
                      <w:rFonts w:eastAsia="標楷體"/>
                      <w:szCs w:val="22"/>
                    </w:rPr>
                    <w:t>500</w:t>
                  </w:r>
                  <w:r w:rsidRPr="00744C71">
                    <w:rPr>
                      <w:rFonts w:eastAsia="標楷體"/>
                      <w:szCs w:val="22"/>
                    </w:rPr>
                    <w:t>萬元）</w:t>
                  </w:r>
                </w:p>
              </w:tc>
              <w:tc>
                <w:tcPr>
                  <w:tcW w:w="2035" w:type="dxa"/>
                </w:tcPr>
                <w:p w:rsidR="0067082F" w:rsidRPr="00744C71" w:rsidRDefault="0067082F" w:rsidP="004855EF">
                  <w:pPr>
                    <w:spacing w:line="360" w:lineRule="exact"/>
                    <w:ind w:leftChars="18" w:left="43"/>
                    <w:jc w:val="center"/>
                    <w:rPr>
                      <w:rFonts w:eastAsia="標楷體"/>
                    </w:rPr>
                  </w:pPr>
                  <w:r w:rsidRPr="00744C71">
                    <w:rPr>
                      <w:rFonts w:eastAsia="標楷體"/>
                    </w:rPr>
                    <w:t>40</w:t>
                  </w:r>
                  <w:r w:rsidRPr="00744C71">
                    <w:rPr>
                      <w:rFonts w:eastAsia="標楷體"/>
                    </w:rPr>
                    <w:t>分</w:t>
                  </w:r>
                </w:p>
              </w:tc>
            </w:tr>
            <w:tr w:rsidR="0067082F" w:rsidRPr="00744C71" w:rsidTr="004855EF">
              <w:trPr>
                <w:trHeight w:hRule="exact" w:val="397"/>
                <w:jc w:val="center"/>
              </w:trPr>
              <w:tc>
                <w:tcPr>
                  <w:tcW w:w="3806" w:type="dxa"/>
                  <w:vAlign w:val="center"/>
                </w:tcPr>
                <w:p w:rsidR="0067082F" w:rsidRPr="00744C71" w:rsidRDefault="0067082F" w:rsidP="004855EF">
                  <w:pPr>
                    <w:spacing w:line="360" w:lineRule="atLeast"/>
                    <w:jc w:val="center"/>
                    <w:rPr>
                      <w:rFonts w:eastAsia="標楷體"/>
                      <w:szCs w:val="22"/>
                    </w:rPr>
                  </w:pPr>
                  <w:r w:rsidRPr="00744C71">
                    <w:rPr>
                      <w:rFonts w:eastAsia="標楷體"/>
                      <w:szCs w:val="22"/>
                    </w:rPr>
                    <w:t>1,000-3,000</w:t>
                  </w:r>
                  <w:r w:rsidRPr="00744C71">
                    <w:rPr>
                      <w:rFonts w:eastAsia="標楷體"/>
                      <w:szCs w:val="22"/>
                    </w:rPr>
                    <w:t>萬元（含</w:t>
                  </w:r>
                  <w:r w:rsidRPr="00744C71">
                    <w:rPr>
                      <w:rFonts w:eastAsia="標楷體"/>
                      <w:szCs w:val="22"/>
                    </w:rPr>
                    <w:t>1,000</w:t>
                  </w:r>
                  <w:r w:rsidRPr="00744C71">
                    <w:rPr>
                      <w:rFonts w:eastAsia="標楷體"/>
                      <w:szCs w:val="22"/>
                    </w:rPr>
                    <w:t>萬元）</w:t>
                  </w:r>
                </w:p>
              </w:tc>
              <w:tc>
                <w:tcPr>
                  <w:tcW w:w="2035" w:type="dxa"/>
                </w:tcPr>
                <w:p w:rsidR="0067082F" w:rsidRPr="00744C71" w:rsidRDefault="0067082F" w:rsidP="004855EF">
                  <w:pPr>
                    <w:spacing w:line="360" w:lineRule="exact"/>
                    <w:ind w:leftChars="18" w:left="43"/>
                    <w:jc w:val="center"/>
                    <w:rPr>
                      <w:rFonts w:eastAsia="標楷體"/>
                    </w:rPr>
                  </w:pPr>
                  <w:r w:rsidRPr="00744C71">
                    <w:rPr>
                      <w:rFonts w:eastAsia="標楷體"/>
                    </w:rPr>
                    <w:t>45</w:t>
                  </w:r>
                  <w:r w:rsidRPr="00744C71">
                    <w:rPr>
                      <w:rFonts w:eastAsia="標楷體"/>
                    </w:rPr>
                    <w:t>分</w:t>
                  </w:r>
                </w:p>
              </w:tc>
            </w:tr>
            <w:tr w:rsidR="0067082F" w:rsidRPr="00744C71" w:rsidTr="004855EF">
              <w:trPr>
                <w:trHeight w:hRule="exact" w:val="397"/>
                <w:jc w:val="center"/>
              </w:trPr>
              <w:tc>
                <w:tcPr>
                  <w:tcW w:w="3806" w:type="dxa"/>
                  <w:vAlign w:val="center"/>
                </w:tcPr>
                <w:p w:rsidR="0067082F" w:rsidRPr="00744C71" w:rsidRDefault="0067082F" w:rsidP="004855EF">
                  <w:pPr>
                    <w:spacing w:line="360" w:lineRule="atLeast"/>
                    <w:jc w:val="center"/>
                    <w:rPr>
                      <w:rFonts w:eastAsia="標楷體"/>
                      <w:szCs w:val="22"/>
                    </w:rPr>
                  </w:pPr>
                  <w:r w:rsidRPr="00744C71">
                    <w:rPr>
                      <w:rFonts w:eastAsia="標楷體"/>
                      <w:szCs w:val="22"/>
                    </w:rPr>
                    <w:t>3,000</w:t>
                  </w:r>
                  <w:r w:rsidRPr="00744C71">
                    <w:rPr>
                      <w:rFonts w:eastAsia="標楷體"/>
                      <w:szCs w:val="22"/>
                    </w:rPr>
                    <w:t>萬元以上（含</w:t>
                  </w:r>
                  <w:r w:rsidRPr="00744C71">
                    <w:rPr>
                      <w:rFonts w:eastAsia="標楷體"/>
                      <w:szCs w:val="22"/>
                    </w:rPr>
                    <w:t>3,000</w:t>
                  </w:r>
                  <w:r w:rsidRPr="00744C71">
                    <w:rPr>
                      <w:rFonts w:eastAsia="標楷體"/>
                      <w:szCs w:val="22"/>
                    </w:rPr>
                    <w:t>萬元）</w:t>
                  </w:r>
                </w:p>
              </w:tc>
              <w:tc>
                <w:tcPr>
                  <w:tcW w:w="2035" w:type="dxa"/>
                </w:tcPr>
                <w:p w:rsidR="0067082F" w:rsidRPr="00744C71" w:rsidRDefault="0067082F" w:rsidP="004855EF">
                  <w:pPr>
                    <w:spacing w:line="360" w:lineRule="exact"/>
                    <w:ind w:leftChars="18" w:left="43"/>
                    <w:jc w:val="center"/>
                    <w:rPr>
                      <w:rFonts w:eastAsia="標楷體"/>
                    </w:rPr>
                  </w:pPr>
                  <w:r w:rsidRPr="00744C71">
                    <w:rPr>
                      <w:rFonts w:eastAsia="標楷體"/>
                    </w:rPr>
                    <w:t>50</w:t>
                  </w:r>
                  <w:r w:rsidRPr="00744C71">
                    <w:rPr>
                      <w:rFonts w:eastAsia="標楷體"/>
                    </w:rPr>
                    <w:t>分</w:t>
                  </w:r>
                </w:p>
              </w:tc>
            </w:tr>
          </w:tbl>
          <w:p w:rsidR="0067082F" w:rsidRPr="00CD3028" w:rsidRDefault="0067082F" w:rsidP="004855EF">
            <w:pPr>
              <w:pStyle w:val="a7"/>
              <w:rPr>
                <w:rFonts w:ascii="標楷體" w:eastAsia="標楷體" w:hAnsi="標楷體"/>
                <w:b/>
                <w:bCs/>
              </w:rPr>
            </w:pPr>
          </w:p>
        </w:tc>
        <w:tc>
          <w:tcPr>
            <w:tcW w:w="540" w:type="dxa"/>
          </w:tcPr>
          <w:p w:rsidR="0067082F" w:rsidRPr="00DD0277" w:rsidRDefault="0067082F" w:rsidP="004855EF">
            <w:pPr>
              <w:spacing w:line="0" w:lineRule="atLeast"/>
              <w:rPr>
                <w:rFonts w:eastAsia="標楷體"/>
                <w:sz w:val="20"/>
                <w:szCs w:val="20"/>
              </w:rPr>
            </w:pPr>
            <w:r w:rsidRPr="00DD0277">
              <w:rPr>
                <w:rFonts w:eastAsia="標楷體" w:hint="eastAsia"/>
                <w:sz w:val="20"/>
                <w:szCs w:val="20"/>
              </w:rPr>
              <w:t>依</w:t>
            </w:r>
            <w:r>
              <w:rPr>
                <w:rFonts w:eastAsia="標楷體" w:hint="eastAsia"/>
                <w:sz w:val="20"/>
                <w:szCs w:val="20"/>
              </w:rPr>
              <w:t>本校「</w:t>
            </w:r>
            <w:r w:rsidRPr="00DD0277">
              <w:rPr>
                <w:rFonts w:eastAsia="標楷體" w:hint="eastAsia"/>
                <w:sz w:val="20"/>
                <w:szCs w:val="20"/>
              </w:rPr>
              <w:t>專任教師新聘及升等計分標準</w:t>
            </w:r>
            <w:r>
              <w:rPr>
                <w:rFonts w:eastAsia="標楷體" w:hint="eastAsia"/>
                <w:sz w:val="20"/>
                <w:szCs w:val="20"/>
              </w:rPr>
              <w:t>」</w:t>
            </w:r>
            <w:r w:rsidRPr="00DD0277">
              <w:rPr>
                <w:rFonts w:eastAsia="標楷體" w:hint="eastAsia"/>
                <w:sz w:val="20"/>
                <w:szCs w:val="20"/>
              </w:rPr>
              <w:t>修正條文內容、</w:t>
            </w:r>
            <w:r>
              <w:rPr>
                <w:rFonts w:eastAsia="標楷體" w:hint="eastAsia"/>
                <w:sz w:val="20"/>
                <w:szCs w:val="20"/>
              </w:rPr>
              <w:t>修改教學特殊表現及教學行政配合度權重比率、</w:t>
            </w:r>
            <w:r w:rsidRPr="00DD0277">
              <w:rPr>
                <w:rFonts w:eastAsia="標楷體" w:hint="eastAsia"/>
                <w:sz w:val="20"/>
                <w:szCs w:val="20"/>
              </w:rPr>
              <w:t>更改條列數字標號</w:t>
            </w:r>
          </w:p>
        </w:tc>
      </w:tr>
      <w:tr w:rsidR="0067082F" w:rsidRPr="00F40EE4" w:rsidTr="004855EF">
        <w:trPr>
          <w:trHeight w:val="980"/>
          <w:jc w:val="center"/>
        </w:trPr>
        <w:tc>
          <w:tcPr>
            <w:tcW w:w="813" w:type="dxa"/>
          </w:tcPr>
          <w:p w:rsidR="0067082F" w:rsidRPr="00F40EE4" w:rsidRDefault="0067082F" w:rsidP="004855EF">
            <w:pPr>
              <w:spacing w:line="0" w:lineRule="atLeast"/>
              <w:jc w:val="center"/>
              <w:rPr>
                <w:rFonts w:eastAsia="標楷體"/>
              </w:rPr>
            </w:pPr>
            <w:r>
              <w:rPr>
                <w:rFonts w:eastAsia="標楷體" w:hint="eastAsia"/>
              </w:rPr>
              <w:t>第六條</w:t>
            </w:r>
          </w:p>
        </w:tc>
        <w:tc>
          <w:tcPr>
            <w:tcW w:w="6965" w:type="dxa"/>
          </w:tcPr>
          <w:p w:rsidR="0067082F" w:rsidRPr="007753A0" w:rsidRDefault="0067082F" w:rsidP="004855EF">
            <w:pPr>
              <w:spacing w:line="0" w:lineRule="atLeast"/>
              <w:jc w:val="both"/>
              <w:rPr>
                <w:rFonts w:eastAsia="標楷體"/>
              </w:rPr>
            </w:pPr>
            <w:r w:rsidRPr="007753A0">
              <w:rPr>
                <w:rFonts w:eastAsia="標楷體"/>
              </w:rPr>
              <w:t>本細則於</w:t>
            </w:r>
            <w:r w:rsidRPr="007753A0">
              <w:rPr>
                <w:rFonts w:eastAsia="標楷體"/>
                <w:b/>
                <w:szCs w:val="22"/>
                <w:u w:val="single"/>
              </w:rPr>
              <w:t>105</w:t>
            </w:r>
            <w:r w:rsidRPr="007753A0">
              <w:rPr>
                <w:rFonts w:eastAsia="標楷體"/>
                <w:b/>
                <w:szCs w:val="22"/>
                <w:u w:val="single"/>
              </w:rPr>
              <w:t>年</w:t>
            </w:r>
            <w:r w:rsidRPr="007753A0">
              <w:rPr>
                <w:rFonts w:eastAsia="標楷體"/>
              </w:rPr>
              <w:t>起全面適用，</w:t>
            </w:r>
            <w:r w:rsidRPr="007753A0">
              <w:rPr>
                <w:rFonts w:eastAsia="標楷體"/>
                <w:b/>
                <w:szCs w:val="22"/>
                <w:u w:val="single"/>
              </w:rPr>
              <w:t>104</w:t>
            </w:r>
            <w:r w:rsidRPr="007753A0">
              <w:rPr>
                <w:rFonts w:eastAsia="標楷體"/>
                <w:b/>
                <w:szCs w:val="22"/>
                <w:u w:val="single"/>
              </w:rPr>
              <w:t>年</w:t>
            </w:r>
            <w:r w:rsidRPr="007753A0">
              <w:rPr>
                <w:rFonts w:eastAsia="標楷體"/>
              </w:rPr>
              <w:t>（含）以前</w:t>
            </w:r>
            <w:r w:rsidRPr="007753A0">
              <w:rPr>
                <w:rFonts w:eastAsia="標楷體"/>
                <w:b/>
                <w:szCs w:val="22"/>
                <w:u w:val="single"/>
              </w:rPr>
              <w:t>提出升等申請</w:t>
            </w:r>
            <w:r w:rsidRPr="007753A0">
              <w:rPr>
                <w:rFonts w:eastAsia="標楷體"/>
              </w:rPr>
              <w:t>教師得選定採用修正前升等計分標準（</w:t>
            </w:r>
            <w:r w:rsidRPr="007753A0">
              <w:rPr>
                <w:rFonts w:eastAsia="標楷體"/>
              </w:rPr>
              <w:t>102.6.10</w:t>
            </w:r>
            <w:r w:rsidRPr="007753A0">
              <w:rPr>
                <w:rFonts w:eastAsia="標楷體"/>
              </w:rPr>
              <w:t>公布版本校專任教師新聘及升等計分標準）或本細則。</w:t>
            </w:r>
          </w:p>
        </w:tc>
        <w:tc>
          <w:tcPr>
            <w:tcW w:w="6965" w:type="dxa"/>
          </w:tcPr>
          <w:p w:rsidR="0067082F" w:rsidRPr="00F40EE4" w:rsidRDefault="0067082F" w:rsidP="004855EF">
            <w:pPr>
              <w:spacing w:afterLines="50" w:after="180"/>
              <w:rPr>
                <w:rFonts w:ascii="標楷體" w:eastAsia="標楷體" w:hAnsi="標楷體"/>
                <w:bCs/>
                <w:szCs w:val="22"/>
              </w:rPr>
            </w:pPr>
            <w:r w:rsidRPr="00744C71">
              <w:rPr>
                <w:rFonts w:eastAsia="標楷體" w:hAnsi="標楷體" w:hint="eastAsia"/>
              </w:rPr>
              <w:t>本細則於</w:t>
            </w:r>
            <w:r w:rsidRPr="00744C71">
              <w:rPr>
                <w:rFonts w:eastAsia="標楷體" w:hAnsi="標楷體" w:hint="eastAsia"/>
              </w:rPr>
              <w:t>104</w:t>
            </w:r>
            <w:r w:rsidRPr="00744C71">
              <w:rPr>
                <w:rFonts w:eastAsia="標楷體" w:hAnsi="標楷體" w:hint="eastAsia"/>
              </w:rPr>
              <w:t>學年度起全面適用，</w:t>
            </w:r>
            <w:r w:rsidRPr="00744C71">
              <w:rPr>
                <w:rFonts w:eastAsia="標楷體" w:hAnsi="標楷體" w:hint="eastAsia"/>
              </w:rPr>
              <w:t>103</w:t>
            </w:r>
            <w:r w:rsidRPr="00744C71">
              <w:rPr>
                <w:rFonts w:eastAsia="標楷體" w:hAnsi="標楷體" w:hint="eastAsia"/>
              </w:rPr>
              <w:t>學年度（含）以前申請升等教師得選定採用修正前升等計分標準（</w:t>
            </w:r>
            <w:r w:rsidRPr="00744C71">
              <w:rPr>
                <w:rFonts w:eastAsia="標楷體" w:hAnsi="標楷體" w:hint="eastAsia"/>
              </w:rPr>
              <w:t>102.6.10</w:t>
            </w:r>
            <w:r w:rsidRPr="00744C71">
              <w:rPr>
                <w:rFonts w:eastAsia="標楷體" w:hAnsi="標楷體" w:hint="eastAsia"/>
              </w:rPr>
              <w:t>公布版本校專任教師新聘及升等計分標準）或本細則。</w:t>
            </w:r>
          </w:p>
        </w:tc>
        <w:tc>
          <w:tcPr>
            <w:tcW w:w="540" w:type="dxa"/>
          </w:tcPr>
          <w:p w:rsidR="0067082F" w:rsidRPr="00DD0277" w:rsidRDefault="0067082F" w:rsidP="004855EF">
            <w:pPr>
              <w:spacing w:line="0" w:lineRule="atLeast"/>
              <w:ind w:leftChars="-8" w:left="-19"/>
              <w:rPr>
                <w:rFonts w:eastAsia="標楷體"/>
                <w:sz w:val="20"/>
                <w:szCs w:val="20"/>
              </w:rPr>
            </w:pPr>
            <w:r w:rsidRPr="00DD0277">
              <w:rPr>
                <w:rFonts w:eastAsia="標楷體" w:hint="eastAsia"/>
                <w:sz w:val="20"/>
                <w:szCs w:val="20"/>
              </w:rPr>
              <w:t>依</w:t>
            </w:r>
            <w:r>
              <w:rPr>
                <w:rFonts w:eastAsia="標楷體" w:hint="eastAsia"/>
                <w:sz w:val="20"/>
                <w:szCs w:val="20"/>
              </w:rPr>
              <w:t>本校「</w:t>
            </w:r>
            <w:r w:rsidRPr="00DD0277">
              <w:rPr>
                <w:rFonts w:eastAsia="標楷體" w:hint="eastAsia"/>
                <w:sz w:val="20"/>
                <w:szCs w:val="20"/>
              </w:rPr>
              <w:t>專任教師新聘及升等計分標準</w:t>
            </w:r>
            <w:r>
              <w:rPr>
                <w:rFonts w:eastAsia="標楷體" w:hint="eastAsia"/>
                <w:sz w:val="20"/>
                <w:szCs w:val="20"/>
              </w:rPr>
              <w:t>」</w:t>
            </w:r>
            <w:r w:rsidRPr="00DD0277">
              <w:rPr>
                <w:rFonts w:eastAsia="標楷體" w:hint="eastAsia"/>
                <w:sz w:val="20"/>
                <w:szCs w:val="20"/>
              </w:rPr>
              <w:t>修正條文內容</w:t>
            </w:r>
          </w:p>
        </w:tc>
      </w:tr>
      <w:tr w:rsidR="0067082F" w:rsidRPr="00F40EE4" w:rsidTr="004855EF">
        <w:trPr>
          <w:trHeight w:val="1121"/>
          <w:jc w:val="center"/>
        </w:trPr>
        <w:tc>
          <w:tcPr>
            <w:tcW w:w="813" w:type="dxa"/>
          </w:tcPr>
          <w:p w:rsidR="0067082F" w:rsidRPr="00F40EE4" w:rsidRDefault="0067082F" w:rsidP="004855EF">
            <w:pPr>
              <w:spacing w:line="0" w:lineRule="atLeast"/>
              <w:jc w:val="center"/>
              <w:rPr>
                <w:rFonts w:eastAsia="標楷體"/>
              </w:rPr>
            </w:pPr>
            <w:r>
              <w:rPr>
                <w:rFonts w:eastAsia="標楷體" w:hint="eastAsia"/>
              </w:rPr>
              <w:t>第七條</w:t>
            </w:r>
          </w:p>
        </w:tc>
        <w:tc>
          <w:tcPr>
            <w:tcW w:w="6965" w:type="dxa"/>
          </w:tcPr>
          <w:p w:rsidR="0067082F" w:rsidRPr="00F40EE4" w:rsidRDefault="0067082F" w:rsidP="004855EF">
            <w:pPr>
              <w:spacing w:line="0" w:lineRule="atLeast"/>
              <w:jc w:val="both"/>
              <w:rPr>
                <w:rFonts w:eastAsia="標楷體"/>
              </w:rPr>
            </w:pPr>
            <w:r w:rsidRPr="00F40EE4">
              <w:rPr>
                <w:rFonts w:eastAsia="標楷體" w:hint="eastAsia"/>
              </w:rPr>
              <w:t>同現行條文</w:t>
            </w:r>
            <w:r w:rsidRPr="00F40EE4">
              <w:rPr>
                <w:rFonts w:ascii="標楷體" w:eastAsia="標楷體" w:hAnsi="標楷體" w:hint="eastAsia"/>
              </w:rPr>
              <w:t>。</w:t>
            </w:r>
          </w:p>
        </w:tc>
        <w:tc>
          <w:tcPr>
            <w:tcW w:w="6965" w:type="dxa"/>
          </w:tcPr>
          <w:p w:rsidR="0067082F" w:rsidRPr="00F40EE4" w:rsidRDefault="0067082F" w:rsidP="004855EF">
            <w:pPr>
              <w:spacing w:beforeLines="50" w:before="180" w:afterLines="50" w:after="180"/>
              <w:rPr>
                <w:rFonts w:ascii="標楷體" w:eastAsia="標楷體" w:hAnsi="標楷體"/>
                <w:bCs/>
                <w:szCs w:val="22"/>
              </w:rPr>
            </w:pPr>
            <w:r w:rsidRPr="00744C71">
              <w:rPr>
                <w:rFonts w:eastAsia="標楷體" w:hAnsi="標楷體" w:hint="eastAsia"/>
              </w:rPr>
              <w:t>本細則經院教評會及校教評會審議通過，陳請校長核定後，自公佈日起實施，修正時亦同。</w:t>
            </w:r>
          </w:p>
        </w:tc>
        <w:tc>
          <w:tcPr>
            <w:tcW w:w="540" w:type="dxa"/>
          </w:tcPr>
          <w:p w:rsidR="0067082F" w:rsidRPr="00DD0277" w:rsidRDefault="0067082F" w:rsidP="004855EF">
            <w:pPr>
              <w:spacing w:line="0" w:lineRule="atLeast"/>
              <w:ind w:leftChars="-8" w:left="-19"/>
              <w:rPr>
                <w:rFonts w:eastAsia="標楷體"/>
                <w:sz w:val="20"/>
                <w:szCs w:val="20"/>
              </w:rPr>
            </w:pPr>
          </w:p>
        </w:tc>
      </w:tr>
    </w:tbl>
    <w:p w:rsidR="0067082F" w:rsidRDefault="0067082F" w:rsidP="0067082F">
      <w:pPr>
        <w:rPr>
          <w:rFonts w:ascii="標楷體" w:eastAsia="標楷體" w:hAnsi="標楷體"/>
          <w:color w:val="000000"/>
        </w:rPr>
      </w:pPr>
    </w:p>
    <w:p w:rsidR="0067082F" w:rsidRDefault="0067082F" w:rsidP="0067082F">
      <w:pPr>
        <w:rPr>
          <w:rFonts w:ascii="標楷體" w:eastAsia="標楷體" w:hAnsi="標楷體"/>
          <w:color w:val="000000"/>
        </w:rPr>
      </w:pPr>
      <w:r>
        <w:rPr>
          <w:rFonts w:ascii="標楷體" w:eastAsia="標楷體" w:hAnsi="標楷體"/>
          <w:color w:val="000000"/>
        </w:rPr>
        <w:br w:type="page"/>
      </w:r>
      <w:r>
        <w:rPr>
          <w:rFonts w:ascii="標楷體" w:eastAsia="標楷體" w:hAnsi="標楷體" w:hint="eastAsia"/>
          <w:color w:val="000000"/>
        </w:rPr>
        <w:t>(修正前)</w:t>
      </w:r>
    </w:p>
    <w:p w:rsidR="0067082F" w:rsidRPr="00145D24" w:rsidRDefault="00856C92" w:rsidP="0067082F">
      <w:pPr>
        <w:spacing w:line="500" w:lineRule="exact"/>
        <w:jc w:val="center"/>
        <w:rPr>
          <w:rFonts w:ascii="標楷體" w:eastAsia="標楷體" w:hAnsi="標楷體"/>
          <w:b/>
          <w:color w:val="000000"/>
          <w:sz w:val="32"/>
          <w:szCs w:val="22"/>
        </w:rPr>
      </w:pPr>
      <w:r>
        <w:rPr>
          <w:rFonts w:ascii="標楷體" w:eastAsia="標楷體" w:hAnsi="標楷體"/>
          <w:noProof/>
          <w:color w:val="000000"/>
          <w:sz w:val="22"/>
          <w:szCs w:val="22"/>
        </w:rPr>
        <mc:AlternateContent>
          <mc:Choice Requires="wps">
            <w:drawing>
              <wp:anchor distT="0" distB="0" distL="114300" distR="114300" simplePos="0" relativeHeight="251672576" behindDoc="0" locked="0" layoutInCell="1" allowOverlap="1">
                <wp:simplePos x="0" y="0"/>
                <wp:positionH relativeFrom="column">
                  <wp:posOffset>8091805</wp:posOffset>
                </wp:positionH>
                <wp:positionV relativeFrom="paragraph">
                  <wp:posOffset>-258445</wp:posOffset>
                </wp:positionV>
                <wp:extent cx="1085850" cy="360045"/>
                <wp:effectExtent l="0" t="0" r="19050" b="2095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67082F" w:rsidRPr="004F0EB9" w:rsidRDefault="0067082F" w:rsidP="0067082F">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sidRPr="004F0EB9">
                              <w:rPr>
                                <w:rFonts w:ascii="標楷體" w:eastAsia="標楷體" w:hAnsi="標楷體" w:hint="eastAsia"/>
                                <w:b/>
                                <w:sz w:val="28"/>
                              </w:rPr>
                              <w:t>一</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Rectangle 5" o:spid="_x0000_s1029" style="position:absolute;left:0;text-align:left;margin-left:637.15pt;margin-top:-20.35pt;width:85.5pt;height:2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" strokeweight="2pt">
                <v:textbox>
                  <w:txbxContent>
                    <w:p w:rsidR="0067082F" w:rsidRPr="004F0EB9" w:rsidRDefault="0067082F" w:rsidP="0067082F">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v:textbox>
              </v:rect>
            </w:pict>
          </mc:Fallback>
        </mc:AlternateContent>
      </w:r>
      <w:r w:rsidR="0067082F" w:rsidRPr="00145D24">
        <w:rPr>
          <w:rFonts w:ascii="標楷體" w:eastAsia="標楷體" w:hAnsi="標楷體" w:hint="eastAsia"/>
          <w:b/>
          <w:color w:val="000000"/>
          <w:sz w:val="36"/>
          <w:szCs w:val="22"/>
        </w:rPr>
        <w:t>高雄醫學大學人文社會科學</w:t>
      </w:r>
      <w:r w:rsidR="0067082F" w:rsidRPr="00145D24">
        <w:rPr>
          <w:rFonts w:ascii="標楷體" w:eastAsia="標楷體" w:hAnsi="標楷體" w:hint="eastAsia"/>
          <w:b/>
          <w:sz w:val="36"/>
          <w:szCs w:val="22"/>
        </w:rPr>
        <w:t>院</w:t>
      </w:r>
      <w:r w:rsidR="0067082F" w:rsidRPr="00145D24">
        <w:rPr>
          <w:rFonts w:ascii="標楷體" w:eastAsia="標楷體" w:hAnsi="標楷體" w:hint="eastAsia"/>
          <w:b/>
          <w:color w:val="000000"/>
          <w:sz w:val="36"/>
          <w:szCs w:val="22"/>
        </w:rPr>
        <w:t>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595"/>
        <w:gridCol w:w="1253"/>
        <w:gridCol w:w="3684"/>
        <w:gridCol w:w="1796"/>
        <w:gridCol w:w="4102"/>
      </w:tblGrid>
      <w:tr w:rsidR="0067082F" w:rsidRPr="00145D24" w:rsidTr="004855EF">
        <w:tc>
          <w:tcPr>
            <w:tcW w:w="1384" w:type="dxa"/>
            <w:vAlign w:val="center"/>
          </w:tcPr>
          <w:p w:rsidR="0067082F" w:rsidRPr="00145D24" w:rsidRDefault="0067082F" w:rsidP="004855EF">
            <w:pPr>
              <w:jc w:val="both"/>
              <w:rPr>
                <w:rFonts w:ascii="標楷體" w:eastAsia="標楷體" w:hAnsi="標楷體"/>
                <w:color w:val="000000"/>
                <w:szCs w:val="22"/>
              </w:rPr>
            </w:pPr>
            <w:r w:rsidRPr="00145D24">
              <w:rPr>
                <w:rFonts w:ascii="標楷體" w:eastAsia="標楷體" w:hAnsi="標楷體" w:hint="eastAsia"/>
                <w:color w:val="000000"/>
                <w:szCs w:val="22"/>
              </w:rPr>
              <w:t>送審單位：</w:t>
            </w:r>
          </w:p>
        </w:tc>
        <w:tc>
          <w:tcPr>
            <w:tcW w:w="2693" w:type="dxa"/>
            <w:vAlign w:val="center"/>
          </w:tcPr>
          <w:p w:rsidR="0067082F" w:rsidRPr="00145D24" w:rsidRDefault="0067082F" w:rsidP="004855EF">
            <w:pPr>
              <w:jc w:val="both"/>
              <w:rPr>
                <w:rFonts w:ascii="標楷體" w:eastAsia="標楷體" w:hAnsi="標楷體"/>
                <w:color w:val="000000"/>
                <w:szCs w:val="22"/>
              </w:rPr>
            </w:pPr>
          </w:p>
        </w:tc>
        <w:tc>
          <w:tcPr>
            <w:tcW w:w="1276" w:type="dxa"/>
            <w:vAlign w:val="center"/>
          </w:tcPr>
          <w:p w:rsidR="0067082F" w:rsidRPr="00145D24" w:rsidRDefault="0067082F" w:rsidP="004855EF">
            <w:pPr>
              <w:jc w:val="both"/>
              <w:rPr>
                <w:rFonts w:ascii="標楷體" w:eastAsia="標楷體" w:hAnsi="標楷體"/>
                <w:color w:val="000000"/>
                <w:szCs w:val="22"/>
              </w:rPr>
            </w:pPr>
            <w:r w:rsidRPr="00145D24">
              <w:rPr>
                <w:rFonts w:ascii="標楷體" w:eastAsia="標楷體" w:hAnsi="標楷體" w:hint="eastAsia"/>
                <w:color w:val="000000"/>
                <w:szCs w:val="22"/>
              </w:rPr>
              <w:t>申請人：</w:t>
            </w:r>
          </w:p>
        </w:tc>
        <w:tc>
          <w:tcPr>
            <w:tcW w:w="3827" w:type="dxa"/>
            <w:vAlign w:val="center"/>
          </w:tcPr>
          <w:p w:rsidR="0067082F" w:rsidRPr="00145D24" w:rsidRDefault="0067082F" w:rsidP="004855EF">
            <w:pPr>
              <w:jc w:val="both"/>
              <w:rPr>
                <w:rFonts w:ascii="標楷體" w:eastAsia="標楷體" w:hAnsi="標楷體"/>
                <w:color w:val="000000"/>
                <w:szCs w:val="22"/>
              </w:rPr>
            </w:pPr>
          </w:p>
        </w:tc>
        <w:tc>
          <w:tcPr>
            <w:tcW w:w="1843" w:type="dxa"/>
            <w:vAlign w:val="center"/>
          </w:tcPr>
          <w:p w:rsidR="0067082F" w:rsidRPr="00145D24" w:rsidRDefault="0067082F" w:rsidP="004855EF">
            <w:pPr>
              <w:jc w:val="both"/>
              <w:rPr>
                <w:rFonts w:ascii="標楷體" w:eastAsia="標楷體" w:hAnsi="標楷體"/>
                <w:color w:val="000000"/>
                <w:szCs w:val="22"/>
              </w:rPr>
            </w:pPr>
            <w:r w:rsidRPr="00145D24">
              <w:rPr>
                <w:rFonts w:ascii="標楷體" w:eastAsia="標楷體" w:hAnsi="標楷體" w:hint="eastAsia"/>
                <w:color w:val="000000"/>
                <w:sz w:val="22"/>
                <w:szCs w:val="22"/>
              </w:rPr>
              <w:t>擬升(聘)等級：</w:t>
            </w:r>
          </w:p>
        </w:tc>
        <w:tc>
          <w:tcPr>
            <w:tcW w:w="4253" w:type="dxa"/>
          </w:tcPr>
          <w:p w:rsidR="0067082F" w:rsidRPr="00145D24" w:rsidRDefault="0067082F" w:rsidP="004855EF">
            <w:pPr>
              <w:rPr>
                <w:rFonts w:ascii="標楷體" w:eastAsia="標楷體" w:hAnsi="標楷體"/>
                <w:color w:val="000000"/>
                <w:szCs w:val="22"/>
              </w:rPr>
            </w:pP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 xml:space="preserve">講師       </w:t>
            </w: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助理教授</w:t>
            </w:r>
          </w:p>
          <w:p w:rsidR="0067082F" w:rsidRPr="00145D24" w:rsidRDefault="0067082F" w:rsidP="004855EF">
            <w:pPr>
              <w:rPr>
                <w:rFonts w:ascii="標楷體" w:eastAsia="標楷體" w:hAnsi="標楷體"/>
                <w:color w:val="000000"/>
                <w:szCs w:val="22"/>
              </w:rPr>
            </w:pP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 xml:space="preserve">副教授     </w:t>
            </w: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教授</w:t>
            </w:r>
          </w:p>
        </w:tc>
      </w:tr>
    </w:tbl>
    <w:p w:rsidR="0067082F" w:rsidRPr="00145D24" w:rsidRDefault="0067082F" w:rsidP="0067082F">
      <w:pPr>
        <w:spacing w:line="240" w:lineRule="exact"/>
        <w:rPr>
          <w:rFonts w:ascii="標楷體" w:eastAsia="標楷體" w:hAnsi="標楷體"/>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2771"/>
      </w:tblGrid>
      <w:tr w:rsidR="0067082F" w:rsidRPr="00145D24" w:rsidTr="004855EF">
        <w:trPr>
          <w:trHeight w:val="338"/>
          <w:tblHeader/>
        </w:trPr>
        <w:tc>
          <w:tcPr>
            <w:tcW w:w="751" w:type="dxa"/>
            <w:vMerge w:val="restart"/>
            <w:vAlign w:val="center"/>
          </w:tcPr>
          <w:p w:rsidR="0067082F" w:rsidRPr="00145D24" w:rsidRDefault="0067082F" w:rsidP="004855EF">
            <w:pPr>
              <w:jc w:val="center"/>
              <w:rPr>
                <w:rFonts w:ascii="標楷體" w:eastAsia="標楷體" w:hAnsi="標楷體"/>
                <w:b/>
                <w:color w:val="000000"/>
                <w:szCs w:val="22"/>
              </w:rPr>
            </w:pPr>
            <w:r w:rsidRPr="00145D24">
              <w:rPr>
                <w:rFonts w:ascii="標楷體" w:eastAsia="標楷體" w:hAnsi="標楷體" w:hint="eastAsia"/>
                <w:b/>
                <w:color w:val="000000"/>
                <w:szCs w:val="22"/>
              </w:rPr>
              <w:t>審查項目</w:t>
            </w:r>
          </w:p>
        </w:tc>
        <w:tc>
          <w:tcPr>
            <w:tcW w:w="1168" w:type="dxa"/>
            <w:vMerge w:val="restart"/>
            <w:vAlign w:val="center"/>
          </w:tcPr>
          <w:p w:rsidR="0067082F" w:rsidRPr="00145D24" w:rsidRDefault="0067082F" w:rsidP="004855EF">
            <w:pPr>
              <w:jc w:val="center"/>
              <w:rPr>
                <w:rFonts w:ascii="標楷體" w:eastAsia="標楷體" w:hAnsi="標楷體"/>
                <w:b/>
                <w:color w:val="000000"/>
                <w:szCs w:val="22"/>
              </w:rPr>
            </w:pPr>
            <w:r w:rsidRPr="00145D24">
              <w:rPr>
                <w:rFonts w:ascii="標楷體" w:eastAsia="標楷體" w:hAnsi="標楷體" w:hint="eastAsia"/>
                <w:b/>
                <w:color w:val="000000"/>
                <w:szCs w:val="22"/>
              </w:rPr>
              <w:t>評核</w:t>
            </w:r>
          </w:p>
          <w:p w:rsidR="0067082F" w:rsidRPr="00145D24" w:rsidRDefault="0067082F" w:rsidP="004855EF">
            <w:pPr>
              <w:jc w:val="center"/>
              <w:rPr>
                <w:rFonts w:ascii="標楷體" w:eastAsia="標楷體" w:hAnsi="標楷體"/>
                <w:b/>
                <w:color w:val="000000"/>
                <w:szCs w:val="22"/>
              </w:rPr>
            </w:pPr>
            <w:r w:rsidRPr="00145D24">
              <w:rPr>
                <w:rFonts w:ascii="標楷體" w:eastAsia="標楷體" w:hAnsi="標楷體" w:hint="eastAsia"/>
                <w:b/>
                <w:color w:val="000000"/>
                <w:szCs w:val="22"/>
              </w:rPr>
              <w:t>指標</w:t>
            </w:r>
          </w:p>
        </w:tc>
        <w:tc>
          <w:tcPr>
            <w:tcW w:w="3488" w:type="dxa"/>
            <w:vMerge w:val="restart"/>
            <w:vAlign w:val="center"/>
          </w:tcPr>
          <w:p w:rsidR="0067082F" w:rsidRPr="00145D24" w:rsidRDefault="0067082F" w:rsidP="004855EF">
            <w:pPr>
              <w:jc w:val="center"/>
              <w:rPr>
                <w:rFonts w:ascii="標楷體" w:eastAsia="標楷體" w:hAnsi="標楷體"/>
                <w:b/>
                <w:color w:val="000000"/>
                <w:szCs w:val="22"/>
              </w:rPr>
            </w:pPr>
            <w:r w:rsidRPr="00145D24">
              <w:rPr>
                <w:rFonts w:ascii="標楷體" w:eastAsia="標楷體" w:hAnsi="標楷體" w:hint="eastAsia"/>
                <w:b/>
                <w:color w:val="000000"/>
                <w:szCs w:val="22"/>
              </w:rPr>
              <w:t>評分內容及標準</w:t>
            </w:r>
          </w:p>
        </w:tc>
        <w:tc>
          <w:tcPr>
            <w:tcW w:w="914" w:type="dxa"/>
            <w:vMerge w:val="restart"/>
            <w:vAlign w:val="center"/>
          </w:tcPr>
          <w:p w:rsidR="0067082F" w:rsidRPr="00145D24" w:rsidRDefault="0067082F" w:rsidP="004855EF">
            <w:pPr>
              <w:jc w:val="center"/>
              <w:rPr>
                <w:rFonts w:eastAsia="標楷體"/>
                <w:b/>
                <w:color w:val="000000"/>
                <w:szCs w:val="22"/>
              </w:rPr>
            </w:pPr>
            <w:r w:rsidRPr="00145D24">
              <w:rPr>
                <w:rFonts w:eastAsia="標楷體" w:hAnsi="標楷體"/>
                <w:b/>
                <w:color w:val="000000"/>
                <w:szCs w:val="22"/>
              </w:rPr>
              <w:t>積分</w:t>
            </w:r>
          </w:p>
          <w:p w:rsidR="0067082F" w:rsidRPr="00145D24" w:rsidRDefault="0067082F" w:rsidP="004855EF">
            <w:pPr>
              <w:jc w:val="center"/>
              <w:rPr>
                <w:rFonts w:eastAsia="標楷體"/>
                <w:b/>
                <w:color w:val="000000"/>
                <w:szCs w:val="22"/>
              </w:rPr>
            </w:pPr>
            <w:r w:rsidRPr="00145D24">
              <w:rPr>
                <w:rFonts w:eastAsia="標楷體"/>
                <w:b/>
                <w:color w:val="000000"/>
                <w:sz w:val="20"/>
                <w:szCs w:val="22"/>
              </w:rPr>
              <w:t>(A)</w:t>
            </w:r>
          </w:p>
        </w:tc>
        <w:tc>
          <w:tcPr>
            <w:tcW w:w="890" w:type="dxa"/>
            <w:vMerge w:val="restart"/>
            <w:vAlign w:val="center"/>
          </w:tcPr>
          <w:p w:rsidR="0067082F" w:rsidRPr="00145D24" w:rsidRDefault="0067082F" w:rsidP="004855EF">
            <w:pPr>
              <w:spacing w:line="260" w:lineRule="exact"/>
              <w:jc w:val="center"/>
              <w:rPr>
                <w:rFonts w:eastAsia="標楷體"/>
                <w:b/>
                <w:color w:val="000000"/>
                <w:szCs w:val="22"/>
              </w:rPr>
            </w:pPr>
            <w:r w:rsidRPr="00145D24">
              <w:rPr>
                <w:rFonts w:eastAsia="標楷體" w:hAnsi="標楷體"/>
                <w:b/>
                <w:color w:val="000000"/>
                <w:szCs w:val="22"/>
              </w:rPr>
              <w:t>權重比例</w:t>
            </w:r>
          </w:p>
          <w:p w:rsidR="0067082F" w:rsidRPr="00145D24" w:rsidRDefault="0067082F" w:rsidP="004855EF">
            <w:pPr>
              <w:spacing w:line="260" w:lineRule="exact"/>
              <w:jc w:val="center"/>
              <w:rPr>
                <w:rFonts w:eastAsia="標楷體"/>
                <w:b/>
                <w:color w:val="000000"/>
                <w:szCs w:val="22"/>
              </w:rPr>
            </w:pPr>
            <w:r w:rsidRPr="00145D24">
              <w:rPr>
                <w:rFonts w:eastAsia="標楷體"/>
                <w:b/>
                <w:color w:val="000000"/>
                <w:sz w:val="20"/>
                <w:szCs w:val="22"/>
              </w:rPr>
              <w:t>(B)</w:t>
            </w:r>
          </w:p>
        </w:tc>
        <w:tc>
          <w:tcPr>
            <w:tcW w:w="1829" w:type="dxa"/>
            <w:gridSpan w:val="2"/>
            <w:vAlign w:val="center"/>
          </w:tcPr>
          <w:p w:rsidR="0067082F" w:rsidRPr="00145D24" w:rsidRDefault="0067082F" w:rsidP="004855EF">
            <w:pPr>
              <w:jc w:val="center"/>
              <w:rPr>
                <w:rFonts w:eastAsia="標楷體"/>
                <w:b/>
                <w:color w:val="000000"/>
                <w:szCs w:val="22"/>
              </w:rPr>
            </w:pPr>
            <w:r w:rsidRPr="00145D24">
              <w:rPr>
                <w:rFonts w:eastAsia="標楷體" w:hAnsi="標楷體"/>
                <w:b/>
                <w:color w:val="000000"/>
                <w:szCs w:val="22"/>
              </w:rPr>
              <w:t>考評人員</w:t>
            </w:r>
            <w:r w:rsidRPr="00145D24">
              <w:rPr>
                <w:rFonts w:eastAsia="標楷體"/>
                <w:b/>
                <w:color w:val="000000"/>
                <w:szCs w:val="22"/>
              </w:rPr>
              <w:t>/</w:t>
            </w:r>
            <w:r w:rsidRPr="00145D24">
              <w:rPr>
                <w:rFonts w:eastAsia="標楷體" w:hAnsi="標楷體"/>
                <w:b/>
                <w:color w:val="000000"/>
                <w:szCs w:val="22"/>
              </w:rPr>
              <w:t>單位</w:t>
            </w:r>
          </w:p>
        </w:tc>
        <w:tc>
          <w:tcPr>
            <w:tcW w:w="992" w:type="dxa"/>
            <w:vMerge w:val="restart"/>
            <w:vAlign w:val="center"/>
          </w:tcPr>
          <w:p w:rsidR="0067082F" w:rsidRPr="00145D24" w:rsidRDefault="0067082F" w:rsidP="004855EF">
            <w:pPr>
              <w:spacing w:line="260" w:lineRule="exact"/>
              <w:jc w:val="center"/>
              <w:rPr>
                <w:rFonts w:eastAsia="標楷體" w:hAnsi="標楷體"/>
                <w:b/>
                <w:color w:val="000000"/>
                <w:szCs w:val="22"/>
              </w:rPr>
            </w:pPr>
            <w:r w:rsidRPr="00145D24">
              <w:rPr>
                <w:rFonts w:eastAsia="標楷體" w:hAnsi="標楷體"/>
                <w:b/>
                <w:color w:val="000000"/>
                <w:szCs w:val="22"/>
              </w:rPr>
              <w:t>實得</w:t>
            </w:r>
          </w:p>
          <w:p w:rsidR="0067082F" w:rsidRPr="00145D24" w:rsidRDefault="0067082F" w:rsidP="004855EF">
            <w:pPr>
              <w:spacing w:line="260" w:lineRule="exact"/>
              <w:jc w:val="center"/>
              <w:rPr>
                <w:rFonts w:eastAsia="標楷體"/>
                <w:b/>
                <w:color w:val="000000"/>
                <w:szCs w:val="22"/>
              </w:rPr>
            </w:pPr>
            <w:r w:rsidRPr="00145D24">
              <w:rPr>
                <w:rFonts w:eastAsia="標楷體" w:hAnsi="標楷體"/>
                <w:b/>
                <w:color w:val="000000"/>
                <w:szCs w:val="22"/>
              </w:rPr>
              <w:t>積分</w:t>
            </w:r>
          </w:p>
          <w:p w:rsidR="0067082F" w:rsidRPr="00145D24" w:rsidRDefault="0067082F" w:rsidP="004855EF">
            <w:pPr>
              <w:spacing w:line="260" w:lineRule="exact"/>
              <w:jc w:val="center"/>
              <w:rPr>
                <w:rFonts w:eastAsia="標楷體"/>
                <w:b/>
                <w:color w:val="000000"/>
                <w:sz w:val="20"/>
                <w:szCs w:val="22"/>
              </w:rPr>
            </w:pPr>
            <w:r w:rsidRPr="00145D24">
              <w:rPr>
                <w:rFonts w:eastAsia="標楷體"/>
                <w:b/>
                <w:color w:val="000000"/>
                <w:sz w:val="20"/>
                <w:szCs w:val="22"/>
              </w:rPr>
              <w:t>(C=A*B)</w:t>
            </w:r>
          </w:p>
          <w:p w:rsidR="0067082F" w:rsidRPr="00145D24" w:rsidRDefault="0067082F" w:rsidP="004855EF">
            <w:pPr>
              <w:spacing w:line="240" w:lineRule="exact"/>
              <w:jc w:val="center"/>
              <w:rPr>
                <w:rFonts w:eastAsia="標楷體"/>
                <w:b/>
                <w:color w:val="000000"/>
                <w:szCs w:val="22"/>
              </w:rPr>
            </w:pPr>
            <w:r w:rsidRPr="00145D24">
              <w:rPr>
                <w:rFonts w:eastAsia="標楷體" w:hint="eastAsia"/>
                <w:b/>
                <w:color w:val="000000"/>
                <w:sz w:val="20"/>
                <w:szCs w:val="22"/>
              </w:rPr>
              <w:t>【申請人統計】</w:t>
            </w:r>
          </w:p>
        </w:tc>
        <w:tc>
          <w:tcPr>
            <w:tcW w:w="991" w:type="dxa"/>
            <w:vMerge w:val="restart"/>
            <w:vAlign w:val="center"/>
          </w:tcPr>
          <w:p w:rsidR="0067082F" w:rsidRPr="00145D24" w:rsidRDefault="0067082F" w:rsidP="004855EF">
            <w:pPr>
              <w:jc w:val="center"/>
              <w:rPr>
                <w:rFonts w:eastAsia="標楷體" w:hAnsi="標楷體"/>
                <w:b/>
                <w:color w:val="000000"/>
                <w:szCs w:val="22"/>
              </w:rPr>
            </w:pPr>
            <w:r w:rsidRPr="00145D24">
              <w:rPr>
                <w:rFonts w:eastAsia="標楷體" w:hAnsi="標楷體"/>
                <w:b/>
                <w:color w:val="000000"/>
                <w:szCs w:val="22"/>
              </w:rPr>
              <w:t>初審</w:t>
            </w:r>
          </w:p>
          <w:p w:rsidR="0067082F" w:rsidRPr="00145D24" w:rsidRDefault="0067082F" w:rsidP="004855EF">
            <w:pPr>
              <w:spacing w:line="240" w:lineRule="exact"/>
              <w:ind w:leftChars="-45" w:left="-108" w:rightChars="-45" w:right="-108"/>
              <w:jc w:val="center"/>
              <w:rPr>
                <w:rFonts w:eastAsia="標楷體"/>
                <w:b/>
                <w:color w:val="000000"/>
                <w:szCs w:val="22"/>
              </w:rPr>
            </w:pPr>
            <w:r w:rsidRPr="00145D24">
              <w:rPr>
                <w:rFonts w:eastAsia="標楷體" w:hint="eastAsia"/>
                <w:b/>
                <w:color w:val="000000"/>
                <w:sz w:val="20"/>
                <w:szCs w:val="22"/>
              </w:rPr>
              <w:t>【系、所、中心】</w:t>
            </w:r>
          </w:p>
        </w:tc>
        <w:tc>
          <w:tcPr>
            <w:tcW w:w="992" w:type="dxa"/>
            <w:vMerge w:val="restart"/>
            <w:vAlign w:val="center"/>
          </w:tcPr>
          <w:p w:rsidR="0067082F" w:rsidRPr="00145D24" w:rsidRDefault="0067082F" w:rsidP="004855EF">
            <w:pPr>
              <w:jc w:val="center"/>
              <w:rPr>
                <w:rFonts w:eastAsia="標楷體" w:hAnsi="標楷體"/>
                <w:b/>
                <w:color w:val="000000"/>
                <w:szCs w:val="22"/>
              </w:rPr>
            </w:pPr>
            <w:r w:rsidRPr="00145D24">
              <w:rPr>
                <w:rFonts w:eastAsia="標楷體" w:hAnsi="標楷體"/>
                <w:b/>
                <w:color w:val="000000"/>
                <w:szCs w:val="22"/>
              </w:rPr>
              <w:t>複審</w:t>
            </w:r>
          </w:p>
          <w:p w:rsidR="0067082F" w:rsidRPr="00145D24" w:rsidRDefault="0067082F" w:rsidP="004855EF">
            <w:pPr>
              <w:jc w:val="center"/>
              <w:rPr>
                <w:rFonts w:eastAsia="標楷體"/>
                <w:b/>
                <w:color w:val="000000"/>
                <w:szCs w:val="22"/>
              </w:rPr>
            </w:pPr>
            <w:r w:rsidRPr="00145D24">
              <w:rPr>
                <w:rFonts w:eastAsia="標楷體" w:hint="eastAsia"/>
                <w:b/>
                <w:color w:val="000000"/>
                <w:sz w:val="20"/>
                <w:szCs w:val="22"/>
              </w:rPr>
              <w:t>【學院】</w:t>
            </w:r>
          </w:p>
        </w:tc>
        <w:tc>
          <w:tcPr>
            <w:tcW w:w="2771" w:type="dxa"/>
            <w:vMerge w:val="restart"/>
            <w:vAlign w:val="center"/>
          </w:tcPr>
          <w:p w:rsidR="0067082F" w:rsidRPr="00145D24" w:rsidRDefault="0067082F" w:rsidP="004855EF">
            <w:pPr>
              <w:jc w:val="center"/>
              <w:rPr>
                <w:rFonts w:eastAsia="標楷體"/>
                <w:b/>
                <w:color w:val="000000"/>
                <w:szCs w:val="22"/>
              </w:rPr>
            </w:pPr>
            <w:r w:rsidRPr="00145D24">
              <w:rPr>
                <w:rFonts w:eastAsia="標楷體" w:hAnsi="標楷體"/>
                <w:b/>
                <w:color w:val="000000"/>
                <w:szCs w:val="22"/>
              </w:rPr>
              <w:t>審查重點</w:t>
            </w:r>
          </w:p>
        </w:tc>
      </w:tr>
      <w:tr w:rsidR="0067082F" w:rsidRPr="00145D24" w:rsidTr="004855EF">
        <w:trPr>
          <w:trHeight w:val="617"/>
          <w:tblHeader/>
        </w:trPr>
        <w:tc>
          <w:tcPr>
            <w:tcW w:w="751" w:type="dxa"/>
            <w:vMerge/>
            <w:vAlign w:val="center"/>
          </w:tcPr>
          <w:p w:rsidR="0067082F" w:rsidRPr="00145D24" w:rsidRDefault="0067082F" w:rsidP="004855EF">
            <w:pPr>
              <w:jc w:val="center"/>
              <w:rPr>
                <w:rFonts w:ascii="標楷體" w:eastAsia="標楷體" w:hAnsi="標楷體"/>
                <w:color w:val="000000"/>
                <w:szCs w:val="22"/>
              </w:rPr>
            </w:pPr>
          </w:p>
        </w:tc>
        <w:tc>
          <w:tcPr>
            <w:tcW w:w="1168" w:type="dxa"/>
            <w:vMerge/>
            <w:vAlign w:val="center"/>
          </w:tcPr>
          <w:p w:rsidR="0067082F" w:rsidRPr="00145D24" w:rsidRDefault="0067082F" w:rsidP="004855EF">
            <w:pPr>
              <w:jc w:val="center"/>
              <w:rPr>
                <w:rFonts w:ascii="標楷體" w:eastAsia="標楷體" w:hAnsi="標楷體"/>
                <w:color w:val="000000"/>
                <w:szCs w:val="22"/>
              </w:rPr>
            </w:pPr>
          </w:p>
        </w:tc>
        <w:tc>
          <w:tcPr>
            <w:tcW w:w="3488" w:type="dxa"/>
            <w:vMerge/>
            <w:vAlign w:val="center"/>
          </w:tcPr>
          <w:p w:rsidR="0067082F" w:rsidRPr="00145D24" w:rsidRDefault="0067082F" w:rsidP="004855EF">
            <w:pPr>
              <w:jc w:val="center"/>
              <w:rPr>
                <w:rFonts w:ascii="標楷體" w:eastAsia="標楷體" w:hAnsi="標楷體"/>
                <w:color w:val="000000"/>
                <w:szCs w:val="22"/>
              </w:rPr>
            </w:pPr>
          </w:p>
        </w:tc>
        <w:tc>
          <w:tcPr>
            <w:tcW w:w="914" w:type="dxa"/>
            <w:vMerge/>
            <w:vAlign w:val="center"/>
          </w:tcPr>
          <w:p w:rsidR="0067082F" w:rsidRPr="00145D24" w:rsidRDefault="0067082F" w:rsidP="004855EF">
            <w:pPr>
              <w:jc w:val="center"/>
              <w:rPr>
                <w:rFonts w:ascii="標楷體" w:eastAsia="標楷體" w:hAnsi="標楷體"/>
                <w:color w:val="000000"/>
                <w:szCs w:val="22"/>
              </w:rPr>
            </w:pPr>
          </w:p>
        </w:tc>
        <w:tc>
          <w:tcPr>
            <w:tcW w:w="890" w:type="dxa"/>
            <w:vMerge/>
            <w:vAlign w:val="center"/>
          </w:tcPr>
          <w:p w:rsidR="0067082F" w:rsidRPr="00145D24" w:rsidRDefault="0067082F" w:rsidP="004855EF">
            <w:pPr>
              <w:jc w:val="center"/>
              <w:rPr>
                <w:rFonts w:ascii="標楷體" w:eastAsia="標楷體" w:hAnsi="標楷體"/>
                <w:color w:val="000000"/>
                <w:szCs w:val="22"/>
              </w:rPr>
            </w:pPr>
          </w:p>
        </w:tc>
        <w:tc>
          <w:tcPr>
            <w:tcW w:w="914" w:type="dxa"/>
            <w:vAlign w:val="center"/>
          </w:tcPr>
          <w:p w:rsidR="0067082F" w:rsidRPr="00145D24" w:rsidRDefault="0067082F" w:rsidP="004855EF">
            <w:pPr>
              <w:spacing w:line="260" w:lineRule="exact"/>
              <w:ind w:leftChars="-45" w:left="-108" w:rightChars="-45" w:right="-108"/>
              <w:jc w:val="center"/>
              <w:rPr>
                <w:rFonts w:ascii="標楷體" w:eastAsia="標楷體" w:hAnsi="標楷體"/>
                <w:b/>
                <w:color w:val="000000"/>
                <w:szCs w:val="22"/>
              </w:rPr>
            </w:pPr>
            <w:r w:rsidRPr="00145D24">
              <w:rPr>
                <w:rFonts w:ascii="標楷體" w:eastAsia="標楷體" w:hAnsi="標楷體" w:hint="eastAsia"/>
                <w:b/>
                <w:color w:val="000000"/>
                <w:szCs w:val="22"/>
              </w:rPr>
              <w:t>教師同儕評鑑</w:t>
            </w:r>
          </w:p>
        </w:tc>
        <w:tc>
          <w:tcPr>
            <w:tcW w:w="915" w:type="dxa"/>
            <w:vAlign w:val="center"/>
          </w:tcPr>
          <w:p w:rsidR="0067082F" w:rsidRPr="00145D24" w:rsidRDefault="0067082F" w:rsidP="004855EF">
            <w:pPr>
              <w:spacing w:line="260" w:lineRule="exact"/>
              <w:ind w:leftChars="-45" w:left="-108" w:rightChars="-45" w:right="-108"/>
              <w:jc w:val="center"/>
              <w:rPr>
                <w:rFonts w:ascii="標楷體" w:eastAsia="標楷體" w:hAnsi="標楷體"/>
                <w:b/>
                <w:color w:val="000000"/>
                <w:szCs w:val="22"/>
              </w:rPr>
            </w:pPr>
            <w:r w:rsidRPr="00145D24">
              <w:rPr>
                <w:rFonts w:ascii="標楷體" w:eastAsia="標楷體" w:hAnsi="標楷體" w:hint="eastAsia"/>
                <w:b/>
                <w:color w:val="000000"/>
                <w:szCs w:val="22"/>
              </w:rPr>
              <w:t>學生</w:t>
            </w:r>
          </w:p>
          <w:p w:rsidR="0067082F" w:rsidRPr="00145D24" w:rsidRDefault="0067082F" w:rsidP="004855EF">
            <w:pPr>
              <w:spacing w:line="260" w:lineRule="exact"/>
              <w:ind w:leftChars="-45" w:left="-108" w:rightChars="-45" w:right="-108"/>
              <w:jc w:val="center"/>
              <w:rPr>
                <w:rFonts w:ascii="標楷體" w:eastAsia="標楷體" w:hAnsi="標楷體"/>
                <w:b/>
                <w:color w:val="000000"/>
                <w:szCs w:val="22"/>
              </w:rPr>
            </w:pPr>
            <w:r w:rsidRPr="00145D24">
              <w:rPr>
                <w:rFonts w:ascii="標楷體" w:eastAsia="標楷體" w:hAnsi="標楷體" w:hint="eastAsia"/>
                <w:b/>
                <w:color w:val="000000"/>
                <w:szCs w:val="22"/>
              </w:rPr>
              <w:t>評鑑</w:t>
            </w:r>
          </w:p>
        </w:tc>
        <w:tc>
          <w:tcPr>
            <w:tcW w:w="992" w:type="dxa"/>
            <w:vMerge/>
          </w:tcPr>
          <w:p w:rsidR="0067082F" w:rsidRPr="00145D24" w:rsidRDefault="0067082F" w:rsidP="004855EF">
            <w:pPr>
              <w:jc w:val="center"/>
              <w:rPr>
                <w:rFonts w:ascii="標楷體" w:eastAsia="標楷體" w:hAnsi="標楷體"/>
                <w:color w:val="000000"/>
                <w:szCs w:val="22"/>
              </w:rPr>
            </w:pPr>
          </w:p>
        </w:tc>
        <w:tc>
          <w:tcPr>
            <w:tcW w:w="991" w:type="dxa"/>
            <w:vMerge/>
            <w:vAlign w:val="center"/>
          </w:tcPr>
          <w:p w:rsidR="0067082F" w:rsidRPr="00145D24" w:rsidRDefault="0067082F" w:rsidP="004855EF">
            <w:pPr>
              <w:jc w:val="center"/>
              <w:rPr>
                <w:rFonts w:ascii="標楷體" w:eastAsia="標楷體" w:hAnsi="標楷體"/>
                <w:color w:val="000000"/>
                <w:szCs w:val="22"/>
              </w:rPr>
            </w:pPr>
          </w:p>
        </w:tc>
        <w:tc>
          <w:tcPr>
            <w:tcW w:w="992" w:type="dxa"/>
            <w:vMerge/>
            <w:vAlign w:val="center"/>
          </w:tcPr>
          <w:p w:rsidR="0067082F" w:rsidRPr="00145D24" w:rsidRDefault="0067082F" w:rsidP="004855EF">
            <w:pPr>
              <w:jc w:val="center"/>
              <w:rPr>
                <w:rFonts w:ascii="標楷體" w:eastAsia="標楷體" w:hAnsi="標楷體"/>
                <w:color w:val="000000"/>
                <w:szCs w:val="22"/>
              </w:rPr>
            </w:pPr>
          </w:p>
        </w:tc>
        <w:tc>
          <w:tcPr>
            <w:tcW w:w="2771" w:type="dxa"/>
            <w:vMerge/>
            <w:vAlign w:val="center"/>
          </w:tcPr>
          <w:p w:rsidR="0067082F" w:rsidRPr="00145D24" w:rsidRDefault="0067082F" w:rsidP="004855EF">
            <w:pPr>
              <w:jc w:val="center"/>
              <w:rPr>
                <w:rFonts w:ascii="標楷體" w:eastAsia="標楷體" w:hAnsi="標楷體"/>
                <w:color w:val="000000"/>
                <w:szCs w:val="22"/>
              </w:rPr>
            </w:pPr>
          </w:p>
        </w:tc>
      </w:tr>
      <w:tr w:rsidR="0067082F" w:rsidRPr="00145D24" w:rsidTr="004855EF">
        <w:trPr>
          <w:trHeight w:val="2465"/>
        </w:trPr>
        <w:tc>
          <w:tcPr>
            <w:tcW w:w="751" w:type="dxa"/>
            <w:vMerge w:val="restart"/>
            <w:vAlign w:val="center"/>
          </w:tcPr>
          <w:p w:rsidR="0067082F" w:rsidRPr="00145D24" w:rsidRDefault="0067082F" w:rsidP="004855EF">
            <w:pPr>
              <w:jc w:val="center"/>
              <w:rPr>
                <w:rFonts w:ascii="標楷體" w:eastAsia="標楷體" w:hAnsi="標楷體"/>
                <w:color w:val="000000"/>
                <w:sz w:val="22"/>
                <w:szCs w:val="22"/>
              </w:rPr>
            </w:pPr>
            <w:r w:rsidRPr="00145D24">
              <w:rPr>
                <w:rFonts w:ascii="標楷體" w:eastAsia="標楷體" w:hAnsi="標楷體" w:hint="eastAsia"/>
                <w:color w:val="000000"/>
                <w:szCs w:val="22"/>
              </w:rPr>
              <w:t>教學考核</w:t>
            </w:r>
          </w:p>
        </w:tc>
        <w:tc>
          <w:tcPr>
            <w:tcW w:w="1168" w:type="dxa"/>
          </w:tcPr>
          <w:p w:rsidR="0067082F" w:rsidRPr="00145D24" w:rsidRDefault="0067082F" w:rsidP="004855EF">
            <w:pPr>
              <w:rPr>
                <w:rFonts w:ascii="標楷體" w:eastAsia="標楷體" w:hAnsi="標楷體"/>
                <w:color w:val="000000"/>
                <w:sz w:val="22"/>
                <w:szCs w:val="22"/>
              </w:rPr>
            </w:pPr>
            <w:r w:rsidRPr="00145D24">
              <w:rPr>
                <w:rFonts w:ascii="標楷體" w:eastAsia="標楷體" w:hAnsi="標楷體" w:hint="eastAsia"/>
                <w:color w:val="000000"/>
                <w:sz w:val="22"/>
                <w:szCs w:val="22"/>
              </w:rPr>
              <w:t>教學能力</w:t>
            </w:r>
          </w:p>
        </w:tc>
        <w:tc>
          <w:tcPr>
            <w:tcW w:w="3488" w:type="dxa"/>
          </w:tcPr>
          <w:p w:rsidR="0067082F" w:rsidRPr="00145D24" w:rsidRDefault="0067082F" w:rsidP="00D50F9B">
            <w:pPr>
              <w:numPr>
                <w:ilvl w:val="0"/>
                <w:numId w:val="1"/>
              </w:numPr>
              <w:spacing w:line="360" w:lineRule="exact"/>
              <w:ind w:left="318" w:hanging="318"/>
              <w:jc w:val="both"/>
              <w:rPr>
                <w:rFonts w:eastAsia="標楷體"/>
                <w:color w:val="000000"/>
                <w:sz w:val="22"/>
                <w:szCs w:val="22"/>
              </w:rPr>
            </w:pPr>
            <w:r w:rsidRPr="00145D24">
              <w:rPr>
                <w:rFonts w:eastAsia="標楷體" w:hint="eastAsia"/>
                <w:color w:val="000000"/>
                <w:sz w:val="22"/>
                <w:szCs w:val="22"/>
              </w:rPr>
              <w:t>課程規劃：以核給</w:t>
            </w:r>
            <w:r w:rsidRPr="00145D24">
              <w:rPr>
                <w:rFonts w:eastAsia="標楷體" w:hint="eastAsia"/>
                <w:color w:val="000000"/>
                <w:sz w:val="22"/>
                <w:szCs w:val="22"/>
              </w:rPr>
              <w:t>20</w:t>
            </w:r>
            <w:r w:rsidRPr="00145D24">
              <w:rPr>
                <w:rFonts w:eastAsia="標楷體" w:hint="eastAsia"/>
                <w:color w:val="000000"/>
                <w:sz w:val="22"/>
                <w:szCs w:val="22"/>
              </w:rPr>
              <w:t>分為上限</w:t>
            </w:r>
          </w:p>
          <w:p w:rsidR="0067082F" w:rsidRPr="00145D24" w:rsidRDefault="0067082F" w:rsidP="00D50F9B">
            <w:pPr>
              <w:numPr>
                <w:ilvl w:val="0"/>
                <w:numId w:val="1"/>
              </w:numPr>
              <w:spacing w:line="360" w:lineRule="exact"/>
              <w:ind w:left="318" w:hanging="318"/>
              <w:jc w:val="both"/>
              <w:rPr>
                <w:rFonts w:eastAsia="標楷體"/>
                <w:color w:val="000000"/>
                <w:sz w:val="22"/>
                <w:szCs w:val="22"/>
              </w:rPr>
            </w:pPr>
            <w:r w:rsidRPr="00145D24">
              <w:rPr>
                <w:rFonts w:eastAsia="標楷體" w:hint="eastAsia"/>
                <w:color w:val="000000"/>
                <w:sz w:val="22"/>
                <w:szCs w:val="22"/>
              </w:rPr>
              <w:t>教學內容：以核給</w:t>
            </w:r>
            <w:r w:rsidRPr="00145D24">
              <w:rPr>
                <w:rFonts w:eastAsia="標楷體" w:hint="eastAsia"/>
                <w:color w:val="000000"/>
                <w:sz w:val="22"/>
                <w:szCs w:val="22"/>
              </w:rPr>
              <w:t>20</w:t>
            </w:r>
            <w:r w:rsidRPr="00145D24">
              <w:rPr>
                <w:rFonts w:eastAsia="標楷體" w:hint="eastAsia"/>
                <w:color w:val="000000"/>
                <w:sz w:val="22"/>
                <w:szCs w:val="22"/>
              </w:rPr>
              <w:t>分為上限</w:t>
            </w:r>
          </w:p>
          <w:p w:rsidR="0067082F" w:rsidRPr="00145D24" w:rsidRDefault="0067082F" w:rsidP="00D50F9B">
            <w:pPr>
              <w:numPr>
                <w:ilvl w:val="0"/>
                <w:numId w:val="1"/>
              </w:numPr>
              <w:spacing w:line="360" w:lineRule="exact"/>
              <w:ind w:left="318" w:hanging="318"/>
              <w:jc w:val="both"/>
              <w:rPr>
                <w:rFonts w:eastAsia="標楷體"/>
                <w:color w:val="000000"/>
                <w:sz w:val="22"/>
                <w:szCs w:val="22"/>
              </w:rPr>
            </w:pPr>
            <w:r w:rsidRPr="00145D24">
              <w:rPr>
                <w:rFonts w:eastAsia="標楷體" w:hint="eastAsia"/>
                <w:color w:val="000000"/>
                <w:sz w:val="22"/>
                <w:szCs w:val="22"/>
              </w:rPr>
              <w:t>教學方法：以核給</w:t>
            </w:r>
            <w:r w:rsidRPr="00145D24">
              <w:rPr>
                <w:rFonts w:eastAsia="標楷體" w:hint="eastAsia"/>
                <w:color w:val="000000"/>
                <w:sz w:val="22"/>
                <w:szCs w:val="22"/>
              </w:rPr>
              <w:t>20</w:t>
            </w:r>
            <w:r w:rsidRPr="00145D24">
              <w:rPr>
                <w:rFonts w:eastAsia="標楷體" w:hint="eastAsia"/>
                <w:color w:val="000000"/>
                <w:sz w:val="22"/>
                <w:szCs w:val="22"/>
              </w:rPr>
              <w:t>分為上限</w:t>
            </w:r>
          </w:p>
          <w:p w:rsidR="0067082F" w:rsidRPr="00145D24" w:rsidRDefault="0067082F" w:rsidP="00D50F9B">
            <w:pPr>
              <w:numPr>
                <w:ilvl w:val="0"/>
                <w:numId w:val="1"/>
              </w:numPr>
              <w:spacing w:line="360" w:lineRule="exact"/>
              <w:ind w:left="318" w:hanging="318"/>
              <w:jc w:val="both"/>
              <w:rPr>
                <w:rFonts w:eastAsia="標楷體"/>
                <w:color w:val="000000"/>
                <w:sz w:val="22"/>
                <w:szCs w:val="22"/>
              </w:rPr>
            </w:pPr>
            <w:r w:rsidRPr="00145D24">
              <w:rPr>
                <w:rFonts w:eastAsia="標楷體" w:hint="eastAsia"/>
                <w:color w:val="000000"/>
                <w:sz w:val="22"/>
                <w:szCs w:val="22"/>
              </w:rPr>
              <w:t>班級經營：以核給</w:t>
            </w:r>
            <w:r w:rsidRPr="00145D24">
              <w:rPr>
                <w:rFonts w:eastAsia="標楷體" w:hint="eastAsia"/>
                <w:color w:val="000000"/>
                <w:sz w:val="22"/>
                <w:szCs w:val="22"/>
              </w:rPr>
              <w:t>20</w:t>
            </w:r>
            <w:r w:rsidRPr="00145D24">
              <w:rPr>
                <w:rFonts w:eastAsia="標楷體" w:hint="eastAsia"/>
                <w:color w:val="000000"/>
                <w:sz w:val="22"/>
                <w:szCs w:val="22"/>
              </w:rPr>
              <w:t>分為上限</w:t>
            </w:r>
          </w:p>
          <w:p w:rsidR="0067082F" w:rsidRPr="00145D24" w:rsidRDefault="0067082F" w:rsidP="00D50F9B">
            <w:pPr>
              <w:numPr>
                <w:ilvl w:val="0"/>
                <w:numId w:val="1"/>
              </w:numPr>
              <w:spacing w:line="360" w:lineRule="exact"/>
              <w:ind w:left="318" w:hanging="318"/>
              <w:jc w:val="both"/>
              <w:rPr>
                <w:rFonts w:eastAsia="標楷體"/>
                <w:color w:val="000000"/>
                <w:sz w:val="22"/>
                <w:szCs w:val="22"/>
              </w:rPr>
            </w:pPr>
            <w:r w:rsidRPr="00145D24">
              <w:rPr>
                <w:rFonts w:eastAsia="標楷體" w:hint="eastAsia"/>
                <w:color w:val="000000"/>
                <w:sz w:val="22"/>
                <w:szCs w:val="22"/>
              </w:rPr>
              <w:t>多元評量：以核給</w:t>
            </w:r>
            <w:r w:rsidRPr="00145D24">
              <w:rPr>
                <w:rFonts w:eastAsia="標楷體" w:hint="eastAsia"/>
                <w:color w:val="000000"/>
                <w:sz w:val="22"/>
                <w:szCs w:val="22"/>
              </w:rPr>
              <w:t>20</w:t>
            </w:r>
            <w:r w:rsidRPr="00145D24">
              <w:rPr>
                <w:rFonts w:eastAsia="標楷體" w:hint="eastAsia"/>
                <w:color w:val="000000"/>
                <w:sz w:val="22"/>
                <w:szCs w:val="22"/>
              </w:rPr>
              <w:t>分為上限</w:t>
            </w:r>
          </w:p>
          <w:p w:rsidR="0067082F" w:rsidRPr="00145D24" w:rsidRDefault="0067082F" w:rsidP="004855EF">
            <w:pPr>
              <w:spacing w:line="360" w:lineRule="exact"/>
              <w:jc w:val="both"/>
              <w:rPr>
                <w:rFonts w:eastAsia="標楷體"/>
                <w:color w:val="000000"/>
                <w:szCs w:val="22"/>
              </w:rPr>
            </w:pPr>
            <w:r w:rsidRPr="00145D24">
              <w:rPr>
                <w:rFonts w:eastAsia="標楷體" w:hint="eastAsia"/>
                <w:color w:val="000000"/>
                <w:sz w:val="22"/>
                <w:szCs w:val="22"/>
              </w:rPr>
              <w:t>【※</w:t>
            </w:r>
            <w:r w:rsidRPr="00145D24">
              <w:rPr>
                <w:rFonts w:eastAsia="標楷體" w:hint="eastAsia"/>
                <w:sz w:val="22"/>
                <w:szCs w:val="22"/>
              </w:rPr>
              <w:t>上述五項評分標準之內涵及評分表如附表二</w:t>
            </w:r>
            <w:r w:rsidRPr="00145D24">
              <w:rPr>
                <w:rFonts w:eastAsia="標楷體" w:hint="eastAsia"/>
                <w:color w:val="000000"/>
                <w:sz w:val="22"/>
                <w:szCs w:val="22"/>
              </w:rPr>
              <w:t>】</w:t>
            </w:r>
          </w:p>
        </w:tc>
        <w:tc>
          <w:tcPr>
            <w:tcW w:w="914" w:type="dxa"/>
            <w:vAlign w:val="center"/>
          </w:tcPr>
          <w:p w:rsidR="0067082F" w:rsidRPr="00145D24" w:rsidRDefault="0067082F" w:rsidP="004855EF">
            <w:pPr>
              <w:jc w:val="center"/>
              <w:rPr>
                <w:rFonts w:ascii="標楷體" w:eastAsia="標楷體" w:hAnsi="標楷體"/>
                <w:color w:val="000000"/>
                <w:szCs w:val="22"/>
              </w:rPr>
            </w:pPr>
          </w:p>
        </w:tc>
        <w:tc>
          <w:tcPr>
            <w:tcW w:w="890" w:type="dxa"/>
            <w:vAlign w:val="center"/>
          </w:tcPr>
          <w:p w:rsidR="0067082F" w:rsidRPr="006A59F0" w:rsidRDefault="0067082F" w:rsidP="004855EF">
            <w:pPr>
              <w:jc w:val="center"/>
              <w:rPr>
                <w:rFonts w:eastAsia="標楷體"/>
                <w:color w:val="000000"/>
                <w:szCs w:val="22"/>
              </w:rPr>
            </w:pPr>
            <w:r w:rsidRPr="006A59F0">
              <w:rPr>
                <w:rFonts w:eastAsia="標楷體"/>
                <w:color w:val="000000"/>
                <w:szCs w:val="22"/>
              </w:rPr>
              <w:t>20%</w:t>
            </w:r>
          </w:p>
        </w:tc>
        <w:tc>
          <w:tcPr>
            <w:tcW w:w="914" w:type="dxa"/>
            <w:vAlign w:val="center"/>
          </w:tcPr>
          <w:p w:rsidR="0067082F" w:rsidRPr="00145D24"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15" w:type="dxa"/>
            <w:vAlign w:val="center"/>
          </w:tcPr>
          <w:p w:rsidR="0067082F" w:rsidRPr="00145D24"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92" w:type="dxa"/>
            <w:vAlign w:val="center"/>
          </w:tcPr>
          <w:p w:rsidR="0067082F" w:rsidRPr="00145D24" w:rsidRDefault="0067082F" w:rsidP="004855EF">
            <w:pPr>
              <w:jc w:val="center"/>
              <w:rPr>
                <w:rFonts w:ascii="標楷體" w:eastAsia="標楷體" w:hAnsi="標楷體"/>
                <w:color w:val="000000"/>
                <w:szCs w:val="22"/>
              </w:rPr>
            </w:pPr>
          </w:p>
        </w:tc>
        <w:tc>
          <w:tcPr>
            <w:tcW w:w="991" w:type="dxa"/>
            <w:vAlign w:val="center"/>
          </w:tcPr>
          <w:p w:rsidR="0067082F" w:rsidRPr="00145D24" w:rsidRDefault="0067082F" w:rsidP="004855EF">
            <w:pPr>
              <w:jc w:val="center"/>
              <w:rPr>
                <w:rFonts w:ascii="標楷體" w:eastAsia="標楷體" w:hAnsi="標楷體"/>
                <w:color w:val="000000"/>
                <w:szCs w:val="22"/>
              </w:rPr>
            </w:pPr>
          </w:p>
        </w:tc>
        <w:tc>
          <w:tcPr>
            <w:tcW w:w="992" w:type="dxa"/>
            <w:vAlign w:val="center"/>
          </w:tcPr>
          <w:p w:rsidR="0067082F" w:rsidRPr="00145D24" w:rsidRDefault="0067082F" w:rsidP="004855EF">
            <w:pPr>
              <w:jc w:val="center"/>
              <w:rPr>
                <w:rFonts w:ascii="標楷體" w:eastAsia="標楷體" w:hAnsi="標楷體"/>
                <w:color w:val="000000"/>
                <w:szCs w:val="22"/>
              </w:rPr>
            </w:pPr>
          </w:p>
        </w:tc>
        <w:tc>
          <w:tcPr>
            <w:tcW w:w="2771" w:type="dxa"/>
          </w:tcPr>
          <w:p w:rsidR="0067082F" w:rsidRPr="00145D24" w:rsidRDefault="0067082F" w:rsidP="00D50F9B">
            <w:pPr>
              <w:numPr>
                <w:ilvl w:val="0"/>
                <w:numId w:val="2"/>
              </w:numPr>
              <w:spacing w:line="340" w:lineRule="exact"/>
              <w:ind w:left="317" w:hanging="317"/>
              <w:jc w:val="both"/>
              <w:rPr>
                <w:rFonts w:eastAsia="標楷體"/>
                <w:color w:val="000000"/>
                <w:sz w:val="22"/>
                <w:szCs w:val="22"/>
              </w:rPr>
            </w:pPr>
            <w:r w:rsidRPr="00145D24">
              <w:rPr>
                <w:rFonts w:eastAsia="標楷體" w:hAnsi="標楷體"/>
                <w:color w:val="000000"/>
                <w:sz w:val="22"/>
                <w:szCs w:val="22"/>
              </w:rPr>
              <w:t>送審人必須以一門課程為佐證，檢附完整教學計畫（含課程大綱、進度表、課程目標與學習成效標準一覽表、授課教材內容、學生完整評核紀錄等），作為教師同儕評鑑與學生評鑑之需。</w:t>
            </w:r>
          </w:p>
          <w:p w:rsidR="0067082F" w:rsidRPr="00145D24" w:rsidRDefault="0067082F" w:rsidP="00D50F9B">
            <w:pPr>
              <w:numPr>
                <w:ilvl w:val="0"/>
                <w:numId w:val="2"/>
              </w:numPr>
              <w:spacing w:line="340" w:lineRule="exact"/>
              <w:ind w:left="317" w:hanging="317"/>
              <w:jc w:val="both"/>
              <w:rPr>
                <w:rFonts w:ascii="標楷體" w:eastAsia="標楷體" w:hAnsi="標楷體"/>
                <w:color w:val="000000"/>
                <w:szCs w:val="22"/>
              </w:rPr>
            </w:pPr>
            <w:r w:rsidRPr="00145D24">
              <w:rPr>
                <w:rFonts w:eastAsia="標楷體"/>
                <w:color w:val="000000"/>
                <w:sz w:val="22"/>
                <w:szCs w:val="22"/>
              </w:rPr>
              <w:t>此項指標的積分以</w:t>
            </w:r>
            <w:r w:rsidRPr="00145D24">
              <w:rPr>
                <w:rFonts w:eastAsia="標楷體"/>
                <w:color w:val="000000"/>
                <w:sz w:val="22"/>
                <w:szCs w:val="22"/>
              </w:rPr>
              <w:t>100</w:t>
            </w:r>
            <w:r w:rsidRPr="00145D24">
              <w:rPr>
                <w:rFonts w:eastAsia="標楷體"/>
                <w:color w:val="000000"/>
                <w:sz w:val="22"/>
                <w:szCs w:val="22"/>
              </w:rPr>
              <w:t>分為上限。</w:t>
            </w:r>
          </w:p>
        </w:tc>
      </w:tr>
      <w:tr w:rsidR="0067082F" w:rsidRPr="00145D24" w:rsidTr="004855EF">
        <w:tc>
          <w:tcPr>
            <w:tcW w:w="751" w:type="dxa"/>
            <w:vMerge/>
            <w:vAlign w:val="center"/>
          </w:tcPr>
          <w:p w:rsidR="0067082F" w:rsidRPr="00145D24" w:rsidRDefault="0067082F" w:rsidP="004855EF">
            <w:pPr>
              <w:jc w:val="center"/>
              <w:rPr>
                <w:rFonts w:ascii="標楷體" w:eastAsia="標楷體" w:hAnsi="標楷體"/>
                <w:color w:val="000000"/>
                <w:szCs w:val="22"/>
              </w:rPr>
            </w:pPr>
          </w:p>
        </w:tc>
        <w:tc>
          <w:tcPr>
            <w:tcW w:w="1168" w:type="dxa"/>
          </w:tcPr>
          <w:p w:rsidR="0067082F" w:rsidRPr="00145D24" w:rsidRDefault="0067082F" w:rsidP="004855EF">
            <w:pPr>
              <w:rPr>
                <w:rFonts w:ascii="標楷體" w:eastAsia="標楷體" w:hAnsi="標楷體"/>
                <w:color w:val="000000"/>
                <w:sz w:val="22"/>
                <w:szCs w:val="22"/>
              </w:rPr>
            </w:pPr>
            <w:r w:rsidRPr="00145D24">
              <w:rPr>
                <w:rFonts w:ascii="標楷體" w:eastAsia="標楷體" w:hAnsi="標楷體" w:hint="eastAsia"/>
                <w:color w:val="000000"/>
                <w:sz w:val="22"/>
                <w:szCs w:val="22"/>
              </w:rPr>
              <w:t>教學評量</w:t>
            </w:r>
          </w:p>
          <w:p w:rsidR="0067082F" w:rsidRPr="00145D24" w:rsidRDefault="0067082F" w:rsidP="004855EF">
            <w:pPr>
              <w:ind w:rightChars="-34" w:right="-82"/>
              <w:rPr>
                <w:rFonts w:eastAsia="標楷體"/>
                <w:color w:val="000000"/>
                <w:szCs w:val="22"/>
              </w:rPr>
            </w:pPr>
            <w:r w:rsidRPr="00145D24">
              <w:rPr>
                <w:rFonts w:eastAsia="標楷體" w:hAnsi="標楷體"/>
                <w:color w:val="000000"/>
                <w:sz w:val="22"/>
                <w:szCs w:val="22"/>
              </w:rPr>
              <w:t>（以近</w:t>
            </w:r>
            <w:r w:rsidRPr="00145D24">
              <w:rPr>
                <w:rFonts w:eastAsia="標楷體"/>
                <w:color w:val="000000"/>
                <w:sz w:val="22"/>
                <w:szCs w:val="22"/>
              </w:rPr>
              <w:t>2</w:t>
            </w:r>
            <w:r w:rsidRPr="00145D24">
              <w:rPr>
                <w:rFonts w:eastAsia="標楷體" w:hAnsi="標楷體"/>
                <w:color w:val="000000"/>
                <w:sz w:val="22"/>
                <w:szCs w:val="22"/>
              </w:rPr>
              <w:t>學年為統計基準）</w:t>
            </w:r>
          </w:p>
        </w:tc>
        <w:tc>
          <w:tcPr>
            <w:tcW w:w="3488" w:type="dxa"/>
          </w:tcPr>
          <w:p w:rsidR="0067082F" w:rsidRPr="00145D24" w:rsidRDefault="0067082F" w:rsidP="004855EF">
            <w:pPr>
              <w:spacing w:line="340" w:lineRule="exact"/>
              <w:jc w:val="both"/>
              <w:rPr>
                <w:rFonts w:eastAsia="標楷體"/>
                <w:color w:val="000000"/>
                <w:sz w:val="28"/>
                <w:szCs w:val="22"/>
              </w:rPr>
            </w:pPr>
            <w:r w:rsidRPr="00145D24">
              <w:rPr>
                <w:rFonts w:eastAsia="標楷體" w:hint="eastAsia"/>
                <w:b/>
                <w:color w:val="000000"/>
                <w:kern w:val="0"/>
                <w:sz w:val="22"/>
                <w:szCs w:val="20"/>
              </w:rPr>
              <w:t>100</w:t>
            </w:r>
            <w:r w:rsidRPr="00145D24">
              <w:rPr>
                <w:rFonts w:eastAsia="標楷體" w:hint="eastAsia"/>
                <w:b/>
                <w:color w:val="000000"/>
                <w:kern w:val="0"/>
                <w:sz w:val="22"/>
                <w:szCs w:val="20"/>
              </w:rPr>
              <w:t>學年度（含）以前：</w:t>
            </w:r>
          </w:p>
          <w:p w:rsidR="0067082F" w:rsidRPr="00145D24" w:rsidRDefault="0067082F" w:rsidP="00D50F9B">
            <w:pPr>
              <w:numPr>
                <w:ilvl w:val="0"/>
                <w:numId w:val="1"/>
              </w:numPr>
              <w:spacing w:line="340" w:lineRule="exact"/>
              <w:ind w:left="317" w:hanging="317"/>
              <w:jc w:val="both"/>
              <w:rPr>
                <w:rFonts w:eastAsia="標楷體"/>
                <w:color w:val="000000"/>
                <w:sz w:val="22"/>
                <w:szCs w:val="22"/>
              </w:rPr>
            </w:pPr>
            <w:r w:rsidRPr="00145D24">
              <w:rPr>
                <w:rFonts w:eastAsia="標楷體"/>
                <w:color w:val="000000"/>
                <w:sz w:val="22"/>
                <w:szCs w:val="22"/>
              </w:rPr>
              <w:t>教學評量問卷調查合乎有效問卷標準，</w:t>
            </w:r>
            <w:r w:rsidRPr="00145D24">
              <w:rPr>
                <w:rFonts w:eastAsia="標楷體" w:hint="eastAsia"/>
                <w:color w:val="000000"/>
                <w:sz w:val="22"/>
                <w:szCs w:val="22"/>
              </w:rPr>
              <w:t>且</w:t>
            </w:r>
            <w:r w:rsidRPr="00145D24">
              <w:rPr>
                <w:rFonts w:eastAsia="標楷體"/>
                <w:color w:val="000000"/>
                <w:sz w:val="22"/>
                <w:szCs w:val="22"/>
              </w:rPr>
              <w:t>平均在</w:t>
            </w:r>
            <w:r w:rsidRPr="00145D24">
              <w:rPr>
                <w:rFonts w:eastAsia="標楷體" w:hint="eastAsia"/>
                <w:color w:val="000000"/>
                <w:sz w:val="22"/>
                <w:szCs w:val="22"/>
              </w:rPr>
              <w:t>4</w:t>
            </w:r>
            <w:r w:rsidRPr="00145D24">
              <w:rPr>
                <w:rFonts w:eastAsia="標楷體"/>
                <w:color w:val="000000"/>
                <w:sz w:val="22"/>
                <w:szCs w:val="22"/>
              </w:rPr>
              <w:t>.</w:t>
            </w:r>
            <w:r w:rsidRPr="00145D24">
              <w:rPr>
                <w:rFonts w:eastAsia="標楷體" w:hint="eastAsia"/>
                <w:color w:val="000000"/>
                <w:sz w:val="22"/>
                <w:szCs w:val="22"/>
              </w:rPr>
              <w:t>5</w:t>
            </w:r>
            <w:r w:rsidRPr="00145D24">
              <w:rPr>
                <w:rFonts w:eastAsia="標楷體"/>
                <w:color w:val="000000"/>
                <w:sz w:val="22"/>
                <w:szCs w:val="22"/>
              </w:rPr>
              <w:t>0</w:t>
            </w:r>
            <w:r w:rsidRPr="00145D24">
              <w:rPr>
                <w:rFonts w:eastAsia="標楷體" w:hAnsi="Calibri"/>
                <w:color w:val="000000"/>
                <w:sz w:val="22"/>
                <w:szCs w:val="22"/>
              </w:rPr>
              <w:t>分</w:t>
            </w:r>
            <w:r w:rsidRPr="00145D24">
              <w:rPr>
                <w:rFonts w:eastAsia="標楷體"/>
                <w:color w:val="000000"/>
                <w:sz w:val="22"/>
                <w:szCs w:val="22"/>
              </w:rPr>
              <w:t>(</w:t>
            </w:r>
            <w:r w:rsidRPr="00145D24">
              <w:rPr>
                <w:rFonts w:eastAsia="標楷體" w:hAnsi="Calibri"/>
                <w:color w:val="000000"/>
                <w:sz w:val="22"/>
                <w:szCs w:val="22"/>
              </w:rPr>
              <w:t>含</w:t>
            </w:r>
            <w:r w:rsidRPr="00145D24">
              <w:rPr>
                <w:rFonts w:eastAsia="標楷體"/>
                <w:color w:val="000000"/>
                <w:sz w:val="22"/>
                <w:szCs w:val="22"/>
              </w:rPr>
              <w:t>)</w:t>
            </w:r>
            <w:r w:rsidRPr="00145D24">
              <w:rPr>
                <w:rFonts w:eastAsia="標楷體"/>
                <w:color w:val="000000"/>
                <w:sz w:val="22"/>
                <w:szCs w:val="22"/>
              </w:rPr>
              <w:t>以上者</w:t>
            </w:r>
            <w:r w:rsidRPr="00145D24">
              <w:rPr>
                <w:rFonts w:eastAsia="標楷體" w:hint="eastAsia"/>
                <w:color w:val="000000"/>
                <w:sz w:val="22"/>
                <w:szCs w:val="22"/>
              </w:rPr>
              <w:t>：每學年核給</w:t>
            </w:r>
            <w:r w:rsidRPr="00145D24">
              <w:rPr>
                <w:rFonts w:eastAsia="標楷體" w:hint="eastAsia"/>
                <w:color w:val="000000"/>
                <w:sz w:val="22"/>
                <w:szCs w:val="22"/>
              </w:rPr>
              <w:t xml:space="preserve"> 50 </w:t>
            </w:r>
            <w:r w:rsidRPr="00145D24">
              <w:rPr>
                <w:rFonts w:eastAsia="標楷體" w:hint="eastAsia"/>
                <w:color w:val="000000"/>
                <w:sz w:val="22"/>
                <w:szCs w:val="22"/>
              </w:rPr>
              <w:t>分為上限</w:t>
            </w:r>
          </w:p>
          <w:p w:rsidR="0067082F" w:rsidRPr="00145D24" w:rsidRDefault="0067082F" w:rsidP="00D50F9B">
            <w:pPr>
              <w:numPr>
                <w:ilvl w:val="0"/>
                <w:numId w:val="1"/>
              </w:numPr>
              <w:spacing w:line="340" w:lineRule="exact"/>
              <w:ind w:left="317" w:hanging="317"/>
              <w:jc w:val="both"/>
              <w:rPr>
                <w:rFonts w:ascii="標楷體" w:eastAsia="標楷體" w:hAnsi="標楷體"/>
                <w:color w:val="000000"/>
                <w:sz w:val="22"/>
                <w:szCs w:val="22"/>
              </w:rPr>
            </w:pPr>
            <w:r w:rsidRPr="00145D24">
              <w:rPr>
                <w:rFonts w:eastAsia="標楷體"/>
                <w:color w:val="000000"/>
                <w:sz w:val="22"/>
                <w:szCs w:val="22"/>
              </w:rPr>
              <w:t>教學評量問卷調查合乎有效問卷標準，</w:t>
            </w:r>
            <w:r w:rsidRPr="00145D24">
              <w:rPr>
                <w:rFonts w:eastAsia="標楷體" w:hint="eastAsia"/>
                <w:color w:val="000000"/>
                <w:sz w:val="22"/>
                <w:szCs w:val="22"/>
              </w:rPr>
              <w:t>且平均</w:t>
            </w:r>
            <w:r w:rsidRPr="00145D24">
              <w:rPr>
                <w:rFonts w:eastAsia="標楷體"/>
                <w:color w:val="000000"/>
                <w:sz w:val="22"/>
                <w:szCs w:val="22"/>
              </w:rPr>
              <w:t>在</w:t>
            </w:r>
            <w:r w:rsidRPr="00145D24">
              <w:rPr>
                <w:rFonts w:eastAsia="標楷體" w:hint="eastAsia"/>
                <w:color w:val="000000"/>
                <w:sz w:val="22"/>
                <w:szCs w:val="22"/>
              </w:rPr>
              <w:t>4</w:t>
            </w:r>
            <w:r w:rsidRPr="00145D24">
              <w:rPr>
                <w:rFonts w:eastAsia="標楷體"/>
                <w:color w:val="000000"/>
                <w:sz w:val="22"/>
                <w:szCs w:val="22"/>
              </w:rPr>
              <w:t>.</w:t>
            </w:r>
            <w:r w:rsidRPr="00145D24">
              <w:rPr>
                <w:rFonts w:eastAsia="標楷體" w:hint="eastAsia"/>
                <w:color w:val="000000"/>
                <w:sz w:val="22"/>
                <w:szCs w:val="22"/>
              </w:rPr>
              <w:t>25</w:t>
            </w:r>
            <w:r w:rsidRPr="00145D24">
              <w:rPr>
                <w:rFonts w:eastAsia="標楷體"/>
                <w:color w:val="000000"/>
                <w:sz w:val="22"/>
                <w:szCs w:val="22"/>
              </w:rPr>
              <w:t>分</w:t>
            </w:r>
            <w:r w:rsidRPr="00145D24">
              <w:rPr>
                <w:rFonts w:eastAsia="標楷體"/>
                <w:color w:val="000000"/>
                <w:sz w:val="22"/>
                <w:szCs w:val="22"/>
              </w:rPr>
              <w:t>(</w:t>
            </w:r>
            <w:r w:rsidRPr="00145D24">
              <w:rPr>
                <w:rFonts w:eastAsia="標楷體"/>
                <w:color w:val="000000"/>
                <w:sz w:val="22"/>
                <w:szCs w:val="22"/>
              </w:rPr>
              <w:t>含</w:t>
            </w:r>
            <w:r w:rsidRPr="00145D24">
              <w:rPr>
                <w:rFonts w:eastAsia="標楷體"/>
                <w:color w:val="000000"/>
                <w:sz w:val="22"/>
                <w:szCs w:val="22"/>
              </w:rPr>
              <w:t>)</w:t>
            </w:r>
            <w:r w:rsidRPr="00145D24">
              <w:rPr>
                <w:rFonts w:eastAsia="標楷體"/>
                <w:color w:val="000000"/>
                <w:sz w:val="22"/>
                <w:szCs w:val="22"/>
              </w:rPr>
              <w:t>以上未達</w:t>
            </w:r>
            <w:r w:rsidRPr="00145D24">
              <w:rPr>
                <w:rFonts w:eastAsia="標楷體" w:hint="eastAsia"/>
                <w:color w:val="000000"/>
                <w:sz w:val="22"/>
                <w:szCs w:val="22"/>
              </w:rPr>
              <w:t>4</w:t>
            </w:r>
            <w:r w:rsidRPr="00145D24">
              <w:rPr>
                <w:rFonts w:eastAsia="標楷體"/>
                <w:color w:val="000000"/>
                <w:sz w:val="22"/>
                <w:szCs w:val="22"/>
              </w:rPr>
              <w:t>.</w:t>
            </w:r>
            <w:r w:rsidRPr="00145D24">
              <w:rPr>
                <w:rFonts w:eastAsia="標楷體" w:hint="eastAsia"/>
                <w:color w:val="000000"/>
                <w:sz w:val="22"/>
                <w:szCs w:val="22"/>
              </w:rPr>
              <w:t>5</w:t>
            </w:r>
            <w:r w:rsidRPr="00145D24">
              <w:rPr>
                <w:rFonts w:eastAsia="標楷體"/>
                <w:color w:val="000000"/>
                <w:sz w:val="22"/>
                <w:szCs w:val="22"/>
              </w:rPr>
              <w:t>0</w:t>
            </w:r>
            <w:r w:rsidRPr="00145D24">
              <w:rPr>
                <w:rFonts w:eastAsia="標楷體"/>
                <w:color w:val="000000"/>
                <w:sz w:val="22"/>
                <w:szCs w:val="22"/>
              </w:rPr>
              <w:t>分者</w:t>
            </w:r>
            <w:r w:rsidRPr="00145D24">
              <w:rPr>
                <w:rFonts w:eastAsia="標楷體" w:hint="eastAsia"/>
                <w:color w:val="000000"/>
                <w:sz w:val="22"/>
                <w:szCs w:val="22"/>
              </w:rPr>
              <w:t>：每學年核給</w:t>
            </w:r>
            <w:r w:rsidRPr="00145D24">
              <w:rPr>
                <w:rFonts w:eastAsia="標楷體" w:hint="eastAsia"/>
                <w:color w:val="000000"/>
                <w:sz w:val="22"/>
                <w:szCs w:val="22"/>
              </w:rPr>
              <w:t xml:space="preserve"> 40 </w:t>
            </w:r>
            <w:r w:rsidRPr="00145D24">
              <w:rPr>
                <w:rFonts w:eastAsia="標楷體" w:hint="eastAsia"/>
                <w:color w:val="000000"/>
                <w:sz w:val="22"/>
                <w:szCs w:val="22"/>
              </w:rPr>
              <w:t>分為上限</w:t>
            </w:r>
          </w:p>
          <w:p w:rsidR="0067082F" w:rsidRPr="00145D24" w:rsidRDefault="0067082F" w:rsidP="00D50F9B">
            <w:pPr>
              <w:numPr>
                <w:ilvl w:val="0"/>
                <w:numId w:val="1"/>
              </w:numPr>
              <w:spacing w:line="340" w:lineRule="exact"/>
              <w:ind w:left="317" w:hanging="317"/>
              <w:jc w:val="both"/>
              <w:rPr>
                <w:rFonts w:ascii="標楷體" w:eastAsia="標楷體" w:hAnsi="標楷體"/>
                <w:color w:val="000000"/>
                <w:sz w:val="22"/>
                <w:szCs w:val="22"/>
              </w:rPr>
            </w:pPr>
            <w:r w:rsidRPr="00145D24">
              <w:rPr>
                <w:rFonts w:eastAsia="標楷體"/>
                <w:color w:val="000000"/>
                <w:sz w:val="22"/>
                <w:szCs w:val="22"/>
              </w:rPr>
              <w:t>教學評量問卷調查合乎有效問卷標準，</w:t>
            </w:r>
            <w:r w:rsidRPr="00145D24">
              <w:rPr>
                <w:rFonts w:eastAsia="標楷體" w:hint="eastAsia"/>
                <w:color w:val="000000"/>
                <w:sz w:val="22"/>
                <w:szCs w:val="22"/>
              </w:rPr>
              <w:t>且平均在</w:t>
            </w:r>
            <w:r w:rsidRPr="00145D24">
              <w:rPr>
                <w:rFonts w:eastAsia="標楷體" w:hint="eastAsia"/>
                <w:color w:val="000000"/>
                <w:sz w:val="22"/>
                <w:szCs w:val="22"/>
              </w:rPr>
              <w:t>4</w:t>
            </w:r>
            <w:r w:rsidRPr="00145D24">
              <w:rPr>
                <w:rFonts w:eastAsia="標楷體"/>
                <w:color w:val="000000"/>
                <w:sz w:val="22"/>
                <w:szCs w:val="22"/>
              </w:rPr>
              <w:t>.</w:t>
            </w:r>
            <w:r w:rsidRPr="00145D24">
              <w:rPr>
                <w:rFonts w:eastAsia="標楷體" w:hint="eastAsia"/>
                <w:color w:val="000000"/>
                <w:sz w:val="22"/>
                <w:szCs w:val="22"/>
              </w:rPr>
              <w:t>00</w:t>
            </w:r>
            <w:r w:rsidRPr="00145D24">
              <w:rPr>
                <w:rFonts w:eastAsia="標楷體"/>
                <w:color w:val="000000"/>
                <w:sz w:val="22"/>
                <w:szCs w:val="22"/>
              </w:rPr>
              <w:t>分</w:t>
            </w:r>
            <w:r w:rsidRPr="00145D24">
              <w:rPr>
                <w:rFonts w:eastAsia="標楷體"/>
                <w:color w:val="000000"/>
                <w:sz w:val="22"/>
                <w:szCs w:val="22"/>
              </w:rPr>
              <w:t>(</w:t>
            </w:r>
            <w:r w:rsidRPr="00145D24">
              <w:rPr>
                <w:rFonts w:eastAsia="標楷體"/>
                <w:color w:val="000000"/>
                <w:sz w:val="22"/>
                <w:szCs w:val="22"/>
              </w:rPr>
              <w:t>含</w:t>
            </w:r>
            <w:r w:rsidRPr="00145D24">
              <w:rPr>
                <w:rFonts w:eastAsia="標楷體"/>
                <w:color w:val="000000"/>
                <w:sz w:val="22"/>
                <w:szCs w:val="22"/>
              </w:rPr>
              <w:t>)</w:t>
            </w:r>
            <w:r w:rsidRPr="00145D24">
              <w:rPr>
                <w:rFonts w:eastAsia="標楷體"/>
                <w:color w:val="000000"/>
                <w:sz w:val="22"/>
                <w:szCs w:val="22"/>
              </w:rPr>
              <w:t>以上未達</w:t>
            </w:r>
            <w:r w:rsidRPr="00145D24">
              <w:rPr>
                <w:rFonts w:eastAsia="標楷體" w:hint="eastAsia"/>
                <w:color w:val="000000"/>
                <w:sz w:val="22"/>
                <w:szCs w:val="22"/>
              </w:rPr>
              <w:t>4</w:t>
            </w:r>
            <w:r w:rsidRPr="00145D24">
              <w:rPr>
                <w:rFonts w:eastAsia="標楷體"/>
                <w:color w:val="000000"/>
                <w:sz w:val="22"/>
                <w:szCs w:val="22"/>
              </w:rPr>
              <w:t>.</w:t>
            </w:r>
            <w:r w:rsidRPr="00145D24">
              <w:rPr>
                <w:rFonts w:eastAsia="標楷體" w:hint="eastAsia"/>
                <w:color w:val="000000"/>
                <w:sz w:val="22"/>
                <w:szCs w:val="22"/>
              </w:rPr>
              <w:t>25</w:t>
            </w:r>
            <w:r w:rsidRPr="00145D24">
              <w:rPr>
                <w:rFonts w:eastAsia="標楷體"/>
                <w:color w:val="000000"/>
                <w:sz w:val="22"/>
                <w:szCs w:val="22"/>
              </w:rPr>
              <w:t>分者</w:t>
            </w:r>
            <w:r w:rsidRPr="00145D24">
              <w:rPr>
                <w:rFonts w:eastAsia="標楷體" w:hint="eastAsia"/>
                <w:color w:val="000000"/>
                <w:sz w:val="22"/>
                <w:szCs w:val="22"/>
              </w:rPr>
              <w:t>：每學年核給</w:t>
            </w:r>
            <w:r w:rsidRPr="00145D24">
              <w:rPr>
                <w:rFonts w:eastAsia="標楷體" w:hint="eastAsia"/>
                <w:color w:val="000000"/>
                <w:sz w:val="22"/>
                <w:szCs w:val="22"/>
              </w:rPr>
              <w:t xml:space="preserve"> 30 </w:t>
            </w:r>
            <w:r w:rsidRPr="00145D24">
              <w:rPr>
                <w:rFonts w:eastAsia="標楷體" w:hint="eastAsia"/>
                <w:color w:val="000000"/>
                <w:sz w:val="22"/>
                <w:szCs w:val="22"/>
              </w:rPr>
              <w:t>分為上限</w:t>
            </w:r>
          </w:p>
          <w:p w:rsidR="0067082F" w:rsidRPr="00145D24" w:rsidRDefault="0067082F" w:rsidP="004855EF">
            <w:pPr>
              <w:spacing w:line="340" w:lineRule="exact"/>
              <w:jc w:val="both"/>
              <w:rPr>
                <w:rFonts w:eastAsia="標楷體"/>
                <w:color w:val="000000"/>
                <w:sz w:val="28"/>
                <w:szCs w:val="22"/>
              </w:rPr>
            </w:pPr>
            <w:r w:rsidRPr="00145D24">
              <w:rPr>
                <w:rFonts w:eastAsia="標楷體" w:hint="eastAsia"/>
                <w:b/>
                <w:color w:val="000000"/>
                <w:kern w:val="0"/>
                <w:sz w:val="22"/>
                <w:szCs w:val="20"/>
              </w:rPr>
              <w:t>101</w:t>
            </w:r>
            <w:r w:rsidRPr="00145D24">
              <w:rPr>
                <w:rFonts w:eastAsia="標楷體" w:hint="eastAsia"/>
                <w:b/>
                <w:color w:val="000000"/>
                <w:kern w:val="0"/>
                <w:sz w:val="22"/>
                <w:szCs w:val="20"/>
              </w:rPr>
              <w:t>學年度（含）以後：</w:t>
            </w:r>
          </w:p>
          <w:p w:rsidR="0067082F" w:rsidRPr="00145D24" w:rsidRDefault="0067082F" w:rsidP="00D50F9B">
            <w:pPr>
              <w:numPr>
                <w:ilvl w:val="0"/>
                <w:numId w:val="1"/>
              </w:numPr>
              <w:spacing w:line="340" w:lineRule="exact"/>
              <w:ind w:left="317" w:hanging="317"/>
              <w:jc w:val="both"/>
              <w:rPr>
                <w:rFonts w:eastAsia="標楷體"/>
                <w:color w:val="000000"/>
                <w:sz w:val="22"/>
                <w:szCs w:val="22"/>
              </w:rPr>
            </w:pPr>
            <w:r w:rsidRPr="00145D24">
              <w:rPr>
                <w:rFonts w:eastAsia="標楷體"/>
                <w:color w:val="000000"/>
                <w:sz w:val="22"/>
                <w:szCs w:val="22"/>
              </w:rPr>
              <w:t>教學評量問卷調查合乎有效問卷標準，</w:t>
            </w:r>
            <w:r w:rsidRPr="00145D24">
              <w:rPr>
                <w:rFonts w:eastAsia="標楷體" w:hint="eastAsia"/>
                <w:color w:val="000000"/>
                <w:sz w:val="22"/>
                <w:szCs w:val="22"/>
              </w:rPr>
              <w:t>且</w:t>
            </w:r>
            <w:r w:rsidRPr="00145D24">
              <w:rPr>
                <w:rFonts w:eastAsia="標楷體"/>
                <w:color w:val="000000"/>
                <w:sz w:val="22"/>
                <w:szCs w:val="22"/>
              </w:rPr>
              <w:t>平均在</w:t>
            </w:r>
            <w:r w:rsidRPr="00145D24">
              <w:rPr>
                <w:rFonts w:eastAsia="標楷體" w:hint="eastAsia"/>
                <w:color w:val="000000"/>
                <w:sz w:val="22"/>
                <w:szCs w:val="22"/>
              </w:rPr>
              <w:t>5</w:t>
            </w:r>
            <w:r w:rsidRPr="00145D24">
              <w:rPr>
                <w:rFonts w:eastAsia="標楷體"/>
                <w:color w:val="000000"/>
                <w:sz w:val="22"/>
                <w:szCs w:val="22"/>
              </w:rPr>
              <w:t>.</w:t>
            </w:r>
            <w:r w:rsidRPr="00145D24">
              <w:rPr>
                <w:rFonts w:eastAsia="標楷體" w:hint="eastAsia"/>
                <w:color w:val="000000"/>
                <w:sz w:val="22"/>
                <w:szCs w:val="22"/>
              </w:rPr>
              <w:t>4</w:t>
            </w:r>
            <w:r w:rsidRPr="00145D24">
              <w:rPr>
                <w:rFonts w:eastAsia="標楷體"/>
                <w:color w:val="000000"/>
                <w:sz w:val="22"/>
                <w:szCs w:val="22"/>
              </w:rPr>
              <w:t>0</w:t>
            </w:r>
            <w:r w:rsidRPr="00145D24">
              <w:rPr>
                <w:rFonts w:eastAsia="標楷體" w:hAnsi="Calibri"/>
                <w:color w:val="000000"/>
                <w:sz w:val="22"/>
                <w:szCs w:val="22"/>
              </w:rPr>
              <w:t>分</w:t>
            </w:r>
            <w:r w:rsidRPr="00145D24">
              <w:rPr>
                <w:rFonts w:eastAsia="標楷體"/>
                <w:color w:val="000000"/>
                <w:sz w:val="22"/>
                <w:szCs w:val="22"/>
              </w:rPr>
              <w:t>(</w:t>
            </w:r>
            <w:r w:rsidRPr="00145D24">
              <w:rPr>
                <w:rFonts w:eastAsia="標楷體" w:hAnsi="Calibri"/>
                <w:color w:val="000000"/>
                <w:sz w:val="22"/>
                <w:szCs w:val="22"/>
              </w:rPr>
              <w:t>含</w:t>
            </w:r>
            <w:r w:rsidRPr="00145D24">
              <w:rPr>
                <w:rFonts w:eastAsia="標楷體"/>
                <w:color w:val="000000"/>
                <w:sz w:val="22"/>
                <w:szCs w:val="22"/>
              </w:rPr>
              <w:t>)</w:t>
            </w:r>
            <w:r w:rsidRPr="00145D24">
              <w:rPr>
                <w:rFonts w:eastAsia="標楷體"/>
                <w:color w:val="000000"/>
                <w:sz w:val="22"/>
                <w:szCs w:val="22"/>
              </w:rPr>
              <w:t>以上者</w:t>
            </w:r>
            <w:r w:rsidRPr="00145D24">
              <w:rPr>
                <w:rFonts w:eastAsia="標楷體" w:hint="eastAsia"/>
                <w:color w:val="000000"/>
                <w:sz w:val="22"/>
                <w:szCs w:val="22"/>
              </w:rPr>
              <w:t>：每學年核給</w:t>
            </w:r>
            <w:r w:rsidRPr="00145D24">
              <w:rPr>
                <w:rFonts w:eastAsia="標楷體" w:hint="eastAsia"/>
                <w:color w:val="000000"/>
                <w:sz w:val="22"/>
                <w:szCs w:val="22"/>
              </w:rPr>
              <w:t xml:space="preserve"> 50 </w:t>
            </w:r>
            <w:r w:rsidRPr="00145D24">
              <w:rPr>
                <w:rFonts w:eastAsia="標楷體" w:hint="eastAsia"/>
                <w:color w:val="000000"/>
                <w:sz w:val="22"/>
                <w:szCs w:val="22"/>
              </w:rPr>
              <w:t>分為上限</w:t>
            </w:r>
          </w:p>
          <w:p w:rsidR="0067082F" w:rsidRPr="00145D24" w:rsidRDefault="0067082F" w:rsidP="00D50F9B">
            <w:pPr>
              <w:numPr>
                <w:ilvl w:val="0"/>
                <w:numId w:val="1"/>
              </w:numPr>
              <w:spacing w:line="340" w:lineRule="exact"/>
              <w:ind w:left="317" w:hanging="317"/>
              <w:jc w:val="both"/>
              <w:rPr>
                <w:rFonts w:ascii="標楷體" w:eastAsia="標楷體" w:hAnsi="標楷體"/>
                <w:color w:val="000000"/>
                <w:sz w:val="22"/>
                <w:szCs w:val="22"/>
              </w:rPr>
            </w:pPr>
            <w:r w:rsidRPr="00145D24">
              <w:rPr>
                <w:rFonts w:eastAsia="標楷體"/>
                <w:color w:val="000000"/>
                <w:sz w:val="22"/>
                <w:szCs w:val="22"/>
              </w:rPr>
              <w:t>教學評量問卷調查合乎有效問卷標準，</w:t>
            </w:r>
            <w:r w:rsidRPr="00145D24">
              <w:rPr>
                <w:rFonts w:eastAsia="標楷體" w:hint="eastAsia"/>
                <w:color w:val="000000"/>
                <w:sz w:val="22"/>
                <w:szCs w:val="22"/>
              </w:rPr>
              <w:t>且平均</w:t>
            </w:r>
            <w:r w:rsidRPr="00145D24">
              <w:rPr>
                <w:rFonts w:eastAsia="標楷體"/>
                <w:color w:val="000000"/>
                <w:sz w:val="22"/>
                <w:szCs w:val="22"/>
              </w:rPr>
              <w:t>在</w:t>
            </w:r>
            <w:r w:rsidRPr="00145D24">
              <w:rPr>
                <w:rFonts w:eastAsia="標楷體" w:hint="eastAsia"/>
                <w:color w:val="000000"/>
                <w:sz w:val="22"/>
                <w:szCs w:val="22"/>
              </w:rPr>
              <w:t>5</w:t>
            </w:r>
            <w:r w:rsidRPr="00145D24">
              <w:rPr>
                <w:rFonts w:eastAsia="標楷體"/>
                <w:color w:val="000000"/>
                <w:sz w:val="22"/>
                <w:szCs w:val="22"/>
              </w:rPr>
              <w:t>.</w:t>
            </w:r>
            <w:r w:rsidRPr="00145D24">
              <w:rPr>
                <w:rFonts w:eastAsia="標楷體" w:hint="eastAsia"/>
                <w:color w:val="000000"/>
                <w:sz w:val="22"/>
                <w:szCs w:val="22"/>
              </w:rPr>
              <w:t>10</w:t>
            </w:r>
            <w:r w:rsidRPr="00145D24">
              <w:rPr>
                <w:rFonts w:eastAsia="標楷體"/>
                <w:color w:val="000000"/>
                <w:sz w:val="22"/>
                <w:szCs w:val="22"/>
              </w:rPr>
              <w:t>分</w:t>
            </w:r>
            <w:r w:rsidRPr="00145D24">
              <w:rPr>
                <w:rFonts w:eastAsia="標楷體"/>
                <w:color w:val="000000"/>
                <w:sz w:val="22"/>
                <w:szCs w:val="22"/>
              </w:rPr>
              <w:t>(</w:t>
            </w:r>
            <w:r w:rsidRPr="00145D24">
              <w:rPr>
                <w:rFonts w:eastAsia="標楷體"/>
                <w:color w:val="000000"/>
                <w:sz w:val="22"/>
                <w:szCs w:val="22"/>
              </w:rPr>
              <w:t>含</w:t>
            </w:r>
            <w:r w:rsidRPr="00145D24">
              <w:rPr>
                <w:rFonts w:eastAsia="標楷體"/>
                <w:color w:val="000000"/>
                <w:sz w:val="22"/>
                <w:szCs w:val="22"/>
              </w:rPr>
              <w:t>)</w:t>
            </w:r>
            <w:r w:rsidRPr="00145D24">
              <w:rPr>
                <w:rFonts w:eastAsia="標楷體"/>
                <w:color w:val="000000"/>
                <w:sz w:val="22"/>
                <w:szCs w:val="22"/>
              </w:rPr>
              <w:t>以上未達</w:t>
            </w:r>
            <w:r w:rsidRPr="00145D24">
              <w:rPr>
                <w:rFonts w:eastAsia="標楷體" w:hint="eastAsia"/>
                <w:color w:val="000000"/>
                <w:sz w:val="22"/>
                <w:szCs w:val="22"/>
              </w:rPr>
              <w:t>5</w:t>
            </w:r>
            <w:r w:rsidRPr="00145D24">
              <w:rPr>
                <w:rFonts w:eastAsia="標楷體"/>
                <w:color w:val="000000"/>
                <w:sz w:val="22"/>
                <w:szCs w:val="22"/>
              </w:rPr>
              <w:t>.</w:t>
            </w:r>
            <w:r w:rsidRPr="00145D24">
              <w:rPr>
                <w:rFonts w:eastAsia="標楷體" w:hint="eastAsia"/>
                <w:color w:val="000000"/>
                <w:sz w:val="22"/>
                <w:szCs w:val="22"/>
              </w:rPr>
              <w:t>4</w:t>
            </w:r>
            <w:r w:rsidRPr="00145D24">
              <w:rPr>
                <w:rFonts w:eastAsia="標楷體"/>
                <w:color w:val="000000"/>
                <w:sz w:val="22"/>
                <w:szCs w:val="22"/>
              </w:rPr>
              <w:t>0</w:t>
            </w:r>
            <w:r w:rsidRPr="00145D24">
              <w:rPr>
                <w:rFonts w:eastAsia="標楷體"/>
                <w:color w:val="000000"/>
                <w:sz w:val="22"/>
                <w:szCs w:val="22"/>
              </w:rPr>
              <w:t>分者</w:t>
            </w:r>
            <w:r w:rsidRPr="00145D24">
              <w:rPr>
                <w:rFonts w:eastAsia="標楷體" w:hint="eastAsia"/>
                <w:color w:val="000000"/>
                <w:sz w:val="22"/>
                <w:szCs w:val="22"/>
              </w:rPr>
              <w:t>：每學年核給</w:t>
            </w:r>
            <w:r w:rsidRPr="00145D24">
              <w:rPr>
                <w:rFonts w:eastAsia="標楷體" w:hint="eastAsia"/>
                <w:color w:val="000000"/>
                <w:sz w:val="22"/>
                <w:szCs w:val="22"/>
              </w:rPr>
              <w:t xml:space="preserve"> 40 </w:t>
            </w:r>
            <w:r w:rsidRPr="00145D24">
              <w:rPr>
                <w:rFonts w:eastAsia="標楷體" w:hint="eastAsia"/>
                <w:color w:val="000000"/>
                <w:sz w:val="22"/>
                <w:szCs w:val="22"/>
              </w:rPr>
              <w:t>分為上限</w:t>
            </w:r>
          </w:p>
          <w:p w:rsidR="0067082F" w:rsidRPr="00145D24" w:rsidRDefault="0067082F" w:rsidP="00D50F9B">
            <w:pPr>
              <w:numPr>
                <w:ilvl w:val="0"/>
                <w:numId w:val="1"/>
              </w:numPr>
              <w:spacing w:line="340" w:lineRule="exact"/>
              <w:ind w:left="317" w:hanging="317"/>
              <w:jc w:val="both"/>
              <w:rPr>
                <w:rFonts w:ascii="標楷體" w:eastAsia="標楷體" w:hAnsi="標楷體"/>
                <w:color w:val="000000"/>
                <w:szCs w:val="22"/>
              </w:rPr>
            </w:pPr>
            <w:r w:rsidRPr="00145D24">
              <w:rPr>
                <w:rFonts w:eastAsia="標楷體"/>
                <w:color w:val="000000"/>
                <w:sz w:val="22"/>
                <w:szCs w:val="22"/>
              </w:rPr>
              <w:t>教學評量問卷調查合乎有效問卷標準，</w:t>
            </w:r>
            <w:r w:rsidRPr="00145D24">
              <w:rPr>
                <w:rFonts w:eastAsia="標楷體" w:hint="eastAsia"/>
                <w:color w:val="000000"/>
                <w:sz w:val="22"/>
                <w:szCs w:val="22"/>
              </w:rPr>
              <w:t>且平均</w:t>
            </w:r>
            <w:r w:rsidRPr="00145D24">
              <w:rPr>
                <w:rFonts w:eastAsia="標楷體"/>
                <w:color w:val="000000"/>
                <w:sz w:val="22"/>
                <w:szCs w:val="22"/>
              </w:rPr>
              <w:t>在</w:t>
            </w:r>
            <w:r w:rsidRPr="00145D24">
              <w:rPr>
                <w:rFonts w:eastAsia="標楷體" w:hint="eastAsia"/>
                <w:color w:val="000000"/>
                <w:sz w:val="22"/>
                <w:szCs w:val="22"/>
              </w:rPr>
              <w:t>4</w:t>
            </w:r>
            <w:r w:rsidRPr="00145D24">
              <w:rPr>
                <w:rFonts w:eastAsia="標楷體"/>
                <w:color w:val="000000"/>
                <w:sz w:val="22"/>
                <w:szCs w:val="22"/>
              </w:rPr>
              <w:t>.</w:t>
            </w:r>
            <w:r w:rsidRPr="00145D24">
              <w:rPr>
                <w:rFonts w:eastAsia="標楷體" w:hint="eastAsia"/>
                <w:color w:val="000000"/>
                <w:sz w:val="22"/>
                <w:szCs w:val="22"/>
              </w:rPr>
              <w:t>80</w:t>
            </w:r>
            <w:r w:rsidRPr="00145D24">
              <w:rPr>
                <w:rFonts w:eastAsia="標楷體"/>
                <w:color w:val="000000"/>
                <w:sz w:val="22"/>
                <w:szCs w:val="22"/>
              </w:rPr>
              <w:t>分</w:t>
            </w:r>
            <w:r w:rsidRPr="00145D24">
              <w:rPr>
                <w:rFonts w:eastAsia="標楷體"/>
                <w:color w:val="000000"/>
                <w:sz w:val="22"/>
                <w:szCs w:val="22"/>
              </w:rPr>
              <w:t>(</w:t>
            </w:r>
            <w:r w:rsidRPr="00145D24">
              <w:rPr>
                <w:rFonts w:eastAsia="標楷體"/>
                <w:color w:val="000000"/>
                <w:sz w:val="22"/>
                <w:szCs w:val="22"/>
              </w:rPr>
              <w:t>含</w:t>
            </w:r>
            <w:r w:rsidRPr="00145D24">
              <w:rPr>
                <w:rFonts w:eastAsia="標楷體"/>
                <w:color w:val="000000"/>
                <w:sz w:val="22"/>
                <w:szCs w:val="22"/>
              </w:rPr>
              <w:t>)</w:t>
            </w:r>
            <w:r w:rsidRPr="00145D24">
              <w:rPr>
                <w:rFonts w:eastAsia="標楷體"/>
                <w:color w:val="000000"/>
                <w:sz w:val="22"/>
                <w:szCs w:val="22"/>
              </w:rPr>
              <w:t>以上未達</w:t>
            </w:r>
            <w:r w:rsidRPr="00145D24">
              <w:rPr>
                <w:rFonts w:eastAsia="標楷體" w:hint="eastAsia"/>
                <w:color w:val="000000"/>
                <w:sz w:val="22"/>
                <w:szCs w:val="22"/>
              </w:rPr>
              <w:t>5</w:t>
            </w:r>
            <w:r w:rsidRPr="00145D24">
              <w:rPr>
                <w:rFonts w:eastAsia="標楷體"/>
                <w:color w:val="000000"/>
                <w:sz w:val="22"/>
                <w:szCs w:val="22"/>
              </w:rPr>
              <w:t>.</w:t>
            </w:r>
            <w:r w:rsidRPr="00145D24">
              <w:rPr>
                <w:rFonts w:eastAsia="標楷體" w:hint="eastAsia"/>
                <w:color w:val="000000"/>
                <w:sz w:val="22"/>
                <w:szCs w:val="22"/>
              </w:rPr>
              <w:t>1</w:t>
            </w:r>
            <w:r w:rsidRPr="00145D24">
              <w:rPr>
                <w:rFonts w:eastAsia="標楷體"/>
                <w:color w:val="000000"/>
                <w:sz w:val="22"/>
                <w:szCs w:val="22"/>
              </w:rPr>
              <w:t>0</w:t>
            </w:r>
            <w:r w:rsidRPr="00145D24">
              <w:rPr>
                <w:rFonts w:eastAsia="標楷體"/>
                <w:color w:val="000000"/>
                <w:sz w:val="22"/>
                <w:szCs w:val="22"/>
              </w:rPr>
              <w:t>分者</w:t>
            </w:r>
            <w:r w:rsidRPr="00145D24">
              <w:rPr>
                <w:rFonts w:eastAsia="標楷體" w:hint="eastAsia"/>
                <w:color w:val="000000"/>
                <w:sz w:val="22"/>
                <w:szCs w:val="22"/>
              </w:rPr>
              <w:t>：每學年核給</w:t>
            </w:r>
            <w:r w:rsidRPr="00145D24">
              <w:rPr>
                <w:rFonts w:eastAsia="標楷體" w:hint="eastAsia"/>
                <w:color w:val="000000"/>
                <w:sz w:val="22"/>
                <w:szCs w:val="22"/>
              </w:rPr>
              <w:t xml:space="preserve"> 30 </w:t>
            </w:r>
            <w:r w:rsidRPr="00145D24">
              <w:rPr>
                <w:rFonts w:eastAsia="標楷體" w:hint="eastAsia"/>
                <w:color w:val="000000"/>
                <w:sz w:val="22"/>
                <w:szCs w:val="22"/>
              </w:rPr>
              <w:t>分為上限</w:t>
            </w:r>
          </w:p>
        </w:tc>
        <w:tc>
          <w:tcPr>
            <w:tcW w:w="914" w:type="dxa"/>
            <w:vAlign w:val="center"/>
          </w:tcPr>
          <w:p w:rsidR="0067082F" w:rsidRPr="00145D24" w:rsidRDefault="0067082F" w:rsidP="004855EF">
            <w:pPr>
              <w:jc w:val="center"/>
              <w:rPr>
                <w:rFonts w:ascii="標楷體" w:eastAsia="標楷體" w:hAnsi="標楷體"/>
                <w:color w:val="000000"/>
                <w:szCs w:val="22"/>
              </w:rPr>
            </w:pPr>
          </w:p>
        </w:tc>
        <w:tc>
          <w:tcPr>
            <w:tcW w:w="890" w:type="dxa"/>
            <w:vAlign w:val="center"/>
          </w:tcPr>
          <w:p w:rsidR="0067082F" w:rsidRPr="006A59F0" w:rsidRDefault="0067082F" w:rsidP="004855EF">
            <w:pPr>
              <w:jc w:val="center"/>
              <w:rPr>
                <w:rFonts w:eastAsia="標楷體"/>
                <w:color w:val="000000"/>
                <w:szCs w:val="22"/>
              </w:rPr>
            </w:pPr>
            <w:r w:rsidRPr="006A59F0">
              <w:rPr>
                <w:rFonts w:eastAsia="標楷體"/>
                <w:color w:val="000000"/>
                <w:szCs w:val="22"/>
              </w:rPr>
              <w:t>10%</w:t>
            </w:r>
          </w:p>
        </w:tc>
        <w:tc>
          <w:tcPr>
            <w:tcW w:w="914" w:type="dxa"/>
            <w:vAlign w:val="center"/>
          </w:tcPr>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Pr="00145D24"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15" w:type="dxa"/>
            <w:vAlign w:val="center"/>
          </w:tcPr>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Pr="00145D24"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92" w:type="dxa"/>
          </w:tcPr>
          <w:p w:rsidR="0067082F" w:rsidRPr="00145D24" w:rsidRDefault="0067082F" w:rsidP="004855EF">
            <w:pPr>
              <w:rPr>
                <w:rFonts w:ascii="標楷體" w:eastAsia="標楷體" w:hAnsi="標楷體"/>
                <w:color w:val="000000"/>
                <w:szCs w:val="22"/>
              </w:rPr>
            </w:pPr>
          </w:p>
        </w:tc>
        <w:tc>
          <w:tcPr>
            <w:tcW w:w="991" w:type="dxa"/>
          </w:tcPr>
          <w:p w:rsidR="0067082F" w:rsidRPr="00145D24" w:rsidRDefault="0067082F" w:rsidP="004855EF">
            <w:pPr>
              <w:rPr>
                <w:rFonts w:ascii="標楷體" w:eastAsia="標楷體" w:hAnsi="標楷體"/>
                <w:color w:val="000000"/>
                <w:szCs w:val="22"/>
              </w:rPr>
            </w:pPr>
          </w:p>
        </w:tc>
        <w:tc>
          <w:tcPr>
            <w:tcW w:w="992" w:type="dxa"/>
          </w:tcPr>
          <w:p w:rsidR="0067082F" w:rsidRPr="00145D24" w:rsidRDefault="0067082F" w:rsidP="004855EF">
            <w:pPr>
              <w:rPr>
                <w:rFonts w:ascii="標楷體" w:eastAsia="標楷體" w:hAnsi="標楷體"/>
                <w:color w:val="000000"/>
                <w:szCs w:val="22"/>
              </w:rPr>
            </w:pPr>
          </w:p>
        </w:tc>
        <w:tc>
          <w:tcPr>
            <w:tcW w:w="2771" w:type="dxa"/>
          </w:tcPr>
          <w:p w:rsidR="0067082F" w:rsidRPr="00145D24" w:rsidRDefault="0067082F" w:rsidP="00D50F9B">
            <w:pPr>
              <w:numPr>
                <w:ilvl w:val="0"/>
                <w:numId w:val="3"/>
              </w:numPr>
              <w:spacing w:line="340" w:lineRule="exact"/>
              <w:ind w:left="317" w:hanging="317"/>
              <w:jc w:val="both"/>
              <w:rPr>
                <w:rFonts w:eastAsia="標楷體" w:hAnsi="標楷體"/>
                <w:color w:val="000000"/>
                <w:sz w:val="22"/>
                <w:szCs w:val="22"/>
              </w:rPr>
            </w:pPr>
            <w:r w:rsidRPr="00145D24">
              <w:rPr>
                <w:rFonts w:eastAsia="標楷體" w:hAnsi="標楷體" w:hint="eastAsia"/>
                <w:color w:val="000000"/>
                <w:sz w:val="22"/>
                <w:szCs w:val="22"/>
              </w:rPr>
              <w:t>由教務處檢附相關佐證資料作為查核。</w:t>
            </w:r>
          </w:p>
          <w:p w:rsidR="0067082F" w:rsidRPr="00145D24" w:rsidRDefault="0067082F" w:rsidP="00D50F9B">
            <w:pPr>
              <w:numPr>
                <w:ilvl w:val="0"/>
                <w:numId w:val="3"/>
              </w:numPr>
              <w:spacing w:line="340" w:lineRule="exact"/>
              <w:ind w:left="317" w:hanging="317"/>
              <w:jc w:val="both"/>
              <w:rPr>
                <w:rFonts w:ascii="標楷體" w:eastAsia="標楷體" w:hAnsi="標楷體"/>
                <w:color w:val="000000"/>
                <w:szCs w:val="22"/>
              </w:rPr>
            </w:pPr>
            <w:r w:rsidRPr="00145D24">
              <w:rPr>
                <w:rFonts w:eastAsia="標楷體" w:hAnsi="標楷體"/>
                <w:color w:val="000000"/>
                <w:sz w:val="22"/>
                <w:szCs w:val="22"/>
              </w:rPr>
              <w:t>此項指標的積分以</w:t>
            </w:r>
            <w:r w:rsidRPr="00145D24">
              <w:rPr>
                <w:rFonts w:eastAsia="標楷體" w:hAnsi="標楷體"/>
                <w:color w:val="000000"/>
                <w:sz w:val="22"/>
                <w:szCs w:val="22"/>
              </w:rPr>
              <w:t>100</w:t>
            </w:r>
            <w:r w:rsidRPr="00145D24">
              <w:rPr>
                <w:rFonts w:eastAsia="標楷體" w:hAnsi="標楷體"/>
                <w:color w:val="000000"/>
                <w:sz w:val="22"/>
                <w:szCs w:val="22"/>
              </w:rPr>
              <w:t>分為上限。</w:t>
            </w:r>
          </w:p>
        </w:tc>
      </w:tr>
      <w:tr w:rsidR="0067082F" w:rsidRPr="00145D24" w:rsidTr="004855EF">
        <w:tc>
          <w:tcPr>
            <w:tcW w:w="751" w:type="dxa"/>
            <w:vMerge/>
          </w:tcPr>
          <w:p w:rsidR="0067082F" w:rsidRPr="00145D24" w:rsidRDefault="0067082F" w:rsidP="004855EF">
            <w:pPr>
              <w:rPr>
                <w:rFonts w:ascii="標楷體" w:eastAsia="標楷體" w:hAnsi="標楷體"/>
                <w:color w:val="000000"/>
                <w:szCs w:val="22"/>
              </w:rPr>
            </w:pPr>
          </w:p>
        </w:tc>
        <w:tc>
          <w:tcPr>
            <w:tcW w:w="1168" w:type="dxa"/>
          </w:tcPr>
          <w:p w:rsidR="0067082F" w:rsidRPr="00145D24" w:rsidRDefault="0067082F" w:rsidP="004855EF">
            <w:pPr>
              <w:rPr>
                <w:rFonts w:ascii="標楷體" w:eastAsia="標楷體" w:hAnsi="標楷體"/>
                <w:color w:val="000000"/>
                <w:sz w:val="22"/>
                <w:szCs w:val="22"/>
              </w:rPr>
            </w:pPr>
            <w:r w:rsidRPr="00145D24">
              <w:rPr>
                <w:rFonts w:ascii="標楷體" w:eastAsia="標楷體" w:hAnsi="標楷體" w:hint="eastAsia"/>
                <w:color w:val="000000"/>
                <w:sz w:val="22"/>
                <w:szCs w:val="22"/>
              </w:rPr>
              <w:t>教學成長</w:t>
            </w:r>
          </w:p>
          <w:p w:rsidR="0067082F" w:rsidRPr="00145D24" w:rsidRDefault="0067082F" w:rsidP="004855EF">
            <w:pPr>
              <w:rPr>
                <w:rFonts w:ascii="標楷體" w:eastAsia="標楷體" w:hAnsi="標楷體"/>
                <w:color w:val="000000"/>
                <w:sz w:val="22"/>
                <w:szCs w:val="22"/>
              </w:rPr>
            </w:pPr>
            <w:r w:rsidRPr="00145D24">
              <w:rPr>
                <w:rFonts w:eastAsia="標楷體" w:hAnsi="標楷體"/>
                <w:color w:val="000000"/>
                <w:sz w:val="22"/>
                <w:szCs w:val="22"/>
              </w:rPr>
              <w:t>（以近</w:t>
            </w:r>
            <w:r w:rsidRPr="00145D24">
              <w:rPr>
                <w:rFonts w:eastAsia="標楷體"/>
                <w:color w:val="000000"/>
                <w:sz w:val="22"/>
                <w:szCs w:val="22"/>
              </w:rPr>
              <w:t>2</w:t>
            </w:r>
            <w:r w:rsidRPr="00145D24">
              <w:rPr>
                <w:rFonts w:eastAsia="標楷體" w:hAnsi="標楷體"/>
                <w:color w:val="000000"/>
                <w:sz w:val="22"/>
                <w:szCs w:val="22"/>
              </w:rPr>
              <w:t>學年為統計基準）</w:t>
            </w:r>
          </w:p>
        </w:tc>
        <w:tc>
          <w:tcPr>
            <w:tcW w:w="3488" w:type="dxa"/>
          </w:tcPr>
          <w:p w:rsidR="0067082F" w:rsidRPr="00145D24" w:rsidRDefault="0067082F" w:rsidP="00D50F9B">
            <w:pPr>
              <w:numPr>
                <w:ilvl w:val="0"/>
                <w:numId w:val="1"/>
              </w:numPr>
              <w:spacing w:line="340" w:lineRule="exact"/>
              <w:ind w:left="317" w:hanging="317"/>
              <w:jc w:val="both"/>
              <w:rPr>
                <w:rFonts w:eastAsia="標楷體"/>
                <w:color w:val="000000"/>
                <w:sz w:val="22"/>
                <w:szCs w:val="22"/>
              </w:rPr>
            </w:pPr>
            <w:r w:rsidRPr="00145D24">
              <w:rPr>
                <w:rFonts w:eastAsia="標楷體"/>
                <w:color w:val="000000"/>
                <w:sz w:val="22"/>
                <w:szCs w:val="22"/>
              </w:rPr>
              <w:t>參與教師成長系列活動達規定</w:t>
            </w:r>
            <w:r w:rsidRPr="00145D24">
              <w:rPr>
                <w:rFonts w:eastAsia="標楷體" w:hint="eastAsia"/>
                <w:color w:val="000000"/>
                <w:sz w:val="22"/>
                <w:szCs w:val="22"/>
              </w:rPr>
              <w:t>之基本</w:t>
            </w:r>
            <w:r w:rsidRPr="00145D24">
              <w:rPr>
                <w:rFonts w:eastAsia="標楷體"/>
                <w:color w:val="000000"/>
                <w:sz w:val="22"/>
                <w:szCs w:val="22"/>
              </w:rPr>
              <w:t>分數</w:t>
            </w:r>
            <w:r w:rsidRPr="00145D24">
              <w:rPr>
                <w:rFonts w:eastAsia="標楷體" w:hint="eastAsia"/>
                <w:color w:val="000000"/>
                <w:sz w:val="22"/>
                <w:szCs w:val="22"/>
              </w:rPr>
              <w:t>3</w:t>
            </w:r>
            <w:r w:rsidRPr="00145D24">
              <w:rPr>
                <w:rFonts w:eastAsia="標楷體" w:hint="eastAsia"/>
                <w:color w:val="000000"/>
                <w:sz w:val="22"/>
                <w:szCs w:val="22"/>
              </w:rPr>
              <w:t>倍以上</w:t>
            </w:r>
            <w:r w:rsidRPr="00145D24">
              <w:rPr>
                <w:rFonts w:eastAsia="標楷體"/>
                <w:color w:val="000000"/>
                <w:sz w:val="22"/>
                <w:szCs w:val="22"/>
              </w:rPr>
              <w:t>者</w:t>
            </w:r>
            <w:r w:rsidRPr="00145D24">
              <w:rPr>
                <w:rFonts w:eastAsia="標楷體" w:hint="eastAsia"/>
                <w:color w:val="000000"/>
                <w:sz w:val="22"/>
                <w:szCs w:val="22"/>
              </w:rPr>
              <w:t>：每學年核給</w:t>
            </w:r>
            <w:r w:rsidRPr="00145D24">
              <w:rPr>
                <w:rFonts w:eastAsia="標楷體" w:hint="eastAsia"/>
                <w:color w:val="000000"/>
                <w:sz w:val="22"/>
                <w:szCs w:val="22"/>
              </w:rPr>
              <w:t xml:space="preserve"> 25 </w:t>
            </w:r>
            <w:r w:rsidRPr="00145D24">
              <w:rPr>
                <w:rFonts w:eastAsia="標楷體" w:hint="eastAsia"/>
                <w:color w:val="000000"/>
                <w:sz w:val="22"/>
                <w:szCs w:val="22"/>
              </w:rPr>
              <w:t>分</w:t>
            </w:r>
          </w:p>
          <w:p w:rsidR="0067082F" w:rsidRPr="00145D24" w:rsidRDefault="0067082F" w:rsidP="00D50F9B">
            <w:pPr>
              <w:numPr>
                <w:ilvl w:val="0"/>
                <w:numId w:val="1"/>
              </w:numPr>
              <w:spacing w:line="340" w:lineRule="exact"/>
              <w:ind w:left="317" w:hanging="317"/>
              <w:jc w:val="both"/>
              <w:rPr>
                <w:rFonts w:eastAsia="標楷體"/>
                <w:color w:val="000000"/>
                <w:sz w:val="22"/>
                <w:szCs w:val="22"/>
              </w:rPr>
            </w:pPr>
            <w:r w:rsidRPr="00145D24">
              <w:rPr>
                <w:rFonts w:eastAsia="標楷體"/>
                <w:color w:val="000000"/>
                <w:sz w:val="22"/>
                <w:szCs w:val="22"/>
              </w:rPr>
              <w:t>參與教師成長系列活動達規定</w:t>
            </w:r>
            <w:r w:rsidRPr="00145D24">
              <w:rPr>
                <w:rFonts w:eastAsia="標楷體" w:hint="eastAsia"/>
                <w:color w:val="000000"/>
                <w:sz w:val="22"/>
                <w:szCs w:val="22"/>
              </w:rPr>
              <w:t>之基本</w:t>
            </w:r>
            <w:r w:rsidRPr="00145D24">
              <w:rPr>
                <w:rFonts w:eastAsia="標楷體"/>
                <w:color w:val="000000"/>
                <w:sz w:val="22"/>
                <w:szCs w:val="22"/>
              </w:rPr>
              <w:t>分數</w:t>
            </w:r>
            <w:r w:rsidRPr="00145D24">
              <w:rPr>
                <w:rFonts w:eastAsia="標楷體" w:hint="eastAsia"/>
                <w:color w:val="000000"/>
                <w:sz w:val="22"/>
                <w:szCs w:val="22"/>
              </w:rPr>
              <w:t>2</w:t>
            </w:r>
            <w:r w:rsidRPr="00145D24">
              <w:rPr>
                <w:rFonts w:eastAsia="標楷體" w:hint="eastAsia"/>
                <w:color w:val="000000"/>
                <w:sz w:val="22"/>
                <w:szCs w:val="22"/>
              </w:rPr>
              <w:t>倍以上</w:t>
            </w:r>
            <w:r w:rsidRPr="00145D24">
              <w:rPr>
                <w:rFonts w:eastAsia="標楷體"/>
                <w:color w:val="000000"/>
                <w:sz w:val="22"/>
                <w:szCs w:val="22"/>
              </w:rPr>
              <w:t>者</w:t>
            </w:r>
            <w:r w:rsidRPr="00145D24">
              <w:rPr>
                <w:rFonts w:eastAsia="標楷體" w:hint="eastAsia"/>
                <w:color w:val="000000"/>
                <w:sz w:val="22"/>
                <w:szCs w:val="22"/>
              </w:rPr>
              <w:t>：每學年核給</w:t>
            </w:r>
            <w:r w:rsidRPr="00145D24">
              <w:rPr>
                <w:rFonts w:eastAsia="標楷體" w:hint="eastAsia"/>
                <w:color w:val="000000"/>
                <w:sz w:val="22"/>
                <w:szCs w:val="22"/>
              </w:rPr>
              <w:t xml:space="preserve"> 12.5 </w:t>
            </w:r>
            <w:r w:rsidRPr="00145D24">
              <w:rPr>
                <w:rFonts w:eastAsia="標楷體" w:hint="eastAsia"/>
                <w:color w:val="000000"/>
                <w:sz w:val="22"/>
                <w:szCs w:val="22"/>
              </w:rPr>
              <w:t>分</w:t>
            </w:r>
          </w:p>
          <w:p w:rsidR="0067082F" w:rsidRPr="00145D24" w:rsidRDefault="0067082F" w:rsidP="00D50F9B">
            <w:pPr>
              <w:numPr>
                <w:ilvl w:val="0"/>
                <w:numId w:val="1"/>
              </w:numPr>
              <w:spacing w:line="340" w:lineRule="exact"/>
              <w:ind w:left="317" w:hanging="317"/>
              <w:jc w:val="both"/>
              <w:rPr>
                <w:rFonts w:eastAsia="標楷體"/>
                <w:color w:val="000000"/>
                <w:sz w:val="22"/>
                <w:szCs w:val="22"/>
              </w:rPr>
            </w:pPr>
            <w:r w:rsidRPr="00145D24">
              <w:rPr>
                <w:rFonts w:eastAsia="標楷體" w:hint="eastAsia"/>
                <w:color w:val="000000"/>
                <w:sz w:val="22"/>
                <w:szCs w:val="22"/>
              </w:rPr>
              <w:t>負責規劃籌組教學型社群或參與：社群召集人每次核給</w:t>
            </w:r>
            <w:r w:rsidRPr="00145D24">
              <w:rPr>
                <w:rFonts w:eastAsia="標楷體"/>
                <w:color w:val="000000"/>
                <w:sz w:val="22"/>
                <w:szCs w:val="22"/>
              </w:rPr>
              <w:t>25</w:t>
            </w:r>
            <w:r w:rsidRPr="00145D24">
              <w:rPr>
                <w:rFonts w:eastAsia="標楷體" w:hint="eastAsia"/>
                <w:color w:val="000000"/>
                <w:sz w:val="22"/>
                <w:szCs w:val="22"/>
              </w:rPr>
              <w:t>分為上限；社群參與人每次核給</w:t>
            </w:r>
            <w:r w:rsidRPr="00145D24">
              <w:rPr>
                <w:rFonts w:eastAsia="標楷體"/>
                <w:color w:val="000000"/>
                <w:sz w:val="22"/>
                <w:szCs w:val="22"/>
              </w:rPr>
              <w:t>15</w:t>
            </w:r>
            <w:r w:rsidRPr="00145D24">
              <w:rPr>
                <w:rFonts w:eastAsia="標楷體" w:hint="eastAsia"/>
                <w:color w:val="000000"/>
                <w:sz w:val="22"/>
                <w:szCs w:val="22"/>
              </w:rPr>
              <w:t>分為上限</w:t>
            </w:r>
            <w:r w:rsidRPr="00145D24">
              <w:rPr>
                <w:rFonts w:eastAsia="標楷體"/>
                <w:color w:val="000000"/>
                <w:sz w:val="22"/>
                <w:szCs w:val="22"/>
              </w:rPr>
              <w:t xml:space="preserve"> </w:t>
            </w:r>
          </w:p>
          <w:p w:rsidR="0067082F" w:rsidRPr="00145D24" w:rsidRDefault="0067082F" w:rsidP="00D50F9B">
            <w:pPr>
              <w:numPr>
                <w:ilvl w:val="0"/>
                <w:numId w:val="1"/>
              </w:numPr>
              <w:spacing w:line="340" w:lineRule="exact"/>
              <w:ind w:left="317" w:hanging="317"/>
              <w:jc w:val="both"/>
              <w:rPr>
                <w:rFonts w:eastAsia="標楷體"/>
                <w:color w:val="000000"/>
                <w:sz w:val="22"/>
                <w:szCs w:val="22"/>
              </w:rPr>
            </w:pPr>
            <w:r w:rsidRPr="00145D24">
              <w:rPr>
                <w:rFonts w:eastAsia="標楷體"/>
                <w:color w:val="000000"/>
                <w:sz w:val="22"/>
                <w:szCs w:val="22"/>
              </w:rPr>
              <w:t>參與教師成長系列活動</w:t>
            </w:r>
            <w:r w:rsidRPr="00145D24">
              <w:rPr>
                <w:rFonts w:eastAsia="標楷體" w:hint="eastAsia"/>
                <w:color w:val="000000"/>
                <w:sz w:val="22"/>
                <w:szCs w:val="22"/>
              </w:rPr>
              <w:t>未</w:t>
            </w:r>
            <w:r w:rsidRPr="00145D24">
              <w:rPr>
                <w:rFonts w:eastAsia="標楷體"/>
                <w:color w:val="000000"/>
                <w:sz w:val="22"/>
                <w:szCs w:val="22"/>
              </w:rPr>
              <w:t>達規定</w:t>
            </w:r>
            <w:r w:rsidRPr="00145D24">
              <w:rPr>
                <w:rFonts w:eastAsia="標楷體" w:hint="eastAsia"/>
                <w:color w:val="000000"/>
                <w:sz w:val="22"/>
                <w:szCs w:val="22"/>
              </w:rPr>
              <w:t>之基本</w:t>
            </w:r>
            <w:r w:rsidRPr="00145D24">
              <w:rPr>
                <w:rFonts w:eastAsia="標楷體"/>
                <w:color w:val="000000"/>
                <w:sz w:val="22"/>
                <w:szCs w:val="22"/>
              </w:rPr>
              <w:t>分數者</w:t>
            </w:r>
            <w:r w:rsidRPr="00145D24">
              <w:rPr>
                <w:rFonts w:eastAsia="標楷體" w:hint="eastAsia"/>
                <w:color w:val="000000"/>
                <w:sz w:val="22"/>
                <w:szCs w:val="22"/>
              </w:rPr>
              <w:t>：每學年扣減</w:t>
            </w:r>
            <w:r w:rsidRPr="00145D24">
              <w:rPr>
                <w:rFonts w:eastAsia="標楷體" w:hint="eastAsia"/>
                <w:color w:val="000000"/>
                <w:sz w:val="22"/>
                <w:szCs w:val="22"/>
              </w:rPr>
              <w:t xml:space="preserve">  12.5 </w:t>
            </w:r>
            <w:r w:rsidRPr="00145D24">
              <w:rPr>
                <w:rFonts w:eastAsia="標楷體" w:hint="eastAsia"/>
                <w:color w:val="000000"/>
                <w:sz w:val="22"/>
                <w:szCs w:val="22"/>
              </w:rPr>
              <w:t>分</w:t>
            </w:r>
          </w:p>
          <w:p w:rsidR="0067082F" w:rsidRPr="00145D24" w:rsidRDefault="0067082F" w:rsidP="00D50F9B">
            <w:pPr>
              <w:numPr>
                <w:ilvl w:val="0"/>
                <w:numId w:val="1"/>
              </w:numPr>
              <w:spacing w:line="340" w:lineRule="exact"/>
              <w:ind w:left="317" w:hanging="317"/>
              <w:jc w:val="both"/>
              <w:rPr>
                <w:rFonts w:ascii="標楷體" w:eastAsia="標楷體" w:hAnsi="標楷體"/>
                <w:color w:val="000000"/>
                <w:sz w:val="22"/>
                <w:szCs w:val="22"/>
              </w:rPr>
            </w:pPr>
            <w:r w:rsidRPr="00145D24">
              <w:rPr>
                <w:rFonts w:eastAsia="標楷體" w:hint="eastAsia"/>
                <w:color w:val="000000"/>
                <w:sz w:val="22"/>
                <w:szCs w:val="22"/>
              </w:rPr>
              <w:t>未曾</w:t>
            </w:r>
            <w:r w:rsidRPr="00145D24">
              <w:rPr>
                <w:rFonts w:eastAsia="標楷體"/>
                <w:color w:val="000000"/>
                <w:sz w:val="22"/>
                <w:szCs w:val="22"/>
              </w:rPr>
              <w:t>參與教師成長系列活動者</w:t>
            </w:r>
            <w:r w:rsidRPr="00145D24">
              <w:rPr>
                <w:rFonts w:eastAsia="標楷體" w:hint="eastAsia"/>
                <w:color w:val="000000"/>
                <w:sz w:val="22"/>
                <w:szCs w:val="22"/>
              </w:rPr>
              <w:t>：每學年扣減</w:t>
            </w:r>
            <w:r w:rsidRPr="00145D24">
              <w:rPr>
                <w:rFonts w:eastAsia="標楷體" w:hint="eastAsia"/>
                <w:color w:val="000000"/>
                <w:sz w:val="22"/>
                <w:szCs w:val="22"/>
              </w:rPr>
              <w:t xml:space="preserve"> 25 </w:t>
            </w:r>
            <w:r w:rsidRPr="00145D24">
              <w:rPr>
                <w:rFonts w:eastAsia="標楷體" w:hint="eastAsia"/>
                <w:color w:val="000000"/>
                <w:sz w:val="22"/>
                <w:szCs w:val="22"/>
              </w:rPr>
              <w:t>分</w:t>
            </w:r>
          </w:p>
        </w:tc>
        <w:tc>
          <w:tcPr>
            <w:tcW w:w="914" w:type="dxa"/>
            <w:vAlign w:val="center"/>
          </w:tcPr>
          <w:p w:rsidR="0067082F" w:rsidRPr="00145D24" w:rsidRDefault="0067082F" w:rsidP="004855EF">
            <w:pPr>
              <w:jc w:val="center"/>
              <w:rPr>
                <w:rFonts w:ascii="標楷體" w:eastAsia="標楷體" w:hAnsi="標楷體"/>
                <w:color w:val="000000"/>
                <w:szCs w:val="22"/>
              </w:rPr>
            </w:pPr>
          </w:p>
        </w:tc>
        <w:tc>
          <w:tcPr>
            <w:tcW w:w="890" w:type="dxa"/>
            <w:vAlign w:val="center"/>
          </w:tcPr>
          <w:p w:rsidR="0067082F" w:rsidRPr="006A59F0" w:rsidRDefault="0067082F" w:rsidP="004855EF">
            <w:pPr>
              <w:jc w:val="center"/>
              <w:rPr>
                <w:rFonts w:eastAsia="標楷體"/>
                <w:color w:val="000000"/>
                <w:szCs w:val="22"/>
              </w:rPr>
            </w:pPr>
            <w:r w:rsidRPr="006A59F0">
              <w:rPr>
                <w:rFonts w:eastAsia="標楷體"/>
                <w:color w:val="000000"/>
                <w:szCs w:val="22"/>
              </w:rPr>
              <w:t>10%</w:t>
            </w:r>
          </w:p>
        </w:tc>
        <w:tc>
          <w:tcPr>
            <w:tcW w:w="914" w:type="dxa"/>
            <w:vAlign w:val="center"/>
          </w:tcPr>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Pr="00145D24"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15" w:type="dxa"/>
            <w:vAlign w:val="center"/>
          </w:tcPr>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Pr="00145D24"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92" w:type="dxa"/>
          </w:tcPr>
          <w:p w:rsidR="0067082F" w:rsidRPr="00145D24" w:rsidRDefault="0067082F" w:rsidP="004855EF">
            <w:pPr>
              <w:rPr>
                <w:rFonts w:ascii="標楷體" w:eastAsia="標楷體" w:hAnsi="標楷體"/>
                <w:color w:val="000000"/>
                <w:szCs w:val="22"/>
              </w:rPr>
            </w:pPr>
          </w:p>
        </w:tc>
        <w:tc>
          <w:tcPr>
            <w:tcW w:w="991" w:type="dxa"/>
          </w:tcPr>
          <w:p w:rsidR="0067082F" w:rsidRPr="00145D24" w:rsidRDefault="0067082F" w:rsidP="004855EF">
            <w:pPr>
              <w:rPr>
                <w:rFonts w:ascii="標楷體" w:eastAsia="標楷體" w:hAnsi="標楷體"/>
                <w:color w:val="000000"/>
                <w:szCs w:val="22"/>
              </w:rPr>
            </w:pPr>
          </w:p>
        </w:tc>
        <w:tc>
          <w:tcPr>
            <w:tcW w:w="992" w:type="dxa"/>
          </w:tcPr>
          <w:p w:rsidR="0067082F" w:rsidRPr="00145D24" w:rsidRDefault="0067082F" w:rsidP="004855EF">
            <w:pPr>
              <w:rPr>
                <w:rFonts w:ascii="標楷體" w:eastAsia="標楷體" w:hAnsi="標楷體"/>
                <w:color w:val="000000"/>
                <w:szCs w:val="22"/>
              </w:rPr>
            </w:pPr>
          </w:p>
        </w:tc>
        <w:tc>
          <w:tcPr>
            <w:tcW w:w="2771" w:type="dxa"/>
          </w:tcPr>
          <w:p w:rsidR="0067082F" w:rsidRPr="00145D24" w:rsidRDefault="0067082F" w:rsidP="00D50F9B">
            <w:pPr>
              <w:numPr>
                <w:ilvl w:val="0"/>
                <w:numId w:val="6"/>
              </w:numPr>
              <w:spacing w:line="340" w:lineRule="exact"/>
              <w:ind w:left="317" w:hanging="317"/>
              <w:jc w:val="both"/>
              <w:rPr>
                <w:rFonts w:eastAsia="標楷體" w:hAnsi="標楷體"/>
                <w:color w:val="000000"/>
                <w:sz w:val="22"/>
                <w:szCs w:val="22"/>
              </w:rPr>
            </w:pPr>
            <w:r w:rsidRPr="00145D24">
              <w:rPr>
                <w:rFonts w:eastAsia="標楷體" w:hAnsi="標楷體" w:hint="eastAsia"/>
                <w:color w:val="000000"/>
                <w:sz w:val="22"/>
                <w:szCs w:val="22"/>
              </w:rPr>
              <w:t>由教師發展暨教學資源中心檢附相關佐證資料作為查核。</w:t>
            </w:r>
          </w:p>
          <w:p w:rsidR="0067082F" w:rsidRPr="00145D24" w:rsidRDefault="0067082F" w:rsidP="00D50F9B">
            <w:pPr>
              <w:numPr>
                <w:ilvl w:val="0"/>
                <w:numId w:val="6"/>
              </w:numPr>
              <w:spacing w:line="340" w:lineRule="exact"/>
              <w:ind w:left="317" w:hanging="317"/>
              <w:jc w:val="both"/>
              <w:rPr>
                <w:rFonts w:ascii="標楷體" w:eastAsia="標楷體" w:hAnsi="標楷體"/>
                <w:color w:val="000000"/>
                <w:szCs w:val="22"/>
              </w:rPr>
            </w:pPr>
            <w:r w:rsidRPr="00145D24">
              <w:rPr>
                <w:rFonts w:eastAsia="標楷體" w:hAnsi="標楷體"/>
                <w:color w:val="000000"/>
                <w:sz w:val="22"/>
                <w:szCs w:val="22"/>
              </w:rPr>
              <w:t>此項指標的積分以</w:t>
            </w:r>
            <w:r w:rsidRPr="00145D24">
              <w:rPr>
                <w:rFonts w:eastAsia="標楷體" w:hAnsi="標楷體"/>
                <w:color w:val="000000"/>
                <w:sz w:val="22"/>
                <w:szCs w:val="22"/>
              </w:rPr>
              <w:t>100</w:t>
            </w:r>
            <w:r w:rsidRPr="00145D24">
              <w:rPr>
                <w:rFonts w:eastAsia="標楷體" w:hAnsi="標楷體"/>
                <w:color w:val="000000"/>
                <w:sz w:val="22"/>
                <w:szCs w:val="22"/>
              </w:rPr>
              <w:t>分為上限。</w:t>
            </w:r>
          </w:p>
        </w:tc>
      </w:tr>
      <w:tr w:rsidR="0067082F" w:rsidRPr="00145D24" w:rsidTr="004855EF">
        <w:trPr>
          <w:trHeight w:val="2924"/>
        </w:trPr>
        <w:tc>
          <w:tcPr>
            <w:tcW w:w="751" w:type="dxa"/>
            <w:vMerge/>
          </w:tcPr>
          <w:p w:rsidR="0067082F" w:rsidRPr="00145D24" w:rsidRDefault="0067082F" w:rsidP="004855EF">
            <w:pPr>
              <w:rPr>
                <w:rFonts w:ascii="標楷體" w:eastAsia="標楷體" w:hAnsi="標楷體"/>
                <w:color w:val="000000"/>
                <w:szCs w:val="22"/>
              </w:rPr>
            </w:pPr>
          </w:p>
        </w:tc>
        <w:tc>
          <w:tcPr>
            <w:tcW w:w="1168" w:type="dxa"/>
          </w:tcPr>
          <w:p w:rsidR="0067082F" w:rsidRPr="00145D24" w:rsidRDefault="0067082F" w:rsidP="004855EF">
            <w:pPr>
              <w:rPr>
                <w:rFonts w:ascii="標楷體" w:eastAsia="標楷體" w:hAnsi="標楷體"/>
                <w:color w:val="000000"/>
                <w:sz w:val="22"/>
                <w:szCs w:val="22"/>
              </w:rPr>
            </w:pPr>
            <w:r w:rsidRPr="00145D24">
              <w:rPr>
                <w:rFonts w:ascii="標楷體" w:eastAsia="標楷體" w:hAnsi="標楷體" w:hint="eastAsia"/>
                <w:color w:val="000000"/>
                <w:sz w:val="22"/>
                <w:szCs w:val="22"/>
              </w:rPr>
              <w:t>教學計畫</w:t>
            </w:r>
          </w:p>
          <w:p w:rsidR="0067082F" w:rsidRPr="00145D24" w:rsidRDefault="0067082F" w:rsidP="004855EF">
            <w:pPr>
              <w:ind w:rightChars="-47" w:right="-113"/>
              <w:rPr>
                <w:rFonts w:ascii="標楷體" w:eastAsia="標楷體" w:hAnsi="標楷體"/>
                <w:color w:val="000000"/>
                <w:sz w:val="22"/>
                <w:szCs w:val="22"/>
              </w:rPr>
            </w:pPr>
            <w:r w:rsidRPr="00145D24">
              <w:rPr>
                <w:rFonts w:ascii="Calibri" w:eastAsia="標楷體" w:hAnsi="標楷體" w:hint="eastAsia"/>
                <w:sz w:val="22"/>
                <w:szCs w:val="22"/>
              </w:rPr>
              <w:t>（最近五學年參與教學卓越計畫及校方認定之校級相關教學計畫）</w:t>
            </w:r>
          </w:p>
        </w:tc>
        <w:tc>
          <w:tcPr>
            <w:tcW w:w="3488" w:type="dxa"/>
          </w:tcPr>
          <w:p w:rsidR="0067082F" w:rsidRPr="00145D24" w:rsidRDefault="0067082F" w:rsidP="00D50F9B">
            <w:pPr>
              <w:numPr>
                <w:ilvl w:val="0"/>
                <w:numId w:val="1"/>
              </w:numPr>
              <w:spacing w:line="340" w:lineRule="exact"/>
              <w:ind w:left="317" w:hanging="317"/>
              <w:jc w:val="both"/>
              <w:rPr>
                <w:rFonts w:eastAsia="標楷體"/>
                <w:color w:val="000000"/>
                <w:sz w:val="22"/>
                <w:szCs w:val="22"/>
              </w:rPr>
            </w:pPr>
            <w:r w:rsidRPr="00145D24">
              <w:rPr>
                <w:rFonts w:eastAsia="標楷體" w:hint="eastAsia"/>
                <w:color w:val="000000"/>
                <w:sz w:val="22"/>
                <w:szCs w:val="22"/>
              </w:rPr>
              <w:t>擔任</w:t>
            </w:r>
            <w:r w:rsidRPr="00145D24">
              <w:rPr>
                <w:rFonts w:eastAsia="標楷體"/>
                <w:color w:val="000000"/>
                <w:sz w:val="22"/>
                <w:szCs w:val="22"/>
              </w:rPr>
              <w:t>各主軸計畫召集人</w:t>
            </w:r>
            <w:r w:rsidRPr="00145D24">
              <w:rPr>
                <w:rFonts w:eastAsia="標楷體" w:hint="eastAsia"/>
                <w:color w:val="000000"/>
                <w:sz w:val="22"/>
                <w:szCs w:val="22"/>
              </w:rPr>
              <w:t>：</w:t>
            </w:r>
            <w:r w:rsidRPr="00145D24">
              <w:rPr>
                <w:rFonts w:eastAsia="標楷體"/>
                <w:color w:val="000000"/>
                <w:sz w:val="22"/>
                <w:szCs w:val="22"/>
              </w:rPr>
              <w:t>每學年核給</w:t>
            </w:r>
            <w:r w:rsidRPr="00145D24">
              <w:rPr>
                <w:rFonts w:eastAsia="標楷體" w:hint="eastAsia"/>
                <w:color w:val="000000"/>
                <w:sz w:val="22"/>
                <w:szCs w:val="22"/>
              </w:rPr>
              <w:t xml:space="preserve"> 20 </w:t>
            </w:r>
            <w:r w:rsidRPr="00145D24">
              <w:rPr>
                <w:rFonts w:eastAsia="標楷體" w:hint="eastAsia"/>
                <w:color w:val="000000"/>
                <w:sz w:val="22"/>
                <w:szCs w:val="22"/>
              </w:rPr>
              <w:t>分</w:t>
            </w:r>
          </w:p>
          <w:p w:rsidR="0067082F" w:rsidRPr="00145D24" w:rsidRDefault="0067082F" w:rsidP="00D50F9B">
            <w:pPr>
              <w:numPr>
                <w:ilvl w:val="0"/>
                <w:numId w:val="1"/>
              </w:numPr>
              <w:spacing w:line="340" w:lineRule="exact"/>
              <w:ind w:left="317" w:hanging="317"/>
              <w:jc w:val="both"/>
              <w:rPr>
                <w:rFonts w:eastAsia="標楷體"/>
                <w:color w:val="000000"/>
                <w:sz w:val="22"/>
                <w:szCs w:val="22"/>
              </w:rPr>
            </w:pPr>
            <w:r w:rsidRPr="00145D24">
              <w:rPr>
                <w:rFonts w:eastAsia="標楷體" w:hint="eastAsia"/>
                <w:color w:val="000000"/>
                <w:sz w:val="22"/>
                <w:szCs w:val="22"/>
              </w:rPr>
              <w:t>擔任</w:t>
            </w:r>
            <w:r w:rsidRPr="00145D24">
              <w:rPr>
                <w:rFonts w:eastAsia="標楷體"/>
                <w:color w:val="000000"/>
                <w:sz w:val="22"/>
                <w:szCs w:val="22"/>
              </w:rPr>
              <w:t>各主軸計畫副召集人</w:t>
            </w:r>
            <w:r w:rsidRPr="00145D24">
              <w:rPr>
                <w:rFonts w:eastAsia="標楷體" w:hint="eastAsia"/>
                <w:color w:val="000000"/>
                <w:sz w:val="22"/>
                <w:szCs w:val="22"/>
              </w:rPr>
              <w:t>：</w:t>
            </w:r>
            <w:r w:rsidRPr="00145D24">
              <w:rPr>
                <w:rFonts w:eastAsia="標楷體"/>
                <w:color w:val="000000"/>
                <w:sz w:val="22"/>
                <w:szCs w:val="22"/>
              </w:rPr>
              <w:t>每學年核給</w:t>
            </w:r>
            <w:r w:rsidRPr="00145D24">
              <w:rPr>
                <w:rFonts w:eastAsia="標楷體" w:hint="eastAsia"/>
                <w:color w:val="000000"/>
                <w:sz w:val="22"/>
                <w:szCs w:val="22"/>
              </w:rPr>
              <w:t xml:space="preserve"> 16 </w:t>
            </w:r>
            <w:r w:rsidRPr="00145D24">
              <w:rPr>
                <w:rFonts w:eastAsia="標楷體" w:hint="eastAsia"/>
                <w:color w:val="000000"/>
                <w:sz w:val="22"/>
                <w:szCs w:val="22"/>
              </w:rPr>
              <w:t>分</w:t>
            </w:r>
          </w:p>
          <w:p w:rsidR="0067082F" w:rsidRPr="00145D24" w:rsidRDefault="0067082F" w:rsidP="00D50F9B">
            <w:pPr>
              <w:numPr>
                <w:ilvl w:val="0"/>
                <w:numId w:val="1"/>
              </w:numPr>
              <w:spacing w:line="340" w:lineRule="exact"/>
              <w:ind w:left="317" w:hanging="317"/>
              <w:jc w:val="both"/>
              <w:rPr>
                <w:rFonts w:eastAsia="標楷體"/>
                <w:color w:val="000000"/>
                <w:sz w:val="22"/>
                <w:szCs w:val="22"/>
              </w:rPr>
            </w:pPr>
            <w:r w:rsidRPr="00145D24">
              <w:rPr>
                <w:rFonts w:eastAsia="標楷體" w:hint="eastAsia"/>
                <w:color w:val="000000"/>
                <w:sz w:val="22"/>
                <w:szCs w:val="22"/>
              </w:rPr>
              <w:t>擔任</w:t>
            </w:r>
            <w:r w:rsidRPr="00145D24">
              <w:rPr>
                <w:rFonts w:eastAsia="標楷體"/>
                <w:color w:val="000000"/>
                <w:sz w:val="22"/>
                <w:szCs w:val="22"/>
              </w:rPr>
              <w:t>各子計畫主持人</w:t>
            </w:r>
            <w:r w:rsidRPr="00145D24">
              <w:rPr>
                <w:rFonts w:eastAsia="標楷體" w:hint="eastAsia"/>
                <w:color w:val="000000"/>
                <w:sz w:val="22"/>
                <w:szCs w:val="22"/>
              </w:rPr>
              <w:t>：</w:t>
            </w:r>
            <w:r w:rsidRPr="00145D24">
              <w:rPr>
                <w:rFonts w:eastAsia="標楷體"/>
                <w:color w:val="000000"/>
                <w:sz w:val="22"/>
                <w:szCs w:val="22"/>
              </w:rPr>
              <w:t>每學年核給</w:t>
            </w:r>
            <w:r w:rsidRPr="00145D24">
              <w:rPr>
                <w:rFonts w:eastAsia="標楷體" w:hint="eastAsia"/>
                <w:color w:val="000000"/>
                <w:sz w:val="22"/>
                <w:szCs w:val="22"/>
              </w:rPr>
              <w:t xml:space="preserve"> 12 </w:t>
            </w:r>
            <w:r w:rsidRPr="00145D24">
              <w:rPr>
                <w:rFonts w:eastAsia="標楷體" w:hint="eastAsia"/>
                <w:color w:val="000000"/>
                <w:sz w:val="22"/>
                <w:szCs w:val="22"/>
              </w:rPr>
              <w:t>分</w:t>
            </w:r>
          </w:p>
          <w:p w:rsidR="0067082F" w:rsidRPr="00145D24" w:rsidRDefault="0067082F" w:rsidP="00D50F9B">
            <w:pPr>
              <w:numPr>
                <w:ilvl w:val="0"/>
                <w:numId w:val="1"/>
              </w:numPr>
              <w:spacing w:line="340" w:lineRule="exact"/>
              <w:ind w:left="317" w:hanging="317"/>
              <w:jc w:val="both"/>
              <w:rPr>
                <w:rFonts w:ascii="標楷體" w:eastAsia="標楷體" w:hAnsi="標楷體"/>
                <w:color w:val="000000"/>
                <w:sz w:val="22"/>
                <w:szCs w:val="22"/>
              </w:rPr>
            </w:pPr>
            <w:r w:rsidRPr="00145D24">
              <w:rPr>
                <w:rFonts w:eastAsia="標楷體" w:hint="eastAsia"/>
                <w:color w:val="000000"/>
                <w:sz w:val="22"/>
                <w:szCs w:val="22"/>
              </w:rPr>
              <w:t>擔任</w:t>
            </w:r>
            <w:r w:rsidRPr="00145D24">
              <w:rPr>
                <w:rFonts w:eastAsia="標楷體"/>
                <w:color w:val="000000"/>
                <w:sz w:val="22"/>
                <w:szCs w:val="22"/>
              </w:rPr>
              <w:t>各子計畫參與人</w:t>
            </w:r>
            <w:r w:rsidRPr="00145D24">
              <w:rPr>
                <w:rFonts w:eastAsia="標楷體" w:hint="eastAsia"/>
                <w:color w:val="000000"/>
                <w:sz w:val="22"/>
                <w:szCs w:val="22"/>
              </w:rPr>
              <w:t>：</w:t>
            </w:r>
            <w:r w:rsidRPr="00145D24">
              <w:rPr>
                <w:rFonts w:eastAsia="標楷體"/>
                <w:color w:val="000000"/>
                <w:sz w:val="22"/>
                <w:szCs w:val="22"/>
              </w:rPr>
              <w:t>每學年核給</w:t>
            </w:r>
            <w:r w:rsidRPr="00145D24">
              <w:rPr>
                <w:rFonts w:eastAsia="標楷體" w:hint="eastAsia"/>
                <w:color w:val="000000"/>
                <w:sz w:val="22"/>
                <w:szCs w:val="22"/>
              </w:rPr>
              <w:t xml:space="preserve"> 8 </w:t>
            </w:r>
            <w:r w:rsidRPr="00145D24">
              <w:rPr>
                <w:rFonts w:eastAsia="標楷體" w:hint="eastAsia"/>
                <w:color w:val="000000"/>
                <w:sz w:val="22"/>
                <w:szCs w:val="22"/>
              </w:rPr>
              <w:t>分</w:t>
            </w:r>
          </w:p>
        </w:tc>
        <w:tc>
          <w:tcPr>
            <w:tcW w:w="914" w:type="dxa"/>
            <w:vAlign w:val="center"/>
          </w:tcPr>
          <w:p w:rsidR="0067082F" w:rsidRPr="00145D24" w:rsidRDefault="0067082F" w:rsidP="004855EF">
            <w:pPr>
              <w:jc w:val="center"/>
              <w:rPr>
                <w:rFonts w:ascii="標楷體" w:eastAsia="標楷體" w:hAnsi="標楷體"/>
                <w:color w:val="000000"/>
                <w:szCs w:val="22"/>
              </w:rPr>
            </w:pPr>
          </w:p>
        </w:tc>
        <w:tc>
          <w:tcPr>
            <w:tcW w:w="890" w:type="dxa"/>
            <w:vAlign w:val="center"/>
          </w:tcPr>
          <w:p w:rsidR="0067082F" w:rsidRPr="006A59F0" w:rsidRDefault="0067082F" w:rsidP="004855EF">
            <w:pPr>
              <w:jc w:val="center"/>
              <w:rPr>
                <w:rFonts w:eastAsia="標楷體"/>
                <w:color w:val="000000"/>
                <w:szCs w:val="22"/>
              </w:rPr>
            </w:pPr>
            <w:r w:rsidRPr="006A59F0">
              <w:rPr>
                <w:rFonts w:eastAsia="標楷體"/>
                <w:color w:val="000000"/>
                <w:szCs w:val="22"/>
              </w:rPr>
              <w:t>10%</w:t>
            </w:r>
          </w:p>
        </w:tc>
        <w:tc>
          <w:tcPr>
            <w:tcW w:w="914" w:type="dxa"/>
            <w:vAlign w:val="center"/>
          </w:tcPr>
          <w:p w:rsidR="0067082F" w:rsidRPr="00145D24"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15" w:type="dxa"/>
            <w:vAlign w:val="center"/>
          </w:tcPr>
          <w:p w:rsidR="0067082F" w:rsidRPr="00145D24"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92" w:type="dxa"/>
          </w:tcPr>
          <w:p w:rsidR="0067082F" w:rsidRPr="00145D24" w:rsidRDefault="0067082F" w:rsidP="004855EF">
            <w:pPr>
              <w:rPr>
                <w:rFonts w:ascii="標楷體" w:eastAsia="標楷體" w:hAnsi="標楷體"/>
                <w:color w:val="000000"/>
                <w:szCs w:val="22"/>
              </w:rPr>
            </w:pPr>
          </w:p>
        </w:tc>
        <w:tc>
          <w:tcPr>
            <w:tcW w:w="991" w:type="dxa"/>
          </w:tcPr>
          <w:p w:rsidR="0067082F" w:rsidRPr="00145D24" w:rsidRDefault="0067082F" w:rsidP="004855EF">
            <w:pPr>
              <w:rPr>
                <w:rFonts w:ascii="標楷體" w:eastAsia="標楷體" w:hAnsi="標楷體"/>
                <w:color w:val="000000"/>
                <w:szCs w:val="22"/>
              </w:rPr>
            </w:pPr>
          </w:p>
        </w:tc>
        <w:tc>
          <w:tcPr>
            <w:tcW w:w="992" w:type="dxa"/>
          </w:tcPr>
          <w:p w:rsidR="0067082F" w:rsidRPr="00145D24" w:rsidRDefault="0067082F" w:rsidP="004855EF">
            <w:pPr>
              <w:rPr>
                <w:rFonts w:ascii="標楷體" w:eastAsia="標楷體" w:hAnsi="標楷體"/>
                <w:color w:val="000000"/>
                <w:szCs w:val="22"/>
              </w:rPr>
            </w:pPr>
          </w:p>
        </w:tc>
        <w:tc>
          <w:tcPr>
            <w:tcW w:w="2771" w:type="dxa"/>
          </w:tcPr>
          <w:p w:rsidR="0067082F" w:rsidRPr="00145D24" w:rsidRDefault="0067082F" w:rsidP="00D50F9B">
            <w:pPr>
              <w:numPr>
                <w:ilvl w:val="0"/>
                <w:numId w:val="5"/>
              </w:numPr>
              <w:spacing w:line="340" w:lineRule="exact"/>
              <w:ind w:left="317" w:hanging="317"/>
              <w:jc w:val="both"/>
              <w:rPr>
                <w:rFonts w:eastAsia="標楷體" w:hAnsi="標楷體"/>
                <w:color w:val="000000"/>
                <w:sz w:val="22"/>
                <w:szCs w:val="22"/>
              </w:rPr>
            </w:pPr>
            <w:r w:rsidRPr="00145D24">
              <w:rPr>
                <w:rFonts w:eastAsia="標楷體" w:hAnsi="標楷體" w:hint="eastAsia"/>
                <w:color w:val="000000"/>
                <w:sz w:val="22"/>
                <w:szCs w:val="22"/>
              </w:rPr>
              <w:t>由教務處檢附相關佐證資料作為查核。</w:t>
            </w:r>
          </w:p>
          <w:p w:rsidR="0067082F" w:rsidRPr="00145D24" w:rsidRDefault="0067082F" w:rsidP="00D50F9B">
            <w:pPr>
              <w:numPr>
                <w:ilvl w:val="0"/>
                <w:numId w:val="5"/>
              </w:numPr>
              <w:spacing w:line="340" w:lineRule="exact"/>
              <w:ind w:left="317" w:hanging="317"/>
              <w:jc w:val="both"/>
              <w:rPr>
                <w:rFonts w:ascii="標楷體" w:eastAsia="標楷體" w:hAnsi="標楷體"/>
                <w:color w:val="000000"/>
                <w:szCs w:val="22"/>
              </w:rPr>
            </w:pPr>
            <w:r w:rsidRPr="00145D24">
              <w:rPr>
                <w:rFonts w:eastAsia="標楷體" w:hAnsi="標楷體"/>
                <w:color w:val="000000"/>
                <w:sz w:val="22"/>
                <w:szCs w:val="22"/>
              </w:rPr>
              <w:t>此項指標的積分以</w:t>
            </w:r>
            <w:r w:rsidRPr="00145D24">
              <w:rPr>
                <w:rFonts w:eastAsia="標楷體" w:hAnsi="標楷體"/>
                <w:color w:val="000000"/>
                <w:sz w:val="22"/>
                <w:szCs w:val="22"/>
              </w:rPr>
              <w:t>100</w:t>
            </w:r>
            <w:r w:rsidRPr="00145D24">
              <w:rPr>
                <w:rFonts w:eastAsia="標楷體" w:hAnsi="標楷體"/>
                <w:color w:val="000000"/>
                <w:sz w:val="22"/>
                <w:szCs w:val="22"/>
              </w:rPr>
              <w:t>分為上限。</w:t>
            </w:r>
          </w:p>
        </w:tc>
      </w:tr>
      <w:tr w:rsidR="0067082F" w:rsidRPr="00145D24" w:rsidTr="004855EF">
        <w:tc>
          <w:tcPr>
            <w:tcW w:w="751" w:type="dxa"/>
            <w:vMerge/>
          </w:tcPr>
          <w:p w:rsidR="0067082F" w:rsidRPr="00145D24" w:rsidRDefault="0067082F" w:rsidP="004855EF">
            <w:pPr>
              <w:rPr>
                <w:rFonts w:ascii="標楷體" w:eastAsia="標楷體" w:hAnsi="標楷體"/>
                <w:color w:val="000000"/>
                <w:szCs w:val="22"/>
              </w:rPr>
            </w:pPr>
          </w:p>
        </w:tc>
        <w:tc>
          <w:tcPr>
            <w:tcW w:w="1168" w:type="dxa"/>
          </w:tcPr>
          <w:p w:rsidR="0067082F" w:rsidRPr="00145D24" w:rsidRDefault="0067082F" w:rsidP="004855EF">
            <w:pPr>
              <w:rPr>
                <w:rFonts w:ascii="標楷體" w:eastAsia="標楷體" w:hAnsi="標楷體"/>
                <w:color w:val="000000"/>
                <w:sz w:val="22"/>
                <w:szCs w:val="22"/>
              </w:rPr>
            </w:pPr>
            <w:r w:rsidRPr="00145D24">
              <w:rPr>
                <w:rFonts w:ascii="標楷體" w:eastAsia="標楷體" w:hAnsi="標楷體" w:hint="eastAsia"/>
                <w:color w:val="000000"/>
                <w:sz w:val="22"/>
                <w:szCs w:val="22"/>
              </w:rPr>
              <w:t>教學特殊表現</w:t>
            </w:r>
          </w:p>
          <w:p w:rsidR="0067082F" w:rsidRPr="00145D24" w:rsidRDefault="0067082F" w:rsidP="004855EF">
            <w:pPr>
              <w:rPr>
                <w:rFonts w:ascii="標楷體" w:eastAsia="標楷體" w:hAnsi="標楷體"/>
                <w:color w:val="000000"/>
                <w:sz w:val="22"/>
                <w:szCs w:val="22"/>
              </w:rPr>
            </w:pPr>
            <w:r w:rsidRPr="00145D24">
              <w:rPr>
                <w:rFonts w:ascii="Calibri" w:eastAsia="標楷體" w:hAnsi="標楷體" w:hint="eastAsia"/>
                <w:sz w:val="22"/>
                <w:szCs w:val="22"/>
              </w:rPr>
              <w:t>（最近五學年）</w:t>
            </w:r>
          </w:p>
        </w:tc>
        <w:tc>
          <w:tcPr>
            <w:tcW w:w="3488" w:type="dxa"/>
          </w:tcPr>
          <w:p w:rsidR="0067082F" w:rsidRPr="00145D24" w:rsidRDefault="0067082F" w:rsidP="00D50F9B">
            <w:pPr>
              <w:numPr>
                <w:ilvl w:val="0"/>
                <w:numId w:val="1"/>
              </w:numPr>
              <w:spacing w:line="340" w:lineRule="exact"/>
              <w:ind w:left="317" w:hanging="317"/>
              <w:jc w:val="both"/>
              <w:rPr>
                <w:rFonts w:eastAsia="標楷體"/>
                <w:color w:val="000000"/>
                <w:sz w:val="22"/>
                <w:szCs w:val="22"/>
              </w:rPr>
            </w:pPr>
            <w:r w:rsidRPr="00145D24">
              <w:rPr>
                <w:rFonts w:eastAsia="標楷體" w:hint="eastAsia"/>
                <w:color w:val="000000"/>
                <w:sz w:val="22"/>
                <w:szCs w:val="22"/>
              </w:rPr>
              <w:t>獲校級教學傑出教師：</w:t>
            </w:r>
            <w:r w:rsidRPr="00145D24">
              <w:rPr>
                <w:rFonts w:eastAsia="標楷體"/>
                <w:color w:val="000000"/>
                <w:sz w:val="22"/>
                <w:szCs w:val="22"/>
              </w:rPr>
              <w:t>每學年核給</w:t>
            </w:r>
            <w:r w:rsidRPr="00145D24">
              <w:rPr>
                <w:rFonts w:eastAsia="標楷體" w:hint="eastAsia"/>
                <w:color w:val="000000"/>
                <w:sz w:val="22"/>
                <w:szCs w:val="22"/>
              </w:rPr>
              <w:t xml:space="preserve"> 50 </w:t>
            </w:r>
            <w:r w:rsidRPr="00145D24">
              <w:rPr>
                <w:rFonts w:eastAsia="標楷體" w:hint="eastAsia"/>
                <w:color w:val="000000"/>
                <w:sz w:val="22"/>
                <w:szCs w:val="22"/>
              </w:rPr>
              <w:t>分</w:t>
            </w:r>
          </w:p>
          <w:p w:rsidR="0067082F" w:rsidRPr="00145D24" w:rsidRDefault="0067082F" w:rsidP="00D50F9B">
            <w:pPr>
              <w:numPr>
                <w:ilvl w:val="0"/>
                <w:numId w:val="1"/>
              </w:numPr>
              <w:spacing w:line="340" w:lineRule="exact"/>
              <w:ind w:left="317" w:hanging="317"/>
              <w:jc w:val="both"/>
              <w:rPr>
                <w:rFonts w:eastAsia="標楷體"/>
                <w:color w:val="000000"/>
                <w:sz w:val="22"/>
                <w:szCs w:val="22"/>
              </w:rPr>
            </w:pPr>
            <w:r w:rsidRPr="00145D24">
              <w:rPr>
                <w:rFonts w:eastAsia="標楷體" w:hint="eastAsia"/>
                <w:color w:val="000000"/>
                <w:sz w:val="22"/>
                <w:szCs w:val="22"/>
              </w:rPr>
              <w:t>獲校級教學優良教師：</w:t>
            </w:r>
            <w:r w:rsidRPr="00145D24">
              <w:rPr>
                <w:rFonts w:eastAsia="標楷體"/>
                <w:color w:val="000000"/>
                <w:sz w:val="22"/>
                <w:szCs w:val="22"/>
              </w:rPr>
              <w:t>每學年核給</w:t>
            </w:r>
            <w:r w:rsidRPr="00145D24">
              <w:rPr>
                <w:rFonts w:eastAsia="標楷體" w:hint="eastAsia"/>
                <w:color w:val="000000"/>
                <w:sz w:val="22"/>
                <w:szCs w:val="22"/>
              </w:rPr>
              <w:t xml:space="preserve"> 40 </w:t>
            </w:r>
            <w:r w:rsidRPr="00145D24">
              <w:rPr>
                <w:rFonts w:eastAsia="標楷體" w:hint="eastAsia"/>
                <w:color w:val="000000"/>
                <w:sz w:val="22"/>
                <w:szCs w:val="22"/>
              </w:rPr>
              <w:t>分</w:t>
            </w:r>
          </w:p>
          <w:p w:rsidR="0067082F" w:rsidRPr="00145D24" w:rsidRDefault="0067082F" w:rsidP="00D50F9B">
            <w:pPr>
              <w:numPr>
                <w:ilvl w:val="0"/>
                <w:numId w:val="1"/>
              </w:numPr>
              <w:spacing w:line="340" w:lineRule="exact"/>
              <w:ind w:left="317" w:hanging="317"/>
              <w:jc w:val="both"/>
              <w:rPr>
                <w:rFonts w:eastAsia="標楷體"/>
                <w:color w:val="000000"/>
                <w:sz w:val="22"/>
                <w:szCs w:val="22"/>
              </w:rPr>
            </w:pPr>
            <w:r w:rsidRPr="00145D24">
              <w:rPr>
                <w:rFonts w:eastAsia="標楷體" w:hint="eastAsia"/>
                <w:color w:val="000000"/>
                <w:sz w:val="22"/>
                <w:szCs w:val="22"/>
              </w:rPr>
              <w:t>獲教育部數位教材</w:t>
            </w:r>
            <w:r w:rsidRPr="00145D24">
              <w:rPr>
                <w:rFonts w:eastAsia="標楷體" w:hint="eastAsia"/>
                <w:color w:val="000000"/>
                <w:sz w:val="22"/>
                <w:szCs w:val="22"/>
              </w:rPr>
              <w:t>/</w:t>
            </w:r>
            <w:r w:rsidRPr="00145D24">
              <w:rPr>
                <w:rFonts w:eastAsia="標楷體" w:hint="eastAsia"/>
                <w:color w:val="000000"/>
                <w:sz w:val="22"/>
                <w:szCs w:val="22"/>
              </w:rPr>
              <w:t>課程認證：</w:t>
            </w:r>
            <w:r w:rsidRPr="00145D24">
              <w:rPr>
                <w:rFonts w:eastAsia="標楷體"/>
                <w:color w:val="000000"/>
                <w:sz w:val="22"/>
                <w:szCs w:val="22"/>
              </w:rPr>
              <w:t>每</w:t>
            </w:r>
            <w:r w:rsidRPr="00145D24">
              <w:rPr>
                <w:rFonts w:eastAsia="標楷體" w:hint="eastAsia"/>
                <w:color w:val="000000"/>
                <w:sz w:val="22"/>
                <w:szCs w:val="22"/>
              </w:rPr>
              <w:t>案</w:t>
            </w:r>
            <w:r w:rsidRPr="00145D24">
              <w:rPr>
                <w:rFonts w:eastAsia="標楷體"/>
                <w:color w:val="000000"/>
                <w:sz w:val="22"/>
                <w:szCs w:val="22"/>
              </w:rPr>
              <w:t>核給</w:t>
            </w:r>
            <w:r w:rsidRPr="00145D24">
              <w:rPr>
                <w:rFonts w:eastAsia="標楷體" w:hint="eastAsia"/>
                <w:color w:val="000000"/>
                <w:sz w:val="22"/>
                <w:szCs w:val="22"/>
              </w:rPr>
              <w:t xml:space="preserve"> 40 </w:t>
            </w:r>
            <w:r w:rsidRPr="00145D24">
              <w:rPr>
                <w:rFonts w:eastAsia="標楷體" w:hint="eastAsia"/>
                <w:color w:val="000000"/>
                <w:sz w:val="22"/>
                <w:szCs w:val="22"/>
              </w:rPr>
              <w:t>分</w:t>
            </w:r>
          </w:p>
          <w:p w:rsidR="0067082F" w:rsidRPr="00145D24" w:rsidRDefault="0067082F" w:rsidP="00D50F9B">
            <w:pPr>
              <w:numPr>
                <w:ilvl w:val="0"/>
                <w:numId w:val="1"/>
              </w:numPr>
              <w:spacing w:line="340" w:lineRule="exact"/>
              <w:ind w:left="317" w:hanging="317"/>
              <w:jc w:val="both"/>
              <w:rPr>
                <w:rFonts w:eastAsia="標楷體"/>
                <w:color w:val="000000"/>
                <w:sz w:val="22"/>
                <w:szCs w:val="22"/>
              </w:rPr>
            </w:pPr>
            <w:r w:rsidRPr="00145D24">
              <w:rPr>
                <w:rFonts w:eastAsia="標楷體" w:hint="eastAsia"/>
                <w:color w:val="000000"/>
                <w:sz w:val="22"/>
                <w:szCs w:val="22"/>
              </w:rPr>
              <w:t>發展開放式課程，且收錄於開放式課程網站或磨課師</w:t>
            </w:r>
            <w:r w:rsidRPr="00145D24">
              <w:rPr>
                <w:rFonts w:eastAsia="標楷體" w:hint="eastAsia"/>
                <w:color w:val="000000"/>
                <w:sz w:val="22"/>
                <w:szCs w:val="22"/>
              </w:rPr>
              <w:t>(MOOCS)</w:t>
            </w:r>
            <w:r w:rsidRPr="00145D24">
              <w:rPr>
                <w:rFonts w:eastAsia="標楷體" w:hint="eastAsia"/>
                <w:color w:val="000000"/>
                <w:sz w:val="22"/>
                <w:szCs w:val="22"/>
              </w:rPr>
              <w:t>網站：每門核給</w:t>
            </w:r>
            <w:r w:rsidRPr="00145D24">
              <w:rPr>
                <w:rFonts w:eastAsia="標楷體" w:hint="eastAsia"/>
                <w:color w:val="000000"/>
                <w:sz w:val="22"/>
                <w:szCs w:val="22"/>
              </w:rPr>
              <w:t xml:space="preserve"> 35 </w:t>
            </w:r>
            <w:r w:rsidRPr="00145D24">
              <w:rPr>
                <w:rFonts w:eastAsia="標楷體" w:hint="eastAsia"/>
                <w:color w:val="000000"/>
                <w:sz w:val="22"/>
                <w:szCs w:val="22"/>
              </w:rPr>
              <w:t>分</w:t>
            </w:r>
          </w:p>
          <w:p w:rsidR="0067082F" w:rsidRPr="00145D24" w:rsidRDefault="0067082F" w:rsidP="00D50F9B">
            <w:pPr>
              <w:numPr>
                <w:ilvl w:val="0"/>
                <w:numId w:val="1"/>
              </w:numPr>
              <w:spacing w:line="340" w:lineRule="exact"/>
              <w:ind w:left="317" w:hanging="317"/>
              <w:jc w:val="both"/>
              <w:rPr>
                <w:rFonts w:eastAsia="標楷體"/>
                <w:color w:val="000000"/>
                <w:sz w:val="22"/>
                <w:szCs w:val="22"/>
              </w:rPr>
            </w:pPr>
            <w:r w:rsidRPr="00145D24">
              <w:rPr>
                <w:rFonts w:eastAsia="標楷體" w:hint="eastAsia"/>
                <w:color w:val="000000"/>
                <w:sz w:val="22"/>
                <w:szCs w:val="22"/>
              </w:rPr>
              <w:t>獲本校優良教材獎：每案核給</w:t>
            </w:r>
            <w:r w:rsidRPr="00145D24">
              <w:rPr>
                <w:rFonts w:eastAsia="標楷體" w:hint="eastAsia"/>
                <w:color w:val="000000"/>
                <w:sz w:val="22"/>
                <w:szCs w:val="22"/>
              </w:rPr>
              <w:t xml:space="preserve"> 35 </w:t>
            </w:r>
            <w:r w:rsidRPr="00145D24">
              <w:rPr>
                <w:rFonts w:eastAsia="標楷體" w:hint="eastAsia"/>
                <w:color w:val="000000"/>
                <w:sz w:val="22"/>
                <w:szCs w:val="22"/>
              </w:rPr>
              <w:t>分</w:t>
            </w:r>
          </w:p>
          <w:p w:rsidR="0067082F" w:rsidRPr="00145D24" w:rsidRDefault="0067082F" w:rsidP="00D50F9B">
            <w:pPr>
              <w:numPr>
                <w:ilvl w:val="0"/>
                <w:numId w:val="1"/>
              </w:numPr>
              <w:spacing w:line="340" w:lineRule="exact"/>
              <w:ind w:left="317" w:hanging="317"/>
              <w:jc w:val="both"/>
              <w:rPr>
                <w:rFonts w:eastAsia="標楷體" w:hAnsi="標楷體"/>
                <w:color w:val="000000"/>
                <w:sz w:val="22"/>
                <w:szCs w:val="22"/>
              </w:rPr>
            </w:pPr>
            <w:r w:rsidRPr="00145D24">
              <w:rPr>
                <w:rFonts w:eastAsia="標楷體"/>
                <w:color w:val="000000"/>
                <w:sz w:val="22"/>
                <w:szCs w:val="22"/>
              </w:rPr>
              <w:t>自建教學網站成效優異</w:t>
            </w:r>
            <w:r w:rsidRPr="00145D24">
              <w:rPr>
                <w:rFonts w:eastAsia="標楷體" w:hint="eastAsia"/>
                <w:color w:val="000000"/>
                <w:sz w:val="22"/>
                <w:szCs w:val="22"/>
              </w:rPr>
              <w:t>，</w:t>
            </w:r>
            <w:r w:rsidRPr="00145D24">
              <w:rPr>
                <w:rFonts w:eastAsia="標楷體" w:hAnsi="標楷體"/>
                <w:color w:val="000000"/>
                <w:sz w:val="22"/>
                <w:szCs w:val="22"/>
              </w:rPr>
              <w:t>經</w:t>
            </w:r>
            <w:r w:rsidRPr="00145D24">
              <w:rPr>
                <w:rFonts w:eastAsia="標楷體" w:hAnsi="標楷體" w:hint="eastAsia"/>
                <w:color w:val="000000"/>
                <w:sz w:val="22"/>
                <w:szCs w:val="22"/>
              </w:rPr>
              <w:t>系、所、中心、學院</w:t>
            </w:r>
            <w:r w:rsidRPr="00145D24">
              <w:rPr>
                <w:rFonts w:eastAsia="標楷體" w:hAnsi="標楷體"/>
                <w:color w:val="000000"/>
                <w:sz w:val="22"/>
                <w:szCs w:val="22"/>
              </w:rPr>
              <w:t>評審委員會評定為極優者</w:t>
            </w:r>
            <w:r w:rsidRPr="00145D24">
              <w:rPr>
                <w:rFonts w:eastAsia="標楷體" w:hint="eastAsia"/>
                <w:color w:val="000000"/>
                <w:sz w:val="22"/>
                <w:szCs w:val="22"/>
              </w:rPr>
              <w:t>：核給</w:t>
            </w:r>
            <w:r w:rsidRPr="00145D24">
              <w:rPr>
                <w:rFonts w:eastAsia="標楷體" w:hint="eastAsia"/>
                <w:color w:val="000000"/>
                <w:sz w:val="22"/>
                <w:szCs w:val="22"/>
              </w:rPr>
              <w:t xml:space="preserve"> 30 </w:t>
            </w:r>
            <w:r w:rsidRPr="00145D24">
              <w:rPr>
                <w:rFonts w:eastAsia="標楷體" w:hint="eastAsia"/>
                <w:color w:val="000000"/>
                <w:sz w:val="22"/>
                <w:szCs w:val="22"/>
              </w:rPr>
              <w:t>分</w:t>
            </w:r>
          </w:p>
          <w:p w:rsidR="0067082F" w:rsidRPr="00145D24" w:rsidRDefault="0067082F" w:rsidP="00D50F9B">
            <w:pPr>
              <w:numPr>
                <w:ilvl w:val="0"/>
                <w:numId w:val="1"/>
              </w:numPr>
              <w:spacing w:line="340" w:lineRule="exact"/>
              <w:ind w:left="317" w:hanging="317"/>
              <w:jc w:val="both"/>
              <w:rPr>
                <w:rFonts w:eastAsia="標楷體"/>
                <w:color w:val="000000"/>
                <w:sz w:val="22"/>
                <w:szCs w:val="22"/>
              </w:rPr>
            </w:pPr>
            <w:r w:rsidRPr="00145D24">
              <w:rPr>
                <w:rFonts w:eastAsia="標楷體"/>
                <w:color w:val="000000"/>
                <w:sz w:val="22"/>
                <w:szCs w:val="22"/>
              </w:rPr>
              <w:t>自建教學網站成效優異</w:t>
            </w:r>
            <w:r w:rsidRPr="00145D24">
              <w:rPr>
                <w:rFonts w:eastAsia="標楷體" w:hint="eastAsia"/>
                <w:color w:val="000000"/>
                <w:sz w:val="22"/>
                <w:szCs w:val="22"/>
              </w:rPr>
              <w:t>，</w:t>
            </w:r>
            <w:r w:rsidRPr="00145D24">
              <w:rPr>
                <w:rFonts w:eastAsia="標楷體" w:hAnsi="標楷體"/>
                <w:color w:val="000000"/>
                <w:sz w:val="22"/>
                <w:szCs w:val="22"/>
              </w:rPr>
              <w:t>經</w:t>
            </w:r>
            <w:r w:rsidRPr="00145D24">
              <w:rPr>
                <w:rFonts w:eastAsia="標楷體" w:hAnsi="標楷體" w:hint="eastAsia"/>
                <w:color w:val="000000"/>
                <w:sz w:val="22"/>
                <w:szCs w:val="22"/>
              </w:rPr>
              <w:t>系、所、中心、學院</w:t>
            </w:r>
            <w:r w:rsidRPr="00145D24">
              <w:rPr>
                <w:rFonts w:eastAsia="標楷體" w:hAnsi="標楷體"/>
                <w:color w:val="000000"/>
                <w:sz w:val="22"/>
                <w:szCs w:val="22"/>
              </w:rPr>
              <w:t>評審委員會評定為優</w:t>
            </w:r>
            <w:r w:rsidRPr="00145D24">
              <w:rPr>
                <w:rFonts w:eastAsia="標楷體" w:hAnsi="標楷體" w:hint="eastAsia"/>
                <w:color w:val="000000"/>
                <w:sz w:val="22"/>
                <w:szCs w:val="22"/>
              </w:rPr>
              <w:t>等</w:t>
            </w:r>
            <w:r w:rsidRPr="00145D24">
              <w:rPr>
                <w:rFonts w:eastAsia="標楷體" w:hAnsi="標楷體"/>
                <w:color w:val="000000"/>
                <w:sz w:val="22"/>
                <w:szCs w:val="22"/>
              </w:rPr>
              <w:t>者</w:t>
            </w:r>
            <w:r w:rsidRPr="00145D24">
              <w:rPr>
                <w:rFonts w:eastAsia="標楷體" w:hint="eastAsia"/>
                <w:color w:val="000000"/>
                <w:sz w:val="22"/>
                <w:szCs w:val="22"/>
              </w:rPr>
              <w:t>：核給</w:t>
            </w:r>
            <w:r w:rsidRPr="00145D24">
              <w:rPr>
                <w:rFonts w:eastAsia="標楷體" w:hint="eastAsia"/>
                <w:color w:val="000000"/>
                <w:sz w:val="22"/>
                <w:szCs w:val="22"/>
              </w:rPr>
              <w:t xml:space="preserve"> 25 </w:t>
            </w:r>
            <w:r w:rsidRPr="00145D24">
              <w:rPr>
                <w:rFonts w:eastAsia="標楷體" w:hint="eastAsia"/>
                <w:color w:val="000000"/>
                <w:sz w:val="22"/>
                <w:szCs w:val="22"/>
              </w:rPr>
              <w:t>分</w:t>
            </w:r>
          </w:p>
          <w:p w:rsidR="0067082F" w:rsidRPr="00145D24" w:rsidRDefault="0067082F" w:rsidP="00D50F9B">
            <w:pPr>
              <w:numPr>
                <w:ilvl w:val="0"/>
                <w:numId w:val="1"/>
              </w:numPr>
              <w:spacing w:line="340" w:lineRule="exact"/>
              <w:ind w:left="317" w:hanging="317"/>
              <w:jc w:val="both"/>
              <w:rPr>
                <w:rFonts w:eastAsia="標楷體"/>
                <w:color w:val="000000"/>
                <w:sz w:val="22"/>
                <w:szCs w:val="22"/>
              </w:rPr>
            </w:pPr>
            <w:r w:rsidRPr="00145D24">
              <w:rPr>
                <w:rFonts w:eastAsia="標楷體" w:hint="eastAsia"/>
                <w:color w:val="000000"/>
                <w:sz w:val="22"/>
                <w:szCs w:val="22"/>
              </w:rPr>
              <w:t>曾</w:t>
            </w:r>
            <w:r w:rsidRPr="00145D24">
              <w:rPr>
                <w:rFonts w:eastAsia="標楷體"/>
                <w:color w:val="000000"/>
                <w:sz w:val="22"/>
                <w:szCs w:val="22"/>
              </w:rPr>
              <w:t>參與遠距教學（主播）之課程主負責教師</w:t>
            </w:r>
            <w:r w:rsidRPr="00145D24">
              <w:rPr>
                <w:rFonts w:eastAsia="標楷體" w:hint="eastAsia"/>
                <w:color w:val="000000"/>
                <w:sz w:val="22"/>
                <w:szCs w:val="22"/>
              </w:rPr>
              <w:t>：</w:t>
            </w:r>
            <w:r w:rsidRPr="00145D24">
              <w:rPr>
                <w:rFonts w:eastAsia="標楷體" w:hAnsi="標楷體"/>
                <w:color w:val="000000"/>
                <w:sz w:val="22"/>
              </w:rPr>
              <w:t>每科目</w:t>
            </w:r>
            <w:r w:rsidRPr="00145D24">
              <w:rPr>
                <w:rFonts w:eastAsia="標楷體"/>
                <w:color w:val="000000"/>
                <w:sz w:val="22"/>
              </w:rPr>
              <w:t>核給</w:t>
            </w:r>
            <w:r w:rsidRPr="00145D24">
              <w:rPr>
                <w:rFonts w:eastAsia="標楷體" w:hint="eastAsia"/>
                <w:color w:val="000000"/>
                <w:sz w:val="22"/>
                <w:szCs w:val="22"/>
              </w:rPr>
              <w:t xml:space="preserve"> 20 </w:t>
            </w:r>
            <w:r w:rsidRPr="00145D24">
              <w:rPr>
                <w:rFonts w:eastAsia="標楷體" w:hint="eastAsia"/>
                <w:color w:val="000000"/>
                <w:sz w:val="22"/>
                <w:szCs w:val="22"/>
              </w:rPr>
              <w:t>分</w:t>
            </w:r>
          </w:p>
          <w:p w:rsidR="0067082F" w:rsidRPr="00145D24" w:rsidRDefault="0067082F" w:rsidP="00D50F9B">
            <w:pPr>
              <w:numPr>
                <w:ilvl w:val="0"/>
                <w:numId w:val="1"/>
              </w:numPr>
              <w:spacing w:line="340" w:lineRule="exact"/>
              <w:ind w:left="317" w:hanging="317"/>
              <w:jc w:val="both"/>
              <w:rPr>
                <w:rFonts w:eastAsia="標楷體"/>
                <w:color w:val="000000"/>
                <w:sz w:val="22"/>
                <w:szCs w:val="22"/>
              </w:rPr>
            </w:pPr>
            <w:r w:rsidRPr="00145D24">
              <w:rPr>
                <w:rFonts w:eastAsia="標楷體"/>
                <w:color w:val="000000"/>
                <w:sz w:val="22"/>
                <w:szCs w:val="22"/>
              </w:rPr>
              <w:t>參與遠距教學（主播）之課程</w:t>
            </w:r>
            <w:r w:rsidRPr="00145D24">
              <w:rPr>
                <w:rFonts w:eastAsia="標楷體" w:hint="eastAsia"/>
                <w:color w:val="000000"/>
                <w:sz w:val="22"/>
                <w:szCs w:val="22"/>
              </w:rPr>
              <w:t>協同授課教師：</w:t>
            </w:r>
            <w:r w:rsidRPr="00145D24">
              <w:rPr>
                <w:rFonts w:eastAsia="標楷體" w:hAnsi="標楷體"/>
                <w:color w:val="000000"/>
                <w:sz w:val="22"/>
              </w:rPr>
              <w:t>每科目</w:t>
            </w:r>
            <w:r w:rsidRPr="00145D24">
              <w:rPr>
                <w:rFonts w:eastAsia="標楷體"/>
                <w:color w:val="000000"/>
                <w:sz w:val="22"/>
              </w:rPr>
              <w:t>核給</w:t>
            </w:r>
            <w:r w:rsidRPr="00145D24">
              <w:rPr>
                <w:rFonts w:eastAsia="標楷體" w:hint="eastAsia"/>
                <w:color w:val="000000"/>
                <w:sz w:val="22"/>
                <w:szCs w:val="22"/>
              </w:rPr>
              <w:t xml:space="preserve"> 20 </w:t>
            </w:r>
            <w:r w:rsidRPr="00145D24">
              <w:rPr>
                <w:rFonts w:eastAsia="標楷體" w:hint="eastAsia"/>
                <w:color w:val="000000"/>
                <w:sz w:val="22"/>
                <w:szCs w:val="22"/>
              </w:rPr>
              <w:t>分</w:t>
            </w:r>
          </w:p>
          <w:p w:rsidR="0067082F" w:rsidRPr="00145D24" w:rsidRDefault="0067082F" w:rsidP="00D50F9B">
            <w:pPr>
              <w:numPr>
                <w:ilvl w:val="0"/>
                <w:numId w:val="1"/>
              </w:numPr>
              <w:spacing w:line="340" w:lineRule="exact"/>
              <w:ind w:left="317" w:hanging="317"/>
              <w:jc w:val="both"/>
              <w:rPr>
                <w:rFonts w:eastAsia="標楷體"/>
                <w:color w:val="000000"/>
                <w:sz w:val="22"/>
                <w:szCs w:val="22"/>
              </w:rPr>
            </w:pPr>
            <w:r w:rsidRPr="00145D24">
              <w:rPr>
                <w:rFonts w:eastAsia="標楷體" w:hint="eastAsia"/>
                <w:color w:val="000000"/>
                <w:sz w:val="22"/>
                <w:szCs w:val="22"/>
              </w:rPr>
              <w:t>有</w:t>
            </w:r>
            <w:r w:rsidRPr="00145D24">
              <w:rPr>
                <w:rFonts w:eastAsia="標楷體"/>
                <w:color w:val="000000"/>
                <w:sz w:val="22"/>
                <w:szCs w:val="22"/>
              </w:rPr>
              <w:t>專業科目（非英語課程）全程採全英語授課之</w:t>
            </w:r>
            <w:r w:rsidRPr="00145D24">
              <w:rPr>
                <w:rFonts w:ascii="Calibri" w:eastAsia="標楷體" w:hAnsi="Calibri"/>
                <w:color w:val="000000"/>
                <w:sz w:val="22"/>
                <w:szCs w:val="22"/>
              </w:rPr>
              <w:t>課程主負責教師（限本國籍教師）</w:t>
            </w:r>
            <w:r w:rsidRPr="00145D24">
              <w:rPr>
                <w:rFonts w:eastAsia="標楷體" w:hint="eastAsia"/>
                <w:color w:val="000000"/>
                <w:sz w:val="22"/>
                <w:szCs w:val="22"/>
              </w:rPr>
              <w:t>：</w:t>
            </w:r>
            <w:r w:rsidRPr="00145D24">
              <w:rPr>
                <w:rFonts w:eastAsia="標楷體" w:hAnsi="標楷體"/>
                <w:color w:val="000000"/>
                <w:sz w:val="22"/>
              </w:rPr>
              <w:t>每科目</w:t>
            </w:r>
            <w:r w:rsidRPr="00145D24">
              <w:rPr>
                <w:rFonts w:eastAsia="標楷體"/>
                <w:color w:val="000000"/>
                <w:sz w:val="22"/>
              </w:rPr>
              <w:t>核給</w:t>
            </w:r>
            <w:r w:rsidRPr="00145D24">
              <w:rPr>
                <w:rFonts w:eastAsia="標楷體" w:hint="eastAsia"/>
                <w:color w:val="000000"/>
                <w:sz w:val="22"/>
                <w:szCs w:val="22"/>
              </w:rPr>
              <w:t xml:space="preserve"> 20 </w:t>
            </w:r>
            <w:r w:rsidRPr="00145D24">
              <w:rPr>
                <w:rFonts w:eastAsia="標楷體" w:hint="eastAsia"/>
                <w:color w:val="000000"/>
                <w:sz w:val="22"/>
                <w:szCs w:val="22"/>
              </w:rPr>
              <w:t>分</w:t>
            </w:r>
          </w:p>
          <w:p w:rsidR="0067082F" w:rsidRPr="00145D24" w:rsidRDefault="0067082F" w:rsidP="00D50F9B">
            <w:pPr>
              <w:numPr>
                <w:ilvl w:val="0"/>
                <w:numId w:val="1"/>
              </w:numPr>
              <w:spacing w:line="340" w:lineRule="exact"/>
              <w:ind w:left="317" w:hanging="317"/>
              <w:jc w:val="both"/>
              <w:rPr>
                <w:rFonts w:eastAsia="標楷體"/>
                <w:color w:val="000000"/>
                <w:sz w:val="22"/>
                <w:szCs w:val="22"/>
              </w:rPr>
            </w:pPr>
            <w:r w:rsidRPr="00145D24">
              <w:rPr>
                <w:rFonts w:eastAsia="標楷體" w:hint="eastAsia"/>
                <w:color w:val="000000"/>
                <w:sz w:val="22"/>
                <w:szCs w:val="22"/>
              </w:rPr>
              <w:t>有</w:t>
            </w:r>
            <w:r w:rsidRPr="00145D24">
              <w:rPr>
                <w:rFonts w:eastAsia="標楷體"/>
                <w:color w:val="000000"/>
                <w:sz w:val="22"/>
                <w:szCs w:val="22"/>
              </w:rPr>
              <w:t>專業科目（非英語課程）全程採全英語授課之課程</w:t>
            </w:r>
            <w:r w:rsidRPr="00145D24">
              <w:rPr>
                <w:rFonts w:eastAsia="標楷體" w:hint="eastAsia"/>
                <w:color w:val="000000"/>
                <w:sz w:val="22"/>
                <w:szCs w:val="22"/>
              </w:rPr>
              <w:t>協同授課教師</w:t>
            </w:r>
            <w:r w:rsidRPr="00145D24">
              <w:rPr>
                <w:rFonts w:eastAsia="標楷體"/>
                <w:color w:val="000000"/>
                <w:sz w:val="22"/>
                <w:szCs w:val="22"/>
              </w:rPr>
              <w:t>（限本國籍教師）</w:t>
            </w:r>
            <w:r w:rsidRPr="00145D24">
              <w:rPr>
                <w:rFonts w:eastAsia="標楷體" w:hint="eastAsia"/>
                <w:color w:val="000000"/>
                <w:sz w:val="22"/>
                <w:szCs w:val="22"/>
              </w:rPr>
              <w:t>：</w:t>
            </w:r>
            <w:r w:rsidRPr="00145D24">
              <w:rPr>
                <w:rFonts w:eastAsia="標楷體" w:hAnsi="標楷體"/>
                <w:color w:val="000000"/>
                <w:sz w:val="22"/>
              </w:rPr>
              <w:t>每科目</w:t>
            </w:r>
            <w:r w:rsidRPr="00145D24">
              <w:rPr>
                <w:rFonts w:eastAsia="標楷體"/>
                <w:color w:val="000000"/>
                <w:sz w:val="22"/>
              </w:rPr>
              <w:t>核給</w:t>
            </w:r>
            <w:r w:rsidRPr="00145D24">
              <w:rPr>
                <w:rFonts w:eastAsia="標楷體" w:hint="eastAsia"/>
                <w:color w:val="000000"/>
                <w:sz w:val="22"/>
                <w:szCs w:val="22"/>
              </w:rPr>
              <w:t xml:space="preserve"> 20 </w:t>
            </w:r>
            <w:r w:rsidRPr="00145D24">
              <w:rPr>
                <w:rFonts w:eastAsia="標楷體" w:hint="eastAsia"/>
                <w:color w:val="000000"/>
                <w:sz w:val="22"/>
                <w:szCs w:val="22"/>
              </w:rPr>
              <w:t>分</w:t>
            </w:r>
          </w:p>
        </w:tc>
        <w:tc>
          <w:tcPr>
            <w:tcW w:w="914" w:type="dxa"/>
            <w:vAlign w:val="center"/>
          </w:tcPr>
          <w:p w:rsidR="0067082F" w:rsidRPr="00145D24" w:rsidRDefault="0067082F" w:rsidP="004855EF">
            <w:pPr>
              <w:jc w:val="center"/>
              <w:rPr>
                <w:rFonts w:ascii="標楷體" w:eastAsia="標楷體" w:hAnsi="標楷體"/>
                <w:color w:val="000000"/>
                <w:szCs w:val="22"/>
              </w:rPr>
            </w:pPr>
          </w:p>
        </w:tc>
        <w:tc>
          <w:tcPr>
            <w:tcW w:w="890" w:type="dxa"/>
            <w:vAlign w:val="center"/>
          </w:tcPr>
          <w:p w:rsidR="0067082F" w:rsidRPr="006A59F0" w:rsidRDefault="0067082F" w:rsidP="004855EF">
            <w:pPr>
              <w:jc w:val="center"/>
              <w:rPr>
                <w:rFonts w:eastAsia="標楷體"/>
                <w:color w:val="000000"/>
                <w:szCs w:val="22"/>
              </w:rPr>
            </w:pPr>
            <w:r w:rsidRPr="006A59F0">
              <w:rPr>
                <w:rFonts w:eastAsia="標楷體"/>
                <w:color w:val="000000"/>
                <w:szCs w:val="22"/>
              </w:rPr>
              <w:t>10%</w:t>
            </w:r>
          </w:p>
        </w:tc>
        <w:tc>
          <w:tcPr>
            <w:tcW w:w="914" w:type="dxa"/>
            <w:vAlign w:val="center"/>
          </w:tcPr>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Pr="00145D24"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15" w:type="dxa"/>
            <w:vAlign w:val="center"/>
          </w:tcPr>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Pr="00145D24"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92" w:type="dxa"/>
          </w:tcPr>
          <w:p w:rsidR="0067082F" w:rsidRPr="00145D24" w:rsidRDefault="0067082F" w:rsidP="004855EF">
            <w:pPr>
              <w:rPr>
                <w:rFonts w:ascii="標楷體" w:eastAsia="標楷體" w:hAnsi="標楷體"/>
                <w:color w:val="000000"/>
                <w:szCs w:val="22"/>
              </w:rPr>
            </w:pPr>
          </w:p>
        </w:tc>
        <w:tc>
          <w:tcPr>
            <w:tcW w:w="991" w:type="dxa"/>
          </w:tcPr>
          <w:p w:rsidR="0067082F" w:rsidRPr="00145D24" w:rsidRDefault="0067082F" w:rsidP="004855EF">
            <w:pPr>
              <w:rPr>
                <w:rFonts w:ascii="標楷體" w:eastAsia="標楷體" w:hAnsi="標楷體"/>
                <w:color w:val="000000"/>
                <w:szCs w:val="22"/>
              </w:rPr>
            </w:pPr>
          </w:p>
        </w:tc>
        <w:tc>
          <w:tcPr>
            <w:tcW w:w="992" w:type="dxa"/>
          </w:tcPr>
          <w:p w:rsidR="0067082F" w:rsidRPr="00145D24" w:rsidRDefault="0067082F" w:rsidP="004855EF">
            <w:pPr>
              <w:rPr>
                <w:rFonts w:ascii="標楷體" w:eastAsia="標楷體" w:hAnsi="標楷體"/>
                <w:color w:val="000000"/>
                <w:szCs w:val="22"/>
              </w:rPr>
            </w:pPr>
          </w:p>
        </w:tc>
        <w:tc>
          <w:tcPr>
            <w:tcW w:w="2771" w:type="dxa"/>
          </w:tcPr>
          <w:p w:rsidR="0067082F" w:rsidRPr="00145D24" w:rsidRDefault="0067082F" w:rsidP="004855EF">
            <w:pPr>
              <w:jc w:val="both"/>
              <w:rPr>
                <w:rFonts w:ascii="標楷體" w:eastAsia="標楷體" w:hAnsi="標楷體"/>
                <w:color w:val="000000"/>
                <w:sz w:val="22"/>
                <w:szCs w:val="22"/>
              </w:rPr>
            </w:pPr>
            <w:r w:rsidRPr="00145D24">
              <w:rPr>
                <w:rFonts w:ascii="標楷體" w:eastAsia="標楷體" w:hAnsi="標楷體" w:hint="eastAsia"/>
                <w:color w:val="000000"/>
                <w:sz w:val="22"/>
                <w:szCs w:val="22"/>
              </w:rPr>
              <w:t>由教務處、教師發展暨教學資源中心檢附相關佐證資料作為查核，其中，</w:t>
            </w:r>
            <w:r w:rsidRPr="00145D24">
              <w:rPr>
                <w:rFonts w:eastAsia="標楷體"/>
                <w:color w:val="000000"/>
                <w:sz w:val="22"/>
                <w:szCs w:val="22"/>
              </w:rPr>
              <w:t>自建教學網站</w:t>
            </w:r>
            <w:r w:rsidRPr="00145D24">
              <w:rPr>
                <w:rFonts w:eastAsia="標楷體" w:hint="eastAsia"/>
                <w:color w:val="000000"/>
                <w:sz w:val="22"/>
                <w:szCs w:val="22"/>
              </w:rPr>
              <w:t>之相關資料則由送審教師提供</w:t>
            </w:r>
            <w:r w:rsidRPr="00145D24">
              <w:rPr>
                <w:rFonts w:ascii="標楷體" w:eastAsia="標楷體" w:hAnsi="標楷體" w:hint="eastAsia"/>
                <w:color w:val="000000"/>
                <w:sz w:val="22"/>
                <w:szCs w:val="22"/>
              </w:rPr>
              <w:t>。</w:t>
            </w:r>
          </w:p>
          <w:p w:rsidR="0067082F" w:rsidRPr="00145D24" w:rsidRDefault="0067082F" w:rsidP="004855EF">
            <w:pPr>
              <w:jc w:val="both"/>
              <w:rPr>
                <w:rFonts w:ascii="標楷體" w:eastAsia="標楷體" w:hAnsi="標楷體"/>
                <w:color w:val="000000"/>
                <w:szCs w:val="22"/>
              </w:rPr>
            </w:pPr>
          </w:p>
        </w:tc>
      </w:tr>
      <w:tr w:rsidR="0067082F" w:rsidRPr="00145D24" w:rsidTr="004855EF">
        <w:tc>
          <w:tcPr>
            <w:tcW w:w="751" w:type="dxa"/>
            <w:vMerge/>
          </w:tcPr>
          <w:p w:rsidR="0067082F" w:rsidRPr="00145D24" w:rsidRDefault="0067082F" w:rsidP="004855EF">
            <w:pPr>
              <w:rPr>
                <w:rFonts w:ascii="標楷體" w:eastAsia="標楷體" w:hAnsi="標楷體"/>
                <w:color w:val="000000"/>
                <w:szCs w:val="22"/>
              </w:rPr>
            </w:pPr>
          </w:p>
        </w:tc>
        <w:tc>
          <w:tcPr>
            <w:tcW w:w="1168" w:type="dxa"/>
          </w:tcPr>
          <w:p w:rsidR="0067082F" w:rsidRPr="00145D24" w:rsidRDefault="0067082F" w:rsidP="004855EF">
            <w:pPr>
              <w:rPr>
                <w:rFonts w:ascii="標楷體" w:eastAsia="標楷體" w:hAnsi="標楷體"/>
                <w:color w:val="000000"/>
                <w:sz w:val="22"/>
                <w:szCs w:val="22"/>
              </w:rPr>
            </w:pPr>
            <w:r w:rsidRPr="00145D24">
              <w:rPr>
                <w:rFonts w:ascii="標楷體" w:eastAsia="標楷體" w:hAnsi="標楷體" w:hint="eastAsia"/>
                <w:color w:val="000000"/>
                <w:sz w:val="22"/>
                <w:szCs w:val="22"/>
              </w:rPr>
              <w:t>教學行政配合度</w:t>
            </w:r>
          </w:p>
          <w:p w:rsidR="0067082F" w:rsidRPr="00145D24" w:rsidRDefault="0067082F" w:rsidP="004855EF">
            <w:pPr>
              <w:jc w:val="both"/>
              <w:rPr>
                <w:rFonts w:ascii="標楷體" w:eastAsia="標楷體" w:hAnsi="標楷體"/>
                <w:color w:val="000000"/>
                <w:szCs w:val="22"/>
              </w:rPr>
            </w:pPr>
            <w:r w:rsidRPr="00145D24">
              <w:rPr>
                <w:rFonts w:ascii="Calibri" w:eastAsia="標楷體" w:hAnsi="標楷體" w:hint="eastAsia"/>
                <w:sz w:val="22"/>
                <w:szCs w:val="22"/>
              </w:rPr>
              <w:t>（最近三學年）</w:t>
            </w:r>
          </w:p>
        </w:tc>
        <w:tc>
          <w:tcPr>
            <w:tcW w:w="3488" w:type="dxa"/>
          </w:tcPr>
          <w:p w:rsidR="0067082F" w:rsidRPr="00145D24" w:rsidRDefault="0067082F" w:rsidP="00D50F9B">
            <w:pPr>
              <w:numPr>
                <w:ilvl w:val="0"/>
                <w:numId w:val="1"/>
              </w:numPr>
              <w:spacing w:line="340" w:lineRule="exact"/>
              <w:ind w:left="317" w:hanging="317"/>
              <w:jc w:val="both"/>
              <w:rPr>
                <w:rFonts w:eastAsia="標楷體"/>
                <w:color w:val="000000"/>
                <w:szCs w:val="22"/>
              </w:rPr>
            </w:pPr>
            <w:r w:rsidRPr="00145D24">
              <w:rPr>
                <w:rFonts w:eastAsia="標楷體" w:hint="eastAsia"/>
                <w:color w:val="000000"/>
                <w:szCs w:val="22"/>
              </w:rPr>
              <w:t>教務處規範時程內，按時上傳課程大綱與進度表：每學期</w:t>
            </w:r>
            <w:r w:rsidRPr="00145D24">
              <w:rPr>
                <w:rFonts w:eastAsia="標楷體"/>
                <w:color w:val="000000"/>
                <w:szCs w:val="22"/>
              </w:rPr>
              <w:t>核給</w:t>
            </w:r>
            <w:r w:rsidRPr="00145D24">
              <w:rPr>
                <w:rFonts w:eastAsia="標楷體" w:hint="eastAsia"/>
                <w:color w:val="000000"/>
                <w:szCs w:val="22"/>
              </w:rPr>
              <w:t xml:space="preserve"> 10 </w:t>
            </w:r>
            <w:r w:rsidRPr="00145D24">
              <w:rPr>
                <w:rFonts w:eastAsia="標楷體" w:hint="eastAsia"/>
                <w:color w:val="000000"/>
                <w:szCs w:val="22"/>
              </w:rPr>
              <w:t>分</w:t>
            </w:r>
          </w:p>
          <w:p w:rsidR="0067082F" w:rsidRPr="00145D24" w:rsidRDefault="0067082F" w:rsidP="00D50F9B">
            <w:pPr>
              <w:numPr>
                <w:ilvl w:val="0"/>
                <w:numId w:val="1"/>
              </w:numPr>
              <w:spacing w:line="340" w:lineRule="exact"/>
              <w:ind w:left="317" w:hanging="317"/>
              <w:jc w:val="both"/>
              <w:rPr>
                <w:rFonts w:eastAsia="標楷體"/>
                <w:color w:val="000000"/>
                <w:szCs w:val="22"/>
              </w:rPr>
            </w:pPr>
            <w:r w:rsidRPr="00145D24">
              <w:rPr>
                <w:rFonts w:eastAsia="標楷體" w:hint="eastAsia"/>
                <w:color w:val="000000"/>
                <w:szCs w:val="22"/>
              </w:rPr>
              <w:t>教務處規範時程內，按時繳交學生成績：每學期</w:t>
            </w:r>
            <w:r w:rsidRPr="00145D24">
              <w:rPr>
                <w:rFonts w:eastAsia="標楷體"/>
                <w:color w:val="000000"/>
                <w:szCs w:val="22"/>
              </w:rPr>
              <w:t>核給</w:t>
            </w:r>
            <w:r w:rsidRPr="00145D24">
              <w:rPr>
                <w:rFonts w:eastAsia="標楷體" w:hint="eastAsia"/>
                <w:color w:val="000000"/>
                <w:szCs w:val="22"/>
              </w:rPr>
              <w:t xml:space="preserve"> 10 </w:t>
            </w:r>
            <w:r w:rsidRPr="00145D24">
              <w:rPr>
                <w:rFonts w:eastAsia="標楷體" w:hint="eastAsia"/>
                <w:color w:val="000000"/>
                <w:szCs w:val="22"/>
              </w:rPr>
              <w:t>分</w:t>
            </w:r>
          </w:p>
          <w:p w:rsidR="0067082F" w:rsidRPr="00145D24" w:rsidRDefault="0067082F" w:rsidP="00D50F9B">
            <w:pPr>
              <w:numPr>
                <w:ilvl w:val="0"/>
                <w:numId w:val="1"/>
              </w:numPr>
              <w:spacing w:line="340" w:lineRule="exact"/>
              <w:ind w:left="317" w:hanging="317"/>
              <w:jc w:val="both"/>
              <w:rPr>
                <w:rFonts w:eastAsia="標楷體"/>
                <w:color w:val="000000"/>
                <w:szCs w:val="22"/>
              </w:rPr>
            </w:pPr>
            <w:r w:rsidRPr="00145D24">
              <w:rPr>
                <w:rFonts w:eastAsia="標楷體" w:hint="eastAsia"/>
                <w:color w:val="000000"/>
                <w:szCs w:val="22"/>
              </w:rPr>
              <w:t>未於教務處規範時程內上傳課程大綱與進度表：每學期扣減</w:t>
            </w:r>
            <w:r w:rsidRPr="00145D24">
              <w:rPr>
                <w:rFonts w:eastAsia="標楷體" w:hint="eastAsia"/>
                <w:color w:val="000000"/>
                <w:szCs w:val="22"/>
              </w:rPr>
              <w:t xml:space="preserve"> 10 </w:t>
            </w:r>
            <w:r w:rsidRPr="00145D24">
              <w:rPr>
                <w:rFonts w:eastAsia="標楷體" w:hint="eastAsia"/>
                <w:color w:val="000000"/>
                <w:szCs w:val="22"/>
              </w:rPr>
              <w:t>分</w:t>
            </w:r>
          </w:p>
          <w:p w:rsidR="0067082F" w:rsidRPr="00145D24" w:rsidRDefault="0067082F" w:rsidP="00D50F9B">
            <w:pPr>
              <w:numPr>
                <w:ilvl w:val="0"/>
                <w:numId w:val="1"/>
              </w:numPr>
              <w:spacing w:line="340" w:lineRule="exact"/>
              <w:ind w:left="317" w:hanging="317"/>
              <w:jc w:val="both"/>
              <w:rPr>
                <w:rFonts w:eastAsia="標楷體"/>
                <w:color w:val="000000"/>
                <w:szCs w:val="22"/>
              </w:rPr>
            </w:pPr>
            <w:r w:rsidRPr="00145D24">
              <w:rPr>
                <w:rFonts w:eastAsia="標楷體" w:hint="eastAsia"/>
                <w:color w:val="000000"/>
                <w:szCs w:val="22"/>
              </w:rPr>
              <w:t>未於教務處規範時程內繳交學生成績：每學期扣減</w:t>
            </w:r>
            <w:r w:rsidRPr="00145D24">
              <w:rPr>
                <w:rFonts w:eastAsia="標楷體" w:hint="eastAsia"/>
                <w:color w:val="000000"/>
                <w:szCs w:val="22"/>
              </w:rPr>
              <w:t xml:space="preserve"> 10 </w:t>
            </w:r>
            <w:r w:rsidRPr="00145D24">
              <w:rPr>
                <w:rFonts w:eastAsia="標楷體" w:hint="eastAsia"/>
                <w:color w:val="000000"/>
                <w:szCs w:val="22"/>
              </w:rPr>
              <w:t>分</w:t>
            </w:r>
          </w:p>
          <w:p w:rsidR="0067082F" w:rsidRPr="00145D24" w:rsidRDefault="0067082F" w:rsidP="00D50F9B">
            <w:pPr>
              <w:numPr>
                <w:ilvl w:val="0"/>
                <w:numId w:val="1"/>
              </w:numPr>
              <w:spacing w:line="340" w:lineRule="exact"/>
              <w:ind w:left="317" w:hanging="317"/>
              <w:jc w:val="both"/>
              <w:rPr>
                <w:rFonts w:ascii="標楷體" w:eastAsia="標楷體" w:hAnsi="標楷體"/>
                <w:color w:val="000000"/>
                <w:szCs w:val="22"/>
              </w:rPr>
            </w:pPr>
            <w:r w:rsidRPr="00145D24">
              <w:rPr>
                <w:rFonts w:eastAsia="標楷體" w:hint="eastAsia"/>
                <w:color w:val="000000"/>
                <w:szCs w:val="22"/>
              </w:rPr>
              <w:t>曾提出學生成績更正：每學期扣減</w:t>
            </w:r>
            <w:r w:rsidRPr="00145D24">
              <w:rPr>
                <w:rFonts w:eastAsia="標楷體" w:hint="eastAsia"/>
                <w:color w:val="000000"/>
                <w:szCs w:val="22"/>
              </w:rPr>
              <w:t xml:space="preserve"> 10 </w:t>
            </w:r>
            <w:r w:rsidRPr="00145D24">
              <w:rPr>
                <w:rFonts w:eastAsia="標楷體" w:hint="eastAsia"/>
                <w:color w:val="000000"/>
                <w:szCs w:val="22"/>
              </w:rPr>
              <w:t>分</w:t>
            </w:r>
          </w:p>
        </w:tc>
        <w:tc>
          <w:tcPr>
            <w:tcW w:w="914" w:type="dxa"/>
            <w:vAlign w:val="center"/>
          </w:tcPr>
          <w:p w:rsidR="0067082F" w:rsidRPr="00145D24" w:rsidRDefault="0067082F" w:rsidP="004855EF">
            <w:pPr>
              <w:jc w:val="center"/>
              <w:rPr>
                <w:rFonts w:ascii="標楷體" w:eastAsia="標楷體" w:hAnsi="標楷體"/>
                <w:color w:val="000000"/>
                <w:szCs w:val="22"/>
              </w:rPr>
            </w:pPr>
          </w:p>
        </w:tc>
        <w:tc>
          <w:tcPr>
            <w:tcW w:w="890" w:type="dxa"/>
            <w:vAlign w:val="center"/>
          </w:tcPr>
          <w:p w:rsidR="0067082F" w:rsidRPr="006A59F0" w:rsidRDefault="0067082F" w:rsidP="004855EF">
            <w:pPr>
              <w:jc w:val="center"/>
              <w:rPr>
                <w:rFonts w:eastAsia="標楷體"/>
                <w:color w:val="000000"/>
                <w:szCs w:val="22"/>
              </w:rPr>
            </w:pPr>
            <w:r w:rsidRPr="006A59F0">
              <w:rPr>
                <w:rFonts w:eastAsia="標楷體"/>
                <w:color w:val="000000"/>
                <w:szCs w:val="22"/>
              </w:rPr>
              <w:t>10%</w:t>
            </w:r>
          </w:p>
        </w:tc>
        <w:tc>
          <w:tcPr>
            <w:tcW w:w="914" w:type="dxa"/>
            <w:vAlign w:val="center"/>
          </w:tcPr>
          <w:p w:rsidR="0067082F" w:rsidRPr="00145D24"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15" w:type="dxa"/>
            <w:vAlign w:val="center"/>
          </w:tcPr>
          <w:p w:rsidR="0067082F" w:rsidRPr="00145D24"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92" w:type="dxa"/>
          </w:tcPr>
          <w:p w:rsidR="0067082F" w:rsidRPr="00145D24" w:rsidRDefault="0067082F" w:rsidP="004855EF">
            <w:pPr>
              <w:rPr>
                <w:rFonts w:ascii="標楷體" w:eastAsia="標楷體" w:hAnsi="標楷體"/>
                <w:color w:val="000000"/>
                <w:szCs w:val="22"/>
              </w:rPr>
            </w:pPr>
          </w:p>
        </w:tc>
        <w:tc>
          <w:tcPr>
            <w:tcW w:w="991" w:type="dxa"/>
          </w:tcPr>
          <w:p w:rsidR="0067082F" w:rsidRPr="00145D24" w:rsidRDefault="0067082F" w:rsidP="004855EF">
            <w:pPr>
              <w:rPr>
                <w:rFonts w:ascii="標楷體" w:eastAsia="標楷體" w:hAnsi="標楷體"/>
                <w:color w:val="000000"/>
                <w:szCs w:val="22"/>
              </w:rPr>
            </w:pPr>
          </w:p>
        </w:tc>
        <w:tc>
          <w:tcPr>
            <w:tcW w:w="992" w:type="dxa"/>
          </w:tcPr>
          <w:p w:rsidR="0067082F" w:rsidRPr="00145D24" w:rsidRDefault="0067082F" w:rsidP="004855EF">
            <w:pPr>
              <w:rPr>
                <w:rFonts w:ascii="標楷體" w:eastAsia="標楷體" w:hAnsi="標楷體"/>
                <w:color w:val="000000"/>
                <w:szCs w:val="22"/>
              </w:rPr>
            </w:pPr>
          </w:p>
        </w:tc>
        <w:tc>
          <w:tcPr>
            <w:tcW w:w="2771" w:type="dxa"/>
          </w:tcPr>
          <w:p w:rsidR="0067082F" w:rsidRPr="00145D24" w:rsidRDefault="0067082F" w:rsidP="00D50F9B">
            <w:pPr>
              <w:numPr>
                <w:ilvl w:val="0"/>
                <w:numId w:val="4"/>
              </w:numPr>
              <w:spacing w:line="340" w:lineRule="exact"/>
              <w:ind w:left="317" w:hanging="317"/>
              <w:jc w:val="both"/>
              <w:rPr>
                <w:rFonts w:eastAsia="標楷體" w:hAnsi="標楷體"/>
                <w:color w:val="000000"/>
                <w:sz w:val="22"/>
                <w:szCs w:val="22"/>
              </w:rPr>
            </w:pPr>
            <w:r w:rsidRPr="00145D24">
              <w:rPr>
                <w:rFonts w:eastAsia="標楷體" w:hAnsi="標楷體" w:hint="eastAsia"/>
                <w:color w:val="000000"/>
                <w:sz w:val="22"/>
                <w:szCs w:val="22"/>
              </w:rPr>
              <w:t>由教務處檢附相關佐證資料作為查核。</w:t>
            </w:r>
          </w:p>
          <w:p w:rsidR="0067082F" w:rsidRPr="00145D24" w:rsidRDefault="0067082F" w:rsidP="00D50F9B">
            <w:pPr>
              <w:numPr>
                <w:ilvl w:val="0"/>
                <w:numId w:val="4"/>
              </w:numPr>
              <w:spacing w:line="340" w:lineRule="exact"/>
              <w:ind w:left="317" w:hanging="317"/>
              <w:jc w:val="both"/>
              <w:rPr>
                <w:rFonts w:ascii="標楷體" w:eastAsia="標楷體" w:hAnsi="標楷體"/>
                <w:color w:val="000000"/>
                <w:szCs w:val="22"/>
              </w:rPr>
            </w:pPr>
            <w:r w:rsidRPr="00145D24">
              <w:rPr>
                <w:rFonts w:eastAsia="標楷體" w:hAnsi="標楷體"/>
                <w:color w:val="000000"/>
                <w:sz w:val="22"/>
                <w:szCs w:val="22"/>
              </w:rPr>
              <w:t>此項指標的積分以</w:t>
            </w:r>
            <w:r w:rsidRPr="00145D24">
              <w:rPr>
                <w:rFonts w:eastAsia="標楷體" w:hAnsi="標楷體"/>
                <w:color w:val="000000"/>
                <w:sz w:val="22"/>
                <w:szCs w:val="22"/>
              </w:rPr>
              <w:t>100</w:t>
            </w:r>
            <w:r w:rsidRPr="00145D24">
              <w:rPr>
                <w:rFonts w:eastAsia="標楷體" w:hAnsi="標楷體"/>
                <w:color w:val="000000"/>
                <w:sz w:val="22"/>
                <w:szCs w:val="22"/>
              </w:rPr>
              <w:t>分為上限。</w:t>
            </w:r>
          </w:p>
        </w:tc>
      </w:tr>
      <w:tr w:rsidR="0067082F" w:rsidRPr="00145D24" w:rsidTr="004855EF">
        <w:tc>
          <w:tcPr>
            <w:tcW w:w="751" w:type="dxa"/>
            <w:vMerge/>
            <w:tcBorders>
              <w:bottom w:val="single" w:sz="4" w:space="0" w:color="auto"/>
            </w:tcBorders>
          </w:tcPr>
          <w:p w:rsidR="0067082F" w:rsidRPr="00145D24" w:rsidRDefault="0067082F" w:rsidP="004855EF">
            <w:pPr>
              <w:rPr>
                <w:rFonts w:ascii="標楷體" w:eastAsia="標楷體" w:hAnsi="標楷體"/>
                <w:color w:val="000000"/>
                <w:szCs w:val="22"/>
              </w:rPr>
            </w:pPr>
          </w:p>
        </w:tc>
        <w:tc>
          <w:tcPr>
            <w:tcW w:w="1168" w:type="dxa"/>
            <w:tcBorders>
              <w:bottom w:val="single" w:sz="4" w:space="0" w:color="auto"/>
            </w:tcBorders>
          </w:tcPr>
          <w:p w:rsidR="0067082F" w:rsidRPr="00145D24" w:rsidRDefault="0067082F" w:rsidP="004855EF">
            <w:pPr>
              <w:rPr>
                <w:rFonts w:ascii="標楷體" w:eastAsia="標楷體" w:hAnsi="標楷體"/>
                <w:color w:val="000000"/>
                <w:sz w:val="22"/>
                <w:szCs w:val="22"/>
              </w:rPr>
            </w:pPr>
            <w:r w:rsidRPr="00145D24">
              <w:rPr>
                <w:rFonts w:ascii="標楷體" w:eastAsia="標楷體" w:hAnsi="標楷體" w:hint="eastAsia"/>
                <w:color w:val="000000"/>
                <w:sz w:val="22"/>
                <w:szCs w:val="22"/>
              </w:rPr>
              <w:t>學院特色</w:t>
            </w:r>
          </w:p>
          <w:p w:rsidR="0067082F" w:rsidRPr="00145D24" w:rsidRDefault="0067082F" w:rsidP="004855EF">
            <w:pPr>
              <w:rPr>
                <w:rFonts w:ascii="標楷體" w:eastAsia="標楷體" w:hAnsi="標楷體"/>
                <w:color w:val="000000"/>
                <w:szCs w:val="22"/>
              </w:rPr>
            </w:pPr>
            <w:r w:rsidRPr="00145D24">
              <w:rPr>
                <w:rFonts w:ascii="標楷體" w:eastAsia="標楷體" w:hAnsi="標楷體" w:hint="eastAsia"/>
                <w:color w:val="000000"/>
                <w:sz w:val="22"/>
                <w:szCs w:val="22"/>
              </w:rPr>
              <w:t>教學績效</w:t>
            </w:r>
          </w:p>
        </w:tc>
        <w:tc>
          <w:tcPr>
            <w:tcW w:w="3488" w:type="dxa"/>
            <w:tcBorders>
              <w:bottom w:val="single" w:sz="4" w:space="0" w:color="auto"/>
            </w:tcBorders>
          </w:tcPr>
          <w:p w:rsidR="0067082F" w:rsidRPr="00145D24" w:rsidRDefault="0067082F" w:rsidP="004855EF">
            <w:pPr>
              <w:spacing w:line="340" w:lineRule="exact"/>
              <w:jc w:val="both"/>
              <w:rPr>
                <w:rFonts w:eastAsia="標楷體"/>
                <w:sz w:val="22"/>
                <w:szCs w:val="22"/>
              </w:rPr>
            </w:pPr>
            <w:r w:rsidRPr="00145D24">
              <w:rPr>
                <w:rFonts w:eastAsia="標楷體" w:hint="eastAsia"/>
                <w:sz w:val="22"/>
                <w:szCs w:val="22"/>
              </w:rPr>
              <w:t>評分標準之內涵及評分表</w:t>
            </w:r>
          </w:p>
          <w:p w:rsidR="0067082F" w:rsidRPr="00145D24" w:rsidRDefault="0067082F" w:rsidP="004855EF">
            <w:pPr>
              <w:spacing w:line="340" w:lineRule="exact"/>
              <w:jc w:val="both"/>
              <w:rPr>
                <w:rFonts w:eastAsia="標楷體"/>
                <w:color w:val="000000"/>
                <w:szCs w:val="22"/>
              </w:rPr>
            </w:pPr>
            <w:r w:rsidRPr="00145D24">
              <w:rPr>
                <w:rFonts w:eastAsia="標楷體" w:hint="eastAsia"/>
                <w:sz w:val="22"/>
                <w:szCs w:val="22"/>
              </w:rPr>
              <w:t>如附表三</w:t>
            </w:r>
          </w:p>
        </w:tc>
        <w:tc>
          <w:tcPr>
            <w:tcW w:w="914" w:type="dxa"/>
            <w:vAlign w:val="center"/>
          </w:tcPr>
          <w:p w:rsidR="0067082F" w:rsidRPr="00145D24" w:rsidRDefault="0067082F" w:rsidP="004855EF">
            <w:pPr>
              <w:jc w:val="center"/>
              <w:rPr>
                <w:rFonts w:ascii="標楷體" w:eastAsia="標楷體" w:hAnsi="標楷體"/>
                <w:color w:val="000000"/>
                <w:szCs w:val="22"/>
              </w:rPr>
            </w:pPr>
          </w:p>
        </w:tc>
        <w:tc>
          <w:tcPr>
            <w:tcW w:w="890" w:type="dxa"/>
            <w:vAlign w:val="center"/>
          </w:tcPr>
          <w:p w:rsidR="0067082F" w:rsidRPr="006A59F0" w:rsidRDefault="0067082F" w:rsidP="004855EF">
            <w:pPr>
              <w:jc w:val="center"/>
              <w:rPr>
                <w:rFonts w:eastAsia="標楷體"/>
                <w:color w:val="000000"/>
                <w:szCs w:val="22"/>
              </w:rPr>
            </w:pPr>
            <w:r w:rsidRPr="006A59F0">
              <w:rPr>
                <w:rFonts w:eastAsia="標楷體"/>
                <w:color w:val="000000"/>
                <w:szCs w:val="22"/>
              </w:rPr>
              <w:t>30%</w:t>
            </w:r>
          </w:p>
        </w:tc>
        <w:tc>
          <w:tcPr>
            <w:tcW w:w="914" w:type="dxa"/>
            <w:vAlign w:val="center"/>
          </w:tcPr>
          <w:p w:rsidR="0067082F" w:rsidRPr="00145D24"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15" w:type="dxa"/>
            <w:vAlign w:val="center"/>
          </w:tcPr>
          <w:p w:rsidR="0067082F" w:rsidRPr="00145D24"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92" w:type="dxa"/>
            <w:vAlign w:val="center"/>
          </w:tcPr>
          <w:p w:rsidR="0067082F" w:rsidRPr="00145D24" w:rsidRDefault="0067082F" w:rsidP="004855EF">
            <w:pPr>
              <w:jc w:val="center"/>
              <w:rPr>
                <w:rFonts w:ascii="標楷體" w:eastAsia="標楷體" w:hAnsi="標楷體"/>
                <w:color w:val="000000"/>
                <w:szCs w:val="22"/>
              </w:rPr>
            </w:pPr>
          </w:p>
        </w:tc>
        <w:tc>
          <w:tcPr>
            <w:tcW w:w="991" w:type="dxa"/>
            <w:vAlign w:val="center"/>
          </w:tcPr>
          <w:p w:rsidR="0067082F" w:rsidRPr="00145D24" w:rsidRDefault="0067082F" w:rsidP="004855EF">
            <w:pPr>
              <w:jc w:val="center"/>
              <w:rPr>
                <w:rFonts w:ascii="標楷體" w:eastAsia="標楷體" w:hAnsi="標楷體"/>
                <w:color w:val="000000"/>
                <w:szCs w:val="22"/>
              </w:rPr>
            </w:pPr>
          </w:p>
        </w:tc>
        <w:tc>
          <w:tcPr>
            <w:tcW w:w="992" w:type="dxa"/>
            <w:vAlign w:val="center"/>
          </w:tcPr>
          <w:p w:rsidR="0067082F" w:rsidRPr="00145D24" w:rsidRDefault="0067082F" w:rsidP="004855EF">
            <w:pPr>
              <w:jc w:val="center"/>
              <w:rPr>
                <w:rFonts w:ascii="標楷體" w:eastAsia="標楷體" w:hAnsi="標楷體"/>
                <w:color w:val="000000"/>
                <w:szCs w:val="22"/>
              </w:rPr>
            </w:pPr>
          </w:p>
        </w:tc>
        <w:tc>
          <w:tcPr>
            <w:tcW w:w="2771" w:type="dxa"/>
          </w:tcPr>
          <w:p w:rsidR="0067082F" w:rsidRPr="001519A8" w:rsidRDefault="0067082F" w:rsidP="004855EF">
            <w:pPr>
              <w:spacing w:line="340" w:lineRule="exact"/>
              <w:jc w:val="both"/>
              <w:rPr>
                <w:rFonts w:ascii="標楷體" w:eastAsia="標楷體" w:hAnsi="標楷體"/>
                <w:color w:val="000000"/>
                <w:szCs w:val="22"/>
              </w:rPr>
            </w:pPr>
            <w:r w:rsidRPr="001519A8">
              <w:rPr>
                <w:rFonts w:eastAsia="標楷體" w:hAnsi="標楷體"/>
                <w:color w:val="000000"/>
                <w:sz w:val="22"/>
                <w:szCs w:val="22"/>
              </w:rPr>
              <w:t>此項指標的積分以</w:t>
            </w:r>
            <w:r w:rsidRPr="001519A8">
              <w:rPr>
                <w:rFonts w:eastAsia="標楷體" w:hAnsi="標楷體"/>
                <w:color w:val="000000"/>
                <w:sz w:val="22"/>
                <w:szCs w:val="22"/>
              </w:rPr>
              <w:t>100</w:t>
            </w:r>
            <w:r w:rsidRPr="001519A8">
              <w:rPr>
                <w:rFonts w:eastAsia="標楷體" w:hAnsi="標楷體"/>
                <w:color w:val="000000"/>
                <w:sz w:val="22"/>
                <w:szCs w:val="22"/>
              </w:rPr>
              <w:t>分為上限。</w:t>
            </w:r>
          </w:p>
        </w:tc>
      </w:tr>
      <w:tr w:rsidR="0067082F" w:rsidRPr="00145D24" w:rsidTr="004855EF">
        <w:trPr>
          <w:trHeight w:val="643"/>
        </w:trPr>
        <w:tc>
          <w:tcPr>
            <w:tcW w:w="5407" w:type="dxa"/>
            <w:gridSpan w:val="3"/>
            <w:tcBorders>
              <w:bottom w:val="single" w:sz="4" w:space="0" w:color="auto"/>
            </w:tcBorders>
            <w:vAlign w:val="center"/>
          </w:tcPr>
          <w:p w:rsidR="0067082F" w:rsidRPr="00145D24" w:rsidRDefault="0067082F" w:rsidP="004855EF">
            <w:pPr>
              <w:spacing w:line="320" w:lineRule="exact"/>
              <w:jc w:val="center"/>
              <w:rPr>
                <w:rFonts w:eastAsia="標楷體"/>
                <w:color w:val="000000"/>
                <w:szCs w:val="22"/>
              </w:rPr>
            </w:pPr>
            <w:r w:rsidRPr="00145D24">
              <w:rPr>
                <w:rFonts w:ascii="標楷體" w:eastAsia="標楷體" w:hAnsi="標楷體" w:hint="eastAsia"/>
                <w:b/>
                <w:color w:val="000000"/>
                <w:sz w:val="28"/>
                <w:szCs w:val="22"/>
              </w:rPr>
              <w:t>教學考核（總積分合計）</w:t>
            </w:r>
          </w:p>
        </w:tc>
        <w:tc>
          <w:tcPr>
            <w:tcW w:w="9379" w:type="dxa"/>
            <w:gridSpan w:val="8"/>
            <w:vAlign w:val="center"/>
          </w:tcPr>
          <w:p w:rsidR="0067082F" w:rsidRPr="00145D24" w:rsidRDefault="0067082F" w:rsidP="004855EF">
            <w:pPr>
              <w:spacing w:line="320" w:lineRule="exact"/>
              <w:jc w:val="both"/>
              <w:rPr>
                <w:rFonts w:ascii="標楷體" w:eastAsia="標楷體" w:hAnsi="標楷體"/>
                <w:color w:val="000000"/>
                <w:szCs w:val="22"/>
              </w:rPr>
            </w:pPr>
          </w:p>
        </w:tc>
      </w:tr>
    </w:tbl>
    <w:p w:rsidR="0067082F" w:rsidRPr="00145D24" w:rsidRDefault="0067082F" w:rsidP="0067082F">
      <w:pPr>
        <w:spacing w:line="340" w:lineRule="exact"/>
        <w:rPr>
          <w:rFonts w:ascii="標楷體" w:eastAsia="標楷體" w:hAnsi="標楷體"/>
          <w:color w:val="000000"/>
          <w:sz w:val="22"/>
          <w:szCs w:val="22"/>
        </w:rPr>
      </w:pPr>
      <w:r w:rsidRPr="00145D24">
        <w:rPr>
          <w:rFonts w:ascii="標楷體" w:eastAsia="標楷體" w:hAnsi="標楷體" w:hint="eastAsia"/>
          <w:color w:val="000000"/>
          <w:sz w:val="22"/>
          <w:szCs w:val="22"/>
        </w:rPr>
        <w:t>備註：</w:t>
      </w:r>
    </w:p>
    <w:p w:rsidR="0067082F" w:rsidRPr="00145D24" w:rsidRDefault="0067082F" w:rsidP="0067082F">
      <w:pPr>
        <w:spacing w:line="340" w:lineRule="exact"/>
        <w:rPr>
          <w:rFonts w:ascii="標楷體" w:eastAsia="標楷體" w:hAnsi="標楷體"/>
          <w:color w:val="000000"/>
          <w:sz w:val="22"/>
          <w:szCs w:val="22"/>
        </w:rPr>
      </w:pPr>
      <w:r>
        <w:rPr>
          <w:rFonts w:ascii="標楷體" w:eastAsia="標楷體" w:hAnsi="標楷體" w:hint="eastAsia"/>
          <w:color w:val="000000"/>
          <w:sz w:val="22"/>
          <w:szCs w:val="22"/>
        </w:rPr>
        <w:t>一、</w:t>
      </w:r>
      <w:r w:rsidRPr="00145D24">
        <w:rPr>
          <w:rFonts w:ascii="標楷體" w:eastAsia="標楷體" w:hAnsi="標楷體" w:hint="eastAsia"/>
          <w:color w:val="000000"/>
          <w:sz w:val="22"/>
          <w:szCs w:val="22"/>
        </w:rPr>
        <w:t>送審人所提供之佐證資料應力求具體、明確、詳實，必要時，各教學單位得依所屬發展特色或審查需求，要求送審人提供更完整之資料。</w:t>
      </w:r>
    </w:p>
    <w:p w:rsidR="0067082F" w:rsidRDefault="0067082F" w:rsidP="0067082F">
      <w:pPr>
        <w:spacing w:line="340" w:lineRule="exact"/>
        <w:rPr>
          <w:rFonts w:ascii="標楷體" w:eastAsia="標楷體" w:hAnsi="標楷體"/>
          <w:color w:val="000000"/>
          <w:sz w:val="22"/>
          <w:szCs w:val="22"/>
        </w:rPr>
      </w:pPr>
      <w:r>
        <w:rPr>
          <w:rFonts w:ascii="標楷體" w:eastAsia="標楷體" w:hAnsi="標楷體" w:hint="eastAsia"/>
          <w:color w:val="000000"/>
          <w:sz w:val="22"/>
          <w:szCs w:val="22"/>
        </w:rPr>
        <w:t>二、</w:t>
      </w:r>
      <w:r w:rsidRPr="00145D24">
        <w:rPr>
          <w:rFonts w:ascii="標楷體" w:eastAsia="標楷體" w:hAnsi="標楷體" w:hint="eastAsia"/>
          <w:color w:val="000000"/>
          <w:sz w:val="22"/>
          <w:szCs w:val="22"/>
        </w:rPr>
        <w:t>本考核表應併同升等申請表、升等著作、參考著作等資料一併送交所屬系、所、中心辦理。</w:t>
      </w:r>
    </w:p>
    <w:p w:rsidR="0067082F" w:rsidRPr="005D00E2" w:rsidRDefault="0067082F" w:rsidP="0067082F">
      <w:pPr>
        <w:spacing w:line="340" w:lineRule="exact"/>
        <w:ind w:rightChars="-190" w:right="-456"/>
        <w:rPr>
          <w:rFonts w:ascii="標楷體" w:eastAsia="標楷體" w:hAnsi="標楷體"/>
          <w:color w:val="000000"/>
          <w:sz w:val="22"/>
          <w:szCs w:val="22"/>
        </w:rPr>
      </w:pPr>
      <w:r>
        <w:rPr>
          <w:rFonts w:ascii="標楷體" w:eastAsia="標楷體" w:hAnsi="標楷體" w:hint="eastAsia"/>
          <w:color w:val="000000"/>
          <w:sz w:val="22"/>
          <w:szCs w:val="22"/>
        </w:rPr>
        <w:t>三、</w:t>
      </w:r>
      <w:r w:rsidRPr="005D00E2">
        <w:rPr>
          <w:rFonts w:ascii="標楷體" w:eastAsia="標楷體" w:hAnsi="標楷體" w:hint="eastAsia"/>
          <w:color w:val="000000"/>
          <w:sz w:val="22"/>
          <w:szCs w:val="22"/>
        </w:rPr>
        <w:t>本表由送審人依據相關之具體資料逐項自我評鑑後，由所屬系、所、中心轉送相關配合評鑑單位進行評鑑，再由所屬系、所、中心教師評審委員會審核。</w:t>
      </w:r>
    </w:p>
    <w:p w:rsidR="0067082F" w:rsidRDefault="0067082F">
      <w:pPr>
        <w:widowControl/>
        <w:rPr>
          <w:rFonts w:ascii="標楷體" w:eastAsia="標楷體" w:hAnsi="標楷體"/>
        </w:rPr>
      </w:pPr>
      <w:r>
        <w:rPr>
          <w:rFonts w:ascii="標楷體" w:eastAsia="標楷體" w:hAnsi="標楷體"/>
        </w:rPr>
        <w:br w:type="page"/>
      </w:r>
    </w:p>
    <w:p w:rsidR="0067082F" w:rsidRDefault="00856C92" w:rsidP="0067082F">
      <w:pPr>
        <w:rPr>
          <w:rFonts w:ascii="標楷體" w:eastAsia="標楷體" w:hAnsi="標楷體"/>
        </w:rPr>
      </w:pPr>
      <w:r>
        <w:rPr>
          <w:rFonts w:ascii="標楷體" w:eastAsia="標楷體" w:hAnsi="標楷體"/>
          <w:b/>
          <w:noProof/>
          <w:sz w:val="36"/>
          <w:szCs w:val="22"/>
        </w:rPr>
        <mc:AlternateContent>
          <mc:Choice Requires="wps">
            <w:drawing>
              <wp:anchor distT="0" distB="0" distL="114300" distR="114300" simplePos="0" relativeHeight="251671552" behindDoc="0" locked="0" layoutInCell="1" allowOverlap="1">
                <wp:simplePos x="0" y="0"/>
                <wp:positionH relativeFrom="column">
                  <wp:posOffset>8146415</wp:posOffset>
                </wp:positionH>
                <wp:positionV relativeFrom="paragraph">
                  <wp:posOffset>-155575</wp:posOffset>
                </wp:positionV>
                <wp:extent cx="1085850" cy="360045"/>
                <wp:effectExtent l="17780" t="21590" r="20320" b="1841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67082F" w:rsidRPr="004F0EB9" w:rsidRDefault="0067082F" w:rsidP="0067082F">
                            <w:pPr>
                              <w:spacing w:line="380" w:lineRule="exact"/>
                              <w:jc w:val="center"/>
                              <w:rPr>
                                <w:rFonts w:ascii="標楷體" w:eastAsia="標楷體" w:hAnsi="標楷體"/>
                                <w:b/>
                                <w:sz w:val="28"/>
                              </w:rPr>
                            </w:pPr>
                            <w:r w:rsidRPr="004F0EB9">
                              <w:rPr>
                                <w:rFonts w:ascii="標楷體" w:eastAsia="標楷體" w:hAnsi="標楷體" w:hint="eastAsia"/>
                                <w:b/>
                                <w:sz w:val="28"/>
                              </w:rPr>
                              <w:t>附表</w:t>
                            </w:r>
                            <w:proofErr w:type="gramStart"/>
                            <w:r w:rsidRPr="004F0EB9">
                              <w:rPr>
                                <w:rFonts w:ascii="標楷體" w:eastAsia="標楷體" w:hAnsi="標楷體" w:hint="eastAsia"/>
                                <w:b/>
                                <w:sz w:val="28"/>
                              </w:rPr>
                              <w:t>一</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Rectangle 10" o:spid="_x0000_s1030" style="position:absolute;margin-left:641.45pt;margin-top:-12.25pt;width:85.5pt;height:2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" strokeweight="2pt">
                <v:textbox>
                  <w:txbxContent>
                    <w:p w:rsidR="0067082F" w:rsidRPr="004F0EB9" w:rsidRDefault="0067082F" w:rsidP="0067082F">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v:textbox>
              </v:rect>
            </w:pict>
          </mc:Fallback>
        </mc:AlternateContent>
      </w:r>
      <w:r w:rsidR="0067082F">
        <w:rPr>
          <w:rFonts w:ascii="標楷體" w:eastAsia="標楷體" w:hAnsi="標楷體" w:hint="eastAsia"/>
        </w:rPr>
        <w:t>(修正後)</w:t>
      </w:r>
    </w:p>
    <w:p w:rsidR="0067082F" w:rsidRPr="00145D24" w:rsidRDefault="0067082F" w:rsidP="0067082F">
      <w:pPr>
        <w:spacing w:line="500" w:lineRule="exact"/>
        <w:jc w:val="center"/>
        <w:rPr>
          <w:rFonts w:ascii="標楷體" w:eastAsia="標楷體" w:hAnsi="標楷體"/>
          <w:b/>
          <w:color w:val="000000"/>
          <w:sz w:val="32"/>
          <w:szCs w:val="22"/>
        </w:rPr>
      </w:pPr>
      <w:r w:rsidRPr="00145D24">
        <w:rPr>
          <w:rFonts w:ascii="標楷體" w:eastAsia="標楷體" w:hAnsi="標楷體" w:hint="eastAsia"/>
          <w:b/>
          <w:color w:val="000000"/>
          <w:sz w:val="36"/>
          <w:szCs w:val="22"/>
        </w:rPr>
        <w:t>高雄醫學大學人文社會科學</w:t>
      </w:r>
      <w:r w:rsidRPr="00145D24">
        <w:rPr>
          <w:rFonts w:ascii="標楷體" w:eastAsia="標楷體" w:hAnsi="標楷體" w:hint="eastAsia"/>
          <w:b/>
          <w:sz w:val="36"/>
          <w:szCs w:val="22"/>
        </w:rPr>
        <w:t>院</w:t>
      </w:r>
      <w:r w:rsidRPr="00145D24">
        <w:rPr>
          <w:rFonts w:ascii="標楷體" w:eastAsia="標楷體" w:hAnsi="標楷體" w:hint="eastAsia"/>
          <w:b/>
          <w:color w:val="000000"/>
          <w:sz w:val="36"/>
          <w:szCs w:val="22"/>
        </w:rPr>
        <w:t>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595"/>
        <w:gridCol w:w="1253"/>
        <w:gridCol w:w="3684"/>
        <w:gridCol w:w="1796"/>
        <w:gridCol w:w="4102"/>
      </w:tblGrid>
      <w:tr w:rsidR="0067082F" w:rsidRPr="00145D24" w:rsidTr="004855EF">
        <w:tc>
          <w:tcPr>
            <w:tcW w:w="1384" w:type="dxa"/>
            <w:vAlign w:val="center"/>
          </w:tcPr>
          <w:p w:rsidR="0067082F" w:rsidRPr="00145D24" w:rsidRDefault="0067082F" w:rsidP="004855EF">
            <w:pPr>
              <w:jc w:val="both"/>
              <w:rPr>
                <w:rFonts w:ascii="標楷體" w:eastAsia="標楷體" w:hAnsi="標楷體"/>
                <w:color w:val="000000"/>
                <w:szCs w:val="22"/>
              </w:rPr>
            </w:pPr>
            <w:r w:rsidRPr="00145D24">
              <w:rPr>
                <w:rFonts w:ascii="標楷體" w:eastAsia="標楷體" w:hAnsi="標楷體" w:hint="eastAsia"/>
                <w:color w:val="000000"/>
                <w:szCs w:val="22"/>
              </w:rPr>
              <w:t>送審單位：</w:t>
            </w:r>
          </w:p>
        </w:tc>
        <w:tc>
          <w:tcPr>
            <w:tcW w:w="2693" w:type="dxa"/>
            <w:vAlign w:val="center"/>
          </w:tcPr>
          <w:p w:rsidR="0067082F" w:rsidRPr="00145D24" w:rsidRDefault="0067082F" w:rsidP="004855EF">
            <w:pPr>
              <w:jc w:val="both"/>
              <w:rPr>
                <w:rFonts w:ascii="標楷體" w:eastAsia="標楷體" w:hAnsi="標楷體"/>
                <w:color w:val="000000"/>
                <w:szCs w:val="22"/>
              </w:rPr>
            </w:pPr>
          </w:p>
        </w:tc>
        <w:tc>
          <w:tcPr>
            <w:tcW w:w="1276" w:type="dxa"/>
            <w:vAlign w:val="center"/>
          </w:tcPr>
          <w:p w:rsidR="0067082F" w:rsidRPr="00145D24" w:rsidRDefault="0067082F" w:rsidP="004855EF">
            <w:pPr>
              <w:jc w:val="both"/>
              <w:rPr>
                <w:rFonts w:ascii="標楷體" w:eastAsia="標楷體" w:hAnsi="標楷體"/>
                <w:color w:val="000000"/>
                <w:szCs w:val="22"/>
              </w:rPr>
            </w:pPr>
            <w:r w:rsidRPr="00145D24">
              <w:rPr>
                <w:rFonts w:ascii="標楷體" w:eastAsia="標楷體" w:hAnsi="標楷體" w:hint="eastAsia"/>
                <w:color w:val="000000"/>
                <w:szCs w:val="22"/>
              </w:rPr>
              <w:t>申請人：</w:t>
            </w:r>
          </w:p>
        </w:tc>
        <w:tc>
          <w:tcPr>
            <w:tcW w:w="3827" w:type="dxa"/>
            <w:vAlign w:val="center"/>
          </w:tcPr>
          <w:p w:rsidR="0067082F" w:rsidRPr="00145D24" w:rsidRDefault="0067082F" w:rsidP="004855EF">
            <w:pPr>
              <w:jc w:val="both"/>
              <w:rPr>
                <w:rFonts w:ascii="標楷體" w:eastAsia="標楷體" w:hAnsi="標楷體"/>
                <w:color w:val="000000"/>
                <w:szCs w:val="22"/>
              </w:rPr>
            </w:pPr>
          </w:p>
        </w:tc>
        <w:tc>
          <w:tcPr>
            <w:tcW w:w="1843" w:type="dxa"/>
            <w:vAlign w:val="center"/>
          </w:tcPr>
          <w:p w:rsidR="0067082F" w:rsidRPr="00145D24" w:rsidRDefault="0067082F" w:rsidP="004855EF">
            <w:pPr>
              <w:jc w:val="both"/>
              <w:rPr>
                <w:rFonts w:ascii="標楷體" w:eastAsia="標楷體" w:hAnsi="標楷體"/>
                <w:color w:val="000000"/>
                <w:szCs w:val="22"/>
              </w:rPr>
            </w:pPr>
            <w:r w:rsidRPr="00145D24">
              <w:rPr>
                <w:rFonts w:ascii="標楷體" w:eastAsia="標楷體" w:hAnsi="標楷體" w:hint="eastAsia"/>
                <w:color w:val="000000"/>
                <w:sz w:val="22"/>
                <w:szCs w:val="22"/>
              </w:rPr>
              <w:t>擬升(聘)等級：</w:t>
            </w:r>
          </w:p>
        </w:tc>
        <w:tc>
          <w:tcPr>
            <w:tcW w:w="4253" w:type="dxa"/>
          </w:tcPr>
          <w:p w:rsidR="0067082F" w:rsidRPr="00145D24" w:rsidRDefault="0067082F" w:rsidP="004855EF">
            <w:pPr>
              <w:rPr>
                <w:rFonts w:ascii="標楷體" w:eastAsia="標楷體" w:hAnsi="標楷體"/>
                <w:color w:val="000000"/>
                <w:szCs w:val="22"/>
              </w:rPr>
            </w:pP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 xml:space="preserve">講師       </w:t>
            </w: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助理教授</w:t>
            </w:r>
          </w:p>
          <w:p w:rsidR="0067082F" w:rsidRPr="00145D24" w:rsidRDefault="0067082F" w:rsidP="004855EF">
            <w:pPr>
              <w:rPr>
                <w:rFonts w:ascii="標楷體" w:eastAsia="標楷體" w:hAnsi="標楷體"/>
                <w:color w:val="000000"/>
                <w:szCs w:val="22"/>
              </w:rPr>
            </w:pP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 xml:space="preserve">副教授     </w:t>
            </w: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教授</w:t>
            </w:r>
          </w:p>
        </w:tc>
      </w:tr>
    </w:tbl>
    <w:p w:rsidR="0067082F" w:rsidRPr="00145D24" w:rsidRDefault="0067082F" w:rsidP="0067082F">
      <w:pPr>
        <w:spacing w:line="240" w:lineRule="exact"/>
        <w:rPr>
          <w:rFonts w:ascii="標楷體" w:eastAsia="標楷體" w:hAnsi="標楷體"/>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2771"/>
      </w:tblGrid>
      <w:tr w:rsidR="0067082F" w:rsidRPr="00145D24" w:rsidTr="004855EF">
        <w:trPr>
          <w:trHeight w:val="338"/>
          <w:tblHeader/>
        </w:trPr>
        <w:tc>
          <w:tcPr>
            <w:tcW w:w="751" w:type="dxa"/>
            <w:vMerge w:val="restart"/>
            <w:vAlign w:val="center"/>
          </w:tcPr>
          <w:p w:rsidR="0067082F" w:rsidRPr="00145D24" w:rsidRDefault="0067082F" w:rsidP="004855EF">
            <w:pPr>
              <w:jc w:val="center"/>
              <w:rPr>
                <w:rFonts w:ascii="標楷體" w:eastAsia="標楷體" w:hAnsi="標楷體"/>
                <w:b/>
                <w:color w:val="000000"/>
                <w:szCs w:val="22"/>
              </w:rPr>
            </w:pPr>
            <w:r w:rsidRPr="00145D24">
              <w:rPr>
                <w:rFonts w:ascii="標楷體" w:eastAsia="標楷體" w:hAnsi="標楷體" w:hint="eastAsia"/>
                <w:b/>
                <w:color w:val="000000"/>
                <w:szCs w:val="22"/>
              </w:rPr>
              <w:t>審查項目</w:t>
            </w:r>
          </w:p>
        </w:tc>
        <w:tc>
          <w:tcPr>
            <w:tcW w:w="1168" w:type="dxa"/>
            <w:vMerge w:val="restart"/>
            <w:vAlign w:val="center"/>
          </w:tcPr>
          <w:p w:rsidR="0067082F" w:rsidRPr="00145D24" w:rsidRDefault="0067082F" w:rsidP="004855EF">
            <w:pPr>
              <w:jc w:val="center"/>
              <w:rPr>
                <w:rFonts w:ascii="標楷體" w:eastAsia="標楷體" w:hAnsi="標楷體"/>
                <w:b/>
                <w:color w:val="000000"/>
                <w:szCs w:val="22"/>
              </w:rPr>
            </w:pPr>
            <w:r w:rsidRPr="00145D24">
              <w:rPr>
                <w:rFonts w:ascii="標楷體" w:eastAsia="標楷體" w:hAnsi="標楷體" w:hint="eastAsia"/>
                <w:b/>
                <w:color w:val="000000"/>
                <w:szCs w:val="22"/>
              </w:rPr>
              <w:t>評核</w:t>
            </w:r>
          </w:p>
          <w:p w:rsidR="0067082F" w:rsidRPr="00145D24" w:rsidRDefault="0067082F" w:rsidP="004855EF">
            <w:pPr>
              <w:jc w:val="center"/>
              <w:rPr>
                <w:rFonts w:ascii="標楷體" w:eastAsia="標楷體" w:hAnsi="標楷體"/>
                <w:b/>
                <w:color w:val="000000"/>
                <w:szCs w:val="22"/>
              </w:rPr>
            </w:pPr>
            <w:r w:rsidRPr="00145D24">
              <w:rPr>
                <w:rFonts w:ascii="標楷體" w:eastAsia="標楷體" w:hAnsi="標楷體" w:hint="eastAsia"/>
                <w:b/>
                <w:color w:val="000000"/>
                <w:szCs w:val="22"/>
              </w:rPr>
              <w:t>指標</w:t>
            </w:r>
          </w:p>
        </w:tc>
        <w:tc>
          <w:tcPr>
            <w:tcW w:w="3488" w:type="dxa"/>
            <w:vMerge w:val="restart"/>
            <w:vAlign w:val="center"/>
          </w:tcPr>
          <w:p w:rsidR="0067082F" w:rsidRPr="00145D24" w:rsidRDefault="0067082F" w:rsidP="004855EF">
            <w:pPr>
              <w:jc w:val="center"/>
              <w:rPr>
                <w:rFonts w:ascii="標楷體" w:eastAsia="標楷體" w:hAnsi="標楷體"/>
                <w:b/>
                <w:color w:val="000000"/>
                <w:szCs w:val="22"/>
              </w:rPr>
            </w:pPr>
            <w:r w:rsidRPr="00145D24">
              <w:rPr>
                <w:rFonts w:ascii="標楷體" w:eastAsia="標楷體" w:hAnsi="標楷體" w:hint="eastAsia"/>
                <w:b/>
                <w:color w:val="000000"/>
                <w:szCs w:val="22"/>
              </w:rPr>
              <w:t>評分內容及標準</w:t>
            </w:r>
          </w:p>
        </w:tc>
        <w:tc>
          <w:tcPr>
            <w:tcW w:w="914" w:type="dxa"/>
            <w:vMerge w:val="restart"/>
            <w:vAlign w:val="center"/>
          </w:tcPr>
          <w:p w:rsidR="0067082F" w:rsidRPr="00145D24" w:rsidRDefault="0067082F" w:rsidP="004855EF">
            <w:pPr>
              <w:jc w:val="center"/>
              <w:rPr>
                <w:rFonts w:eastAsia="標楷體"/>
                <w:b/>
                <w:color w:val="000000"/>
                <w:szCs w:val="22"/>
              </w:rPr>
            </w:pPr>
            <w:r w:rsidRPr="00145D24">
              <w:rPr>
                <w:rFonts w:eastAsia="標楷體" w:hAnsi="標楷體"/>
                <w:b/>
                <w:color w:val="000000"/>
                <w:szCs w:val="22"/>
              </w:rPr>
              <w:t>積分</w:t>
            </w:r>
          </w:p>
          <w:p w:rsidR="0067082F" w:rsidRPr="00145D24" w:rsidRDefault="0067082F" w:rsidP="004855EF">
            <w:pPr>
              <w:jc w:val="center"/>
              <w:rPr>
                <w:rFonts w:eastAsia="標楷體"/>
                <w:b/>
                <w:color w:val="000000"/>
                <w:szCs w:val="22"/>
              </w:rPr>
            </w:pPr>
            <w:r w:rsidRPr="00145D24">
              <w:rPr>
                <w:rFonts w:eastAsia="標楷體"/>
                <w:b/>
                <w:color w:val="000000"/>
                <w:sz w:val="20"/>
                <w:szCs w:val="22"/>
              </w:rPr>
              <w:t>(A)</w:t>
            </w:r>
          </w:p>
        </w:tc>
        <w:tc>
          <w:tcPr>
            <w:tcW w:w="890" w:type="dxa"/>
            <w:vMerge w:val="restart"/>
            <w:vAlign w:val="center"/>
          </w:tcPr>
          <w:p w:rsidR="0067082F" w:rsidRPr="00145D24" w:rsidRDefault="0067082F" w:rsidP="004855EF">
            <w:pPr>
              <w:spacing w:line="260" w:lineRule="exact"/>
              <w:jc w:val="center"/>
              <w:rPr>
                <w:rFonts w:eastAsia="標楷體"/>
                <w:b/>
                <w:color w:val="000000"/>
                <w:szCs w:val="22"/>
              </w:rPr>
            </w:pPr>
            <w:r w:rsidRPr="00145D24">
              <w:rPr>
                <w:rFonts w:eastAsia="標楷體" w:hAnsi="標楷體"/>
                <w:b/>
                <w:color w:val="000000"/>
                <w:szCs w:val="22"/>
              </w:rPr>
              <w:t>權重比例</w:t>
            </w:r>
          </w:p>
          <w:p w:rsidR="0067082F" w:rsidRPr="00145D24" w:rsidRDefault="0067082F" w:rsidP="004855EF">
            <w:pPr>
              <w:spacing w:line="260" w:lineRule="exact"/>
              <w:jc w:val="center"/>
              <w:rPr>
                <w:rFonts w:eastAsia="標楷體"/>
                <w:b/>
                <w:color w:val="000000"/>
                <w:szCs w:val="22"/>
              </w:rPr>
            </w:pPr>
            <w:r w:rsidRPr="00145D24">
              <w:rPr>
                <w:rFonts w:eastAsia="標楷體"/>
                <w:b/>
                <w:color w:val="000000"/>
                <w:sz w:val="20"/>
                <w:szCs w:val="22"/>
              </w:rPr>
              <w:t>(B)</w:t>
            </w:r>
          </w:p>
        </w:tc>
        <w:tc>
          <w:tcPr>
            <w:tcW w:w="1829" w:type="dxa"/>
            <w:gridSpan w:val="2"/>
            <w:vAlign w:val="center"/>
          </w:tcPr>
          <w:p w:rsidR="0067082F" w:rsidRPr="00145D24" w:rsidRDefault="0067082F" w:rsidP="004855EF">
            <w:pPr>
              <w:jc w:val="center"/>
              <w:rPr>
                <w:rFonts w:eastAsia="標楷體"/>
                <w:b/>
                <w:color w:val="000000"/>
                <w:szCs w:val="22"/>
              </w:rPr>
            </w:pPr>
            <w:r w:rsidRPr="00145D24">
              <w:rPr>
                <w:rFonts w:eastAsia="標楷體" w:hAnsi="標楷體"/>
                <w:b/>
                <w:color w:val="000000"/>
                <w:szCs w:val="22"/>
              </w:rPr>
              <w:t>考評人員</w:t>
            </w:r>
            <w:r w:rsidRPr="00145D24">
              <w:rPr>
                <w:rFonts w:eastAsia="標楷體"/>
                <w:b/>
                <w:color w:val="000000"/>
                <w:szCs w:val="22"/>
              </w:rPr>
              <w:t>/</w:t>
            </w:r>
            <w:r w:rsidRPr="00145D24">
              <w:rPr>
                <w:rFonts w:eastAsia="標楷體" w:hAnsi="標楷體"/>
                <w:b/>
                <w:color w:val="000000"/>
                <w:szCs w:val="22"/>
              </w:rPr>
              <w:t>單位</w:t>
            </w:r>
          </w:p>
        </w:tc>
        <w:tc>
          <w:tcPr>
            <w:tcW w:w="992" w:type="dxa"/>
            <w:vMerge w:val="restart"/>
            <w:vAlign w:val="center"/>
          </w:tcPr>
          <w:p w:rsidR="0067082F" w:rsidRPr="00145D24" w:rsidRDefault="0067082F" w:rsidP="004855EF">
            <w:pPr>
              <w:spacing w:line="260" w:lineRule="exact"/>
              <w:jc w:val="center"/>
              <w:rPr>
                <w:rFonts w:eastAsia="標楷體" w:hAnsi="標楷體"/>
                <w:b/>
                <w:color w:val="000000"/>
                <w:szCs w:val="22"/>
              </w:rPr>
            </w:pPr>
            <w:r w:rsidRPr="00145D24">
              <w:rPr>
                <w:rFonts w:eastAsia="標楷體" w:hAnsi="標楷體"/>
                <w:b/>
                <w:color w:val="000000"/>
                <w:szCs w:val="22"/>
              </w:rPr>
              <w:t>實得</w:t>
            </w:r>
          </w:p>
          <w:p w:rsidR="0067082F" w:rsidRPr="00145D24" w:rsidRDefault="0067082F" w:rsidP="004855EF">
            <w:pPr>
              <w:spacing w:line="260" w:lineRule="exact"/>
              <w:jc w:val="center"/>
              <w:rPr>
                <w:rFonts w:eastAsia="標楷體"/>
                <w:b/>
                <w:color w:val="000000"/>
                <w:szCs w:val="22"/>
              </w:rPr>
            </w:pPr>
            <w:r w:rsidRPr="00145D24">
              <w:rPr>
                <w:rFonts w:eastAsia="標楷體" w:hAnsi="標楷體"/>
                <w:b/>
                <w:color w:val="000000"/>
                <w:szCs w:val="22"/>
              </w:rPr>
              <w:t>積分</w:t>
            </w:r>
          </w:p>
          <w:p w:rsidR="0067082F" w:rsidRPr="00145D24" w:rsidRDefault="0067082F" w:rsidP="004855EF">
            <w:pPr>
              <w:spacing w:line="260" w:lineRule="exact"/>
              <w:jc w:val="center"/>
              <w:rPr>
                <w:rFonts w:eastAsia="標楷體"/>
                <w:b/>
                <w:color w:val="000000"/>
                <w:sz w:val="20"/>
                <w:szCs w:val="22"/>
              </w:rPr>
            </w:pPr>
            <w:r w:rsidRPr="00145D24">
              <w:rPr>
                <w:rFonts w:eastAsia="標楷體"/>
                <w:b/>
                <w:color w:val="000000"/>
                <w:sz w:val="20"/>
                <w:szCs w:val="22"/>
              </w:rPr>
              <w:t>(C=A*B)</w:t>
            </w:r>
          </w:p>
          <w:p w:rsidR="0067082F" w:rsidRPr="00145D24" w:rsidRDefault="0067082F" w:rsidP="004855EF">
            <w:pPr>
              <w:spacing w:line="240" w:lineRule="exact"/>
              <w:jc w:val="center"/>
              <w:rPr>
                <w:rFonts w:eastAsia="標楷體"/>
                <w:b/>
                <w:color w:val="000000"/>
                <w:szCs w:val="22"/>
              </w:rPr>
            </w:pPr>
            <w:r w:rsidRPr="00145D24">
              <w:rPr>
                <w:rFonts w:eastAsia="標楷體" w:hint="eastAsia"/>
                <w:b/>
                <w:color w:val="000000"/>
                <w:sz w:val="20"/>
                <w:szCs w:val="22"/>
              </w:rPr>
              <w:t>【申請人統計】</w:t>
            </w:r>
          </w:p>
        </w:tc>
        <w:tc>
          <w:tcPr>
            <w:tcW w:w="991" w:type="dxa"/>
            <w:vMerge w:val="restart"/>
            <w:vAlign w:val="center"/>
          </w:tcPr>
          <w:p w:rsidR="0067082F" w:rsidRPr="00145D24" w:rsidRDefault="0067082F" w:rsidP="004855EF">
            <w:pPr>
              <w:jc w:val="center"/>
              <w:rPr>
                <w:rFonts w:eastAsia="標楷體" w:hAnsi="標楷體"/>
                <w:b/>
                <w:color w:val="000000"/>
                <w:szCs w:val="22"/>
              </w:rPr>
            </w:pPr>
            <w:r w:rsidRPr="00145D24">
              <w:rPr>
                <w:rFonts w:eastAsia="標楷體" w:hAnsi="標楷體"/>
                <w:b/>
                <w:color w:val="000000"/>
                <w:szCs w:val="22"/>
              </w:rPr>
              <w:t>初審</w:t>
            </w:r>
          </w:p>
          <w:p w:rsidR="0067082F" w:rsidRPr="00145D24" w:rsidRDefault="0067082F" w:rsidP="004855EF">
            <w:pPr>
              <w:spacing w:line="240" w:lineRule="exact"/>
              <w:ind w:leftChars="-45" w:left="-108" w:rightChars="-45" w:right="-108"/>
              <w:jc w:val="center"/>
              <w:rPr>
                <w:rFonts w:eastAsia="標楷體"/>
                <w:b/>
                <w:color w:val="000000"/>
                <w:szCs w:val="22"/>
              </w:rPr>
            </w:pPr>
            <w:r w:rsidRPr="00145D24">
              <w:rPr>
                <w:rFonts w:eastAsia="標楷體" w:hint="eastAsia"/>
                <w:b/>
                <w:color w:val="000000"/>
                <w:sz w:val="20"/>
                <w:szCs w:val="22"/>
              </w:rPr>
              <w:t>【系、所、中心】</w:t>
            </w:r>
          </w:p>
        </w:tc>
        <w:tc>
          <w:tcPr>
            <w:tcW w:w="992" w:type="dxa"/>
            <w:vMerge w:val="restart"/>
            <w:vAlign w:val="center"/>
          </w:tcPr>
          <w:p w:rsidR="0067082F" w:rsidRPr="00145D24" w:rsidRDefault="0067082F" w:rsidP="004855EF">
            <w:pPr>
              <w:jc w:val="center"/>
              <w:rPr>
                <w:rFonts w:eastAsia="標楷體" w:hAnsi="標楷體"/>
                <w:b/>
                <w:color w:val="000000"/>
                <w:szCs w:val="22"/>
              </w:rPr>
            </w:pPr>
            <w:r w:rsidRPr="00145D24">
              <w:rPr>
                <w:rFonts w:eastAsia="標楷體" w:hAnsi="標楷體"/>
                <w:b/>
                <w:color w:val="000000"/>
                <w:szCs w:val="22"/>
              </w:rPr>
              <w:t>複審</w:t>
            </w:r>
          </w:p>
          <w:p w:rsidR="0067082F" w:rsidRPr="00145D24" w:rsidRDefault="0067082F" w:rsidP="004855EF">
            <w:pPr>
              <w:jc w:val="center"/>
              <w:rPr>
                <w:rFonts w:eastAsia="標楷體"/>
                <w:b/>
                <w:color w:val="000000"/>
                <w:szCs w:val="22"/>
              </w:rPr>
            </w:pPr>
            <w:r w:rsidRPr="00145D24">
              <w:rPr>
                <w:rFonts w:eastAsia="標楷體" w:hint="eastAsia"/>
                <w:b/>
                <w:color w:val="000000"/>
                <w:sz w:val="20"/>
                <w:szCs w:val="22"/>
              </w:rPr>
              <w:t>【學院】</w:t>
            </w:r>
          </w:p>
        </w:tc>
        <w:tc>
          <w:tcPr>
            <w:tcW w:w="2771" w:type="dxa"/>
            <w:vMerge w:val="restart"/>
            <w:vAlign w:val="center"/>
          </w:tcPr>
          <w:p w:rsidR="0067082F" w:rsidRPr="00145D24" w:rsidRDefault="0067082F" w:rsidP="004855EF">
            <w:pPr>
              <w:jc w:val="center"/>
              <w:rPr>
                <w:rFonts w:eastAsia="標楷體"/>
                <w:b/>
                <w:color w:val="000000"/>
                <w:szCs w:val="22"/>
              </w:rPr>
            </w:pPr>
            <w:r w:rsidRPr="00145D24">
              <w:rPr>
                <w:rFonts w:eastAsia="標楷體" w:hAnsi="標楷體"/>
                <w:b/>
                <w:color w:val="000000"/>
                <w:szCs w:val="22"/>
              </w:rPr>
              <w:t>審查重點</w:t>
            </w:r>
          </w:p>
        </w:tc>
      </w:tr>
      <w:tr w:rsidR="0067082F" w:rsidRPr="00145D24" w:rsidTr="004855EF">
        <w:trPr>
          <w:trHeight w:val="617"/>
          <w:tblHeader/>
        </w:trPr>
        <w:tc>
          <w:tcPr>
            <w:tcW w:w="751" w:type="dxa"/>
            <w:vMerge/>
            <w:vAlign w:val="center"/>
          </w:tcPr>
          <w:p w:rsidR="0067082F" w:rsidRPr="00145D24" w:rsidRDefault="0067082F" w:rsidP="004855EF">
            <w:pPr>
              <w:jc w:val="center"/>
              <w:rPr>
                <w:rFonts w:ascii="標楷體" w:eastAsia="標楷體" w:hAnsi="標楷體"/>
                <w:color w:val="000000"/>
                <w:szCs w:val="22"/>
              </w:rPr>
            </w:pPr>
          </w:p>
        </w:tc>
        <w:tc>
          <w:tcPr>
            <w:tcW w:w="1168" w:type="dxa"/>
            <w:vMerge/>
            <w:vAlign w:val="center"/>
          </w:tcPr>
          <w:p w:rsidR="0067082F" w:rsidRPr="00145D24" w:rsidRDefault="0067082F" w:rsidP="004855EF">
            <w:pPr>
              <w:jc w:val="center"/>
              <w:rPr>
                <w:rFonts w:ascii="標楷體" w:eastAsia="標楷體" w:hAnsi="標楷體"/>
                <w:color w:val="000000"/>
                <w:szCs w:val="22"/>
              </w:rPr>
            </w:pPr>
          </w:p>
        </w:tc>
        <w:tc>
          <w:tcPr>
            <w:tcW w:w="3488" w:type="dxa"/>
            <w:vMerge/>
            <w:vAlign w:val="center"/>
          </w:tcPr>
          <w:p w:rsidR="0067082F" w:rsidRPr="00145D24" w:rsidRDefault="0067082F" w:rsidP="004855EF">
            <w:pPr>
              <w:jc w:val="center"/>
              <w:rPr>
                <w:rFonts w:ascii="標楷體" w:eastAsia="標楷體" w:hAnsi="標楷體"/>
                <w:color w:val="000000"/>
                <w:szCs w:val="22"/>
              </w:rPr>
            </w:pPr>
          </w:p>
        </w:tc>
        <w:tc>
          <w:tcPr>
            <w:tcW w:w="914" w:type="dxa"/>
            <w:vMerge/>
            <w:vAlign w:val="center"/>
          </w:tcPr>
          <w:p w:rsidR="0067082F" w:rsidRPr="00145D24" w:rsidRDefault="0067082F" w:rsidP="004855EF">
            <w:pPr>
              <w:jc w:val="center"/>
              <w:rPr>
                <w:rFonts w:ascii="標楷體" w:eastAsia="標楷體" w:hAnsi="標楷體"/>
                <w:color w:val="000000"/>
                <w:szCs w:val="22"/>
              </w:rPr>
            </w:pPr>
          </w:p>
        </w:tc>
        <w:tc>
          <w:tcPr>
            <w:tcW w:w="890" w:type="dxa"/>
            <w:vMerge/>
            <w:vAlign w:val="center"/>
          </w:tcPr>
          <w:p w:rsidR="0067082F" w:rsidRPr="00145D24" w:rsidRDefault="0067082F" w:rsidP="004855EF">
            <w:pPr>
              <w:jc w:val="center"/>
              <w:rPr>
                <w:rFonts w:ascii="標楷體" w:eastAsia="標楷體" w:hAnsi="標楷體"/>
                <w:color w:val="000000"/>
                <w:szCs w:val="22"/>
              </w:rPr>
            </w:pPr>
          </w:p>
        </w:tc>
        <w:tc>
          <w:tcPr>
            <w:tcW w:w="914" w:type="dxa"/>
            <w:vAlign w:val="center"/>
          </w:tcPr>
          <w:p w:rsidR="0067082F" w:rsidRPr="00145D24" w:rsidRDefault="0067082F" w:rsidP="004855EF">
            <w:pPr>
              <w:spacing w:line="260" w:lineRule="exact"/>
              <w:ind w:leftChars="-45" w:left="-108" w:rightChars="-45" w:right="-108"/>
              <w:jc w:val="center"/>
              <w:rPr>
                <w:rFonts w:ascii="標楷體" w:eastAsia="標楷體" w:hAnsi="標楷體"/>
                <w:b/>
                <w:color w:val="000000"/>
                <w:szCs w:val="22"/>
              </w:rPr>
            </w:pPr>
            <w:r w:rsidRPr="00145D24">
              <w:rPr>
                <w:rFonts w:ascii="標楷體" w:eastAsia="標楷體" w:hAnsi="標楷體" w:hint="eastAsia"/>
                <w:b/>
                <w:color w:val="000000"/>
                <w:szCs w:val="22"/>
              </w:rPr>
              <w:t>教師同儕評鑑</w:t>
            </w:r>
          </w:p>
        </w:tc>
        <w:tc>
          <w:tcPr>
            <w:tcW w:w="915" w:type="dxa"/>
            <w:vAlign w:val="center"/>
          </w:tcPr>
          <w:p w:rsidR="0067082F" w:rsidRPr="00145D24" w:rsidRDefault="0067082F" w:rsidP="004855EF">
            <w:pPr>
              <w:spacing w:line="260" w:lineRule="exact"/>
              <w:ind w:leftChars="-45" w:left="-108" w:rightChars="-45" w:right="-108"/>
              <w:jc w:val="center"/>
              <w:rPr>
                <w:rFonts w:ascii="標楷體" w:eastAsia="標楷體" w:hAnsi="標楷體"/>
                <w:b/>
                <w:color w:val="000000"/>
                <w:szCs w:val="22"/>
              </w:rPr>
            </w:pPr>
            <w:r w:rsidRPr="00145D24">
              <w:rPr>
                <w:rFonts w:ascii="標楷體" w:eastAsia="標楷體" w:hAnsi="標楷體" w:hint="eastAsia"/>
                <w:b/>
                <w:color w:val="000000"/>
                <w:szCs w:val="22"/>
              </w:rPr>
              <w:t>學生</w:t>
            </w:r>
          </w:p>
          <w:p w:rsidR="0067082F" w:rsidRPr="00145D24" w:rsidRDefault="0067082F" w:rsidP="004855EF">
            <w:pPr>
              <w:spacing w:line="260" w:lineRule="exact"/>
              <w:ind w:leftChars="-45" w:left="-108" w:rightChars="-45" w:right="-108"/>
              <w:jc w:val="center"/>
              <w:rPr>
                <w:rFonts w:ascii="標楷體" w:eastAsia="標楷體" w:hAnsi="標楷體"/>
                <w:b/>
                <w:color w:val="000000"/>
                <w:szCs w:val="22"/>
              </w:rPr>
            </w:pPr>
            <w:r w:rsidRPr="00145D24">
              <w:rPr>
                <w:rFonts w:ascii="標楷體" w:eastAsia="標楷體" w:hAnsi="標楷體" w:hint="eastAsia"/>
                <w:b/>
                <w:color w:val="000000"/>
                <w:szCs w:val="22"/>
              </w:rPr>
              <w:t>評鑑</w:t>
            </w:r>
          </w:p>
        </w:tc>
        <w:tc>
          <w:tcPr>
            <w:tcW w:w="992" w:type="dxa"/>
            <w:vMerge/>
          </w:tcPr>
          <w:p w:rsidR="0067082F" w:rsidRPr="00145D24" w:rsidRDefault="0067082F" w:rsidP="004855EF">
            <w:pPr>
              <w:jc w:val="center"/>
              <w:rPr>
                <w:rFonts w:ascii="標楷體" w:eastAsia="標楷體" w:hAnsi="標楷體"/>
                <w:color w:val="000000"/>
                <w:szCs w:val="22"/>
              </w:rPr>
            </w:pPr>
          </w:p>
        </w:tc>
        <w:tc>
          <w:tcPr>
            <w:tcW w:w="991" w:type="dxa"/>
            <w:vMerge/>
            <w:vAlign w:val="center"/>
          </w:tcPr>
          <w:p w:rsidR="0067082F" w:rsidRPr="00145D24" w:rsidRDefault="0067082F" w:rsidP="004855EF">
            <w:pPr>
              <w:jc w:val="center"/>
              <w:rPr>
                <w:rFonts w:ascii="標楷體" w:eastAsia="標楷體" w:hAnsi="標楷體"/>
                <w:color w:val="000000"/>
                <w:szCs w:val="22"/>
              </w:rPr>
            </w:pPr>
          </w:p>
        </w:tc>
        <w:tc>
          <w:tcPr>
            <w:tcW w:w="992" w:type="dxa"/>
            <w:vMerge/>
            <w:vAlign w:val="center"/>
          </w:tcPr>
          <w:p w:rsidR="0067082F" w:rsidRPr="00145D24" w:rsidRDefault="0067082F" w:rsidP="004855EF">
            <w:pPr>
              <w:jc w:val="center"/>
              <w:rPr>
                <w:rFonts w:ascii="標楷體" w:eastAsia="標楷體" w:hAnsi="標楷體"/>
                <w:color w:val="000000"/>
                <w:szCs w:val="22"/>
              </w:rPr>
            </w:pPr>
          </w:p>
        </w:tc>
        <w:tc>
          <w:tcPr>
            <w:tcW w:w="2771" w:type="dxa"/>
            <w:vMerge/>
            <w:vAlign w:val="center"/>
          </w:tcPr>
          <w:p w:rsidR="0067082F" w:rsidRPr="00145D24" w:rsidRDefault="0067082F" w:rsidP="004855EF">
            <w:pPr>
              <w:jc w:val="center"/>
              <w:rPr>
                <w:rFonts w:ascii="標楷體" w:eastAsia="標楷體" w:hAnsi="標楷體"/>
                <w:color w:val="000000"/>
                <w:szCs w:val="22"/>
              </w:rPr>
            </w:pPr>
          </w:p>
        </w:tc>
      </w:tr>
      <w:tr w:rsidR="0067082F" w:rsidRPr="00145D24" w:rsidTr="004855EF">
        <w:trPr>
          <w:trHeight w:val="2465"/>
        </w:trPr>
        <w:tc>
          <w:tcPr>
            <w:tcW w:w="751" w:type="dxa"/>
            <w:vMerge w:val="restart"/>
            <w:vAlign w:val="center"/>
          </w:tcPr>
          <w:p w:rsidR="0067082F" w:rsidRPr="00145D24" w:rsidRDefault="0067082F" w:rsidP="004855EF">
            <w:pPr>
              <w:jc w:val="center"/>
              <w:rPr>
                <w:rFonts w:ascii="標楷體" w:eastAsia="標楷體" w:hAnsi="標楷體"/>
                <w:color w:val="000000"/>
                <w:sz w:val="22"/>
                <w:szCs w:val="22"/>
              </w:rPr>
            </w:pPr>
            <w:r w:rsidRPr="00145D24">
              <w:rPr>
                <w:rFonts w:ascii="標楷體" w:eastAsia="標楷體" w:hAnsi="標楷體" w:hint="eastAsia"/>
                <w:color w:val="000000"/>
                <w:szCs w:val="22"/>
              </w:rPr>
              <w:t>教學考核</w:t>
            </w:r>
          </w:p>
        </w:tc>
        <w:tc>
          <w:tcPr>
            <w:tcW w:w="1168" w:type="dxa"/>
          </w:tcPr>
          <w:p w:rsidR="0067082F" w:rsidRPr="00145D24" w:rsidRDefault="0067082F" w:rsidP="004855EF">
            <w:pPr>
              <w:rPr>
                <w:rFonts w:ascii="標楷體" w:eastAsia="標楷體" w:hAnsi="標楷體"/>
                <w:color w:val="000000"/>
                <w:sz w:val="22"/>
                <w:szCs w:val="22"/>
              </w:rPr>
            </w:pPr>
            <w:r w:rsidRPr="00145D24">
              <w:rPr>
                <w:rFonts w:ascii="標楷體" w:eastAsia="標楷體" w:hAnsi="標楷體" w:hint="eastAsia"/>
                <w:color w:val="000000"/>
                <w:sz w:val="22"/>
                <w:szCs w:val="22"/>
              </w:rPr>
              <w:t>教學能力</w:t>
            </w:r>
          </w:p>
        </w:tc>
        <w:tc>
          <w:tcPr>
            <w:tcW w:w="3488" w:type="dxa"/>
          </w:tcPr>
          <w:p w:rsidR="0067082F" w:rsidRPr="00145D24" w:rsidRDefault="0067082F" w:rsidP="00D50F9B">
            <w:pPr>
              <w:numPr>
                <w:ilvl w:val="0"/>
                <w:numId w:val="1"/>
              </w:numPr>
              <w:spacing w:line="360" w:lineRule="exact"/>
              <w:ind w:left="318" w:hanging="318"/>
              <w:jc w:val="both"/>
              <w:rPr>
                <w:rFonts w:eastAsia="標楷體"/>
                <w:color w:val="000000"/>
                <w:sz w:val="22"/>
                <w:szCs w:val="22"/>
              </w:rPr>
            </w:pPr>
            <w:r w:rsidRPr="00145D24">
              <w:rPr>
                <w:rFonts w:eastAsia="標楷體" w:hint="eastAsia"/>
                <w:color w:val="000000"/>
                <w:sz w:val="22"/>
                <w:szCs w:val="22"/>
              </w:rPr>
              <w:t>課程規劃：以核給</w:t>
            </w:r>
            <w:r w:rsidRPr="00145D24">
              <w:rPr>
                <w:rFonts w:eastAsia="標楷體" w:hint="eastAsia"/>
                <w:color w:val="000000"/>
                <w:sz w:val="22"/>
                <w:szCs w:val="22"/>
              </w:rPr>
              <w:t>20</w:t>
            </w:r>
            <w:r w:rsidRPr="00145D24">
              <w:rPr>
                <w:rFonts w:eastAsia="標楷體" w:hint="eastAsia"/>
                <w:color w:val="000000"/>
                <w:sz w:val="22"/>
                <w:szCs w:val="22"/>
              </w:rPr>
              <w:t>分為上限</w:t>
            </w:r>
          </w:p>
          <w:p w:rsidR="0067082F" w:rsidRPr="00145D24" w:rsidRDefault="0067082F" w:rsidP="00D50F9B">
            <w:pPr>
              <w:numPr>
                <w:ilvl w:val="0"/>
                <w:numId w:val="1"/>
              </w:numPr>
              <w:spacing w:line="360" w:lineRule="exact"/>
              <w:ind w:left="318" w:hanging="318"/>
              <w:jc w:val="both"/>
              <w:rPr>
                <w:rFonts w:eastAsia="標楷體"/>
                <w:color w:val="000000"/>
                <w:sz w:val="22"/>
                <w:szCs w:val="22"/>
              </w:rPr>
            </w:pPr>
            <w:r w:rsidRPr="00145D24">
              <w:rPr>
                <w:rFonts w:eastAsia="標楷體" w:hint="eastAsia"/>
                <w:color w:val="000000"/>
                <w:sz w:val="22"/>
                <w:szCs w:val="22"/>
              </w:rPr>
              <w:t>教學內容：以核給</w:t>
            </w:r>
            <w:r w:rsidRPr="00145D24">
              <w:rPr>
                <w:rFonts w:eastAsia="標楷體" w:hint="eastAsia"/>
                <w:color w:val="000000"/>
                <w:sz w:val="22"/>
                <w:szCs w:val="22"/>
              </w:rPr>
              <w:t>20</w:t>
            </w:r>
            <w:r w:rsidRPr="00145D24">
              <w:rPr>
                <w:rFonts w:eastAsia="標楷體" w:hint="eastAsia"/>
                <w:color w:val="000000"/>
                <w:sz w:val="22"/>
                <w:szCs w:val="22"/>
              </w:rPr>
              <w:t>分為上限</w:t>
            </w:r>
          </w:p>
          <w:p w:rsidR="0067082F" w:rsidRPr="00145D24" w:rsidRDefault="0067082F" w:rsidP="00D50F9B">
            <w:pPr>
              <w:numPr>
                <w:ilvl w:val="0"/>
                <w:numId w:val="1"/>
              </w:numPr>
              <w:spacing w:line="360" w:lineRule="exact"/>
              <w:ind w:left="318" w:hanging="318"/>
              <w:jc w:val="both"/>
              <w:rPr>
                <w:rFonts w:eastAsia="標楷體"/>
                <w:color w:val="000000"/>
                <w:sz w:val="22"/>
                <w:szCs w:val="22"/>
              </w:rPr>
            </w:pPr>
            <w:r w:rsidRPr="00145D24">
              <w:rPr>
                <w:rFonts w:eastAsia="標楷體" w:hint="eastAsia"/>
                <w:color w:val="000000"/>
                <w:sz w:val="22"/>
                <w:szCs w:val="22"/>
              </w:rPr>
              <w:t>教學方法：以核給</w:t>
            </w:r>
            <w:r w:rsidRPr="00145D24">
              <w:rPr>
                <w:rFonts w:eastAsia="標楷體" w:hint="eastAsia"/>
                <w:color w:val="000000"/>
                <w:sz w:val="22"/>
                <w:szCs w:val="22"/>
              </w:rPr>
              <w:t>20</w:t>
            </w:r>
            <w:r w:rsidRPr="00145D24">
              <w:rPr>
                <w:rFonts w:eastAsia="標楷體" w:hint="eastAsia"/>
                <w:color w:val="000000"/>
                <w:sz w:val="22"/>
                <w:szCs w:val="22"/>
              </w:rPr>
              <w:t>分為上限</w:t>
            </w:r>
          </w:p>
          <w:p w:rsidR="0067082F" w:rsidRPr="00145D24" w:rsidRDefault="0067082F" w:rsidP="00D50F9B">
            <w:pPr>
              <w:numPr>
                <w:ilvl w:val="0"/>
                <w:numId w:val="1"/>
              </w:numPr>
              <w:spacing w:line="360" w:lineRule="exact"/>
              <w:ind w:left="318" w:hanging="318"/>
              <w:jc w:val="both"/>
              <w:rPr>
                <w:rFonts w:eastAsia="標楷體"/>
                <w:color w:val="000000"/>
                <w:sz w:val="22"/>
                <w:szCs w:val="22"/>
              </w:rPr>
            </w:pPr>
            <w:r w:rsidRPr="00145D24">
              <w:rPr>
                <w:rFonts w:eastAsia="標楷體" w:hint="eastAsia"/>
                <w:color w:val="000000"/>
                <w:sz w:val="22"/>
                <w:szCs w:val="22"/>
              </w:rPr>
              <w:t>班級經營：以核給</w:t>
            </w:r>
            <w:r w:rsidRPr="00145D24">
              <w:rPr>
                <w:rFonts w:eastAsia="標楷體" w:hint="eastAsia"/>
                <w:color w:val="000000"/>
                <w:sz w:val="22"/>
                <w:szCs w:val="22"/>
              </w:rPr>
              <w:t>20</w:t>
            </w:r>
            <w:r w:rsidRPr="00145D24">
              <w:rPr>
                <w:rFonts w:eastAsia="標楷體" w:hint="eastAsia"/>
                <w:color w:val="000000"/>
                <w:sz w:val="22"/>
                <w:szCs w:val="22"/>
              </w:rPr>
              <w:t>分為上限</w:t>
            </w:r>
          </w:p>
          <w:p w:rsidR="0067082F" w:rsidRPr="00145D24" w:rsidRDefault="0067082F" w:rsidP="00D50F9B">
            <w:pPr>
              <w:numPr>
                <w:ilvl w:val="0"/>
                <w:numId w:val="1"/>
              </w:numPr>
              <w:spacing w:line="360" w:lineRule="exact"/>
              <w:ind w:left="318" w:hanging="318"/>
              <w:jc w:val="both"/>
              <w:rPr>
                <w:rFonts w:eastAsia="標楷體"/>
                <w:color w:val="000000"/>
                <w:sz w:val="22"/>
                <w:szCs w:val="22"/>
              </w:rPr>
            </w:pPr>
            <w:r w:rsidRPr="00145D24">
              <w:rPr>
                <w:rFonts w:eastAsia="標楷體" w:hint="eastAsia"/>
                <w:color w:val="000000"/>
                <w:sz w:val="22"/>
                <w:szCs w:val="22"/>
              </w:rPr>
              <w:t>多元評量：以核給</w:t>
            </w:r>
            <w:r w:rsidRPr="00145D24">
              <w:rPr>
                <w:rFonts w:eastAsia="標楷體" w:hint="eastAsia"/>
                <w:color w:val="000000"/>
                <w:sz w:val="22"/>
                <w:szCs w:val="22"/>
              </w:rPr>
              <w:t>20</w:t>
            </w:r>
            <w:r w:rsidRPr="00145D24">
              <w:rPr>
                <w:rFonts w:eastAsia="標楷體" w:hint="eastAsia"/>
                <w:color w:val="000000"/>
                <w:sz w:val="22"/>
                <w:szCs w:val="22"/>
              </w:rPr>
              <w:t>分為上限</w:t>
            </w:r>
          </w:p>
          <w:p w:rsidR="0067082F" w:rsidRPr="00145D24" w:rsidRDefault="0067082F" w:rsidP="004855EF">
            <w:pPr>
              <w:spacing w:line="360" w:lineRule="exact"/>
              <w:jc w:val="both"/>
              <w:rPr>
                <w:rFonts w:eastAsia="標楷體"/>
                <w:color w:val="000000"/>
                <w:szCs w:val="22"/>
              </w:rPr>
            </w:pPr>
            <w:r w:rsidRPr="00145D24">
              <w:rPr>
                <w:rFonts w:eastAsia="標楷體" w:hint="eastAsia"/>
                <w:color w:val="000000"/>
                <w:sz w:val="22"/>
                <w:szCs w:val="22"/>
              </w:rPr>
              <w:t>【※</w:t>
            </w:r>
            <w:r w:rsidRPr="00145D24">
              <w:rPr>
                <w:rFonts w:eastAsia="標楷體" w:hint="eastAsia"/>
                <w:sz w:val="22"/>
                <w:szCs w:val="22"/>
              </w:rPr>
              <w:t>上述五項評分標準之內涵及評分表如附表二</w:t>
            </w:r>
            <w:r w:rsidRPr="00145D24">
              <w:rPr>
                <w:rFonts w:eastAsia="標楷體" w:hint="eastAsia"/>
                <w:color w:val="000000"/>
                <w:sz w:val="22"/>
                <w:szCs w:val="22"/>
              </w:rPr>
              <w:t>】</w:t>
            </w:r>
          </w:p>
        </w:tc>
        <w:tc>
          <w:tcPr>
            <w:tcW w:w="914" w:type="dxa"/>
            <w:vAlign w:val="center"/>
          </w:tcPr>
          <w:p w:rsidR="0067082F" w:rsidRPr="00145D24" w:rsidRDefault="0067082F" w:rsidP="004855EF">
            <w:pPr>
              <w:jc w:val="center"/>
              <w:rPr>
                <w:rFonts w:ascii="標楷體" w:eastAsia="標楷體" w:hAnsi="標楷體"/>
                <w:color w:val="000000"/>
                <w:szCs w:val="22"/>
              </w:rPr>
            </w:pPr>
          </w:p>
        </w:tc>
        <w:tc>
          <w:tcPr>
            <w:tcW w:w="890" w:type="dxa"/>
            <w:vAlign w:val="center"/>
          </w:tcPr>
          <w:p w:rsidR="0067082F" w:rsidRPr="006A59F0" w:rsidRDefault="0067082F" w:rsidP="004855EF">
            <w:pPr>
              <w:jc w:val="center"/>
              <w:rPr>
                <w:rFonts w:eastAsia="標楷體"/>
                <w:color w:val="000000"/>
                <w:szCs w:val="22"/>
              </w:rPr>
            </w:pPr>
            <w:r w:rsidRPr="006A59F0">
              <w:rPr>
                <w:rFonts w:eastAsia="標楷體"/>
                <w:color w:val="000000"/>
                <w:szCs w:val="22"/>
              </w:rPr>
              <w:t>20%</w:t>
            </w:r>
          </w:p>
        </w:tc>
        <w:tc>
          <w:tcPr>
            <w:tcW w:w="914" w:type="dxa"/>
            <w:vAlign w:val="center"/>
          </w:tcPr>
          <w:p w:rsidR="0067082F" w:rsidRPr="00145D24"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15" w:type="dxa"/>
            <w:vAlign w:val="center"/>
          </w:tcPr>
          <w:p w:rsidR="0067082F" w:rsidRPr="00145D24"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92" w:type="dxa"/>
            <w:vAlign w:val="center"/>
          </w:tcPr>
          <w:p w:rsidR="0067082F" w:rsidRPr="00145D24" w:rsidRDefault="0067082F" w:rsidP="004855EF">
            <w:pPr>
              <w:jc w:val="center"/>
              <w:rPr>
                <w:rFonts w:ascii="標楷體" w:eastAsia="標楷體" w:hAnsi="標楷體"/>
                <w:color w:val="000000"/>
                <w:szCs w:val="22"/>
              </w:rPr>
            </w:pPr>
          </w:p>
        </w:tc>
        <w:tc>
          <w:tcPr>
            <w:tcW w:w="991" w:type="dxa"/>
            <w:vAlign w:val="center"/>
          </w:tcPr>
          <w:p w:rsidR="0067082F" w:rsidRPr="00145D24" w:rsidRDefault="0067082F" w:rsidP="004855EF">
            <w:pPr>
              <w:jc w:val="center"/>
              <w:rPr>
                <w:rFonts w:ascii="標楷體" w:eastAsia="標楷體" w:hAnsi="標楷體"/>
                <w:color w:val="000000"/>
                <w:szCs w:val="22"/>
              </w:rPr>
            </w:pPr>
          </w:p>
        </w:tc>
        <w:tc>
          <w:tcPr>
            <w:tcW w:w="992" w:type="dxa"/>
            <w:vAlign w:val="center"/>
          </w:tcPr>
          <w:p w:rsidR="0067082F" w:rsidRPr="00145D24" w:rsidRDefault="0067082F" w:rsidP="004855EF">
            <w:pPr>
              <w:jc w:val="center"/>
              <w:rPr>
                <w:rFonts w:ascii="標楷體" w:eastAsia="標楷體" w:hAnsi="標楷體"/>
                <w:color w:val="000000"/>
                <w:szCs w:val="22"/>
              </w:rPr>
            </w:pPr>
          </w:p>
        </w:tc>
        <w:tc>
          <w:tcPr>
            <w:tcW w:w="2771" w:type="dxa"/>
          </w:tcPr>
          <w:p w:rsidR="0067082F" w:rsidRPr="00145D24" w:rsidRDefault="0067082F" w:rsidP="00D50F9B">
            <w:pPr>
              <w:numPr>
                <w:ilvl w:val="0"/>
                <w:numId w:val="12"/>
              </w:numPr>
              <w:spacing w:line="340" w:lineRule="exact"/>
              <w:ind w:left="318" w:hanging="318"/>
              <w:jc w:val="both"/>
              <w:rPr>
                <w:rFonts w:eastAsia="標楷體"/>
                <w:color w:val="000000"/>
                <w:sz w:val="22"/>
                <w:szCs w:val="22"/>
              </w:rPr>
            </w:pPr>
            <w:r w:rsidRPr="00145D24">
              <w:rPr>
                <w:rFonts w:eastAsia="標楷體" w:hAnsi="標楷體"/>
                <w:color w:val="000000"/>
                <w:sz w:val="22"/>
                <w:szCs w:val="22"/>
              </w:rPr>
              <w:t>送審人必須以一門課程為佐證，檢附完整教學計畫（含課程大綱、進度表、課程目標與學習成效標準一覽表、授課教材內容、學生完整評核紀錄等），作為教師同儕評鑑與學生評鑑之需。</w:t>
            </w:r>
          </w:p>
          <w:p w:rsidR="0067082F" w:rsidRPr="00145D24" w:rsidRDefault="0067082F" w:rsidP="00D50F9B">
            <w:pPr>
              <w:numPr>
                <w:ilvl w:val="0"/>
                <w:numId w:val="12"/>
              </w:numPr>
              <w:spacing w:line="340" w:lineRule="exact"/>
              <w:ind w:left="317" w:hanging="317"/>
              <w:jc w:val="both"/>
              <w:rPr>
                <w:rFonts w:ascii="標楷體" w:eastAsia="標楷體" w:hAnsi="標楷體"/>
                <w:color w:val="000000"/>
                <w:szCs w:val="22"/>
              </w:rPr>
            </w:pPr>
            <w:r w:rsidRPr="00145D24">
              <w:rPr>
                <w:rFonts w:eastAsia="標楷體"/>
                <w:color w:val="000000"/>
                <w:sz w:val="22"/>
                <w:szCs w:val="22"/>
              </w:rPr>
              <w:t>此項指標的積分以</w:t>
            </w:r>
            <w:r w:rsidRPr="00145D24">
              <w:rPr>
                <w:rFonts w:eastAsia="標楷體"/>
                <w:color w:val="000000"/>
                <w:sz w:val="22"/>
                <w:szCs w:val="22"/>
              </w:rPr>
              <w:t>100</w:t>
            </w:r>
            <w:r w:rsidRPr="00145D24">
              <w:rPr>
                <w:rFonts w:eastAsia="標楷體"/>
                <w:color w:val="000000"/>
                <w:sz w:val="22"/>
                <w:szCs w:val="22"/>
              </w:rPr>
              <w:t>分為上限。</w:t>
            </w:r>
          </w:p>
        </w:tc>
      </w:tr>
      <w:tr w:rsidR="0067082F" w:rsidRPr="00145D24" w:rsidTr="004855EF">
        <w:tc>
          <w:tcPr>
            <w:tcW w:w="751" w:type="dxa"/>
            <w:vMerge/>
            <w:vAlign w:val="center"/>
          </w:tcPr>
          <w:p w:rsidR="0067082F" w:rsidRPr="00145D24" w:rsidRDefault="0067082F" w:rsidP="004855EF">
            <w:pPr>
              <w:jc w:val="center"/>
              <w:rPr>
                <w:rFonts w:ascii="標楷體" w:eastAsia="標楷體" w:hAnsi="標楷體"/>
                <w:color w:val="000000"/>
                <w:szCs w:val="22"/>
              </w:rPr>
            </w:pPr>
          </w:p>
        </w:tc>
        <w:tc>
          <w:tcPr>
            <w:tcW w:w="1168" w:type="dxa"/>
          </w:tcPr>
          <w:p w:rsidR="0067082F" w:rsidRPr="00145D24" w:rsidRDefault="0067082F" w:rsidP="004855EF">
            <w:pPr>
              <w:rPr>
                <w:rFonts w:ascii="標楷體" w:eastAsia="標楷體" w:hAnsi="標楷體"/>
                <w:color w:val="000000"/>
                <w:sz w:val="22"/>
                <w:szCs w:val="22"/>
              </w:rPr>
            </w:pPr>
            <w:r w:rsidRPr="00145D24">
              <w:rPr>
                <w:rFonts w:ascii="標楷體" w:eastAsia="標楷體" w:hAnsi="標楷體" w:hint="eastAsia"/>
                <w:color w:val="000000"/>
                <w:sz w:val="22"/>
                <w:szCs w:val="22"/>
              </w:rPr>
              <w:t>教學評量</w:t>
            </w:r>
          </w:p>
          <w:p w:rsidR="0067082F" w:rsidRPr="00145D24" w:rsidRDefault="0067082F" w:rsidP="004855EF">
            <w:pPr>
              <w:ind w:rightChars="-34" w:right="-82"/>
              <w:rPr>
                <w:rFonts w:eastAsia="標楷體"/>
                <w:color w:val="000000"/>
                <w:szCs w:val="22"/>
              </w:rPr>
            </w:pPr>
            <w:r w:rsidRPr="00145D24">
              <w:rPr>
                <w:rFonts w:eastAsia="標楷體" w:hAnsi="標楷體"/>
                <w:color w:val="000000"/>
                <w:sz w:val="22"/>
                <w:szCs w:val="22"/>
              </w:rPr>
              <w:t>（以近</w:t>
            </w:r>
            <w:r w:rsidRPr="00296BAE">
              <w:rPr>
                <w:rFonts w:eastAsia="標楷體"/>
                <w:b/>
                <w:sz w:val="22"/>
                <w:szCs w:val="22"/>
                <w:u w:val="single"/>
              </w:rPr>
              <w:t>6</w:t>
            </w:r>
            <w:r w:rsidRPr="00296BAE">
              <w:rPr>
                <w:rFonts w:eastAsia="標楷體" w:hAnsi="標楷體"/>
                <w:b/>
                <w:sz w:val="22"/>
                <w:szCs w:val="22"/>
                <w:u w:val="single"/>
              </w:rPr>
              <w:t>學期</w:t>
            </w:r>
            <w:r w:rsidRPr="00145D24">
              <w:rPr>
                <w:rFonts w:eastAsia="標楷體" w:hAnsi="標楷體"/>
                <w:color w:val="000000"/>
                <w:sz w:val="22"/>
                <w:szCs w:val="22"/>
              </w:rPr>
              <w:t>為統計基準）</w:t>
            </w:r>
          </w:p>
        </w:tc>
        <w:tc>
          <w:tcPr>
            <w:tcW w:w="3488" w:type="dxa"/>
          </w:tcPr>
          <w:p w:rsidR="0067082F" w:rsidRPr="00DE5347" w:rsidRDefault="0067082F" w:rsidP="004855EF">
            <w:pPr>
              <w:spacing w:line="340" w:lineRule="exact"/>
              <w:jc w:val="both"/>
              <w:rPr>
                <w:rFonts w:eastAsia="標楷體"/>
                <w:color w:val="000000"/>
                <w:sz w:val="22"/>
                <w:szCs w:val="22"/>
              </w:rPr>
            </w:pPr>
            <w:r w:rsidRPr="00DE5347">
              <w:rPr>
                <w:rFonts w:eastAsia="標楷體" w:hint="eastAsia"/>
                <w:b/>
                <w:color w:val="000000"/>
                <w:kern w:val="0"/>
                <w:sz w:val="22"/>
                <w:szCs w:val="22"/>
              </w:rPr>
              <w:t>100</w:t>
            </w:r>
            <w:r w:rsidRPr="00DE5347">
              <w:rPr>
                <w:rFonts w:eastAsia="標楷體" w:hint="eastAsia"/>
                <w:b/>
                <w:color w:val="000000"/>
                <w:kern w:val="0"/>
                <w:sz w:val="22"/>
                <w:szCs w:val="22"/>
              </w:rPr>
              <w:t>學年度（含）以前：</w:t>
            </w:r>
          </w:p>
          <w:p w:rsidR="0067082F" w:rsidRPr="00DE5347" w:rsidRDefault="0067082F" w:rsidP="00D50F9B">
            <w:pPr>
              <w:numPr>
                <w:ilvl w:val="0"/>
                <w:numId w:val="1"/>
              </w:numPr>
              <w:spacing w:line="340" w:lineRule="exact"/>
              <w:ind w:left="317" w:hanging="317"/>
              <w:jc w:val="both"/>
              <w:rPr>
                <w:rFonts w:eastAsia="標楷體"/>
                <w:color w:val="000000"/>
                <w:sz w:val="22"/>
                <w:szCs w:val="22"/>
              </w:rPr>
            </w:pPr>
            <w:r w:rsidRPr="00DE5347">
              <w:rPr>
                <w:rFonts w:eastAsia="標楷體"/>
                <w:color w:val="000000"/>
                <w:sz w:val="22"/>
                <w:szCs w:val="22"/>
              </w:rPr>
              <w:t>教學評量問卷調查合乎有效問卷標準，</w:t>
            </w:r>
            <w:r w:rsidRPr="00DE5347">
              <w:rPr>
                <w:rFonts w:eastAsia="標楷體" w:hint="eastAsia"/>
                <w:color w:val="000000"/>
                <w:sz w:val="22"/>
                <w:szCs w:val="22"/>
              </w:rPr>
              <w:t>且</w:t>
            </w:r>
            <w:r w:rsidRPr="00DE5347">
              <w:rPr>
                <w:rFonts w:eastAsia="標楷體" w:hint="eastAsia"/>
                <w:b/>
                <w:sz w:val="22"/>
                <w:szCs w:val="22"/>
                <w:u w:val="single"/>
              </w:rPr>
              <w:t>有效加權</w:t>
            </w:r>
            <w:r w:rsidRPr="00DE5347">
              <w:rPr>
                <w:rFonts w:eastAsia="標楷體"/>
                <w:color w:val="000000"/>
                <w:sz w:val="22"/>
                <w:szCs w:val="22"/>
              </w:rPr>
              <w:t>平均在</w:t>
            </w:r>
            <w:r w:rsidRPr="00DE5347">
              <w:rPr>
                <w:rFonts w:eastAsia="標楷體" w:hint="eastAsia"/>
                <w:color w:val="000000"/>
                <w:sz w:val="22"/>
                <w:szCs w:val="22"/>
              </w:rPr>
              <w:t>4</w:t>
            </w:r>
            <w:r w:rsidRPr="00DE5347">
              <w:rPr>
                <w:rFonts w:eastAsia="標楷體"/>
                <w:color w:val="000000"/>
                <w:sz w:val="22"/>
                <w:szCs w:val="22"/>
              </w:rPr>
              <w:t>.</w:t>
            </w:r>
            <w:r w:rsidRPr="00DE5347">
              <w:rPr>
                <w:rFonts w:eastAsia="標楷體" w:hint="eastAsia"/>
                <w:color w:val="000000"/>
                <w:sz w:val="22"/>
                <w:szCs w:val="22"/>
              </w:rPr>
              <w:t>5</w:t>
            </w:r>
            <w:r w:rsidRPr="00DE5347">
              <w:rPr>
                <w:rFonts w:eastAsia="標楷體"/>
                <w:color w:val="000000"/>
                <w:sz w:val="22"/>
                <w:szCs w:val="22"/>
              </w:rPr>
              <w:t>0</w:t>
            </w:r>
            <w:r w:rsidRPr="00DE5347">
              <w:rPr>
                <w:rFonts w:eastAsia="標楷體" w:hAnsi="Calibri"/>
                <w:color w:val="000000"/>
                <w:sz w:val="22"/>
                <w:szCs w:val="22"/>
              </w:rPr>
              <w:t>分</w:t>
            </w:r>
            <w:r>
              <w:rPr>
                <w:rFonts w:eastAsia="標楷體" w:hint="eastAsia"/>
                <w:color w:val="000000"/>
                <w:sz w:val="22"/>
                <w:szCs w:val="22"/>
              </w:rPr>
              <w:t>（</w:t>
            </w:r>
            <w:r w:rsidRPr="00DE5347">
              <w:rPr>
                <w:rFonts w:eastAsia="標楷體" w:hAnsi="Calibri"/>
                <w:color w:val="000000"/>
                <w:sz w:val="22"/>
                <w:szCs w:val="22"/>
              </w:rPr>
              <w:t>含</w:t>
            </w:r>
            <w:r>
              <w:rPr>
                <w:rFonts w:eastAsia="標楷體" w:hAnsi="Calibri" w:hint="eastAsia"/>
                <w:color w:val="000000"/>
                <w:sz w:val="22"/>
                <w:szCs w:val="22"/>
              </w:rPr>
              <w:t>）</w:t>
            </w:r>
            <w:r w:rsidRPr="00DE5347">
              <w:rPr>
                <w:rFonts w:eastAsia="標楷體"/>
                <w:color w:val="000000"/>
                <w:sz w:val="22"/>
                <w:szCs w:val="22"/>
              </w:rPr>
              <w:t>以上者</w:t>
            </w:r>
            <w:r w:rsidRPr="00DE5347">
              <w:rPr>
                <w:rFonts w:eastAsia="標楷體" w:hint="eastAsia"/>
                <w:color w:val="000000"/>
                <w:sz w:val="22"/>
                <w:szCs w:val="22"/>
              </w:rPr>
              <w:t>：</w:t>
            </w:r>
            <w:r w:rsidRPr="00DE5347">
              <w:rPr>
                <w:rFonts w:eastAsia="標楷體"/>
                <w:b/>
                <w:sz w:val="22"/>
                <w:szCs w:val="22"/>
                <w:u w:val="single"/>
              </w:rPr>
              <w:t>每學</w:t>
            </w:r>
            <w:r w:rsidRPr="00DE5347">
              <w:rPr>
                <w:rFonts w:eastAsia="標楷體" w:hint="eastAsia"/>
                <w:b/>
                <w:sz w:val="22"/>
                <w:szCs w:val="22"/>
                <w:u w:val="single"/>
              </w:rPr>
              <w:t>期</w:t>
            </w:r>
            <w:r w:rsidRPr="00DE5347">
              <w:rPr>
                <w:rFonts w:eastAsia="標楷體" w:hint="eastAsia"/>
                <w:color w:val="000000"/>
                <w:sz w:val="22"/>
                <w:szCs w:val="22"/>
              </w:rPr>
              <w:t>核給</w:t>
            </w:r>
            <w:r w:rsidRPr="00DE5347">
              <w:rPr>
                <w:rFonts w:eastAsia="標楷體" w:hint="eastAsia"/>
                <w:b/>
                <w:color w:val="000000"/>
                <w:sz w:val="22"/>
                <w:szCs w:val="22"/>
                <w:u w:val="single"/>
              </w:rPr>
              <w:t>20</w:t>
            </w:r>
            <w:r w:rsidRPr="00DE5347">
              <w:rPr>
                <w:rFonts w:eastAsia="標楷體" w:hint="eastAsia"/>
                <w:color w:val="000000"/>
                <w:sz w:val="22"/>
                <w:szCs w:val="22"/>
              </w:rPr>
              <w:t>分為上限</w:t>
            </w:r>
          </w:p>
          <w:p w:rsidR="0067082F" w:rsidRPr="00DE5347" w:rsidRDefault="0067082F" w:rsidP="00D50F9B">
            <w:pPr>
              <w:numPr>
                <w:ilvl w:val="0"/>
                <w:numId w:val="1"/>
              </w:numPr>
              <w:spacing w:line="340" w:lineRule="exact"/>
              <w:ind w:left="317" w:hanging="317"/>
              <w:jc w:val="both"/>
              <w:rPr>
                <w:rFonts w:ascii="標楷體" w:eastAsia="標楷體" w:hAnsi="標楷體"/>
                <w:color w:val="000000"/>
                <w:sz w:val="22"/>
                <w:szCs w:val="22"/>
              </w:rPr>
            </w:pPr>
            <w:r w:rsidRPr="00DE5347">
              <w:rPr>
                <w:rFonts w:eastAsia="標楷體"/>
                <w:color w:val="000000"/>
                <w:sz w:val="22"/>
                <w:szCs w:val="22"/>
              </w:rPr>
              <w:t>教學評量問卷調查合乎有效問卷標準，</w:t>
            </w:r>
            <w:r w:rsidRPr="00DE5347">
              <w:rPr>
                <w:rFonts w:eastAsia="標楷體" w:hint="eastAsia"/>
                <w:color w:val="000000"/>
                <w:sz w:val="22"/>
                <w:szCs w:val="22"/>
              </w:rPr>
              <w:t>且</w:t>
            </w:r>
            <w:r w:rsidRPr="00DE5347">
              <w:rPr>
                <w:rFonts w:eastAsia="標楷體" w:hint="eastAsia"/>
                <w:b/>
                <w:sz w:val="22"/>
                <w:szCs w:val="22"/>
                <w:u w:val="single"/>
              </w:rPr>
              <w:t>有效加權</w:t>
            </w:r>
            <w:r w:rsidRPr="00DE5347">
              <w:rPr>
                <w:rFonts w:eastAsia="標楷體" w:hint="eastAsia"/>
                <w:color w:val="000000"/>
                <w:sz w:val="22"/>
                <w:szCs w:val="22"/>
              </w:rPr>
              <w:t>平均</w:t>
            </w:r>
            <w:r w:rsidRPr="00DE5347">
              <w:rPr>
                <w:rFonts w:eastAsia="標楷體"/>
                <w:color w:val="000000"/>
                <w:sz w:val="22"/>
                <w:szCs w:val="22"/>
              </w:rPr>
              <w:t>在</w:t>
            </w:r>
            <w:r w:rsidRPr="00DE5347">
              <w:rPr>
                <w:rFonts w:eastAsia="標楷體" w:hint="eastAsia"/>
                <w:color w:val="000000"/>
                <w:sz w:val="22"/>
                <w:szCs w:val="22"/>
              </w:rPr>
              <w:t>4</w:t>
            </w:r>
            <w:r w:rsidRPr="00DE5347">
              <w:rPr>
                <w:rFonts w:eastAsia="標楷體"/>
                <w:color w:val="000000"/>
                <w:sz w:val="22"/>
                <w:szCs w:val="22"/>
              </w:rPr>
              <w:t>.</w:t>
            </w:r>
            <w:r w:rsidRPr="00DE5347">
              <w:rPr>
                <w:rFonts w:eastAsia="標楷體" w:hint="eastAsia"/>
                <w:color w:val="000000"/>
                <w:sz w:val="22"/>
                <w:szCs w:val="22"/>
              </w:rPr>
              <w:t>25</w:t>
            </w:r>
            <w:r w:rsidRPr="00DE5347">
              <w:rPr>
                <w:rFonts w:eastAsia="標楷體"/>
                <w:color w:val="000000"/>
                <w:sz w:val="22"/>
                <w:szCs w:val="22"/>
              </w:rPr>
              <w:t>分</w:t>
            </w:r>
            <w:r>
              <w:rPr>
                <w:rFonts w:eastAsia="標楷體" w:hint="eastAsia"/>
                <w:color w:val="000000"/>
                <w:sz w:val="22"/>
                <w:szCs w:val="22"/>
              </w:rPr>
              <w:t>（</w:t>
            </w:r>
            <w:r w:rsidRPr="00DE5347">
              <w:rPr>
                <w:rFonts w:eastAsia="標楷體"/>
                <w:color w:val="000000"/>
                <w:sz w:val="22"/>
                <w:szCs w:val="22"/>
              </w:rPr>
              <w:t>含</w:t>
            </w:r>
            <w:r>
              <w:rPr>
                <w:rFonts w:eastAsia="標楷體" w:hint="eastAsia"/>
                <w:color w:val="000000"/>
                <w:sz w:val="22"/>
                <w:szCs w:val="22"/>
              </w:rPr>
              <w:t>）</w:t>
            </w:r>
            <w:r w:rsidRPr="00DE5347">
              <w:rPr>
                <w:rFonts w:eastAsia="標楷體"/>
                <w:color w:val="000000"/>
                <w:sz w:val="22"/>
                <w:szCs w:val="22"/>
              </w:rPr>
              <w:t>以上未達</w:t>
            </w:r>
            <w:r w:rsidRPr="00DE5347">
              <w:rPr>
                <w:rFonts w:eastAsia="標楷體" w:hint="eastAsia"/>
                <w:color w:val="000000"/>
                <w:sz w:val="22"/>
                <w:szCs w:val="22"/>
              </w:rPr>
              <w:t>4</w:t>
            </w:r>
            <w:r w:rsidRPr="00DE5347">
              <w:rPr>
                <w:rFonts w:eastAsia="標楷體"/>
                <w:color w:val="000000"/>
                <w:sz w:val="22"/>
                <w:szCs w:val="22"/>
              </w:rPr>
              <w:t>.</w:t>
            </w:r>
            <w:r w:rsidRPr="00DE5347">
              <w:rPr>
                <w:rFonts w:eastAsia="標楷體" w:hint="eastAsia"/>
                <w:color w:val="000000"/>
                <w:sz w:val="22"/>
                <w:szCs w:val="22"/>
              </w:rPr>
              <w:t>5</w:t>
            </w:r>
            <w:r w:rsidRPr="00DE5347">
              <w:rPr>
                <w:rFonts w:eastAsia="標楷體"/>
                <w:color w:val="000000"/>
                <w:sz w:val="22"/>
                <w:szCs w:val="22"/>
              </w:rPr>
              <w:t>0</w:t>
            </w:r>
            <w:r w:rsidRPr="00DE5347">
              <w:rPr>
                <w:rFonts w:eastAsia="標楷體"/>
                <w:color w:val="000000"/>
                <w:sz w:val="22"/>
                <w:szCs w:val="22"/>
              </w:rPr>
              <w:t>分者</w:t>
            </w:r>
            <w:r w:rsidRPr="00DE5347">
              <w:rPr>
                <w:rFonts w:eastAsia="標楷體" w:hint="eastAsia"/>
                <w:color w:val="000000"/>
                <w:sz w:val="22"/>
                <w:szCs w:val="22"/>
              </w:rPr>
              <w:t>：</w:t>
            </w:r>
            <w:r w:rsidRPr="00DE5347">
              <w:rPr>
                <w:rFonts w:eastAsia="標楷體"/>
                <w:b/>
                <w:sz w:val="22"/>
                <w:szCs w:val="22"/>
                <w:u w:val="single"/>
              </w:rPr>
              <w:t>每學</w:t>
            </w:r>
            <w:r w:rsidRPr="00DE5347">
              <w:rPr>
                <w:rFonts w:eastAsia="標楷體" w:hint="eastAsia"/>
                <w:b/>
                <w:sz w:val="22"/>
                <w:szCs w:val="22"/>
                <w:u w:val="single"/>
              </w:rPr>
              <w:t>期</w:t>
            </w:r>
            <w:r w:rsidRPr="00DE5347">
              <w:rPr>
                <w:rFonts w:eastAsia="標楷體" w:hint="eastAsia"/>
                <w:color w:val="000000"/>
                <w:sz w:val="22"/>
                <w:szCs w:val="22"/>
              </w:rPr>
              <w:t>核給</w:t>
            </w:r>
            <w:r w:rsidRPr="00DE5347">
              <w:rPr>
                <w:rFonts w:eastAsia="標楷體" w:hint="eastAsia"/>
                <w:b/>
                <w:color w:val="000000"/>
                <w:sz w:val="22"/>
                <w:szCs w:val="22"/>
                <w:u w:val="single"/>
              </w:rPr>
              <w:t>15</w:t>
            </w:r>
            <w:r w:rsidRPr="00DE5347">
              <w:rPr>
                <w:rFonts w:eastAsia="標楷體" w:hint="eastAsia"/>
                <w:color w:val="000000"/>
                <w:sz w:val="22"/>
                <w:szCs w:val="22"/>
              </w:rPr>
              <w:t>分為上限</w:t>
            </w:r>
          </w:p>
          <w:p w:rsidR="0067082F" w:rsidRPr="00DE5347" w:rsidRDefault="0067082F" w:rsidP="00D50F9B">
            <w:pPr>
              <w:numPr>
                <w:ilvl w:val="0"/>
                <w:numId w:val="1"/>
              </w:numPr>
              <w:spacing w:line="340" w:lineRule="exact"/>
              <w:ind w:left="317" w:hanging="317"/>
              <w:jc w:val="both"/>
              <w:rPr>
                <w:rFonts w:ascii="標楷體" w:eastAsia="標楷體" w:hAnsi="標楷體"/>
                <w:color w:val="000000"/>
                <w:sz w:val="22"/>
                <w:szCs w:val="22"/>
              </w:rPr>
            </w:pPr>
            <w:r w:rsidRPr="00DE5347">
              <w:rPr>
                <w:rFonts w:eastAsia="標楷體"/>
                <w:color w:val="000000"/>
                <w:sz w:val="22"/>
                <w:szCs w:val="22"/>
              </w:rPr>
              <w:t>教學評量問卷調查合乎有效問卷標準，</w:t>
            </w:r>
            <w:r w:rsidRPr="00DE5347">
              <w:rPr>
                <w:rFonts w:eastAsia="標楷體" w:hint="eastAsia"/>
                <w:color w:val="000000"/>
                <w:sz w:val="22"/>
                <w:szCs w:val="22"/>
              </w:rPr>
              <w:t>且</w:t>
            </w:r>
            <w:r w:rsidRPr="00DE5347">
              <w:rPr>
                <w:rFonts w:eastAsia="標楷體" w:hint="eastAsia"/>
                <w:b/>
                <w:sz w:val="22"/>
                <w:szCs w:val="22"/>
                <w:u w:val="single"/>
              </w:rPr>
              <w:t>有效加權</w:t>
            </w:r>
            <w:r w:rsidRPr="00DE5347">
              <w:rPr>
                <w:rFonts w:eastAsia="標楷體" w:hint="eastAsia"/>
                <w:color w:val="000000"/>
                <w:sz w:val="22"/>
                <w:szCs w:val="22"/>
              </w:rPr>
              <w:t>平均在</w:t>
            </w:r>
            <w:r w:rsidRPr="00DE5347">
              <w:rPr>
                <w:rFonts w:eastAsia="標楷體" w:hint="eastAsia"/>
                <w:color w:val="000000"/>
                <w:sz w:val="22"/>
                <w:szCs w:val="22"/>
              </w:rPr>
              <w:t>4</w:t>
            </w:r>
            <w:r w:rsidRPr="00DE5347">
              <w:rPr>
                <w:rFonts w:eastAsia="標楷體"/>
                <w:color w:val="000000"/>
                <w:sz w:val="22"/>
                <w:szCs w:val="22"/>
              </w:rPr>
              <w:t>.</w:t>
            </w:r>
            <w:r w:rsidRPr="00DE5347">
              <w:rPr>
                <w:rFonts w:eastAsia="標楷體" w:hint="eastAsia"/>
                <w:color w:val="000000"/>
                <w:sz w:val="22"/>
                <w:szCs w:val="22"/>
              </w:rPr>
              <w:t>00</w:t>
            </w:r>
            <w:r w:rsidRPr="00DE5347">
              <w:rPr>
                <w:rFonts w:eastAsia="標楷體"/>
                <w:color w:val="000000"/>
                <w:sz w:val="22"/>
                <w:szCs w:val="22"/>
              </w:rPr>
              <w:t>分</w:t>
            </w:r>
            <w:r>
              <w:rPr>
                <w:rFonts w:eastAsia="標楷體" w:hint="eastAsia"/>
                <w:color w:val="000000"/>
                <w:sz w:val="22"/>
                <w:szCs w:val="22"/>
              </w:rPr>
              <w:t>（</w:t>
            </w:r>
            <w:r w:rsidRPr="00DE5347">
              <w:rPr>
                <w:rFonts w:eastAsia="標楷體"/>
                <w:color w:val="000000"/>
                <w:sz w:val="22"/>
                <w:szCs w:val="22"/>
              </w:rPr>
              <w:t>含</w:t>
            </w:r>
            <w:r>
              <w:rPr>
                <w:rFonts w:eastAsia="標楷體" w:hint="eastAsia"/>
                <w:color w:val="000000"/>
                <w:sz w:val="22"/>
                <w:szCs w:val="22"/>
              </w:rPr>
              <w:t>）</w:t>
            </w:r>
            <w:r w:rsidRPr="00DE5347">
              <w:rPr>
                <w:rFonts w:eastAsia="標楷體"/>
                <w:color w:val="000000"/>
                <w:sz w:val="22"/>
                <w:szCs w:val="22"/>
              </w:rPr>
              <w:t>以上未達</w:t>
            </w:r>
            <w:r w:rsidRPr="00DE5347">
              <w:rPr>
                <w:rFonts w:eastAsia="標楷體" w:hint="eastAsia"/>
                <w:color w:val="000000"/>
                <w:sz w:val="22"/>
                <w:szCs w:val="22"/>
              </w:rPr>
              <w:t>4</w:t>
            </w:r>
            <w:r w:rsidRPr="00DE5347">
              <w:rPr>
                <w:rFonts w:eastAsia="標楷體"/>
                <w:color w:val="000000"/>
                <w:sz w:val="22"/>
                <w:szCs w:val="22"/>
              </w:rPr>
              <w:t>.</w:t>
            </w:r>
            <w:r w:rsidRPr="00DE5347">
              <w:rPr>
                <w:rFonts w:eastAsia="標楷體" w:hint="eastAsia"/>
                <w:color w:val="000000"/>
                <w:sz w:val="22"/>
                <w:szCs w:val="22"/>
              </w:rPr>
              <w:t>25</w:t>
            </w:r>
            <w:r w:rsidRPr="00DE5347">
              <w:rPr>
                <w:rFonts w:eastAsia="標楷體"/>
                <w:color w:val="000000"/>
                <w:sz w:val="22"/>
                <w:szCs w:val="22"/>
              </w:rPr>
              <w:t>分者</w:t>
            </w:r>
            <w:r w:rsidRPr="00DE5347">
              <w:rPr>
                <w:rFonts w:eastAsia="標楷體" w:hint="eastAsia"/>
                <w:color w:val="000000"/>
                <w:sz w:val="22"/>
                <w:szCs w:val="22"/>
              </w:rPr>
              <w:t>：</w:t>
            </w:r>
            <w:r w:rsidRPr="00DE5347">
              <w:rPr>
                <w:rFonts w:eastAsia="標楷體"/>
                <w:b/>
                <w:sz w:val="22"/>
                <w:szCs w:val="22"/>
                <w:u w:val="single"/>
              </w:rPr>
              <w:t>每學</w:t>
            </w:r>
            <w:r w:rsidRPr="00DE5347">
              <w:rPr>
                <w:rFonts w:eastAsia="標楷體" w:hint="eastAsia"/>
                <w:b/>
                <w:sz w:val="22"/>
                <w:szCs w:val="22"/>
                <w:u w:val="single"/>
              </w:rPr>
              <w:t>期</w:t>
            </w:r>
            <w:r w:rsidRPr="00DE5347">
              <w:rPr>
                <w:rFonts w:eastAsia="標楷體" w:hint="eastAsia"/>
                <w:color w:val="000000"/>
                <w:sz w:val="22"/>
                <w:szCs w:val="22"/>
              </w:rPr>
              <w:t>核給</w:t>
            </w:r>
            <w:r w:rsidRPr="00DE5347">
              <w:rPr>
                <w:rFonts w:eastAsia="標楷體" w:hint="eastAsia"/>
                <w:b/>
                <w:color w:val="000000"/>
                <w:sz w:val="22"/>
                <w:szCs w:val="22"/>
                <w:u w:val="single"/>
              </w:rPr>
              <w:t>10</w:t>
            </w:r>
            <w:r w:rsidRPr="00DE5347">
              <w:rPr>
                <w:rFonts w:eastAsia="標楷體" w:hint="eastAsia"/>
                <w:color w:val="000000"/>
                <w:sz w:val="22"/>
                <w:szCs w:val="22"/>
              </w:rPr>
              <w:t>分為上限</w:t>
            </w:r>
          </w:p>
          <w:p w:rsidR="0067082F" w:rsidRPr="00DE5347" w:rsidRDefault="0067082F" w:rsidP="00D50F9B">
            <w:pPr>
              <w:numPr>
                <w:ilvl w:val="0"/>
                <w:numId w:val="1"/>
              </w:numPr>
              <w:spacing w:line="340" w:lineRule="exact"/>
              <w:ind w:left="317" w:hanging="317"/>
              <w:jc w:val="both"/>
              <w:rPr>
                <w:rFonts w:ascii="標楷體" w:eastAsia="標楷體" w:hAnsi="標楷體"/>
                <w:b/>
                <w:color w:val="000000"/>
                <w:sz w:val="22"/>
                <w:szCs w:val="22"/>
                <w:u w:val="single"/>
              </w:rPr>
            </w:pPr>
            <w:r w:rsidRPr="00DE5347">
              <w:rPr>
                <w:rFonts w:eastAsia="標楷體"/>
                <w:b/>
                <w:sz w:val="22"/>
                <w:szCs w:val="22"/>
                <w:u w:val="single"/>
              </w:rPr>
              <w:t>教學評量問卷調查合乎有效問卷標準，且</w:t>
            </w:r>
            <w:r w:rsidRPr="00DE5347">
              <w:rPr>
                <w:rFonts w:eastAsia="標楷體" w:hint="eastAsia"/>
                <w:b/>
                <w:sz w:val="22"/>
                <w:szCs w:val="22"/>
                <w:u w:val="single"/>
              </w:rPr>
              <w:t>有效加權</w:t>
            </w:r>
            <w:r w:rsidRPr="00DE5347">
              <w:rPr>
                <w:rFonts w:eastAsia="標楷體"/>
                <w:b/>
                <w:sz w:val="22"/>
                <w:szCs w:val="22"/>
                <w:u w:val="single"/>
              </w:rPr>
              <w:t>平均在</w:t>
            </w:r>
            <w:r w:rsidRPr="00DE5347">
              <w:rPr>
                <w:rFonts w:eastAsia="標楷體" w:hint="eastAsia"/>
                <w:b/>
                <w:sz w:val="22"/>
                <w:szCs w:val="22"/>
                <w:u w:val="single"/>
              </w:rPr>
              <w:t>3</w:t>
            </w:r>
            <w:r w:rsidRPr="00DE5347">
              <w:rPr>
                <w:rFonts w:eastAsia="標楷體"/>
                <w:b/>
                <w:sz w:val="22"/>
                <w:szCs w:val="22"/>
                <w:u w:val="single"/>
              </w:rPr>
              <w:t>.</w:t>
            </w:r>
            <w:r w:rsidRPr="00DE5347">
              <w:rPr>
                <w:rFonts w:eastAsia="標楷體" w:hint="eastAsia"/>
                <w:b/>
                <w:sz w:val="22"/>
                <w:szCs w:val="22"/>
                <w:u w:val="single"/>
              </w:rPr>
              <w:t>75</w:t>
            </w:r>
            <w:r w:rsidRPr="00DE5347">
              <w:rPr>
                <w:rFonts w:eastAsia="標楷體"/>
                <w:b/>
                <w:sz w:val="22"/>
                <w:szCs w:val="22"/>
                <w:u w:val="single"/>
              </w:rPr>
              <w:t>分</w:t>
            </w:r>
            <w:r>
              <w:rPr>
                <w:rFonts w:eastAsia="標楷體" w:hint="eastAsia"/>
                <w:b/>
                <w:sz w:val="22"/>
                <w:szCs w:val="22"/>
                <w:u w:val="single"/>
              </w:rPr>
              <w:t>（</w:t>
            </w:r>
            <w:r w:rsidRPr="00DE5347">
              <w:rPr>
                <w:rFonts w:eastAsia="標楷體"/>
                <w:b/>
                <w:sz w:val="22"/>
                <w:szCs w:val="22"/>
                <w:u w:val="single"/>
              </w:rPr>
              <w:t>含</w:t>
            </w:r>
            <w:r>
              <w:rPr>
                <w:rFonts w:eastAsia="標楷體" w:hint="eastAsia"/>
                <w:b/>
                <w:sz w:val="22"/>
                <w:szCs w:val="22"/>
                <w:u w:val="single"/>
              </w:rPr>
              <w:t>）</w:t>
            </w:r>
            <w:r w:rsidRPr="00DE5347">
              <w:rPr>
                <w:rFonts w:eastAsia="標楷體"/>
                <w:b/>
                <w:sz w:val="22"/>
                <w:szCs w:val="22"/>
                <w:u w:val="single"/>
              </w:rPr>
              <w:t>以上未達</w:t>
            </w:r>
            <w:r w:rsidRPr="00DE5347">
              <w:rPr>
                <w:rFonts w:eastAsia="標楷體"/>
                <w:b/>
                <w:sz w:val="22"/>
                <w:szCs w:val="22"/>
                <w:u w:val="single"/>
              </w:rPr>
              <w:t>4.00</w:t>
            </w:r>
            <w:r w:rsidRPr="00DE5347">
              <w:rPr>
                <w:rFonts w:eastAsia="標楷體"/>
                <w:b/>
                <w:sz w:val="22"/>
                <w:szCs w:val="22"/>
                <w:u w:val="single"/>
              </w:rPr>
              <w:t>分者：每學</w:t>
            </w:r>
            <w:r w:rsidRPr="00DE5347">
              <w:rPr>
                <w:rFonts w:eastAsia="標楷體" w:hint="eastAsia"/>
                <w:b/>
                <w:sz w:val="22"/>
                <w:szCs w:val="22"/>
                <w:u w:val="single"/>
              </w:rPr>
              <w:t>期</w:t>
            </w:r>
            <w:r w:rsidRPr="00DE5347">
              <w:rPr>
                <w:rFonts w:eastAsia="標楷體"/>
                <w:b/>
                <w:sz w:val="22"/>
                <w:szCs w:val="22"/>
                <w:u w:val="single"/>
              </w:rPr>
              <w:t>核給</w:t>
            </w:r>
            <w:r w:rsidRPr="00DE5347">
              <w:rPr>
                <w:rFonts w:eastAsia="標楷體" w:hint="eastAsia"/>
                <w:b/>
                <w:sz w:val="22"/>
                <w:szCs w:val="22"/>
                <w:u w:val="single"/>
              </w:rPr>
              <w:t>5</w:t>
            </w:r>
            <w:r w:rsidRPr="00DE5347">
              <w:rPr>
                <w:rFonts w:eastAsia="標楷體"/>
                <w:b/>
                <w:sz w:val="22"/>
                <w:szCs w:val="22"/>
                <w:u w:val="single"/>
              </w:rPr>
              <w:t>分為上限</w:t>
            </w:r>
          </w:p>
          <w:p w:rsidR="0067082F" w:rsidRPr="00DE5347" w:rsidRDefault="0067082F" w:rsidP="004855EF">
            <w:pPr>
              <w:spacing w:line="340" w:lineRule="exact"/>
              <w:jc w:val="both"/>
              <w:rPr>
                <w:rFonts w:eastAsia="標楷體"/>
                <w:color w:val="000000"/>
                <w:sz w:val="22"/>
                <w:szCs w:val="22"/>
              </w:rPr>
            </w:pPr>
            <w:r w:rsidRPr="00DE5347">
              <w:rPr>
                <w:rFonts w:eastAsia="標楷體" w:hint="eastAsia"/>
                <w:b/>
                <w:color w:val="000000"/>
                <w:kern w:val="0"/>
                <w:sz w:val="22"/>
                <w:szCs w:val="22"/>
              </w:rPr>
              <w:t>101</w:t>
            </w:r>
            <w:r w:rsidRPr="00DE5347">
              <w:rPr>
                <w:rFonts w:eastAsia="標楷體" w:hint="eastAsia"/>
                <w:b/>
                <w:color w:val="000000"/>
                <w:kern w:val="0"/>
                <w:sz w:val="22"/>
                <w:szCs w:val="22"/>
              </w:rPr>
              <w:t>學年度（含）以後：</w:t>
            </w:r>
          </w:p>
          <w:p w:rsidR="0067082F" w:rsidRPr="00DE5347" w:rsidRDefault="0067082F" w:rsidP="00D50F9B">
            <w:pPr>
              <w:numPr>
                <w:ilvl w:val="0"/>
                <w:numId w:val="1"/>
              </w:numPr>
              <w:spacing w:line="340" w:lineRule="exact"/>
              <w:ind w:left="317" w:hanging="317"/>
              <w:jc w:val="both"/>
              <w:rPr>
                <w:rFonts w:eastAsia="標楷體"/>
                <w:color w:val="000000"/>
                <w:sz w:val="22"/>
                <w:szCs w:val="22"/>
              </w:rPr>
            </w:pPr>
            <w:r w:rsidRPr="00DE5347">
              <w:rPr>
                <w:rFonts w:eastAsia="標楷體"/>
                <w:color w:val="000000"/>
                <w:sz w:val="22"/>
                <w:szCs w:val="22"/>
              </w:rPr>
              <w:t>教學評量問卷調查合乎有效問卷標準，</w:t>
            </w:r>
            <w:r w:rsidRPr="00DE5347">
              <w:rPr>
                <w:rFonts w:eastAsia="標楷體" w:hint="eastAsia"/>
                <w:color w:val="000000"/>
                <w:sz w:val="22"/>
                <w:szCs w:val="22"/>
              </w:rPr>
              <w:t>且</w:t>
            </w:r>
            <w:r w:rsidRPr="00DE5347">
              <w:rPr>
                <w:rFonts w:eastAsia="標楷體" w:hint="eastAsia"/>
                <w:b/>
                <w:sz w:val="22"/>
                <w:szCs w:val="22"/>
                <w:u w:val="single"/>
              </w:rPr>
              <w:t>有效加權</w:t>
            </w:r>
            <w:r w:rsidRPr="00DE5347">
              <w:rPr>
                <w:rFonts w:eastAsia="標楷體"/>
                <w:color w:val="000000"/>
                <w:sz w:val="22"/>
                <w:szCs w:val="22"/>
              </w:rPr>
              <w:t>平均在</w:t>
            </w:r>
            <w:r w:rsidRPr="00DE5347">
              <w:rPr>
                <w:rFonts w:eastAsia="標楷體" w:hint="eastAsia"/>
                <w:color w:val="000000"/>
                <w:sz w:val="22"/>
                <w:szCs w:val="22"/>
              </w:rPr>
              <w:t>5</w:t>
            </w:r>
            <w:r w:rsidRPr="00DE5347">
              <w:rPr>
                <w:rFonts w:eastAsia="標楷體"/>
                <w:color w:val="000000"/>
                <w:sz w:val="22"/>
                <w:szCs w:val="22"/>
              </w:rPr>
              <w:t>.</w:t>
            </w:r>
            <w:r w:rsidRPr="00DE5347">
              <w:rPr>
                <w:rFonts w:eastAsia="標楷體" w:hint="eastAsia"/>
                <w:color w:val="000000"/>
                <w:sz w:val="22"/>
                <w:szCs w:val="22"/>
              </w:rPr>
              <w:t>4</w:t>
            </w:r>
            <w:r w:rsidRPr="00DE5347">
              <w:rPr>
                <w:rFonts w:eastAsia="標楷體"/>
                <w:color w:val="000000"/>
                <w:sz w:val="22"/>
                <w:szCs w:val="22"/>
              </w:rPr>
              <w:t>0</w:t>
            </w:r>
            <w:r w:rsidRPr="00DE5347">
              <w:rPr>
                <w:rFonts w:eastAsia="標楷體" w:hAnsi="Calibri"/>
                <w:color w:val="000000"/>
                <w:sz w:val="22"/>
                <w:szCs w:val="22"/>
              </w:rPr>
              <w:t>分</w:t>
            </w:r>
            <w:r>
              <w:rPr>
                <w:rFonts w:eastAsia="標楷體" w:hAnsi="Calibri" w:hint="eastAsia"/>
                <w:color w:val="000000"/>
                <w:sz w:val="22"/>
                <w:szCs w:val="22"/>
              </w:rPr>
              <w:t>（</w:t>
            </w:r>
            <w:r w:rsidRPr="00DE5347">
              <w:rPr>
                <w:rFonts w:eastAsia="標楷體" w:hAnsi="Calibri"/>
                <w:color w:val="000000"/>
                <w:sz w:val="22"/>
                <w:szCs w:val="22"/>
              </w:rPr>
              <w:t>含</w:t>
            </w:r>
            <w:r>
              <w:rPr>
                <w:rFonts w:eastAsia="標楷體" w:hAnsi="Calibri" w:hint="eastAsia"/>
                <w:color w:val="000000"/>
                <w:sz w:val="22"/>
                <w:szCs w:val="22"/>
              </w:rPr>
              <w:t>）</w:t>
            </w:r>
            <w:r w:rsidRPr="00DE5347">
              <w:rPr>
                <w:rFonts w:eastAsia="標楷體"/>
                <w:color w:val="000000"/>
                <w:sz w:val="22"/>
                <w:szCs w:val="22"/>
              </w:rPr>
              <w:t>以上者</w:t>
            </w:r>
            <w:r w:rsidRPr="00DE5347">
              <w:rPr>
                <w:rFonts w:eastAsia="標楷體" w:hint="eastAsia"/>
                <w:color w:val="000000"/>
                <w:sz w:val="22"/>
                <w:szCs w:val="22"/>
              </w:rPr>
              <w:t>：</w:t>
            </w:r>
            <w:r w:rsidRPr="00DE5347">
              <w:rPr>
                <w:rFonts w:eastAsia="標楷體"/>
                <w:b/>
                <w:sz w:val="22"/>
                <w:szCs w:val="22"/>
                <w:u w:val="single"/>
              </w:rPr>
              <w:t>每學</w:t>
            </w:r>
            <w:r w:rsidRPr="00DE5347">
              <w:rPr>
                <w:rFonts w:eastAsia="標楷體" w:hint="eastAsia"/>
                <w:b/>
                <w:sz w:val="22"/>
                <w:szCs w:val="22"/>
                <w:u w:val="single"/>
              </w:rPr>
              <w:t>期</w:t>
            </w:r>
            <w:r w:rsidRPr="00DE5347">
              <w:rPr>
                <w:rFonts w:eastAsia="標楷體" w:hint="eastAsia"/>
                <w:color w:val="000000"/>
                <w:sz w:val="22"/>
                <w:szCs w:val="22"/>
              </w:rPr>
              <w:t>核給</w:t>
            </w:r>
            <w:r w:rsidRPr="00DE5347">
              <w:rPr>
                <w:rFonts w:eastAsia="標楷體" w:hint="eastAsia"/>
                <w:b/>
                <w:color w:val="000000"/>
                <w:sz w:val="22"/>
                <w:szCs w:val="22"/>
                <w:u w:val="single"/>
              </w:rPr>
              <w:t>20</w:t>
            </w:r>
            <w:r w:rsidRPr="00DE5347">
              <w:rPr>
                <w:rFonts w:eastAsia="標楷體" w:hint="eastAsia"/>
                <w:color w:val="000000"/>
                <w:sz w:val="22"/>
                <w:szCs w:val="22"/>
              </w:rPr>
              <w:t>分為上限</w:t>
            </w:r>
          </w:p>
          <w:p w:rsidR="0067082F" w:rsidRPr="00DE5347" w:rsidRDefault="0067082F" w:rsidP="00D50F9B">
            <w:pPr>
              <w:numPr>
                <w:ilvl w:val="0"/>
                <w:numId w:val="1"/>
              </w:numPr>
              <w:spacing w:line="340" w:lineRule="exact"/>
              <w:ind w:left="317" w:hanging="317"/>
              <w:jc w:val="both"/>
              <w:rPr>
                <w:rFonts w:ascii="標楷體" w:eastAsia="標楷體" w:hAnsi="標楷體"/>
                <w:color w:val="000000"/>
                <w:sz w:val="22"/>
                <w:szCs w:val="22"/>
              </w:rPr>
            </w:pPr>
            <w:r w:rsidRPr="00DE5347">
              <w:rPr>
                <w:rFonts w:eastAsia="標楷體"/>
                <w:color w:val="000000"/>
                <w:sz w:val="22"/>
                <w:szCs w:val="22"/>
              </w:rPr>
              <w:t>教學評量問卷調查合乎有效問卷標準，</w:t>
            </w:r>
            <w:r w:rsidRPr="00DE5347">
              <w:rPr>
                <w:rFonts w:eastAsia="標楷體" w:hint="eastAsia"/>
                <w:color w:val="000000"/>
                <w:sz w:val="22"/>
                <w:szCs w:val="22"/>
              </w:rPr>
              <w:t>且</w:t>
            </w:r>
            <w:r w:rsidRPr="00DE5347">
              <w:rPr>
                <w:rFonts w:eastAsia="標楷體" w:hint="eastAsia"/>
                <w:b/>
                <w:sz w:val="22"/>
                <w:szCs w:val="22"/>
                <w:u w:val="single"/>
              </w:rPr>
              <w:t>有效加權</w:t>
            </w:r>
            <w:r w:rsidRPr="00DE5347">
              <w:rPr>
                <w:rFonts w:eastAsia="標楷體" w:hint="eastAsia"/>
                <w:color w:val="000000"/>
                <w:sz w:val="22"/>
                <w:szCs w:val="22"/>
              </w:rPr>
              <w:t>平均</w:t>
            </w:r>
            <w:r w:rsidRPr="00DE5347">
              <w:rPr>
                <w:rFonts w:eastAsia="標楷體"/>
                <w:color w:val="000000"/>
                <w:sz w:val="22"/>
                <w:szCs w:val="22"/>
              </w:rPr>
              <w:t>在</w:t>
            </w:r>
            <w:r w:rsidRPr="00DE5347">
              <w:rPr>
                <w:rFonts w:eastAsia="標楷體" w:hint="eastAsia"/>
                <w:color w:val="000000"/>
                <w:sz w:val="22"/>
                <w:szCs w:val="22"/>
              </w:rPr>
              <w:t>5</w:t>
            </w:r>
            <w:r w:rsidRPr="00DE5347">
              <w:rPr>
                <w:rFonts w:eastAsia="標楷體"/>
                <w:color w:val="000000"/>
                <w:sz w:val="22"/>
                <w:szCs w:val="22"/>
              </w:rPr>
              <w:t>.</w:t>
            </w:r>
            <w:r w:rsidRPr="00DE5347">
              <w:rPr>
                <w:rFonts w:eastAsia="標楷體" w:hint="eastAsia"/>
                <w:color w:val="000000"/>
                <w:sz w:val="22"/>
                <w:szCs w:val="22"/>
              </w:rPr>
              <w:t>10</w:t>
            </w:r>
            <w:r w:rsidRPr="00DE5347">
              <w:rPr>
                <w:rFonts w:eastAsia="標楷體"/>
                <w:color w:val="000000"/>
                <w:sz w:val="22"/>
                <w:szCs w:val="22"/>
              </w:rPr>
              <w:t>分</w:t>
            </w:r>
            <w:r>
              <w:rPr>
                <w:rFonts w:eastAsia="標楷體" w:hint="eastAsia"/>
                <w:color w:val="000000"/>
                <w:sz w:val="22"/>
                <w:szCs w:val="22"/>
              </w:rPr>
              <w:t>（</w:t>
            </w:r>
            <w:r w:rsidRPr="00DE5347">
              <w:rPr>
                <w:rFonts w:eastAsia="標楷體"/>
                <w:color w:val="000000"/>
                <w:sz w:val="22"/>
                <w:szCs w:val="22"/>
              </w:rPr>
              <w:t>含</w:t>
            </w:r>
            <w:r>
              <w:rPr>
                <w:rFonts w:eastAsia="標楷體" w:hint="eastAsia"/>
                <w:color w:val="000000"/>
                <w:sz w:val="22"/>
                <w:szCs w:val="22"/>
              </w:rPr>
              <w:t>）</w:t>
            </w:r>
            <w:r w:rsidRPr="00DE5347">
              <w:rPr>
                <w:rFonts w:eastAsia="標楷體"/>
                <w:color w:val="000000"/>
                <w:sz w:val="22"/>
                <w:szCs w:val="22"/>
              </w:rPr>
              <w:t>以上未達</w:t>
            </w:r>
            <w:r w:rsidRPr="00DE5347">
              <w:rPr>
                <w:rFonts w:eastAsia="標楷體" w:hint="eastAsia"/>
                <w:color w:val="000000"/>
                <w:sz w:val="22"/>
                <w:szCs w:val="22"/>
              </w:rPr>
              <w:t>5</w:t>
            </w:r>
            <w:r w:rsidRPr="00DE5347">
              <w:rPr>
                <w:rFonts w:eastAsia="標楷體"/>
                <w:color w:val="000000"/>
                <w:sz w:val="22"/>
                <w:szCs w:val="22"/>
              </w:rPr>
              <w:t>.</w:t>
            </w:r>
            <w:r w:rsidRPr="00DE5347">
              <w:rPr>
                <w:rFonts w:eastAsia="標楷體" w:hint="eastAsia"/>
                <w:color w:val="000000"/>
                <w:sz w:val="22"/>
                <w:szCs w:val="22"/>
              </w:rPr>
              <w:t>4</w:t>
            </w:r>
            <w:r w:rsidRPr="00DE5347">
              <w:rPr>
                <w:rFonts w:eastAsia="標楷體"/>
                <w:color w:val="000000"/>
                <w:sz w:val="22"/>
                <w:szCs w:val="22"/>
              </w:rPr>
              <w:t>0</w:t>
            </w:r>
            <w:r w:rsidRPr="00DE5347">
              <w:rPr>
                <w:rFonts w:eastAsia="標楷體"/>
                <w:color w:val="000000"/>
                <w:sz w:val="22"/>
                <w:szCs w:val="22"/>
              </w:rPr>
              <w:t>分者</w:t>
            </w:r>
            <w:r w:rsidRPr="00DE5347">
              <w:rPr>
                <w:rFonts w:eastAsia="標楷體" w:hint="eastAsia"/>
                <w:color w:val="000000"/>
                <w:sz w:val="22"/>
                <w:szCs w:val="22"/>
              </w:rPr>
              <w:t>：</w:t>
            </w:r>
            <w:r w:rsidRPr="00DE5347">
              <w:rPr>
                <w:rFonts w:eastAsia="標楷體"/>
                <w:b/>
                <w:sz w:val="22"/>
                <w:szCs w:val="22"/>
                <w:u w:val="single"/>
              </w:rPr>
              <w:t>每學</w:t>
            </w:r>
            <w:r w:rsidRPr="00DE5347">
              <w:rPr>
                <w:rFonts w:eastAsia="標楷體" w:hint="eastAsia"/>
                <w:b/>
                <w:sz w:val="22"/>
                <w:szCs w:val="22"/>
                <w:u w:val="single"/>
              </w:rPr>
              <w:t>期</w:t>
            </w:r>
            <w:r w:rsidRPr="00DE5347">
              <w:rPr>
                <w:rFonts w:eastAsia="標楷體" w:hint="eastAsia"/>
                <w:color w:val="000000"/>
                <w:sz w:val="22"/>
                <w:szCs w:val="22"/>
              </w:rPr>
              <w:t>核給</w:t>
            </w:r>
            <w:r w:rsidRPr="00DE5347">
              <w:rPr>
                <w:rFonts w:eastAsia="標楷體" w:hint="eastAsia"/>
                <w:b/>
                <w:color w:val="000000"/>
                <w:sz w:val="22"/>
                <w:szCs w:val="22"/>
                <w:u w:val="single"/>
              </w:rPr>
              <w:t>15</w:t>
            </w:r>
            <w:r w:rsidRPr="00DE5347">
              <w:rPr>
                <w:rFonts w:eastAsia="標楷體" w:hint="eastAsia"/>
                <w:color w:val="000000"/>
                <w:sz w:val="22"/>
                <w:szCs w:val="22"/>
              </w:rPr>
              <w:t>分為上限</w:t>
            </w:r>
          </w:p>
          <w:p w:rsidR="0067082F" w:rsidRPr="00DE5347" w:rsidRDefault="0067082F" w:rsidP="00D50F9B">
            <w:pPr>
              <w:numPr>
                <w:ilvl w:val="0"/>
                <w:numId w:val="1"/>
              </w:numPr>
              <w:spacing w:line="340" w:lineRule="exact"/>
              <w:ind w:left="317" w:hanging="317"/>
              <w:jc w:val="both"/>
              <w:rPr>
                <w:rFonts w:ascii="標楷體" w:eastAsia="標楷體" w:hAnsi="標楷體"/>
                <w:color w:val="000000"/>
                <w:sz w:val="22"/>
                <w:szCs w:val="22"/>
              </w:rPr>
            </w:pPr>
            <w:r w:rsidRPr="00DE5347">
              <w:rPr>
                <w:rFonts w:eastAsia="標楷體"/>
                <w:color w:val="000000"/>
                <w:sz w:val="22"/>
                <w:szCs w:val="22"/>
              </w:rPr>
              <w:t>教學評量問卷調查合乎有效問卷標準，</w:t>
            </w:r>
            <w:r w:rsidRPr="00DE5347">
              <w:rPr>
                <w:rFonts w:eastAsia="標楷體" w:hint="eastAsia"/>
                <w:color w:val="000000"/>
                <w:sz w:val="22"/>
                <w:szCs w:val="22"/>
              </w:rPr>
              <w:t>且</w:t>
            </w:r>
            <w:r w:rsidRPr="00DE5347">
              <w:rPr>
                <w:rFonts w:eastAsia="標楷體" w:hint="eastAsia"/>
                <w:b/>
                <w:sz w:val="22"/>
                <w:szCs w:val="22"/>
                <w:u w:val="single"/>
              </w:rPr>
              <w:t>有效加權</w:t>
            </w:r>
            <w:r w:rsidRPr="00DE5347">
              <w:rPr>
                <w:rFonts w:eastAsia="標楷體" w:hint="eastAsia"/>
                <w:color w:val="000000"/>
                <w:sz w:val="22"/>
                <w:szCs w:val="22"/>
              </w:rPr>
              <w:t>平均</w:t>
            </w:r>
            <w:r w:rsidRPr="00DE5347">
              <w:rPr>
                <w:rFonts w:eastAsia="標楷體"/>
                <w:color w:val="000000"/>
                <w:sz w:val="22"/>
                <w:szCs w:val="22"/>
              </w:rPr>
              <w:t>在</w:t>
            </w:r>
            <w:r w:rsidRPr="00DE5347">
              <w:rPr>
                <w:rFonts w:eastAsia="標楷體" w:hint="eastAsia"/>
                <w:color w:val="000000"/>
                <w:sz w:val="22"/>
                <w:szCs w:val="22"/>
              </w:rPr>
              <w:t>4</w:t>
            </w:r>
            <w:r w:rsidRPr="00DE5347">
              <w:rPr>
                <w:rFonts w:eastAsia="標楷體"/>
                <w:color w:val="000000"/>
                <w:sz w:val="22"/>
                <w:szCs w:val="22"/>
              </w:rPr>
              <w:t>.</w:t>
            </w:r>
            <w:r w:rsidRPr="00DE5347">
              <w:rPr>
                <w:rFonts w:eastAsia="標楷體" w:hint="eastAsia"/>
                <w:color w:val="000000"/>
                <w:sz w:val="22"/>
                <w:szCs w:val="22"/>
              </w:rPr>
              <w:t>80</w:t>
            </w:r>
            <w:r w:rsidRPr="00DE5347">
              <w:rPr>
                <w:rFonts w:eastAsia="標楷體"/>
                <w:color w:val="000000"/>
                <w:sz w:val="22"/>
                <w:szCs w:val="22"/>
              </w:rPr>
              <w:t>分</w:t>
            </w:r>
            <w:r>
              <w:rPr>
                <w:rFonts w:eastAsia="標楷體" w:hint="eastAsia"/>
                <w:color w:val="000000"/>
                <w:sz w:val="22"/>
                <w:szCs w:val="22"/>
              </w:rPr>
              <w:t>（</w:t>
            </w:r>
            <w:r w:rsidRPr="00DE5347">
              <w:rPr>
                <w:rFonts w:eastAsia="標楷體"/>
                <w:color w:val="000000"/>
                <w:sz w:val="22"/>
                <w:szCs w:val="22"/>
              </w:rPr>
              <w:t>含</w:t>
            </w:r>
            <w:r>
              <w:rPr>
                <w:rFonts w:eastAsia="標楷體" w:hint="eastAsia"/>
                <w:color w:val="000000"/>
                <w:sz w:val="22"/>
                <w:szCs w:val="22"/>
              </w:rPr>
              <w:t>）</w:t>
            </w:r>
            <w:r w:rsidRPr="00DE5347">
              <w:rPr>
                <w:rFonts w:eastAsia="標楷體"/>
                <w:color w:val="000000"/>
                <w:sz w:val="22"/>
                <w:szCs w:val="22"/>
              </w:rPr>
              <w:t>以上未達</w:t>
            </w:r>
            <w:r w:rsidRPr="00DE5347">
              <w:rPr>
                <w:rFonts w:eastAsia="標楷體" w:hint="eastAsia"/>
                <w:color w:val="000000"/>
                <w:sz w:val="22"/>
                <w:szCs w:val="22"/>
              </w:rPr>
              <w:t>5</w:t>
            </w:r>
            <w:r w:rsidRPr="00DE5347">
              <w:rPr>
                <w:rFonts w:eastAsia="標楷體"/>
                <w:color w:val="000000"/>
                <w:sz w:val="22"/>
                <w:szCs w:val="22"/>
              </w:rPr>
              <w:t>.</w:t>
            </w:r>
            <w:r w:rsidRPr="00DE5347">
              <w:rPr>
                <w:rFonts w:eastAsia="標楷體" w:hint="eastAsia"/>
                <w:color w:val="000000"/>
                <w:sz w:val="22"/>
                <w:szCs w:val="22"/>
              </w:rPr>
              <w:t>1</w:t>
            </w:r>
            <w:r w:rsidRPr="00DE5347">
              <w:rPr>
                <w:rFonts w:eastAsia="標楷體"/>
                <w:color w:val="000000"/>
                <w:sz w:val="22"/>
                <w:szCs w:val="22"/>
              </w:rPr>
              <w:t>0</w:t>
            </w:r>
            <w:r w:rsidRPr="00DE5347">
              <w:rPr>
                <w:rFonts w:eastAsia="標楷體"/>
                <w:color w:val="000000"/>
                <w:sz w:val="22"/>
                <w:szCs w:val="22"/>
              </w:rPr>
              <w:t>分者</w:t>
            </w:r>
            <w:r w:rsidRPr="00DE5347">
              <w:rPr>
                <w:rFonts w:eastAsia="標楷體" w:hint="eastAsia"/>
                <w:color w:val="000000"/>
                <w:sz w:val="22"/>
                <w:szCs w:val="22"/>
              </w:rPr>
              <w:t>：</w:t>
            </w:r>
            <w:r w:rsidRPr="00DE5347">
              <w:rPr>
                <w:rFonts w:eastAsia="標楷體"/>
                <w:b/>
                <w:sz w:val="22"/>
                <w:szCs w:val="22"/>
                <w:u w:val="single"/>
              </w:rPr>
              <w:t>每學</w:t>
            </w:r>
            <w:r w:rsidRPr="00DE5347">
              <w:rPr>
                <w:rFonts w:eastAsia="標楷體" w:hint="eastAsia"/>
                <w:b/>
                <w:sz w:val="22"/>
                <w:szCs w:val="22"/>
                <w:u w:val="single"/>
              </w:rPr>
              <w:t>期</w:t>
            </w:r>
            <w:r w:rsidRPr="00DE5347">
              <w:rPr>
                <w:rFonts w:eastAsia="標楷體" w:hint="eastAsia"/>
                <w:color w:val="000000"/>
                <w:sz w:val="22"/>
                <w:szCs w:val="22"/>
              </w:rPr>
              <w:t>核給</w:t>
            </w:r>
            <w:r w:rsidRPr="00DE5347">
              <w:rPr>
                <w:rFonts w:eastAsia="標楷體" w:hint="eastAsia"/>
                <w:b/>
                <w:color w:val="000000"/>
                <w:sz w:val="22"/>
                <w:szCs w:val="22"/>
                <w:u w:val="single"/>
              </w:rPr>
              <w:t>10</w:t>
            </w:r>
            <w:r w:rsidRPr="00DE5347">
              <w:rPr>
                <w:rFonts w:eastAsia="標楷體" w:hint="eastAsia"/>
                <w:color w:val="000000"/>
                <w:sz w:val="22"/>
                <w:szCs w:val="22"/>
              </w:rPr>
              <w:t>分為上限</w:t>
            </w:r>
          </w:p>
          <w:p w:rsidR="0067082F" w:rsidRPr="00296BAE" w:rsidRDefault="0067082F" w:rsidP="00D50F9B">
            <w:pPr>
              <w:numPr>
                <w:ilvl w:val="0"/>
                <w:numId w:val="1"/>
              </w:numPr>
              <w:spacing w:line="340" w:lineRule="exact"/>
              <w:ind w:left="317" w:hanging="317"/>
              <w:jc w:val="both"/>
              <w:rPr>
                <w:rFonts w:ascii="標楷體" w:eastAsia="標楷體" w:hAnsi="標楷體"/>
                <w:b/>
                <w:color w:val="000000"/>
                <w:szCs w:val="22"/>
                <w:u w:val="single"/>
              </w:rPr>
            </w:pPr>
            <w:r w:rsidRPr="00DE5347">
              <w:rPr>
                <w:rFonts w:eastAsia="標楷體"/>
                <w:b/>
                <w:sz w:val="22"/>
                <w:szCs w:val="22"/>
                <w:u w:val="single"/>
              </w:rPr>
              <w:t>教學評量問卷調查合乎有效問卷標準，且</w:t>
            </w:r>
            <w:r w:rsidRPr="00DE5347">
              <w:rPr>
                <w:rFonts w:eastAsia="標楷體" w:hint="eastAsia"/>
                <w:b/>
                <w:sz w:val="22"/>
                <w:szCs w:val="22"/>
                <w:u w:val="single"/>
              </w:rPr>
              <w:t>有效加權</w:t>
            </w:r>
            <w:r w:rsidRPr="00DE5347">
              <w:rPr>
                <w:rFonts w:eastAsia="標楷體"/>
                <w:b/>
                <w:sz w:val="22"/>
                <w:szCs w:val="22"/>
                <w:u w:val="single"/>
              </w:rPr>
              <w:t>平均在</w:t>
            </w:r>
            <w:r w:rsidRPr="00DE5347">
              <w:rPr>
                <w:rFonts w:eastAsia="標楷體"/>
                <w:b/>
                <w:sz w:val="22"/>
                <w:szCs w:val="22"/>
                <w:u w:val="single"/>
              </w:rPr>
              <w:t>4.</w:t>
            </w:r>
            <w:r w:rsidRPr="00DE5347">
              <w:rPr>
                <w:rFonts w:eastAsia="標楷體" w:hint="eastAsia"/>
                <w:b/>
                <w:sz w:val="22"/>
                <w:szCs w:val="22"/>
                <w:u w:val="single"/>
              </w:rPr>
              <w:t>5</w:t>
            </w:r>
            <w:r w:rsidRPr="00DE5347">
              <w:rPr>
                <w:rFonts w:eastAsia="標楷體"/>
                <w:b/>
                <w:sz w:val="22"/>
                <w:szCs w:val="22"/>
                <w:u w:val="single"/>
              </w:rPr>
              <w:t>0</w:t>
            </w:r>
            <w:r w:rsidRPr="00DE5347">
              <w:rPr>
                <w:rFonts w:eastAsia="標楷體"/>
                <w:b/>
                <w:sz w:val="22"/>
                <w:szCs w:val="22"/>
                <w:u w:val="single"/>
              </w:rPr>
              <w:t>分</w:t>
            </w:r>
            <w:r>
              <w:rPr>
                <w:rFonts w:eastAsia="標楷體" w:hint="eastAsia"/>
                <w:b/>
                <w:sz w:val="22"/>
                <w:szCs w:val="22"/>
                <w:u w:val="single"/>
              </w:rPr>
              <w:t>（</w:t>
            </w:r>
            <w:r w:rsidRPr="00DE5347">
              <w:rPr>
                <w:rFonts w:eastAsia="標楷體"/>
                <w:b/>
                <w:sz w:val="22"/>
                <w:szCs w:val="22"/>
                <w:u w:val="single"/>
              </w:rPr>
              <w:t>含</w:t>
            </w:r>
            <w:r>
              <w:rPr>
                <w:rFonts w:eastAsia="標楷體" w:hint="eastAsia"/>
                <w:b/>
                <w:sz w:val="22"/>
                <w:szCs w:val="22"/>
                <w:u w:val="single"/>
              </w:rPr>
              <w:t>）</w:t>
            </w:r>
            <w:r w:rsidRPr="00DE5347">
              <w:rPr>
                <w:rFonts w:eastAsia="標楷體"/>
                <w:b/>
                <w:sz w:val="22"/>
                <w:szCs w:val="22"/>
                <w:u w:val="single"/>
              </w:rPr>
              <w:t>以上未達</w:t>
            </w:r>
            <w:r w:rsidRPr="00DE5347">
              <w:rPr>
                <w:rFonts w:eastAsia="標楷體" w:hint="eastAsia"/>
                <w:b/>
                <w:sz w:val="22"/>
                <w:szCs w:val="22"/>
                <w:u w:val="single"/>
              </w:rPr>
              <w:t>4</w:t>
            </w:r>
            <w:r w:rsidRPr="00DE5347">
              <w:rPr>
                <w:rFonts w:eastAsia="標楷體"/>
                <w:b/>
                <w:sz w:val="22"/>
                <w:szCs w:val="22"/>
                <w:u w:val="single"/>
              </w:rPr>
              <w:t>.</w:t>
            </w:r>
            <w:r w:rsidRPr="00DE5347">
              <w:rPr>
                <w:rFonts w:eastAsia="標楷體" w:hint="eastAsia"/>
                <w:b/>
                <w:sz w:val="22"/>
                <w:szCs w:val="22"/>
                <w:u w:val="single"/>
              </w:rPr>
              <w:t>8</w:t>
            </w:r>
            <w:r w:rsidRPr="00DE5347">
              <w:rPr>
                <w:rFonts w:eastAsia="標楷體"/>
                <w:b/>
                <w:sz w:val="22"/>
                <w:szCs w:val="22"/>
                <w:u w:val="single"/>
              </w:rPr>
              <w:t>0</w:t>
            </w:r>
            <w:r w:rsidRPr="00DE5347">
              <w:rPr>
                <w:rFonts w:eastAsia="標楷體"/>
                <w:b/>
                <w:sz w:val="22"/>
                <w:szCs w:val="22"/>
                <w:u w:val="single"/>
              </w:rPr>
              <w:t>分者：每學</w:t>
            </w:r>
            <w:r w:rsidRPr="00DE5347">
              <w:rPr>
                <w:rFonts w:eastAsia="標楷體" w:hint="eastAsia"/>
                <w:b/>
                <w:sz w:val="22"/>
                <w:szCs w:val="22"/>
                <w:u w:val="single"/>
              </w:rPr>
              <w:t>期</w:t>
            </w:r>
            <w:r w:rsidRPr="00DE5347">
              <w:rPr>
                <w:rFonts w:eastAsia="標楷體"/>
                <w:b/>
                <w:sz w:val="22"/>
                <w:szCs w:val="22"/>
                <w:u w:val="single"/>
              </w:rPr>
              <w:t>核給</w:t>
            </w:r>
            <w:r w:rsidRPr="00DE5347">
              <w:rPr>
                <w:rFonts w:eastAsia="標楷體" w:hint="eastAsia"/>
                <w:b/>
                <w:sz w:val="22"/>
                <w:szCs w:val="22"/>
                <w:u w:val="single"/>
              </w:rPr>
              <w:t>5</w:t>
            </w:r>
            <w:r w:rsidRPr="00DE5347">
              <w:rPr>
                <w:rFonts w:eastAsia="標楷體"/>
                <w:b/>
                <w:sz w:val="22"/>
                <w:szCs w:val="22"/>
                <w:u w:val="single"/>
              </w:rPr>
              <w:t>分為上限</w:t>
            </w:r>
          </w:p>
        </w:tc>
        <w:tc>
          <w:tcPr>
            <w:tcW w:w="914" w:type="dxa"/>
            <w:vAlign w:val="center"/>
          </w:tcPr>
          <w:p w:rsidR="0067082F" w:rsidRPr="00145D24" w:rsidRDefault="0067082F" w:rsidP="004855EF">
            <w:pPr>
              <w:jc w:val="center"/>
              <w:rPr>
                <w:rFonts w:ascii="標楷體" w:eastAsia="標楷體" w:hAnsi="標楷體"/>
                <w:color w:val="000000"/>
                <w:szCs w:val="22"/>
              </w:rPr>
            </w:pPr>
          </w:p>
        </w:tc>
        <w:tc>
          <w:tcPr>
            <w:tcW w:w="890" w:type="dxa"/>
            <w:vAlign w:val="center"/>
          </w:tcPr>
          <w:p w:rsidR="0067082F" w:rsidRPr="006A59F0" w:rsidRDefault="0067082F" w:rsidP="004855EF">
            <w:pPr>
              <w:jc w:val="center"/>
              <w:rPr>
                <w:rFonts w:eastAsia="標楷體"/>
                <w:color w:val="000000"/>
                <w:szCs w:val="22"/>
              </w:rPr>
            </w:pPr>
            <w:r w:rsidRPr="006A59F0">
              <w:rPr>
                <w:rFonts w:eastAsia="標楷體"/>
                <w:color w:val="000000"/>
                <w:szCs w:val="22"/>
              </w:rPr>
              <w:t>10%</w:t>
            </w:r>
          </w:p>
        </w:tc>
        <w:tc>
          <w:tcPr>
            <w:tcW w:w="914" w:type="dxa"/>
            <w:vAlign w:val="center"/>
          </w:tcPr>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Pr="00145D24"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15" w:type="dxa"/>
            <w:vAlign w:val="center"/>
          </w:tcPr>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Pr="00145D24"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92" w:type="dxa"/>
          </w:tcPr>
          <w:p w:rsidR="0067082F" w:rsidRPr="00145D24" w:rsidRDefault="0067082F" w:rsidP="004855EF">
            <w:pPr>
              <w:rPr>
                <w:rFonts w:ascii="標楷體" w:eastAsia="標楷體" w:hAnsi="標楷體"/>
                <w:color w:val="000000"/>
                <w:szCs w:val="22"/>
              </w:rPr>
            </w:pPr>
          </w:p>
        </w:tc>
        <w:tc>
          <w:tcPr>
            <w:tcW w:w="991" w:type="dxa"/>
          </w:tcPr>
          <w:p w:rsidR="0067082F" w:rsidRPr="00145D24" w:rsidRDefault="0067082F" w:rsidP="004855EF">
            <w:pPr>
              <w:rPr>
                <w:rFonts w:ascii="標楷體" w:eastAsia="標楷體" w:hAnsi="標楷體"/>
                <w:color w:val="000000"/>
                <w:szCs w:val="22"/>
              </w:rPr>
            </w:pPr>
          </w:p>
        </w:tc>
        <w:tc>
          <w:tcPr>
            <w:tcW w:w="992" w:type="dxa"/>
          </w:tcPr>
          <w:p w:rsidR="0067082F" w:rsidRPr="00145D24" w:rsidRDefault="0067082F" w:rsidP="004855EF">
            <w:pPr>
              <w:rPr>
                <w:rFonts w:ascii="標楷體" w:eastAsia="標楷體" w:hAnsi="標楷體"/>
                <w:color w:val="000000"/>
                <w:szCs w:val="22"/>
              </w:rPr>
            </w:pPr>
          </w:p>
        </w:tc>
        <w:tc>
          <w:tcPr>
            <w:tcW w:w="2771" w:type="dxa"/>
          </w:tcPr>
          <w:p w:rsidR="0067082F" w:rsidRPr="00145D24" w:rsidRDefault="0067082F" w:rsidP="00D50F9B">
            <w:pPr>
              <w:numPr>
                <w:ilvl w:val="0"/>
                <w:numId w:val="13"/>
              </w:numPr>
              <w:spacing w:line="340" w:lineRule="exact"/>
              <w:ind w:left="318" w:hanging="318"/>
              <w:jc w:val="both"/>
              <w:rPr>
                <w:rFonts w:eastAsia="標楷體" w:hAnsi="標楷體"/>
                <w:color w:val="000000"/>
                <w:sz w:val="22"/>
                <w:szCs w:val="22"/>
              </w:rPr>
            </w:pPr>
            <w:r w:rsidRPr="00145D24">
              <w:rPr>
                <w:rFonts w:eastAsia="標楷體" w:hAnsi="標楷體" w:hint="eastAsia"/>
                <w:color w:val="000000"/>
                <w:sz w:val="22"/>
                <w:szCs w:val="22"/>
              </w:rPr>
              <w:t>由教務處檢附相關佐證資料作為查核。</w:t>
            </w:r>
          </w:p>
          <w:p w:rsidR="0067082F" w:rsidRPr="00145D24" w:rsidRDefault="0067082F" w:rsidP="00D50F9B">
            <w:pPr>
              <w:numPr>
                <w:ilvl w:val="0"/>
                <w:numId w:val="13"/>
              </w:numPr>
              <w:spacing w:line="340" w:lineRule="exact"/>
              <w:ind w:left="317" w:hanging="317"/>
              <w:jc w:val="both"/>
              <w:rPr>
                <w:rFonts w:ascii="標楷體" w:eastAsia="標楷體" w:hAnsi="標楷體"/>
                <w:color w:val="000000"/>
                <w:szCs w:val="22"/>
              </w:rPr>
            </w:pPr>
            <w:r w:rsidRPr="00145D24">
              <w:rPr>
                <w:rFonts w:eastAsia="標楷體" w:hAnsi="標楷體"/>
                <w:color w:val="000000"/>
                <w:sz w:val="22"/>
                <w:szCs w:val="22"/>
              </w:rPr>
              <w:t>此項指標的積分以</w:t>
            </w:r>
            <w:r w:rsidRPr="00145D24">
              <w:rPr>
                <w:rFonts w:eastAsia="標楷體" w:hAnsi="標楷體"/>
                <w:color w:val="000000"/>
                <w:sz w:val="22"/>
                <w:szCs w:val="22"/>
              </w:rPr>
              <w:t>100</w:t>
            </w:r>
            <w:r w:rsidRPr="00145D24">
              <w:rPr>
                <w:rFonts w:eastAsia="標楷體" w:hAnsi="標楷體"/>
                <w:color w:val="000000"/>
                <w:sz w:val="22"/>
                <w:szCs w:val="22"/>
              </w:rPr>
              <w:t>分為上限。</w:t>
            </w:r>
          </w:p>
        </w:tc>
      </w:tr>
      <w:tr w:rsidR="0067082F" w:rsidRPr="00145D24" w:rsidTr="004855EF">
        <w:tc>
          <w:tcPr>
            <w:tcW w:w="751" w:type="dxa"/>
            <w:vMerge/>
          </w:tcPr>
          <w:p w:rsidR="0067082F" w:rsidRPr="00145D24" w:rsidRDefault="0067082F" w:rsidP="004855EF">
            <w:pPr>
              <w:rPr>
                <w:rFonts w:ascii="標楷體" w:eastAsia="標楷體" w:hAnsi="標楷體"/>
                <w:color w:val="000000"/>
                <w:szCs w:val="22"/>
              </w:rPr>
            </w:pPr>
          </w:p>
        </w:tc>
        <w:tc>
          <w:tcPr>
            <w:tcW w:w="1168" w:type="dxa"/>
          </w:tcPr>
          <w:p w:rsidR="0067082F" w:rsidRPr="00145D24" w:rsidRDefault="0067082F" w:rsidP="004855EF">
            <w:pPr>
              <w:rPr>
                <w:rFonts w:ascii="標楷體" w:eastAsia="標楷體" w:hAnsi="標楷體"/>
                <w:color w:val="000000"/>
                <w:sz w:val="22"/>
                <w:szCs w:val="22"/>
              </w:rPr>
            </w:pPr>
            <w:r w:rsidRPr="00145D24">
              <w:rPr>
                <w:rFonts w:ascii="標楷體" w:eastAsia="標楷體" w:hAnsi="標楷體" w:hint="eastAsia"/>
                <w:color w:val="000000"/>
                <w:sz w:val="22"/>
                <w:szCs w:val="22"/>
              </w:rPr>
              <w:t>教學成長</w:t>
            </w:r>
          </w:p>
          <w:p w:rsidR="0067082F" w:rsidRPr="00145D24" w:rsidRDefault="0067082F" w:rsidP="004855EF">
            <w:pPr>
              <w:rPr>
                <w:rFonts w:ascii="標楷體" w:eastAsia="標楷體" w:hAnsi="標楷體"/>
                <w:color w:val="000000"/>
                <w:sz w:val="22"/>
                <w:szCs w:val="22"/>
              </w:rPr>
            </w:pPr>
            <w:r w:rsidRPr="00145D24">
              <w:rPr>
                <w:rFonts w:eastAsia="標楷體" w:hAnsi="標楷體"/>
                <w:color w:val="000000"/>
                <w:sz w:val="22"/>
                <w:szCs w:val="22"/>
              </w:rPr>
              <w:t>（以近</w:t>
            </w:r>
            <w:r w:rsidRPr="007B3AF0">
              <w:rPr>
                <w:rFonts w:eastAsia="標楷體"/>
                <w:b/>
                <w:sz w:val="22"/>
                <w:szCs w:val="22"/>
                <w:u w:val="single"/>
              </w:rPr>
              <w:t>6</w:t>
            </w:r>
            <w:r w:rsidRPr="007B3AF0">
              <w:rPr>
                <w:rFonts w:eastAsia="標楷體" w:hAnsi="標楷體"/>
                <w:b/>
                <w:sz w:val="22"/>
                <w:szCs w:val="22"/>
                <w:u w:val="single"/>
              </w:rPr>
              <w:t>學期</w:t>
            </w:r>
            <w:r w:rsidRPr="00145D24">
              <w:rPr>
                <w:rFonts w:eastAsia="標楷體" w:hAnsi="標楷體"/>
                <w:color w:val="000000"/>
                <w:sz w:val="22"/>
                <w:szCs w:val="22"/>
              </w:rPr>
              <w:t>為統計基準）</w:t>
            </w:r>
          </w:p>
        </w:tc>
        <w:tc>
          <w:tcPr>
            <w:tcW w:w="3488" w:type="dxa"/>
          </w:tcPr>
          <w:p w:rsidR="0067082F" w:rsidRPr="00145D24" w:rsidRDefault="0067082F" w:rsidP="00D50F9B">
            <w:pPr>
              <w:numPr>
                <w:ilvl w:val="0"/>
                <w:numId w:val="1"/>
              </w:numPr>
              <w:spacing w:line="340" w:lineRule="exact"/>
              <w:ind w:left="317" w:hanging="317"/>
              <w:jc w:val="both"/>
              <w:rPr>
                <w:rFonts w:eastAsia="標楷體"/>
                <w:color w:val="000000"/>
                <w:sz w:val="22"/>
                <w:szCs w:val="22"/>
              </w:rPr>
            </w:pPr>
            <w:r w:rsidRPr="00145D24">
              <w:rPr>
                <w:rFonts w:eastAsia="標楷體"/>
                <w:color w:val="000000"/>
                <w:sz w:val="22"/>
                <w:szCs w:val="22"/>
              </w:rPr>
              <w:t>參與教師成長系列活動達規定</w:t>
            </w:r>
            <w:r w:rsidRPr="00145D24">
              <w:rPr>
                <w:rFonts w:eastAsia="標楷體" w:hint="eastAsia"/>
                <w:color w:val="000000"/>
                <w:sz w:val="22"/>
                <w:szCs w:val="22"/>
              </w:rPr>
              <w:t>之基本</w:t>
            </w:r>
            <w:r w:rsidRPr="00145D24">
              <w:rPr>
                <w:rFonts w:eastAsia="標楷體"/>
                <w:color w:val="000000"/>
                <w:sz w:val="22"/>
                <w:szCs w:val="22"/>
              </w:rPr>
              <w:t>分數</w:t>
            </w:r>
            <w:r w:rsidRPr="00145D24">
              <w:rPr>
                <w:rFonts w:eastAsia="標楷體" w:hint="eastAsia"/>
                <w:color w:val="000000"/>
                <w:sz w:val="22"/>
                <w:szCs w:val="22"/>
              </w:rPr>
              <w:t>3</w:t>
            </w:r>
            <w:r w:rsidRPr="00145D24">
              <w:rPr>
                <w:rFonts w:eastAsia="標楷體" w:hint="eastAsia"/>
                <w:color w:val="000000"/>
                <w:sz w:val="22"/>
                <w:szCs w:val="22"/>
              </w:rPr>
              <w:t>倍以上</w:t>
            </w:r>
            <w:r w:rsidRPr="00145D24">
              <w:rPr>
                <w:rFonts w:eastAsia="標楷體"/>
                <w:color w:val="000000"/>
                <w:sz w:val="22"/>
                <w:szCs w:val="22"/>
              </w:rPr>
              <w:t>者</w:t>
            </w:r>
            <w:r w:rsidRPr="00145D24">
              <w:rPr>
                <w:rFonts w:eastAsia="標楷體" w:hint="eastAsia"/>
                <w:color w:val="000000"/>
                <w:sz w:val="22"/>
                <w:szCs w:val="22"/>
              </w:rPr>
              <w:t>：</w:t>
            </w:r>
            <w:r w:rsidRPr="00296BAE">
              <w:rPr>
                <w:rFonts w:eastAsia="標楷體"/>
                <w:b/>
                <w:sz w:val="22"/>
                <w:szCs w:val="22"/>
                <w:u w:val="single"/>
              </w:rPr>
              <w:t>每學</w:t>
            </w:r>
            <w:r w:rsidRPr="00296BAE">
              <w:rPr>
                <w:rFonts w:eastAsia="標楷體" w:hint="eastAsia"/>
                <w:b/>
                <w:sz w:val="22"/>
                <w:szCs w:val="22"/>
                <w:u w:val="single"/>
              </w:rPr>
              <w:t>期</w:t>
            </w:r>
            <w:r w:rsidRPr="00145D24">
              <w:rPr>
                <w:rFonts w:eastAsia="標楷體" w:hint="eastAsia"/>
                <w:color w:val="000000"/>
                <w:sz w:val="22"/>
                <w:szCs w:val="22"/>
              </w:rPr>
              <w:t>核給</w:t>
            </w:r>
            <w:r w:rsidRPr="007B3AF0">
              <w:rPr>
                <w:rFonts w:eastAsia="標楷體" w:hint="eastAsia"/>
                <w:b/>
                <w:color w:val="000000"/>
                <w:sz w:val="22"/>
                <w:szCs w:val="22"/>
                <w:u w:val="single"/>
              </w:rPr>
              <w:t>13</w:t>
            </w:r>
            <w:r w:rsidRPr="00145D24">
              <w:rPr>
                <w:rFonts w:eastAsia="標楷體" w:hint="eastAsia"/>
                <w:color w:val="000000"/>
                <w:sz w:val="22"/>
                <w:szCs w:val="22"/>
              </w:rPr>
              <w:t>分</w:t>
            </w:r>
          </w:p>
          <w:p w:rsidR="0067082F" w:rsidRDefault="0067082F" w:rsidP="00D50F9B">
            <w:pPr>
              <w:numPr>
                <w:ilvl w:val="0"/>
                <w:numId w:val="1"/>
              </w:numPr>
              <w:spacing w:line="340" w:lineRule="exact"/>
              <w:ind w:left="317" w:hanging="317"/>
              <w:jc w:val="both"/>
              <w:rPr>
                <w:rFonts w:eastAsia="標楷體"/>
                <w:color w:val="000000"/>
                <w:sz w:val="22"/>
                <w:szCs w:val="22"/>
              </w:rPr>
            </w:pPr>
            <w:r w:rsidRPr="00145D24">
              <w:rPr>
                <w:rFonts w:eastAsia="標楷體"/>
                <w:color w:val="000000"/>
                <w:sz w:val="22"/>
                <w:szCs w:val="22"/>
              </w:rPr>
              <w:t>參與教師成長系列活動達規定</w:t>
            </w:r>
            <w:r w:rsidRPr="00145D24">
              <w:rPr>
                <w:rFonts w:eastAsia="標楷體" w:hint="eastAsia"/>
                <w:color w:val="000000"/>
                <w:sz w:val="22"/>
                <w:szCs w:val="22"/>
              </w:rPr>
              <w:t>之基本</w:t>
            </w:r>
            <w:r w:rsidRPr="00145D24">
              <w:rPr>
                <w:rFonts w:eastAsia="標楷體"/>
                <w:color w:val="000000"/>
                <w:sz w:val="22"/>
                <w:szCs w:val="22"/>
              </w:rPr>
              <w:t>分數</w:t>
            </w:r>
            <w:r w:rsidRPr="00145D24">
              <w:rPr>
                <w:rFonts w:eastAsia="標楷體" w:hint="eastAsia"/>
                <w:color w:val="000000"/>
                <w:sz w:val="22"/>
                <w:szCs w:val="22"/>
              </w:rPr>
              <w:t>2</w:t>
            </w:r>
            <w:r w:rsidRPr="00145D24">
              <w:rPr>
                <w:rFonts w:eastAsia="標楷體" w:hint="eastAsia"/>
                <w:color w:val="000000"/>
                <w:sz w:val="22"/>
                <w:szCs w:val="22"/>
              </w:rPr>
              <w:t>倍以上</w:t>
            </w:r>
            <w:r w:rsidRPr="00145D24">
              <w:rPr>
                <w:rFonts w:eastAsia="標楷體"/>
                <w:color w:val="000000"/>
                <w:sz w:val="22"/>
                <w:szCs w:val="22"/>
              </w:rPr>
              <w:t>者</w:t>
            </w:r>
            <w:r w:rsidRPr="00145D24">
              <w:rPr>
                <w:rFonts w:eastAsia="標楷體" w:hint="eastAsia"/>
                <w:color w:val="000000"/>
                <w:sz w:val="22"/>
                <w:szCs w:val="22"/>
              </w:rPr>
              <w:t>：</w:t>
            </w:r>
            <w:r w:rsidRPr="00296BAE">
              <w:rPr>
                <w:rFonts w:eastAsia="標楷體"/>
                <w:b/>
                <w:sz w:val="22"/>
                <w:szCs w:val="22"/>
                <w:u w:val="single"/>
              </w:rPr>
              <w:t>每學</w:t>
            </w:r>
            <w:r w:rsidRPr="00296BAE">
              <w:rPr>
                <w:rFonts w:eastAsia="標楷體" w:hint="eastAsia"/>
                <w:b/>
                <w:sz w:val="22"/>
                <w:szCs w:val="22"/>
                <w:u w:val="single"/>
              </w:rPr>
              <w:t>期</w:t>
            </w:r>
            <w:r w:rsidRPr="00145D24">
              <w:rPr>
                <w:rFonts w:eastAsia="標楷體" w:hint="eastAsia"/>
                <w:color w:val="000000"/>
                <w:sz w:val="22"/>
                <w:szCs w:val="22"/>
              </w:rPr>
              <w:t>核給</w:t>
            </w:r>
            <w:r w:rsidRPr="007B3AF0">
              <w:rPr>
                <w:rFonts w:eastAsia="標楷體" w:hint="eastAsia"/>
                <w:b/>
                <w:color w:val="000000"/>
                <w:sz w:val="22"/>
                <w:szCs w:val="22"/>
                <w:u w:val="single"/>
              </w:rPr>
              <w:t>6.5</w:t>
            </w:r>
            <w:r w:rsidRPr="00145D24">
              <w:rPr>
                <w:rFonts w:eastAsia="標楷體" w:hint="eastAsia"/>
                <w:color w:val="000000"/>
                <w:sz w:val="22"/>
                <w:szCs w:val="22"/>
              </w:rPr>
              <w:t>分</w:t>
            </w:r>
          </w:p>
          <w:p w:rsidR="0067082F" w:rsidRPr="00051199" w:rsidRDefault="0067082F" w:rsidP="00D50F9B">
            <w:pPr>
              <w:numPr>
                <w:ilvl w:val="0"/>
                <w:numId w:val="1"/>
              </w:numPr>
              <w:spacing w:line="340" w:lineRule="exact"/>
              <w:ind w:left="317" w:hanging="317"/>
              <w:jc w:val="both"/>
              <w:rPr>
                <w:rFonts w:eastAsia="標楷體"/>
                <w:b/>
                <w:color w:val="000000"/>
                <w:sz w:val="22"/>
                <w:szCs w:val="22"/>
                <w:u w:val="single"/>
              </w:rPr>
            </w:pPr>
            <w:r w:rsidRPr="00051199">
              <w:rPr>
                <w:rFonts w:eastAsia="標楷體"/>
                <w:b/>
                <w:sz w:val="22"/>
                <w:szCs w:val="22"/>
                <w:u w:val="single"/>
              </w:rPr>
              <w:t>參與教師成長系列活動達規定之基本分數</w:t>
            </w:r>
            <w:r w:rsidRPr="00051199">
              <w:rPr>
                <w:rFonts w:eastAsia="標楷體" w:hint="eastAsia"/>
                <w:b/>
                <w:sz w:val="22"/>
                <w:szCs w:val="22"/>
                <w:u w:val="single"/>
              </w:rPr>
              <w:t>1.5</w:t>
            </w:r>
            <w:r w:rsidRPr="00051199">
              <w:rPr>
                <w:rFonts w:eastAsia="標楷體"/>
                <w:b/>
                <w:sz w:val="22"/>
                <w:szCs w:val="22"/>
                <w:u w:val="single"/>
              </w:rPr>
              <w:t>倍以上者</w:t>
            </w:r>
            <w:r w:rsidRPr="00051199">
              <w:rPr>
                <w:rFonts w:eastAsia="標楷體" w:hint="eastAsia"/>
                <w:b/>
                <w:sz w:val="22"/>
                <w:szCs w:val="22"/>
                <w:u w:val="single"/>
              </w:rPr>
              <w:t>：每學期核給</w:t>
            </w:r>
            <w:r w:rsidRPr="00051199">
              <w:rPr>
                <w:rFonts w:eastAsia="標楷體" w:hint="eastAsia"/>
                <w:b/>
                <w:sz w:val="22"/>
                <w:szCs w:val="22"/>
                <w:u w:val="single"/>
              </w:rPr>
              <w:t>3</w:t>
            </w:r>
            <w:r w:rsidRPr="00051199">
              <w:rPr>
                <w:rFonts w:eastAsia="標楷體" w:hint="eastAsia"/>
                <w:b/>
                <w:sz w:val="22"/>
                <w:szCs w:val="22"/>
                <w:u w:val="single"/>
              </w:rPr>
              <w:t>分</w:t>
            </w:r>
          </w:p>
          <w:p w:rsidR="0067082F" w:rsidRPr="00145D24" w:rsidRDefault="0067082F" w:rsidP="00D50F9B">
            <w:pPr>
              <w:numPr>
                <w:ilvl w:val="0"/>
                <w:numId w:val="1"/>
              </w:numPr>
              <w:spacing w:line="340" w:lineRule="exact"/>
              <w:ind w:left="317" w:hanging="317"/>
              <w:jc w:val="both"/>
              <w:rPr>
                <w:rFonts w:eastAsia="標楷體"/>
                <w:color w:val="000000"/>
                <w:sz w:val="22"/>
                <w:szCs w:val="22"/>
              </w:rPr>
            </w:pPr>
            <w:r w:rsidRPr="00145D24">
              <w:rPr>
                <w:rFonts w:eastAsia="標楷體" w:hint="eastAsia"/>
                <w:color w:val="000000"/>
                <w:sz w:val="22"/>
                <w:szCs w:val="22"/>
              </w:rPr>
              <w:t>負責規劃籌組教學型社群或參與：社群召集人每次核給</w:t>
            </w:r>
            <w:r w:rsidRPr="00145D24">
              <w:rPr>
                <w:rFonts w:eastAsia="標楷體"/>
                <w:color w:val="000000"/>
                <w:sz w:val="22"/>
                <w:szCs w:val="22"/>
              </w:rPr>
              <w:t>25</w:t>
            </w:r>
            <w:r w:rsidRPr="00145D24">
              <w:rPr>
                <w:rFonts w:eastAsia="標楷體" w:hint="eastAsia"/>
                <w:color w:val="000000"/>
                <w:sz w:val="22"/>
                <w:szCs w:val="22"/>
              </w:rPr>
              <w:t>分為上限；社群參與人每次核給</w:t>
            </w:r>
            <w:r w:rsidRPr="00145D24">
              <w:rPr>
                <w:rFonts w:eastAsia="標楷體"/>
                <w:color w:val="000000"/>
                <w:sz w:val="22"/>
                <w:szCs w:val="22"/>
              </w:rPr>
              <w:t>15</w:t>
            </w:r>
            <w:r w:rsidRPr="00145D24">
              <w:rPr>
                <w:rFonts w:eastAsia="標楷體" w:hint="eastAsia"/>
                <w:color w:val="000000"/>
                <w:sz w:val="22"/>
                <w:szCs w:val="22"/>
              </w:rPr>
              <w:t>分為上限</w:t>
            </w:r>
            <w:r w:rsidRPr="00145D24">
              <w:rPr>
                <w:rFonts w:eastAsia="標楷體"/>
                <w:color w:val="000000"/>
                <w:sz w:val="22"/>
                <w:szCs w:val="22"/>
              </w:rPr>
              <w:t xml:space="preserve"> </w:t>
            </w:r>
          </w:p>
          <w:p w:rsidR="0067082F" w:rsidRPr="00145D24" w:rsidRDefault="0067082F" w:rsidP="00D50F9B">
            <w:pPr>
              <w:numPr>
                <w:ilvl w:val="0"/>
                <w:numId w:val="1"/>
              </w:numPr>
              <w:spacing w:line="340" w:lineRule="exact"/>
              <w:ind w:left="317" w:hanging="317"/>
              <w:jc w:val="both"/>
              <w:rPr>
                <w:rFonts w:eastAsia="標楷體"/>
                <w:color w:val="000000"/>
                <w:sz w:val="22"/>
                <w:szCs w:val="22"/>
              </w:rPr>
            </w:pPr>
            <w:r w:rsidRPr="00145D24">
              <w:rPr>
                <w:rFonts w:eastAsia="標楷體"/>
                <w:color w:val="000000"/>
                <w:sz w:val="22"/>
                <w:szCs w:val="22"/>
              </w:rPr>
              <w:t>參與教師成長系列活動</w:t>
            </w:r>
            <w:r w:rsidRPr="00145D24">
              <w:rPr>
                <w:rFonts w:eastAsia="標楷體" w:hint="eastAsia"/>
                <w:color w:val="000000"/>
                <w:sz w:val="22"/>
                <w:szCs w:val="22"/>
              </w:rPr>
              <w:t>未</w:t>
            </w:r>
            <w:r w:rsidRPr="00145D24">
              <w:rPr>
                <w:rFonts w:eastAsia="標楷體"/>
                <w:color w:val="000000"/>
                <w:sz w:val="22"/>
                <w:szCs w:val="22"/>
              </w:rPr>
              <w:t>達規定</w:t>
            </w:r>
            <w:r w:rsidRPr="00145D24">
              <w:rPr>
                <w:rFonts w:eastAsia="標楷體" w:hint="eastAsia"/>
                <w:color w:val="000000"/>
                <w:sz w:val="22"/>
                <w:szCs w:val="22"/>
              </w:rPr>
              <w:t>之基本</w:t>
            </w:r>
            <w:r w:rsidRPr="00145D24">
              <w:rPr>
                <w:rFonts w:eastAsia="標楷體"/>
                <w:color w:val="000000"/>
                <w:sz w:val="22"/>
                <w:szCs w:val="22"/>
              </w:rPr>
              <w:t>分數者</w:t>
            </w:r>
            <w:r w:rsidRPr="00145D24">
              <w:rPr>
                <w:rFonts w:eastAsia="標楷體" w:hint="eastAsia"/>
                <w:color w:val="000000"/>
                <w:sz w:val="22"/>
                <w:szCs w:val="22"/>
              </w:rPr>
              <w:t>：</w:t>
            </w:r>
            <w:r w:rsidRPr="00296BAE">
              <w:rPr>
                <w:rFonts w:eastAsia="標楷體"/>
                <w:b/>
                <w:sz w:val="22"/>
                <w:szCs w:val="22"/>
                <w:u w:val="single"/>
              </w:rPr>
              <w:t>每學</w:t>
            </w:r>
            <w:r w:rsidRPr="00296BAE">
              <w:rPr>
                <w:rFonts w:eastAsia="標楷體" w:hint="eastAsia"/>
                <w:b/>
                <w:sz w:val="22"/>
                <w:szCs w:val="22"/>
                <w:u w:val="single"/>
              </w:rPr>
              <w:t>期</w:t>
            </w:r>
            <w:r w:rsidRPr="00145D24">
              <w:rPr>
                <w:rFonts w:eastAsia="標楷體" w:hint="eastAsia"/>
                <w:color w:val="000000"/>
                <w:sz w:val="22"/>
                <w:szCs w:val="22"/>
              </w:rPr>
              <w:t>扣減</w:t>
            </w:r>
            <w:r w:rsidRPr="00145D24">
              <w:rPr>
                <w:rFonts w:eastAsia="標楷體" w:hint="eastAsia"/>
                <w:color w:val="000000"/>
                <w:sz w:val="22"/>
                <w:szCs w:val="22"/>
              </w:rPr>
              <w:t xml:space="preserve">  </w:t>
            </w:r>
            <w:r w:rsidRPr="007B3AF0">
              <w:rPr>
                <w:rFonts w:eastAsia="標楷體" w:hint="eastAsia"/>
                <w:b/>
                <w:color w:val="000000"/>
                <w:sz w:val="22"/>
                <w:szCs w:val="22"/>
                <w:u w:val="single"/>
              </w:rPr>
              <w:t>6</w:t>
            </w:r>
            <w:r w:rsidRPr="00145D24">
              <w:rPr>
                <w:rFonts w:eastAsia="標楷體" w:hint="eastAsia"/>
                <w:color w:val="000000"/>
                <w:sz w:val="22"/>
                <w:szCs w:val="22"/>
              </w:rPr>
              <w:t>分</w:t>
            </w:r>
          </w:p>
          <w:p w:rsidR="0067082F" w:rsidRPr="00145D24" w:rsidRDefault="0067082F" w:rsidP="00D50F9B">
            <w:pPr>
              <w:numPr>
                <w:ilvl w:val="0"/>
                <w:numId w:val="1"/>
              </w:numPr>
              <w:spacing w:line="340" w:lineRule="exact"/>
              <w:ind w:left="317" w:hanging="317"/>
              <w:jc w:val="both"/>
              <w:rPr>
                <w:rFonts w:ascii="標楷體" w:eastAsia="標楷體" w:hAnsi="標楷體"/>
                <w:color w:val="000000"/>
                <w:sz w:val="22"/>
                <w:szCs w:val="22"/>
              </w:rPr>
            </w:pPr>
            <w:r w:rsidRPr="00145D24">
              <w:rPr>
                <w:rFonts w:eastAsia="標楷體" w:hint="eastAsia"/>
                <w:color w:val="000000"/>
                <w:sz w:val="22"/>
                <w:szCs w:val="22"/>
              </w:rPr>
              <w:t>未曾</w:t>
            </w:r>
            <w:r w:rsidRPr="00145D24">
              <w:rPr>
                <w:rFonts w:eastAsia="標楷體"/>
                <w:color w:val="000000"/>
                <w:sz w:val="22"/>
                <w:szCs w:val="22"/>
              </w:rPr>
              <w:t>參與教師成長系列活動者</w:t>
            </w:r>
            <w:r w:rsidRPr="00145D24">
              <w:rPr>
                <w:rFonts w:eastAsia="標楷體" w:hint="eastAsia"/>
                <w:color w:val="000000"/>
                <w:sz w:val="22"/>
                <w:szCs w:val="22"/>
              </w:rPr>
              <w:t>：</w:t>
            </w:r>
            <w:r w:rsidRPr="00296BAE">
              <w:rPr>
                <w:rFonts w:eastAsia="標楷體"/>
                <w:b/>
                <w:sz w:val="22"/>
                <w:szCs w:val="22"/>
                <w:u w:val="single"/>
              </w:rPr>
              <w:t>每學</w:t>
            </w:r>
            <w:r w:rsidRPr="00296BAE">
              <w:rPr>
                <w:rFonts w:eastAsia="標楷體" w:hint="eastAsia"/>
                <w:b/>
                <w:sz w:val="22"/>
                <w:szCs w:val="22"/>
                <w:u w:val="single"/>
              </w:rPr>
              <w:t>期</w:t>
            </w:r>
            <w:r w:rsidRPr="00145D24">
              <w:rPr>
                <w:rFonts w:eastAsia="標楷體" w:hint="eastAsia"/>
                <w:color w:val="000000"/>
                <w:sz w:val="22"/>
                <w:szCs w:val="22"/>
              </w:rPr>
              <w:t>扣減</w:t>
            </w:r>
            <w:r w:rsidRPr="007B3AF0">
              <w:rPr>
                <w:rFonts w:eastAsia="標楷體" w:hint="eastAsia"/>
                <w:b/>
                <w:color w:val="000000"/>
                <w:sz w:val="22"/>
                <w:szCs w:val="22"/>
                <w:u w:val="single"/>
              </w:rPr>
              <w:t>12</w:t>
            </w:r>
            <w:r w:rsidRPr="00145D24">
              <w:rPr>
                <w:rFonts w:eastAsia="標楷體" w:hint="eastAsia"/>
                <w:color w:val="000000"/>
                <w:sz w:val="22"/>
                <w:szCs w:val="22"/>
              </w:rPr>
              <w:t>分</w:t>
            </w:r>
          </w:p>
        </w:tc>
        <w:tc>
          <w:tcPr>
            <w:tcW w:w="914" w:type="dxa"/>
            <w:vAlign w:val="center"/>
          </w:tcPr>
          <w:p w:rsidR="0067082F" w:rsidRPr="00145D24" w:rsidRDefault="0067082F" w:rsidP="004855EF">
            <w:pPr>
              <w:jc w:val="center"/>
              <w:rPr>
                <w:rFonts w:ascii="標楷體" w:eastAsia="標楷體" w:hAnsi="標楷體"/>
                <w:color w:val="000000"/>
                <w:szCs w:val="22"/>
              </w:rPr>
            </w:pPr>
          </w:p>
        </w:tc>
        <w:tc>
          <w:tcPr>
            <w:tcW w:w="890" w:type="dxa"/>
            <w:vAlign w:val="center"/>
          </w:tcPr>
          <w:p w:rsidR="0067082F" w:rsidRPr="006A59F0" w:rsidRDefault="0067082F" w:rsidP="004855EF">
            <w:pPr>
              <w:jc w:val="center"/>
              <w:rPr>
                <w:rFonts w:eastAsia="標楷體"/>
                <w:color w:val="000000"/>
                <w:szCs w:val="22"/>
              </w:rPr>
            </w:pPr>
            <w:r w:rsidRPr="006A59F0">
              <w:rPr>
                <w:rFonts w:eastAsia="標楷體"/>
                <w:color w:val="000000"/>
                <w:szCs w:val="22"/>
              </w:rPr>
              <w:t>10%</w:t>
            </w:r>
          </w:p>
        </w:tc>
        <w:tc>
          <w:tcPr>
            <w:tcW w:w="914" w:type="dxa"/>
            <w:vAlign w:val="center"/>
          </w:tcPr>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67082F" w:rsidRDefault="0067082F" w:rsidP="004855EF">
            <w:pPr>
              <w:jc w:val="center"/>
              <w:rPr>
                <w:rFonts w:ascii="標楷體" w:eastAsia="標楷體" w:hAnsi="標楷體"/>
                <w:color w:val="000000"/>
                <w:szCs w:val="22"/>
              </w:rPr>
            </w:pPr>
          </w:p>
          <w:p w:rsidR="0067082F" w:rsidRPr="00145D24" w:rsidRDefault="0067082F" w:rsidP="004855EF">
            <w:pPr>
              <w:jc w:val="center"/>
              <w:rPr>
                <w:rFonts w:ascii="標楷體" w:eastAsia="標楷體" w:hAnsi="標楷體"/>
                <w:color w:val="000000"/>
                <w:szCs w:val="22"/>
              </w:rPr>
            </w:pPr>
          </w:p>
        </w:tc>
        <w:tc>
          <w:tcPr>
            <w:tcW w:w="915" w:type="dxa"/>
            <w:vAlign w:val="center"/>
          </w:tcPr>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67082F" w:rsidRDefault="0067082F" w:rsidP="004855EF">
            <w:pPr>
              <w:jc w:val="center"/>
              <w:rPr>
                <w:rFonts w:ascii="標楷體" w:eastAsia="標楷體" w:hAnsi="標楷體"/>
                <w:color w:val="000000"/>
                <w:szCs w:val="22"/>
              </w:rPr>
            </w:pPr>
          </w:p>
          <w:p w:rsidR="0067082F" w:rsidRPr="00145D24" w:rsidRDefault="0067082F" w:rsidP="004855EF">
            <w:pPr>
              <w:jc w:val="center"/>
              <w:rPr>
                <w:rFonts w:ascii="標楷體" w:eastAsia="標楷體" w:hAnsi="標楷體"/>
                <w:color w:val="000000"/>
                <w:szCs w:val="22"/>
              </w:rPr>
            </w:pPr>
          </w:p>
        </w:tc>
        <w:tc>
          <w:tcPr>
            <w:tcW w:w="992" w:type="dxa"/>
          </w:tcPr>
          <w:p w:rsidR="0067082F" w:rsidRPr="00145D24" w:rsidRDefault="0067082F" w:rsidP="004855EF">
            <w:pPr>
              <w:rPr>
                <w:rFonts w:ascii="標楷體" w:eastAsia="標楷體" w:hAnsi="標楷體"/>
                <w:color w:val="000000"/>
                <w:szCs w:val="22"/>
              </w:rPr>
            </w:pPr>
          </w:p>
        </w:tc>
        <w:tc>
          <w:tcPr>
            <w:tcW w:w="991" w:type="dxa"/>
          </w:tcPr>
          <w:p w:rsidR="0067082F" w:rsidRPr="00145D24" w:rsidRDefault="0067082F" w:rsidP="004855EF">
            <w:pPr>
              <w:rPr>
                <w:rFonts w:ascii="標楷體" w:eastAsia="標楷體" w:hAnsi="標楷體"/>
                <w:color w:val="000000"/>
                <w:szCs w:val="22"/>
              </w:rPr>
            </w:pPr>
          </w:p>
        </w:tc>
        <w:tc>
          <w:tcPr>
            <w:tcW w:w="992" w:type="dxa"/>
          </w:tcPr>
          <w:p w:rsidR="0067082F" w:rsidRPr="00145D24" w:rsidRDefault="0067082F" w:rsidP="004855EF">
            <w:pPr>
              <w:rPr>
                <w:rFonts w:ascii="標楷體" w:eastAsia="標楷體" w:hAnsi="標楷體"/>
                <w:color w:val="000000"/>
                <w:szCs w:val="22"/>
              </w:rPr>
            </w:pPr>
          </w:p>
        </w:tc>
        <w:tc>
          <w:tcPr>
            <w:tcW w:w="2771" w:type="dxa"/>
          </w:tcPr>
          <w:p w:rsidR="0067082F" w:rsidRPr="00145D24" w:rsidRDefault="0067082F" w:rsidP="00D50F9B">
            <w:pPr>
              <w:numPr>
                <w:ilvl w:val="0"/>
                <w:numId w:val="14"/>
              </w:numPr>
              <w:spacing w:line="340" w:lineRule="exact"/>
              <w:ind w:left="318" w:hanging="318"/>
              <w:jc w:val="both"/>
              <w:rPr>
                <w:rFonts w:eastAsia="標楷體" w:hAnsi="標楷體"/>
                <w:color w:val="000000"/>
                <w:sz w:val="22"/>
                <w:szCs w:val="22"/>
              </w:rPr>
            </w:pPr>
            <w:r w:rsidRPr="00145D24">
              <w:rPr>
                <w:rFonts w:eastAsia="標楷體" w:hAnsi="標楷體" w:hint="eastAsia"/>
                <w:color w:val="000000"/>
                <w:sz w:val="22"/>
                <w:szCs w:val="22"/>
              </w:rPr>
              <w:t>由</w:t>
            </w:r>
            <w:r w:rsidRPr="00DD50CE">
              <w:rPr>
                <w:rFonts w:eastAsia="標楷體" w:hAnsi="標楷體" w:hint="eastAsia"/>
                <w:b/>
                <w:sz w:val="22"/>
                <w:szCs w:val="22"/>
                <w:u w:val="single"/>
              </w:rPr>
              <w:t>教務處</w:t>
            </w:r>
            <w:r w:rsidRPr="00145D24">
              <w:rPr>
                <w:rFonts w:eastAsia="標楷體" w:hAnsi="標楷體" w:hint="eastAsia"/>
                <w:color w:val="000000"/>
                <w:sz w:val="22"/>
                <w:szCs w:val="22"/>
              </w:rPr>
              <w:t>檢附相關佐證資料作為查核。</w:t>
            </w:r>
          </w:p>
          <w:p w:rsidR="0067082F" w:rsidRPr="00145D24" w:rsidRDefault="0067082F" w:rsidP="00D50F9B">
            <w:pPr>
              <w:numPr>
                <w:ilvl w:val="0"/>
                <w:numId w:val="14"/>
              </w:numPr>
              <w:spacing w:line="340" w:lineRule="exact"/>
              <w:ind w:left="317" w:hanging="317"/>
              <w:jc w:val="both"/>
              <w:rPr>
                <w:rFonts w:ascii="標楷體" w:eastAsia="標楷體" w:hAnsi="標楷體"/>
                <w:color w:val="000000"/>
                <w:szCs w:val="22"/>
              </w:rPr>
            </w:pPr>
            <w:r w:rsidRPr="00145D24">
              <w:rPr>
                <w:rFonts w:eastAsia="標楷體" w:hAnsi="標楷體"/>
                <w:color w:val="000000"/>
                <w:sz w:val="22"/>
                <w:szCs w:val="22"/>
              </w:rPr>
              <w:t>此項指標的積分以</w:t>
            </w:r>
            <w:r w:rsidRPr="00145D24">
              <w:rPr>
                <w:rFonts w:eastAsia="標楷體" w:hAnsi="標楷體"/>
                <w:color w:val="000000"/>
                <w:sz w:val="22"/>
                <w:szCs w:val="22"/>
              </w:rPr>
              <w:t>100</w:t>
            </w:r>
            <w:r w:rsidRPr="00145D24">
              <w:rPr>
                <w:rFonts w:eastAsia="標楷體" w:hAnsi="標楷體"/>
                <w:color w:val="000000"/>
                <w:sz w:val="22"/>
                <w:szCs w:val="22"/>
              </w:rPr>
              <w:t>分為上限。</w:t>
            </w:r>
          </w:p>
        </w:tc>
      </w:tr>
      <w:tr w:rsidR="0067082F" w:rsidRPr="00145D24" w:rsidTr="004855EF">
        <w:tc>
          <w:tcPr>
            <w:tcW w:w="751" w:type="dxa"/>
            <w:vMerge/>
          </w:tcPr>
          <w:p w:rsidR="0067082F" w:rsidRPr="00145D24" w:rsidRDefault="0067082F" w:rsidP="004855EF">
            <w:pPr>
              <w:rPr>
                <w:rFonts w:ascii="標楷體" w:eastAsia="標楷體" w:hAnsi="標楷體"/>
                <w:color w:val="000000"/>
                <w:szCs w:val="22"/>
              </w:rPr>
            </w:pPr>
          </w:p>
        </w:tc>
        <w:tc>
          <w:tcPr>
            <w:tcW w:w="1168" w:type="dxa"/>
          </w:tcPr>
          <w:p w:rsidR="0067082F" w:rsidRPr="00145D24" w:rsidRDefault="0067082F" w:rsidP="004855EF">
            <w:pPr>
              <w:rPr>
                <w:rFonts w:ascii="標楷體" w:eastAsia="標楷體" w:hAnsi="標楷體"/>
                <w:color w:val="000000"/>
                <w:sz w:val="22"/>
                <w:szCs w:val="22"/>
              </w:rPr>
            </w:pPr>
            <w:r w:rsidRPr="00145D24">
              <w:rPr>
                <w:rFonts w:ascii="標楷體" w:eastAsia="標楷體" w:hAnsi="標楷體" w:hint="eastAsia"/>
                <w:color w:val="000000"/>
                <w:sz w:val="22"/>
                <w:szCs w:val="22"/>
              </w:rPr>
              <w:t>教學特殊表現</w:t>
            </w:r>
          </w:p>
          <w:p w:rsidR="0067082F" w:rsidRPr="00145D24" w:rsidRDefault="0067082F" w:rsidP="004855EF">
            <w:pPr>
              <w:rPr>
                <w:rFonts w:ascii="標楷體" w:eastAsia="標楷體" w:hAnsi="標楷體"/>
                <w:color w:val="000000"/>
                <w:sz w:val="22"/>
                <w:szCs w:val="22"/>
              </w:rPr>
            </w:pPr>
            <w:r w:rsidRPr="00145D24">
              <w:rPr>
                <w:rFonts w:ascii="Calibri" w:eastAsia="標楷體" w:hAnsi="標楷體" w:hint="eastAsia"/>
                <w:sz w:val="22"/>
                <w:szCs w:val="22"/>
              </w:rPr>
              <w:t>（</w:t>
            </w:r>
            <w:r w:rsidRPr="003246EC">
              <w:rPr>
                <w:rFonts w:eastAsia="標楷體" w:hAnsi="標楷體"/>
                <w:b/>
                <w:sz w:val="22"/>
                <w:szCs w:val="22"/>
                <w:u w:val="single"/>
              </w:rPr>
              <w:t>以取得前一等級教師資格後的近</w:t>
            </w:r>
            <w:r w:rsidRPr="003246EC">
              <w:rPr>
                <w:rFonts w:eastAsia="標楷體" w:hAnsi="標楷體"/>
                <w:b/>
                <w:sz w:val="22"/>
                <w:szCs w:val="22"/>
                <w:u w:val="single"/>
              </w:rPr>
              <w:t>5</w:t>
            </w:r>
            <w:r w:rsidRPr="003246EC">
              <w:rPr>
                <w:rFonts w:eastAsia="標楷體" w:hAnsi="標楷體"/>
                <w:b/>
                <w:sz w:val="22"/>
                <w:szCs w:val="22"/>
                <w:u w:val="single"/>
              </w:rPr>
              <w:t>年為統計基準</w:t>
            </w:r>
            <w:r w:rsidRPr="00145D24">
              <w:rPr>
                <w:rFonts w:ascii="Calibri" w:eastAsia="標楷體" w:hAnsi="標楷體" w:hint="eastAsia"/>
                <w:sz w:val="22"/>
                <w:szCs w:val="22"/>
              </w:rPr>
              <w:t>）</w:t>
            </w:r>
          </w:p>
        </w:tc>
        <w:tc>
          <w:tcPr>
            <w:tcW w:w="3488" w:type="dxa"/>
          </w:tcPr>
          <w:p w:rsidR="0067082F" w:rsidRPr="0046506F" w:rsidRDefault="0067082F" w:rsidP="00D50F9B">
            <w:pPr>
              <w:numPr>
                <w:ilvl w:val="0"/>
                <w:numId w:val="1"/>
              </w:numPr>
              <w:spacing w:line="340" w:lineRule="exact"/>
              <w:ind w:left="317" w:hanging="317"/>
              <w:jc w:val="both"/>
              <w:rPr>
                <w:rFonts w:eastAsia="標楷體"/>
                <w:b/>
                <w:sz w:val="22"/>
                <w:szCs w:val="22"/>
                <w:u w:val="single"/>
              </w:rPr>
            </w:pPr>
            <w:r w:rsidRPr="0046506F">
              <w:rPr>
                <w:rFonts w:eastAsia="標楷體"/>
                <w:b/>
                <w:sz w:val="22"/>
                <w:szCs w:val="22"/>
                <w:u w:val="single"/>
              </w:rPr>
              <w:t>擔任</w:t>
            </w:r>
            <w:r w:rsidRPr="0046506F">
              <w:rPr>
                <w:rFonts w:eastAsia="標楷體" w:hint="eastAsia"/>
                <w:b/>
                <w:sz w:val="22"/>
                <w:szCs w:val="22"/>
                <w:u w:val="single"/>
              </w:rPr>
              <w:t>校方認定之校級相關教學計畫「</w:t>
            </w:r>
            <w:r w:rsidRPr="0046506F">
              <w:rPr>
                <w:rFonts w:eastAsia="標楷體"/>
                <w:b/>
                <w:sz w:val="22"/>
                <w:szCs w:val="22"/>
                <w:u w:val="single"/>
              </w:rPr>
              <w:t>各主軸計畫召集人</w:t>
            </w:r>
            <w:r w:rsidRPr="0046506F">
              <w:rPr>
                <w:rFonts w:eastAsia="標楷體" w:hint="eastAsia"/>
                <w:b/>
                <w:sz w:val="22"/>
                <w:szCs w:val="22"/>
                <w:u w:val="single"/>
              </w:rPr>
              <w:t>」（註）：</w:t>
            </w:r>
            <w:r w:rsidRPr="0046506F">
              <w:rPr>
                <w:rFonts w:eastAsia="標楷體"/>
                <w:b/>
                <w:sz w:val="22"/>
                <w:szCs w:val="22"/>
                <w:u w:val="single"/>
              </w:rPr>
              <w:t>每</w:t>
            </w:r>
            <w:r w:rsidRPr="0046506F">
              <w:rPr>
                <w:rFonts w:eastAsia="標楷體" w:hint="eastAsia"/>
                <w:b/>
                <w:sz w:val="22"/>
                <w:szCs w:val="22"/>
                <w:u w:val="single"/>
              </w:rPr>
              <w:t>學期</w:t>
            </w:r>
            <w:r w:rsidRPr="0046506F">
              <w:rPr>
                <w:rFonts w:eastAsia="標楷體" w:hint="eastAsia"/>
                <w:b/>
                <w:sz w:val="22"/>
                <w:szCs w:val="22"/>
                <w:u w:val="single"/>
              </w:rPr>
              <w:t>/</w:t>
            </w:r>
            <w:r w:rsidRPr="0046506F">
              <w:rPr>
                <w:rFonts w:eastAsia="標楷體" w:hint="eastAsia"/>
                <w:b/>
                <w:sz w:val="22"/>
                <w:szCs w:val="22"/>
                <w:u w:val="single"/>
              </w:rPr>
              <w:t>半</w:t>
            </w:r>
            <w:r w:rsidRPr="0046506F">
              <w:rPr>
                <w:rFonts w:eastAsia="標楷體"/>
                <w:b/>
                <w:sz w:val="22"/>
                <w:szCs w:val="22"/>
                <w:u w:val="single"/>
              </w:rPr>
              <w:t>年核給</w:t>
            </w:r>
            <w:r w:rsidRPr="0046506F">
              <w:rPr>
                <w:rFonts w:eastAsia="標楷體" w:hint="eastAsia"/>
                <w:b/>
                <w:sz w:val="22"/>
                <w:szCs w:val="22"/>
                <w:u w:val="single"/>
              </w:rPr>
              <w:t>1</w:t>
            </w:r>
            <w:r w:rsidRPr="0046506F">
              <w:rPr>
                <w:rFonts w:eastAsia="標楷體"/>
                <w:b/>
                <w:sz w:val="22"/>
                <w:szCs w:val="22"/>
                <w:u w:val="single"/>
              </w:rPr>
              <w:t>0</w:t>
            </w:r>
            <w:r w:rsidRPr="0046506F">
              <w:rPr>
                <w:rFonts w:eastAsia="標楷體"/>
                <w:b/>
                <w:sz w:val="22"/>
                <w:szCs w:val="22"/>
                <w:u w:val="single"/>
              </w:rPr>
              <w:t>分</w:t>
            </w:r>
          </w:p>
          <w:p w:rsidR="0067082F" w:rsidRPr="0046506F" w:rsidRDefault="0067082F" w:rsidP="00D50F9B">
            <w:pPr>
              <w:numPr>
                <w:ilvl w:val="0"/>
                <w:numId w:val="1"/>
              </w:numPr>
              <w:spacing w:line="340" w:lineRule="exact"/>
              <w:ind w:left="317" w:hanging="317"/>
              <w:jc w:val="both"/>
              <w:rPr>
                <w:rFonts w:eastAsia="標楷體"/>
                <w:b/>
                <w:sz w:val="22"/>
                <w:szCs w:val="22"/>
                <w:u w:val="single"/>
              </w:rPr>
            </w:pPr>
            <w:r w:rsidRPr="0046506F">
              <w:rPr>
                <w:rFonts w:eastAsia="標楷體"/>
                <w:b/>
                <w:sz w:val="22"/>
                <w:szCs w:val="22"/>
                <w:u w:val="single"/>
              </w:rPr>
              <w:t>擔任</w:t>
            </w:r>
            <w:r w:rsidRPr="0046506F">
              <w:rPr>
                <w:rFonts w:eastAsia="標楷體" w:hint="eastAsia"/>
                <w:b/>
                <w:sz w:val="22"/>
                <w:szCs w:val="22"/>
                <w:u w:val="single"/>
              </w:rPr>
              <w:t>校方認定之校級相關教學計畫「</w:t>
            </w:r>
            <w:r w:rsidRPr="0046506F">
              <w:rPr>
                <w:rFonts w:eastAsia="標楷體"/>
                <w:b/>
                <w:sz w:val="22"/>
                <w:szCs w:val="22"/>
                <w:u w:val="single"/>
              </w:rPr>
              <w:t>各主軸計畫</w:t>
            </w:r>
            <w:r w:rsidRPr="0046506F">
              <w:rPr>
                <w:rFonts w:eastAsia="標楷體" w:hint="eastAsia"/>
                <w:b/>
                <w:sz w:val="22"/>
                <w:szCs w:val="22"/>
                <w:u w:val="single"/>
              </w:rPr>
              <w:t>副</w:t>
            </w:r>
            <w:r w:rsidRPr="0046506F">
              <w:rPr>
                <w:rFonts w:eastAsia="標楷體"/>
                <w:b/>
                <w:sz w:val="22"/>
                <w:szCs w:val="22"/>
                <w:u w:val="single"/>
              </w:rPr>
              <w:t>召集人</w:t>
            </w:r>
            <w:r w:rsidRPr="0046506F">
              <w:rPr>
                <w:rFonts w:eastAsia="標楷體" w:hint="eastAsia"/>
                <w:b/>
                <w:sz w:val="22"/>
                <w:szCs w:val="22"/>
                <w:u w:val="single"/>
              </w:rPr>
              <w:t>」（註）：</w:t>
            </w:r>
            <w:r w:rsidRPr="0046506F">
              <w:rPr>
                <w:rFonts w:eastAsia="標楷體"/>
                <w:b/>
                <w:sz w:val="22"/>
                <w:szCs w:val="22"/>
                <w:u w:val="single"/>
              </w:rPr>
              <w:t>每</w:t>
            </w:r>
            <w:r w:rsidRPr="0046506F">
              <w:rPr>
                <w:rFonts w:eastAsia="標楷體" w:hint="eastAsia"/>
                <w:b/>
                <w:sz w:val="22"/>
                <w:szCs w:val="22"/>
                <w:u w:val="single"/>
              </w:rPr>
              <w:t>學期</w:t>
            </w:r>
            <w:r w:rsidRPr="0046506F">
              <w:rPr>
                <w:rFonts w:eastAsia="標楷體" w:hint="eastAsia"/>
                <w:b/>
                <w:sz w:val="22"/>
                <w:szCs w:val="22"/>
                <w:u w:val="single"/>
              </w:rPr>
              <w:t>/</w:t>
            </w:r>
            <w:r w:rsidRPr="0046506F">
              <w:rPr>
                <w:rFonts w:eastAsia="標楷體" w:hint="eastAsia"/>
                <w:b/>
                <w:sz w:val="22"/>
                <w:szCs w:val="22"/>
                <w:u w:val="single"/>
              </w:rPr>
              <w:t>半</w:t>
            </w:r>
            <w:r w:rsidRPr="0046506F">
              <w:rPr>
                <w:rFonts w:eastAsia="標楷體"/>
                <w:b/>
                <w:sz w:val="22"/>
                <w:szCs w:val="22"/>
                <w:u w:val="single"/>
              </w:rPr>
              <w:t>年核給</w:t>
            </w:r>
            <w:r w:rsidRPr="0046506F">
              <w:rPr>
                <w:rFonts w:eastAsia="標楷體" w:hint="eastAsia"/>
                <w:b/>
                <w:sz w:val="22"/>
                <w:szCs w:val="22"/>
                <w:u w:val="single"/>
              </w:rPr>
              <w:t>8</w:t>
            </w:r>
            <w:r w:rsidRPr="0046506F">
              <w:rPr>
                <w:rFonts w:eastAsia="標楷體"/>
                <w:b/>
                <w:sz w:val="22"/>
                <w:szCs w:val="22"/>
                <w:u w:val="single"/>
              </w:rPr>
              <w:t>分</w:t>
            </w:r>
          </w:p>
          <w:p w:rsidR="0067082F" w:rsidRPr="0046506F" w:rsidRDefault="0067082F" w:rsidP="00D50F9B">
            <w:pPr>
              <w:numPr>
                <w:ilvl w:val="0"/>
                <w:numId w:val="1"/>
              </w:numPr>
              <w:spacing w:line="340" w:lineRule="exact"/>
              <w:ind w:left="317" w:hanging="317"/>
              <w:jc w:val="both"/>
              <w:rPr>
                <w:rFonts w:eastAsia="標楷體"/>
                <w:b/>
                <w:sz w:val="22"/>
                <w:szCs w:val="22"/>
                <w:u w:val="single"/>
              </w:rPr>
            </w:pPr>
            <w:r w:rsidRPr="0046506F">
              <w:rPr>
                <w:rFonts w:eastAsia="標楷體"/>
                <w:b/>
                <w:sz w:val="22"/>
                <w:szCs w:val="22"/>
                <w:u w:val="single"/>
              </w:rPr>
              <w:t>擔任</w:t>
            </w:r>
            <w:r w:rsidRPr="0046506F">
              <w:rPr>
                <w:rFonts w:eastAsia="標楷體" w:hint="eastAsia"/>
                <w:b/>
                <w:sz w:val="22"/>
                <w:szCs w:val="22"/>
                <w:u w:val="single"/>
              </w:rPr>
              <w:t>校方認定之校級相關教學計畫「</w:t>
            </w:r>
            <w:r w:rsidRPr="0046506F">
              <w:rPr>
                <w:rFonts w:eastAsia="標楷體"/>
                <w:b/>
                <w:sz w:val="22"/>
                <w:szCs w:val="22"/>
                <w:u w:val="single"/>
              </w:rPr>
              <w:t>各</w:t>
            </w:r>
            <w:r w:rsidRPr="0046506F">
              <w:rPr>
                <w:rFonts w:eastAsia="標楷體" w:hint="eastAsia"/>
                <w:b/>
                <w:sz w:val="22"/>
                <w:szCs w:val="22"/>
                <w:u w:val="single"/>
              </w:rPr>
              <w:t>子計畫主持人」（註）：</w:t>
            </w:r>
            <w:r w:rsidRPr="0046506F">
              <w:rPr>
                <w:rFonts w:eastAsia="標楷體"/>
                <w:b/>
                <w:sz w:val="22"/>
                <w:szCs w:val="22"/>
                <w:u w:val="single"/>
              </w:rPr>
              <w:t>每</w:t>
            </w:r>
            <w:r w:rsidRPr="0046506F">
              <w:rPr>
                <w:rFonts w:eastAsia="標楷體" w:hint="eastAsia"/>
                <w:b/>
                <w:sz w:val="22"/>
                <w:szCs w:val="22"/>
                <w:u w:val="single"/>
              </w:rPr>
              <w:t>學期</w:t>
            </w:r>
            <w:r w:rsidRPr="0046506F">
              <w:rPr>
                <w:rFonts w:eastAsia="標楷體" w:hint="eastAsia"/>
                <w:b/>
                <w:sz w:val="22"/>
                <w:szCs w:val="22"/>
                <w:u w:val="single"/>
              </w:rPr>
              <w:t>/</w:t>
            </w:r>
            <w:r w:rsidRPr="0046506F">
              <w:rPr>
                <w:rFonts w:eastAsia="標楷體" w:hint="eastAsia"/>
                <w:b/>
                <w:sz w:val="22"/>
                <w:szCs w:val="22"/>
                <w:u w:val="single"/>
              </w:rPr>
              <w:t>半</w:t>
            </w:r>
            <w:r w:rsidRPr="0046506F">
              <w:rPr>
                <w:rFonts w:eastAsia="標楷體"/>
                <w:b/>
                <w:sz w:val="22"/>
                <w:szCs w:val="22"/>
                <w:u w:val="single"/>
              </w:rPr>
              <w:t>年核給</w:t>
            </w:r>
            <w:r w:rsidRPr="0046506F">
              <w:rPr>
                <w:rFonts w:eastAsia="標楷體" w:hint="eastAsia"/>
                <w:b/>
                <w:sz w:val="22"/>
                <w:szCs w:val="22"/>
                <w:u w:val="single"/>
              </w:rPr>
              <w:t>6</w:t>
            </w:r>
            <w:r w:rsidRPr="0046506F">
              <w:rPr>
                <w:rFonts w:eastAsia="標楷體"/>
                <w:b/>
                <w:sz w:val="22"/>
                <w:szCs w:val="22"/>
                <w:u w:val="single"/>
              </w:rPr>
              <w:t>分</w:t>
            </w:r>
          </w:p>
          <w:p w:rsidR="0067082F" w:rsidRPr="0046506F" w:rsidRDefault="0067082F" w:rsidP="00D50F9B">
            <w:pPr>
              <w:numPr>
                <w:ilvl w:val="0"/>
                <w:numId w:val="1"/>
              </w:numPr>
              <w:spacing w:line="340" w:lineRule="exact"/>
              <w:ind w:left="317" w:hanging="317"/>
              <w:jc w:val="both"/>
              <w:rPr>
                <w:rFonts w:eastAsia="標楷體"/>
                <w:b/>
                <w:sz w:val="22"/>
                <w:szCs w:val="22"/>
                <w:u w:val="single"/>
              </w:rPr>
            </w:pPr>
            <w:r w:rsidRPr="0046506F">
              <w:rPr>
                <w:rFonts w:eastAsia="標楷體"/>
                <w:b/>
                <w:sz w:val="22"/>
                <w:szCs w:val="22"/>
                <w:u w:val="single"/>
              </w:rPr>
              <w:t>擔任</w:t>
            </w:r>
            <w:r w:rsidRPr="0046506F">
              <w:rPr>
                <w:rFonts w:eastAsia="標楷體" w:hint="eastAsia"/>
                <w:b/>
                <w:sz w:val="22"/>
                <w:szCs w:val="22"/>
                <w:u w:val="single"/>
              </w:rPr>
              <w:t>校方認定之校級相關教學計畫「</w:t>
            </w:r>
            <w:r w:rsidRPr="0046506F">
              <w:rPr>
                <w:rFonts w:eastAsia="標楷體"/>
                <w:b/>
                <w:sz w:val="22"/>
                <w:szCs w:val="22"/>
                <w:u w:val="single"/>
              </w:rPr>
              <w:t>各</w:t>
            </w:r>
            <w:r w:rsidRPr="0046506F">
              <w:rPr>
                <w:rFonts w:eastAsia="標楷體" w:hint="eastAsia"/>
                <w:b/>
                <w:sz w:val="22"/>
                <w:szCs w:val="22"/>
                <w:u w:val="single"/>
              </w:rPr>
              <w:t>子</w:t>
            </w:r>
            <w:r w:rsidRPr="0046506F">
              <w:rPr>
                <w:rFonts w:eastAsia="標楷體"/>
                <w:b/>
                <w:sz w:val="22"/>
                <w:szCs w:val="22"/>
                <w:u w:val="single"/>
              </w:rPr>
              <w:t>計畫</w:t>
            </w:r>
            <w:r w:rsidRPr="0046506F">
              <w:rPr>
                <w:rFonts w:eastAsia="標楷體" w:hint="eastAsia"/>
                <w:b/>
                <w:sz w:val="22"/>
                <w:szCs w:val="22"/>
                <w:u w:val="single"/>
              </w:rPr>
              <w:t>參與</w:t>
            </w:r>
            <w:r w:rsidRPr="0046506F">
              <w:rPr>
                <w:rFonts w:eastAsia="標楷體"/>
                <w:b/>
                <w:sz w:val="22"/>
                <w:szCs w:val="22"/>
                <w:u w:val="single"/>
              </w:rPr>
              <w:t>人</w:t>
            </w:r>
            <w:r w:rsidRPr="0046506F">
              <w:rPr>
                <w:rFonts w:eastAsia="標楷體" w:hint="eastAsia"/>
                <w:b/>
                <w:sz w:val="22"/>
                <w:szCs w:val="22"/>
                <w:u w:val="single"/>
              </w:rPr>
              <w:t>」（註）：</w:t>
            </w:r>
            <w:r w:rsidRPr="0046506F">
              <w:rPr>
                <w:rFonts w:eastAsia="標楷體"/>
                <w:b/>
                <w:sz w:val="22"/>
                <w:szCs w:val="22"/>
                <w:u w:val="single"/>
              </w:rPr>
              <w:t>每</w:t>
            </w:r>
            <w:r w:rsidRPr="0046506F">
              <w:rPr>
                <w:rFonts w:eastAsia="標楷體" w:hint="eastAsia"/>
                <w:b/>
                <w:sz w:val="22"/>
                <w:szCs w:val="22"/>
                <w:u w:val="single"/>
              </w:rPr>
              <w:t>學期</w:t>
            </w:r>
            <w:r w:rsidRPr="0046506F">
              <w:rPr>
                <w:rFonts w:eastAsia="標楷體" w:hint="eastAsia"/>
                <w:b/>
                <w:sz w:val="22"/>
                <w:szCs w:val="22"/>
                <w:u w:val="single"/>
              </w:rPr>
              <w:t>/</w:t>
            </w:r>
            <w:r w:rsidRPr="0046506F">
              <w:rPr>
                <w:rFonts w:eastAsia="標楷體" w:hint="eastAsia"/>
                <w:b/>
                <w:sz w:val="22"/>
                <w:szCs w:val="22"/>
                <w:u w:val="single"/>
              </w:rPr>
              <w:t>半</w:t>
            </w:r>
            <w:r w:rsidRPr="0046506F">
              <w:rPr>
                <w:rFonts w:eastAsia="標楷體"/>
                <w:b/>
                <w:sz w:val="22"/>
                <w:szCs w:val="22"/>
                <w:u w:val="single"/>
              </w:rPr>
              <w:t>年核給</w:t>
            </w:r>
            <w:r w:rsidRPr="0046506F">
              <w:rPr>
                <w:rFonts w:eastAsia="標楷體" w:hint="eastAsia"/>
                <w:b/>
                <w:sz w:val="22"/>
                <w:szCs w:val="22"/>
                <w:u w:val="single"/>
              </w:rPr>
              <w:t>4</w:t>
            </w:r>
            <w:r w:rsidRPr="0046506F">
              <w:rPr>
                <w:rFonts w:eastAsia="標楷體"/>
                <w:b/>
                <w:sz w:val="22"/>
                <w:szCs w:val="22"/>
                <w:u w:val="single"/>
              </w:rPr>
              <w:t>分</w:t>
            </w:r>
          </w:p>
          <w:p w:rsidR="0067082F" w:rsidRPr="003246EC" w:rsidRDefault="0067082F" w:rsidP="00D50F9B">
            <w:pPr>
              <w:numPr>
                <w:ilvl w:val="0"/>
                <w:numId w:val="1"/>
              </w:numPr>
              <w:spacing w:line="340" w:lineRule="exact"/>
              <w:ind w:left="317" w:hanging="317"/>
              <w:jc w:val="both"/>
              <w:rPr>
                <w:rFonts w:eastAsia="標楷體"/>
                <w:sz w:val="22"/>
                <w:szCs w:val="22"/>
              </w:rPr>
            </w:pPr>
            <w:r w:rsidRPr="003246EC">
              <w:rPr>
                <w:rFonts w:eastAsia="標楷體" w:hint="eastAsia"/>
                <w:sz w:val="22"/>
                <w:szCs w:val="22"/>
              </w:rPr>
              <w:t>獲校級教學傑出教師：</w:t>
            </w:r>
            <w:r w:rsidRPr="003246EC">
              <w:rPr>
                <w:rFonts w:eastAsia="標楷體"/>
                <w:sz w:val="22"/>
                <w:szCs w:val="22"/>
              </w:rPr>
              <w:t>每</w:t>
            </w:r>
            <w:r w:rsidRPr="004C31DE">
              <w:rPr>
                <w:rFonts w:eastAsia="標楷體" w:hint="eastAsia"/>
                <w:b/>
                <w:sz w:val="22"/>
                <w:szCs w:val="22"/>
                <w:u w:val="single"/>
              </w:rPr>
              <w:t>次</w:t>
            </w:r>
            <w:r w:rsidRPr="003246EC">
              <w:rPr>
                <w:rFonts w:eastAsia="標楷體"/>
                <w:sz w:val="22"/>
                <w:szCs w:val="22"/>
              </w:rPr>
              <w:t>核給</w:t>
            </w:r>
            <w:r w:rsidRPr="003246EC">
              <w:rPr>
                <w:rFonts w:eastAsia="標楷體" w:hint="eastAsia"/>
                <w:sz w:val="22"/>
                <w:szCs w:val="22"/>
              </w:rPr>
              <w:t xml:space="preserve"> 50 </w:t>
            </w:r>
            <w:r w:rsidRPr="003246EC">
              <w:rPr>
                <w:rFonts w:eastAsia="標楷體" w:hint="eastAsia"/>
                <w:sz w:val="22"/>
                <w:szCs w:val="22"/>
              </w:rPr>
              <w:t>分</w:t>
            </w:r>
          </w:p>
          <w:p w:rsidR="0067082F" w:rsidRPr="003246EC" w:rsidRDefault="0067082F" w:rsidP="00D50F9B">
            <w:pPr>
              <w:numPr>
                <w:ilvl w:val="0"/>
                <w:numId w:val="1"/>
              </w:numPr>
              <w:spacing w:line="340" w:lineRule="exact"/>
              <w:ind w:left="317" w:hanging="317"/>
              <w:jc w:val="both"/>
              <w:rPr>
                <w:rFonts w:eastAsia="標楷體"/>
                <w:sz w:val="22"/>
                <w:szCs w:val="22"/>
              </w:rPr>
            </w:pPr>
            <w:r w:rsidRPr="003246EC">
              <w:rPr>
                <w:rFonts w:eastAsia="標楷體" w:hint="eastAsia"/>
                <w:sz w:val="22"/>
                <w:szCs w:val="22"/>
              </w:rPr>
              <w:t>獲校級教學優良教師：</w:t>
            </w:r>
            <w:r w:rsidRPr="003246EC">
              <w:rPr>
                <w:rFonts w:eastAsia="標楷體"/>
                <w:sz w:val="22"/>
                <w:szCs w:val="22"/>
              </w:rPr>
              <w:t>每</w:t>
            </w:r>
            <w:r w:rsidRPr="004C31DE">
              <w:rPr>
                <w:rFonts w:eastAsia="標楷體" w:hint="eastAsia"/>
                <w:b/>
                <w:sz w:val="22"/>
                <w:szCs w:val="22"/>
                <w:u w:val="single"/>
              </w:rPr>
              <w:t>次</w:t>
            </w:r>
            <w:r w:rsidRPr="003246EC">
              <w:rPr>
                <w:rFonts w:eastAsia="標楷體"/>
                <w:sz w:val="22"/>
                <w:szCs w:val="22"/>
              </w:rPr>
              <w:t>核給</w:t>
            </w:r>
            <w:r w:rsidRPr="003246EC">
              <w:rPr>
                <w:rFonts w:eastAsia="標楷體" w:hint="eastAsia"/>
                <w:sz w:val="22"/>
                <w:szCs w:val="22"/>
              </w:rPr>
              <w:t xml:space="preserve"> 40 </w:t>
            </w:r>
            <w:r w:rsidRPr="003246EC">
              <w:rPr>
                <w:rFonts w:eastAsia="標楷體" w:hint="eastAsia"/>
                <w:sz w:val="22"/>
                <w:szCs w:val="22"/>
              </w:rPr>
              <w:t>分</w:t>
            </w:r>
          </w:p>
          <w:p w:rsidR="0067082F" w:rsidRPr="003246EC" w:rsidRDefault="0067082F" w:rsidP="00D50F9B">
            <w:pPr>
              <w:numPr>
                <w:ilvl w:val="0"/>
                <w:numId w:val="1"/>
              </w:numPr>
              <w:spacing w:line="340" w:lineRule="exact"/>
              <w:ind w:left="317" w:hanging="317"/>
              <w:jc w:val="both"/>
              <w:rPr>
                <w:rFonts w:eastAsia="標楷體"/>
                <w:sz w:val="22"/>
                <w:szCs w:val="22"/>
              </w:rPr>
            </w:pPr>
            <w:r w:rsidRPr="003246EC">
              <w:rPr>
                <w:rFonts w:eastAsia="標楷體" w:hint="eastAsia"/>
                <w:sz w:val="22"/>
                <w:szCs w:val="22"/>
              </w:rPr>
              <w:t>獲教育部數位教材</w:t>
            </w:r>
            <w:r w:rsidRPr="003246EC">
              <w:rPr>
                <w:rFonts w:eastAsia="標楷體" w:hint="eastAsia"/>
                <w:sz w:val="22"/>
                <w:szCs w:val="22"/>
              </w:rPr>
              <w:t>/</w:t>
            </w:r>
            <w:r w:rsidRPr="003246EC">
              <w:rPr>
                <w:rFonts w:eastAsia="標楷體" w:hint="eastAsia"/>
                <w:sz w:val="22"/>
                <w:szCs w:val="22"/>
              </w:rPr>
              <w:t>課程認證：</w:t>
            </w:r>
            <w:r w:rsidRPr="003246EC">
              <w:rPr>
                <w:rFonts w:eastAsia="標楷體"/>
                <w:sz w:val="22"/>
                <w:szCs w:val="22"/>
              </w:rPr>
              <w:t>每</w:t>
            </w:r>
            <w:r w:rsidRPr="003246EC">
              <w:rPr>
                <w:rFonts w:eastAsia="標楷體" w:hint="eastAsia"/>
                <w:sz w:val="22"/>
                <w:szCs w:val="22"/>
              </w:rPr>
              <w:t>案</w:t>
            </w:r>
            <w:r w:rsidRPr="003246EC">
              <w:rPr>
                <w:rFonts w:eastAsia="標楷體"/>
                <w:sz w:val="22"/>
                <w:szCs w:val="22"/>
              </w:rPr>
              <w:t>核給</w:t>
            </w:r>
            <w:r w:rsidRPr="003246EC">
              <w:rPr>
                <w:rFonts w:eastAsia="標楷體" w:hint="eastAsia"/>
                <w:sz w:val="22"/>
                <w:szCs w:val="22"/>
              </w:rPr>
              <w:t xml:space="preserve"> 40 </w:t>
            </w:r>
            <w:r w:rsidRPr="003246EC">
              <w:rPr>
                <w:rFonts w:eastAsia="標楷體" w:hint="eastAsia"/>
                <w:sz w:val="22"/>
                <w:szCs w:val="22"/>
              </w:rPr>
              <w:t>分</w:t>
            </w:r>
          </w:p>
          <w:p w:rsidR="0067082F" w:rsidRPr="003246EC" w:rsidRDefault="0067082F" w:rsidP="00D50F9B">
            <w:pPr>
              <w:numPr>
                <w:ilvl w:val="0"/>
                <w:numId w:val="1"/>
              </w:numPr>
              <w:spacing w:line="340" w:lineRule="exact"/>
              <w:ind w:left="317" w:hanging="317"/>
              <w:jc w:val="both"/>
              <w:rPr>
                <w:rFonts w:eastAsia="標楷體"/>
                <w:sz w:val="22"/>
                <w:szCs w:val="22"/>
              </w:rPr>
            </w:pPr>
            <w:r w:rsidRPr="003246EC">
              <w:rPr>
                <w:rFonts w:eastAsia="標楷體" w:hint="eastAsia"/>
                <w:sz w:val="22"/>
                <w:szCs w:val="22"/>
              </w:rPr>
              <w:t>發展開放式課程，且收錄於開放式課程網站或磨課師</w:t>
            </w:r>
            <w:r>
              <w:rPr>
                <w:rFonts w:eastAsia="標楷體" w:hint="eastAsia"/>
                <w:sz w:val="22"/>
                <w:szCs w:val="22"/>
              </w:rPr>
              <w:t>（</w:t>
            </w:r>
            <w:r w:rsidRPr="003246EC">
              <w:rPr>
                <w:rFonts w:eastAsia="標楷體" w:hint="eastAsia"/>
                <w:sz w:val="22"/>
                <w:szCs w:val="22"/>
              </w:rPr>
              <w:t>MOOCS</w:t>
            </w:r>
            <w:r>
              <w:rPr>
                <w:rFonts w:eastAsia="標楷體" w:hint="eastAsia"/>
                <w:sz w:val="22"/>
                <w:szCs w:val="22"/>
              </w:rPr>
              <w:t>）</w:t>
            </w:r>
            <w:r w:rsidRPr="003246EC">
              <w:rPr>
                <w:rFonts w:eastAsia="標楷體" w:hint="eastAsia"/>
                <w:sz w:val="22"/>
                <w:szCs w:val="22"/>
              </w:rPr>
              <w:t>網站：每門核給</w:t>
            </w:r>
            <w:r w:rsidRPr="003246EC">
              <w:rPr>
                <w:rFonts w:eastAsia="標楷體" w:hint="eastAsia"/>
                <w:sz w:val="22"/>
                <w:szCs w:val="22"/>
              </w:rPr>
              <w:t xml:space="preserve"> 35 </w:t>
            </w:r>
            <w:r w:rsidRPr="003246EC">
              <w:rPr>
                <w:rFonts w:eastAsia="標楷體" w:hint="eastAsia"/>
                <w:sz w:val="22"/>
                <w:szCs w:val="22"/>
              </w:rPr>
              <w:t>分</w:t>
            </w:r>
          </w:p>
          <w:p w:rsidR="0067082F" w:rsidRPr="003246EC" w:rsidRDefault="0067082F" w:rsidP="00D50F9B">
            <w:pPr>
              <w:numPr>
                <w:ilvl w:val="0"/>
                <w:numId w:val="1"/>
              </w:numPr>
              <w:spacing w:line="340" w:lineRule="exact"/>
              <w:ind w:left="317" w:hanging="317"/>
              <w:jc w:val="both"/>
              <w:rPr>
                <w:rFonts w:eastAsia="標楷體"/>
                <w:sz w:val="22"/>
                <w:szCs w:val="22"/>
              </w:rPr>
            </w:pPr>
            <w:r w:rsidRPr="003246EC">
              <w:rPr>
                <w:rFonts w:eastAsia="標楷體" w:hint="eastAsia"/>
                <w:sz w:val="22"/>
                <w:szCs w:val="22"/>
              </w:rPr>
              <w:t>獲本校優良教材獎：每案核給</w:t>
            </w:r>
            <w:r w:rsidRPr="003246EC">
              <w:rPr>
                <w:rFonts w:eastAsia="標楷體" w:hint="eastAsia"/>
                <w:sz w:val="22"/>
                <w:szCs w:val="22"/>
              </w:rPr>
              <w:t xml:space="preserve"> 35 </w:t>
            </w:r>
            <w:r w:rsidRPr="003246EC">
              <w:rPr>
                <w:rFonts w:eastAsia="標楷體" w:hint="eastAsia"/>
                <w:sz w:val="22"/>
                <w:szCs w:val="22"/>
              </w:rPr>
              <w:t>分</w:t>
            </w:r>
          </w:p>
          <w:p w:rsidR="0067082F" w:rsidRPr="003246EC" w:rsidRDefault="0067082F" w:rsidP="00D50F9B">
            <w:pPr>
              <w:numPr>
                <w:ilvl w:val="0"/>
                <w:numId w:val="1"/>
              </w:numPr>
              <w:spacing w:line="340" w:lineRule="exact"/>
              <w:ind w:left="317" w:hanging="317"/>
              <w:jc w:val="both"/>
              <w:rPr>
                <w:rFonts w:eastAsia="標楷體" w:hAnsi="標楷體"/>
                <w:sz w:val="22"/>
                <w:szCs w:val="22"/>
              </w:rPr>
            </w:pPr>
            <w:r w:rsidRPr="003246EC">
              <w:rPr>
                <w:rFonts w:eastAsia="標楷體"/>
                <w:sz w:val="22"/>
                <w:szCs w:val="22"/>
              </w:rPr>
              <w:t>自建教學網站成效優異</w:t>
            </w:r>
            <w:r w:rsidRPr="003246EC">
              <w:rPr>
                <w:rFonts w:eastAsia="標楷體" w:hint="eastAsia"/>
                <w:sz w:val="22"/>
                <w:szCs w:val="22"/>
              </w:rPr>
              <w:t>，</w:t>
            </w:r>
            <w:r w:rsidRPr="003246EC">
              <w:rPr>
                <w:rFonts w:eastAsia="標楷體" w:hAnsi="標楷體"/>
                <w:sz w:val="22"/>
                <w:szCs w:val="22"/>
              </w:rPr>
              <w:t>經</w:t>
            </w:r>
            <w:r w:rsidRPr="003246EC">
              <w:rPr>
                <w:rFonts w:eastAsia="標楷體" w:hAnsi="標楷體" w:hint="eastAsia"/>
                <w:sz w:val="22"/>
                <w:szCs w:val="22"/>
              </w:rPr>
              <w:t>系、所、中心、學院</w:t>
            </w:r>
            <w:r w:rsidRPr="003246EC">
              <w:rPr>
                <w:rFonts w:eastAsia="標楷體" w:hAnsi="標楷體"/>
                <w:sz w:val="22"/>
                <w:szCs w:val="22"/>
              </w:rPr>
              <w:t>評審委員會評定為極優者</w:t>
            </w:r>
            <w:r w:rsidRPr="003246EC">
              <w:rPr>
                <w:rFonts w:eastAsia="標楷體" w:hint="eastAsia"/>
                <w:sz w:val="22"/>
                <w:szCs w:val="22"/>
              </w:rPr>
              <w:t>：</w:t>
            </w:r>
            <w:r w:rsidRPr="004C31DE">
              <w:rPr>
                <w:rFonts w:eastAsia="標楷體" w:hint="eastAsia"/>
                <w:b/>
                <w:sz w:val="22"/>
                <w:szCs w:val="22"/>
                <w:u w:val="single"/>
              </w:rPr>
              <w:t>每件</w:t>
            </w:r>
            <w:r w:rsidRPr="003246EC">
              <w:rPr>
                <w:rFonts w:eastAsia="標楷體" w:hint="eastAsia"/>
                <w:sz w:val="22"/>
                <w:szCs w:val="22"/>
              </w:rPr>
              <w:t>核給</w:t>
            </w:r>
            <w:r w:rsidRPr="003246EC">
              <w:rPr>
                <w:rFonts w:eastAsia="標楷體" w:hint="eastAsia"/>
                <w:sz w:val="22"/>
                <w:szCs w:val="22"/>
              </w:rPr>
              <w:t xml:space="preserve"> 30 </w:t>
            </w:r>
            <w:r w:rsidRPr="003246EC">
              <w:rPr>
                <w:rFonts w:eastAsia="標楷體" w:hint="eastAsia"/>
                <w:sz w:val="22"/>
                <w:szCs w:val="22"/>
              </w:rPr>
              <w:t>分</w:t>
            </w:r>
          </w:p>
          <w:p w:rsidR="0067082F" w:rsidRPr="003246EC" w:rsidRDefault="0067082F" w:rsidP="00D50F9B">
            <w:pPr>
              <w:numPr>
                <w:ilvl w:val="0"/>
                <w:numId w:val="1"/>
              </w:numPr>
              <w:spacing w:line="340" w:lineRule="exact"/>
              <w:ind w:left="317" w:hanging="317"/>
              <w:jc w:val="both"/>
              <w:rPr>
                <w:rFonts w:eastAsia="標楷體"/>
                <w:sz w:val="22"/>
                <w:szCs w:val="22"/>
              </w:rPr>
            </w:pPr>
            <w:r w:rsidRPr="003246EC">
              <w:rPr>
                <w:rFonts w:eastAsia="標楷體"/>
                <w:sz w:val="22"/>
                <w:szCs w:val="22"/>
              </w:rPr>
              <w:t>自建教學網站成效優異</w:t>
            </w:r>
            <w:r w:rsidRPr="003246EC">
              <w:rPr>
                <w:rFonts w:eastAsia="標楷體" w:hint="eastAsia"/>
                <w:sz w:val="22"/>
                <w:szCs w:val="22"/>
              </w:rPr>
              <w:t>，</w:t>
            </w:r>
            <w:r w:rsidRPr="003246EC">
              <w:rPr>
                <w:rFonts w:eastAsia="標楷體" w:hAnsi="標楷體"/>
                <w:sz w:val="22"/>
                <w:szCs w:val="22"/>
              </w:rPr>
              <w:t>經</w:t>
            </w:r>
            <w:r w:rsidRPr="003246EC">
              <w:rPr>
                <w:rFonts w:eastAsia="標楷體" w:hAnsi="標楷體" w:hint="eastAsia"/>
                <w:sz w:val="22"/>
                <w:szCs w:val="22"/>
              </w:rPr>
              <w:t>系、所、中心、學院</w:t>
            </w:r>
            <w:r w:rsidRPr="003246EC">
              <w:rPr>
                <w:rFonts w:eastAsia="標楷體" w:hAnsi="標楷體"/>
                <w:sz w:val="22"/>
                <w:szCs w:val="22"/>
              </w:rPr>
              <w:t>評審委員會評定為優</w:t>
            </w:r>
            <w:r w:rsidRPr="003246EC">
              <w:rPr>
                <w:rFonts w:eastAsia="標楷體" w:hAnsi="標楷體" w:hint="eastAsia"/>
                <w:sz w:val="22"/>
                <w:szCs w:val="22"/>
              </w:rPr>
              <w:t>等</w:t>
            </w:r>
            <w:r w:rsidRPr="003246EC">
              <w:rPr>
                <w:rFonts w:eastAsia="標楷體" w:hAnsi="標楷體"/>
                <w:sz w:val="22"/>
                <w:szCs w:val="22"/>
              </w:rPr>
              <w:t>者</w:t>
            </w:r>
            <w:r w:rsidRPr="003246EC">
              <w:rPr>
                <w:rFonts w:eastAsia="標楷體" w:hint="eastAsia"/>
                <w:sz w:val="22"/>
                <w:szCs w:val="22"/>
              </w:rPr>
              <w:t>：</w:t>
            </w:r>
            <w:r w:rsidRPr="004C31DE">
              <w:rPr>
                <w:rFonts w:eastAsia="標楷體" w:hint="eastAsia"/>
                <w:b/>
                <w:sz w:val="22"/>
                <w:szCs w:val="22"/>
                <w:u w:val="single"/>
              </w:rPr>
              <w:t>每件</w:t>
            </w:r>
            <w:r w:rsidRPr="003246EC">
              <w:rPr>
                <w:rFonts w:eastAsia="標楷體" w:hint="eastAsia"/>
                <w:sz w:val="22"/>
                <w:szCs w:val="22"/>
              </w:rPr>
              <w:t>核給</w:t>
            </w:r>
            <w:r w:rsidRPr="003246EC">
              <w:rPr>
                <w:rFonts w:eastAsia="標楷體" w:hint="eastAsia"/>
                <w:sz w:val="22"/>
                <w:szCs w:val="22"/>
              </w:rPr>
              <w:t xml:space="preserve"> 25 </w:t>
            </w:r>
            <w:r w:rsidRPr="003246EC">
              <w:rPr>
                <w:rFonts w:eastAsia="標楷體" w:hint="eastAsia"/>
                <w:sz w:val="22"/>
                <w:szCs w:val="22"/>
              </w:rPr>
              <w:t>分</w:t>
            </w:r>
          </w:p>
          <w:p w:rsidR="0067082F" w:rsidRPr="004C31DE" w:rsidRDefault="0067082F" w:rsidP="00D50F9B">
            <w:pPr>
              <w:numPr>
                <w:ilvl w:val="0"/>
                <w:numId w:val="1"/>
              </w:numPr>
              <w:spacing w:line="340" w:lineRule="exact"/>
              <w:ind w:left="317" w:hanging="317"/>
              <w:jc w:val="both"/>
              <w:rPr>
                <w:rFonts w:eastAsia="標楷體"/>
                <w:b/>
                <w:sz w:val="22"/>
                <w:szCs w:val="22"/>
                <w:u w:val="single"/>
              </w:rPr>
            </w:pPr>
            <w:r w:rsidRPr="004C31DE">
              <w:rPr>
                <w:rFonts w:eastAsia="標楷體" w:hint="eastAsia"/>
                <w:b/>
                <w:sz w:val="22"/>
                <w:szCs w:val="22"/>
                <w:u w:val="single"/>
              </w:rPr>
              <w:t>參與各學系專屬之「生</w:t>
            </w:r>
            <w:r w:rsidRPr="004C31DE">
              <w:rPr>
                <w:rFonts w:eastAsia="標楷體" w:hint="eastAsia"/>
                <w:b/>
                <w:sz w:val="22"/>
                <w:szCs w:val="22"/>
                <w:u w:val="single"/>
              </w:rPr>
              <w:t>/</w:t>
            </w:r>
            <w:r w:rsidRPr="004C31DE">
              <w:rPr>
                <w:rFonts w:eastAsia="標楷體" w:hint="eastAsia"/>
                <w:b/>
                <w:sz w:val="22"/>
                <w:szCs w:val="22"/>
                <w:u w:val="single"/>
              </w:rPr>
              <w:t>職涯教材」開發：每案核給</w:t>
            </w:r>
            <w:r w:rsidRPr="004C31DE">
              <w:rPr>
                <w:rFonts w:eastAsia="標楷體" w:hint="eastAsia"/>
                <w:b/>
                <w:sz w:val="22"/>
                <w:szCs w:val="22"/>
                <w:u w:val="single"/>
              </w:rPr>
              <w:t xml:space="preserve"> 20 </w:t>
            </w:r>
            <w:r w:rsidRPr="004C31DE">
              <w:rPr>
                <w:rFonts w:eastAsia="標楷體" w:hint="eastAsia"/>
                <w:b/>
                <w:sz w:val="22"/>
                <w:szCs w:val="22"/>
                <w:u w:val="single"/>
              </w:rPr>
              <w:t>分</w:t>
            </w:r>
          </w:p>
          <w:p w:rsidR="0067082F" w:rsidRPr="003246EC" w:rsidRDefault="0067082F" w:rsidP="00D50F9B">
            <w:pPr>
              <w:numPr>
                <w:ilvl w:val="0"/>
                <w:numId w:val="1"/>
              </w:numPr>
              <w:spacing w:line="340" w:lineRule="exact"/>
              <w:ind w:left="317" w:hanging="317"/>
              <w:jc w:val="both"/>
              <w:rPr>
                <w:rFonts w:eastAsia="標楷體"/>
                <w:sz w:val="22"/>
                <w:szCs w:val="22"/>
              </w:rPr>
            </w:pPr>
            <w:r w:rsidRPr="003246EC">
              <w:rPr>
                <w:rFonts w:eastAsia="標楷體"/>
                <w:sz w:val="22"/>
                <w:szCs w:val="22"/>
              </w:rPr>
              <w:t>參與遠距教學（主播）之課程主負責教師</w:t>
            </w:r>
            <w:r w:rsidRPr="003246EC">
              <w:rPr>
                <w:rFonts w:eastAsia="標楷體" w:hint="eastAsia"/>
                <w:sz w:val="22"/>
                <w:szCs w:val="22"/>
              </w:rPr>
              <w:t>：</w:t>
            </w:r>
            <w:r w:rsidRPr="003246EC">
              <w:rPr>
                <w:rFonts w:eastAsia="標楷體" w:hAnsi="標楷體"/>
                <w:sz w:val="22"/>
              </w:rPr>
              <w:t>每科目</w:t>
            </w:r>
            <w:r w:rsidRPr="003246EC">
              <w:rPr>
                <w:rFonts w:eastAsia="標楷體"/>
                <w:sz w:val="22"/>
              </w:rPr>
              <w:t>核給</w:t>
            </w:r>
            <w:r w:rsidRPr="003246EC">
              <w:rPr>
                <w:rFonts w:eastAsia="標楷體" w:hint="eastAsia"/>
                <w:sz w:val="22"/>
                <w:szCs w:val="22"/>
              </w:rPr>
              <w:t xml:space="preserve"> 20 </w:t>
            </w:r>
            <w:r w:rsidRPr="003246EC">
              <w:rPr>
                <w:rFonts w:eastAsia="標楷體" w:hint="eastAsia"/>
                <w:sz w:val="22"/>
                <w:szCs w:val="22"/>
              </w:rPr>
              <w:t>分</w:t>
            </w:r>
          </w:p>
          <w:p w:rsidR="0067082F" w:rsidRPr="003246EC" w:rsidRDefault="0067082F" w:rsidP="00D50F9B">
            <w:pPr>
              <w:numPr>
                <w:ilvl w:val="0"/>
                <w:numId w:val="1"/>
              </w:numPr>
              <w:spacing w:line="340" w:lineRule="exact"/>
              <w:ind w:left="317" w:hanging="317"/>
              <w:jc w:val="both"/>
              <w:rPr>
                <w:rFonts w:eastAsia="標楷體"/>
                <w:sz w:val="22"/>
                <w:szCs w:val="22"/>
              </w:rPr>
            </w:pPr>
            <w:r w:rsidRPr="003246EC">
              <w:rPr>
                <w:rFonts w:eastAsia="標楷體"/>
                <w:sz w:val="22"/>
                <w:szCs w:val="22"/>
              </w:rPr>
              <w:t>參與遠距教學（主播）之課程</w:t>
            </w:r>
            <w:r w:rsidRPr="003246EC">
              <w:rPr>
                <w:rFonts w:eastAsia="標楷體" w:hint="eastAsia"/>
                <w:sz w:val="22"/>
                <w:szCs w:val="22"/>
              </w:rPr>
              <w:t>協同授課教師：</w:t>
            </w:r>
            <w:r w:rsidRPr="003246EC">
              <w:rPr>
                <w:rFonts w:eastAsia="標楷體" w:hAnsi="標楷體"/>
                <w:sz w:val="22"/>
              </w:rPr>
              <w:t>每科目</w:t>
            </w:r>
            <w:r w:rsidRPr="003246EC">
              <w:rPr>
                <w:rFonts w:eastAsia="標楷體"/>
                <w:sz w:val="22"/>
              </w:rPr>
              <w:t>核給</w:t>
            </w:r>
            <w:r w:rsidRPr="003246EC">
              <w:rPr>
                <w:rFonts w:eastAsia="標楷體" w:hint="eastAsia"/>
                <w:sz w:val="22"/>
                <w:szCs w:val="22"/>
              </w:rPr>
              <w:t xml:space="preserve"> 20 </w:t>
            </w:r>
            <w:r w:rsidRPr="003246EC">
              <w:rPr>
                <w:rFonts w:eastAsia="標楷體" w:hint="eastAsia"/>
                <w:sz w:val="22"/>
                <w:szCs w:val="22"/>
              </w:rPr>
              <w:t>分</w:t>
            </w:r>
            <w:r w:rsidRPr="004C31DE">
              <w:rPr>
                <w:rFonts w:eastAsia="標楷體" w:hint="eastAsia"/>
                <w:b/>
                <w:sz w:val="22"/>
                <w:szCs w:val="22"/>
                <w:u w:val="single"/>
              </w:rPr>
              <w:t>，並依實際授課教師時數均分</w:t>
            </w:r>
          </w:p>
          <w:p w:rsidR="0067082F" w:rsidRPr="003246EC" w:rsidRDefault="0067082F" w:rsidP="00D50F9B">
            <w:pPr>
              <w:numPr>
                <w:ilvl w:val="0"/>
                <w:numId w:val="1"/>
              </w:numPr>
              <w:spacing w:line="340" w:lineRule="exact"/>
              <w:ind w:left="317" w:hanging="317"/>
              <w:jc w:val="both"/>
              <w:rPr>
                <w:rFonts w:eastAsia="標楷體"/>
                <w:sz w:val="22"/>
                <w:szCs w:val="22"/>
              </w:rPr>
            </w:pPr>
            <w:r w:rsidRPr="003246EC">
              <w:rPr>
                <w:rFonts w:eastAsia="標楷體" w:hint="eastAsia"/>
                <w:sz w:val="22"/>
                <w:szCs w:val="22"/>
              </w:rPr>
              <w:t>有</w:t>
            </w:r>
            <w:r w:rsidRPr="003246EC">
              <w:rPr>
                <w:rFonts w:eastAsia="標楷體"/>
                <w:sz w:val="22"/>
                <w:szCs w:val="22"/>
              </w:rPr>
              <w:t>專業科目（非英語課程）全程採全英語授課之</w:t>
            </w:r>
            <w:r w:rsidRPr="003246EC">
              <w:rPr>
                <w:rFonts w:ascii="Calibri" w:eastAsia="標楷體" w:hAnsi="Calibri"/>
                <w:sz w:val="22"/>
                <w:szCs w:val="22"/>
              </w:rPr>
              <w:t>課程主負責教師（限本國籍教師）</w:t>
            </w:r>
            <w:r w:rsidRPr="003246EC">
              <w:rPr>
                <w:rFonts w:eastAsia="標楷體" w:hint="eastAsia"/>
                <w:sz w:val="22"/>
                <w:szCs w:val="22"/>
              </w:rPr>
              <w:t>：</w:t>
            </w:r>
            <w:r w:rsidRPr="003246EC">
              <w:rPr>
                <w:rFonts w:eastAsia="標楷體" w:hAnsi="標楷體"/>
                <w:sz w:val="22"/>
              </w:rPr>
              <w:t>每科目</w:t>
            </w:r>
            <w:r w:rsidRPr="003246EC">
              <w:rPr>
                <w:rFonts w:eastAsia="標楷體"/>
                <w:sz w:val="22"/>
              </w:rPr>
              <w:t>核給</w:t>
            </w:r>
            <w:r w:rsidRPr="003246EC">
              <w:rPr>
                <w:rFonts w:eastAsia="標楷體" w:hint="eastAsia"/>
                <w:sz w:val="22"/>
                <w:szCs w:val="22"/>
              </w:rPr>
              <w:t xml:space="preserve"> 20 </w:t>
            </w:r>
            <w:r w:rsidRPr="003246EC">
              <w:rPr>
                <w:rFonts w:eastAsia="標楷體" w:hint="eastAsia"/>
                <w:sz w:val="22"/>
                <w:szCs w:val="22"/>
              </w:rPr>
              <w:t>分</w:t>
            </w:r>
          </w:p>
          <w:p w:rsidR="0067082F" w:rsidRPr="003246EC" w:rsidRDefault="0067082F" w:rsidP="00D50F9B">
            <w:pPr>
              <w:numPr>
                <w:ilvl w:val="0"/>
                <w:numId w:val="1"/>
              </w:numPr>
              <w:spacing w:line="340" w:lineRule="exact"/>
              <w:ind w:left="317" w:hanging="317"/>
              <w:jc w:val="both"/>
              <w:rPr>
                <w:rFonts w:eastAsia="標楷體"/>
                <w:sz w:val="22"/>
                <w:szCs w:val="22"/>
              </w:rPr>
            </w:pPr>
            <w:r w:rsidRPr="003246EC">
              <w:rPr>
                <w:rFonts w:eastAsia="標楷體" w:hint="eastAsia"/>
                <w:sz w:val="22"/>
                <w:szCs w:val="22"/>
              </w:rPr>
              <w:t>有</w:t>
            </w:r>
            <w:r w:rsidRPr="003246EC">
              <w:rPr>
                <w:rFonts w:eastAsia="標楷體"/>
                <w:sz w:val="22"/>
                <w:szCs w:val="22"/>
              </w:rPr>
              <w:t>專業科目（非英語課程）全程採全英語授課之課程</w:t>
            </w:r>
            <w:r w:rsidRPr="003246EC">
              <w:rPr>
                <w:rFonts w:eastAsia="標楷體" w:hint="eastAsia"/>
                <w:sz w:val="22"/>
                <w:szCs w:val="22"/>
              </w:rPr>
              <w:t>協同授課教師</w:t>
            </w:r>
            <w:r w:rsidRPr="003246EC">
              <w:rPr>
                <w:rFonts w:eastAsia="標楷體"/>
                <w:sz w:val="22"/>
                <w:szCs w:val="22"/>
              </w:rPr>
              <w:t>（限本國籍教師）</w:t>
            </w:r>
            <w:r w:rsidRPr="003246EC">
              <w:rPr>
                <w:rFonts w:eastAsia="標楷體" w:hint="eastAsia"/>
                <w:sz w:val="22"/>
                <w:szCs w:val="22"/>
              </w:rPr>
              <w:t>：</w:t>
            </w:r>
            <w:r w:rsidRPr="003246EC">
              <w:rPr>
                <w:rFonts w:eastAsia="標楷體" w:hAnsi="標楷體"/>
                <w:sz w:val="22"/>
              </w:rPr>
              <w:t>每科目</w:t>
            </w:r>
            <w:r w:rsidRPr="003246EC">
              <w:rPr>
                <w:rFonts w:eastAsia="標楷體"/>
                <w:sz w:val="22"/>
              </w:rPr>
              <w:t>核給</w:t>
            </w:r>
            <w:r w:rsidRPr="003246EC">
              <w:rPr>
                <w:rFonts w:eastAsia="標楷體" w:hint="eastAsia"/>
                <w:sz w:val="22"/>
                <w:szCs w:val="22"/>
              </w:rPr>
              <w:t xml:space="preserve"> 20 </w:t>
            </w:r>
            <w:r w:rsidRPr="003246EC">
              <w:rPr>
                <w:rFonts w:eastAsia="標楷體" w:hint="eastAsia"/>
                <w:sz w:val="22"/>
                <w:szCs w:val="22"/>
              </w:rPr>
              <w:t>分</w:t>
            </w:r>
            <w:r w:rsidRPr="004C31DE">
              <w:rPr>
                <w:rFonts w:eastAsia="標楷體" w:hint="eastAsia"/>
                <w:b/>
                <w:sz w:val="22"/>
                <w:szCs w:val="22"/>
                <w:u w:val="single"/>
              </w:rPr>
              <w:t>，並依實際授課教師時數均分</w:t>
            </w:r>
          </w:p>
          <w:p w:rsidR="0067082F" w:rsidRPr="004C31DE" w:rsidRDefault="0067082F" w:rsidP="00D50F9B">
            <w:pPr>
              <w:numPr>
                <w:ilvl w:val="0"/>
                <w:numId w:val="1"/>
              </w:numPr>
              <w:spacing w:line="340" w:lineRule="exact"/>
              <w:ind w:left="317" w:hanging="317"/>
              <w:jc w:val="both"/>
              <w:rPr>
                <w:rFonts w:eastAsia="標楷體"/>
                <w:b/>
                <w:sz w:val="22"/>
                <w:szCs w:val="22"/>
                <w:u w:val="single"/>
              </w:rPr>
            </w:pPr>
            <w:r w:rsidRPr="004C31DE">
              <w:rPr>
                <w:rFonts w:eastAsia="標楷體" w:hint="eastAsia"/>
                <w:b/>
                <w:sz w:val="22"/>
                <w:szCs w:val="22"/>
                <w:u w:val="single"/>
              </w:rPr>
              <w:t>參與服務學習</w:t>
            </w:r>
            <w:r w:rsidRPr="004C31DE">
              <w:rPr>
                <w:rFonts w:eastAsia="標楷體"/>
                <w:b/>
                <w:sz w:val="22"/>
                <w:szCs w:val="22"/>
                <w:u w:val="single"/>
              </w:rPr>
              <w:t>之課程主負責教師</w:t>
            </w:r>
            <w:r w:rsidRPr="004C31DE">
              <w:rPr>
                <w:rFonts w:eastAsia="標楷體" w:hint="eastAsia"/>
                <w:b/>
                <w:sz w:val="22"/>
                <w:szCs w:val="22"/>
                <w:u w:val="single"/>
              </w:rPr>
              <w:t>：每學期</w:t>
            </w:r>
            <w:r w:rsidRPr="004C31DE">
              <w:rPr>
                <w:rFonts w:eastAsia="標楷體"/>
                <w:b/>
                <w:sz w:val="22"/>
                <w:szCs w:val="22"/>
                <w:u w:val="single"/>
              </w:rPr>
              <w:t>核給</w:t>
            </w:r>
            <w:r w:rsidRPr="004C31DE">
              <w:rPr>
                <w:rFonts w:eastAsia="標楷體" w:hint="eastAsia"/>
                <w:b/>
                <w:sz w:val="22"/>
                <w:szCs w:val="22"/>
                <w:u w:val="single"/>
              </w:rPr>
              <w:t xml:space="preserve"> 5 </w:t>
            </w:r>
            <w:r w:rsidRPr="004C31DE">
              <w:rPr>
                <w:rFonts w:eastAsia="標楷體" w:hint="eastAsia"/>
                <w:b/>
                <w:sz w:val="22"/>
                <w:szCs w:val="22"/>
                <w:u w:val="single"/>
              </w:rPr>
              <w:t>分</w:t>
            </w:r>
          </w:p>
          <w:p w:rsidR="0067082F" w:rsidRPr="003246EC" w:rsidRDefault="0067082F" w:rsidP="00D50F9B">
            <w:pPr>
              <w:numPr>
                <w:ilvl w:val="0"/>
                <w:numId w:val="1"/>
              </w:numPr>
              <w:spacing w:line="340" w:lineRule="exact"/>
              <w:ind w:left="317" w:hanging="317"/>
              <w:jc w:val="both"/>
              <w:rPr>
                <w:rFonts w:eastAsia="標楷體"/>
                <w:sz w:val="22"/>
                <w:szCs w:val="22"/>
              </w:rPr>
            </w:pPr>
            <w:r w:rsidRPr="004C31DE">
              <w:rPr>
                <w:rFonts w:eastAsia="標楷體" w:hint="eastAsia"/>
                <w:b/>
                <w:sz w:val="22"/>
                <w:szCs w:val="22"/>
                <w:u w:val="single"/>
              </w:rPr>
              <w:t>參與服務學習</w:t>
            </w:r>
            <w:r w:rsidRPr="004C31DE">
              <w:rPr>
                <w:rFonts w:eastAsia="標楷體"/>
                <w:b/>
                <w:sz w:val="22"/>
                <w:szCs w:val="22"/>
                <w:u w:val="single"/>
              </w:rPr>
              <w:t>之課程協同授課教師</w:t>
            </w:r>
            <w:r w:rsidRPr="004C31DE">
              <w:rPr>
                <w:rFonts w:eastAsia="標楷體" w:hint="eastAsia"/>
                <w:b/>
                <w:sz w:val="22"/>
                <w:szCs w:val="22"/>
                <w:u w:val="single"/>
              </w:rPr>
              <w:t>：每學期</w:t>
            </w:r>
            <w:r w:rsidRPr="004C31DE">
              <w:rPr>
                <w:rFonts w:eastAsia="標楷體"/>
                <w:b/>
                <w:sz w:val="22"/>
                <w:szCs w:val="22"/>
                <w:u w:val="single"/>
              </w:rPr>
              <w:t>核給</w:t>
            </w:r>
            <w:r w:rsidRPr="004C31DE">
              <w:rPr>
                <w:rFonts w:eastAsia="標楷體" w:hint="eastAsia"/>
                <w:b/>
                <w:sz w:val="22"/>
                <w:szCs w:val="22"/>
                <w:u w:val="single"/>
              </w:rPr>
              <w:t xml:space="preserve">4 </w:t>
            </w:r>
            <w:r w:rsidRPr="004C31DE">
              <w:rPr>
                <w:rFonts w:eastAsia="標楷體" w:hint="eastAsia"/>
                <w:b/>
                <w:sz w:val="22"/>
                <w:szCs w:val="22"/>
                <w:u w:val="single"/>
              </w:rPr>
              <w:t>分</w:t>
            </w:r>
          </w:p>
          <w:p w:rsidR="0067082F" w:rsidRPr="004C31DE" w:rsidRDefault="0067082F" w:rsidP="00D50F9B">
            <w:pPr>
              <w:numPr>
                <w:ilvl w:val="0"/>
                <w:numId w:val="1"/>
              </w:numPr>
              <w:spacing w:line="340" w:lineRule="exact"/>
              <w:ind w:left="317" w:hanging="317"/>
              <w:jc w:val="both"/>
              <w:rPr>
                <w:rFonts w:eastAsia="標楷體"/>
                <w:b/>
                <w:sz w:val="22"/>
                <w:szCs w:val="22"/>
                <w:u w:val="single"/>
              </w:rPr>
            </w:pPr>
            <w:r w:rsidRPr="004C31DE">
              <w:rPr>
                <w:rFonts w:eastAsia="標楷體" w:hint="eastAsia"/>
                <w:b/>
                <w:sz w:val="22"/>
                <w:szCs w:val="22"/>
                <w:u w:val="single"/>
              </w:rPr>
              <w:t>開設學分班與非學分班課程：</w:t>
            </w:r>
            <w:r w:rsidRPr="004C31DE">
              <w:rPr>
                <w:rFonts w:eastAsia="標楷體"/>
                <w:b/>
                <w:sz w:val="22"/>
                <w:szCs w:val="22"/>
                <w:u w:val="single"/>
              </w:rPr>
              <w:t>每</w:t>
            </w:r>
            <w:r w:rsidRPr="004C31DE">
              <w:rPr>
                <w:rFonts w:eastAsia="標楷體" w:hint="eastAsia"/>
                <w:b/>
                <w:sz w:val="22"/>
                <w:szCs w:val="22"/>
                <w:u w:val="single"/>
              </w:rPr>
              <w:t>門</w:t>
            </w:r>
            <w:r w:rsidRPr="004C31DE">
              <w:rPr>
                <w:rFonts w:eastAsia="標楷體"/>
                <w:b/>
                <w:sz w:val="22"/>
                <w:szCs w:val="22"/>
                <w:u w:val="single"/>
              </w:rPr>
              <w:t>核給</w:t>
            </w:r>
            <w:r w:rsidRPr="004C31DE">
              <w:rPr>
                <w:rFonts w:eastAsia="標楷體" w:hint="eastAsia"/>
                <w:b/>
                <w:sz w:val="22"/>
                <w:szCs w:val="22"/>
                <w:u w:val="single"/>
              </w:rPr>
              <w:t xml:space="preserve"> 10 </w:t>
            </w:r>
            <w:r w:rsidRPr="004C31DE">
              <w:rPr>
                <w:rFonts w:eastAsia="標楷體" w:hint="eastAsia"/>
                <w:b/>
                <w:sz w:val="22"/>
                <w:szCs w:val="22"/>
                <w:u w:val="single"/>
              </w:rPr>
              <w:t>分</w:t>
            </w:r>
          </w:p>
        </w:tc>
        <w:tc>
          <w:tcPr>
            <w:tcW w:w="914" w:type="dxa"/>
            <w:vAlign w:val="center"/>
          </w:tcPr>
          <w:p w:rsidR="0067082F" w:rsidRPr="00145D24" w:rsidRDefault="0067082F" w:rsidP="004855EF">
            <w:pPr>
              <w:jc w:val="center"/>
              <w:rPr>
                <w:rFonts w:ascii="標楷體" w:eastAsia="標楷體" w:hAnsi="標楷體"/>
                <w:color w:val="000000"/>
                <w:szCs w:val="22"/>
              </w:rPr>
            </w:pPr>
          </w:p>
        </w:tc>
        <w:tc>
          <w:tcPr>
            <w:tcW w:w="890" w:type="dxa"/>
            <w:vAlign w:val="center"/>
          </w:tcPr>
          <w:p w:rsidR="0067082F" w:rsidRPr="007B3AF0" w:rsidRDefault="0067082F" w:rsidP="004855EF">
            <w:pPr>
              <w:jc w:val="center"/>
              <w:rPr>
                <w:rFonts w:eastAsia="標楷體"/>
                <w:b/>
                <w:color w:val="000000"/>
                <w:szCs w:val="22"/>
                <w:u w:val="single"/>
              </w:rPr>
            </w:pPr>
            <w:r>
              <w:rPr>
                <w:rFonts w:eastAsia="標楷體" w:hint="eastAsia"/>
                <w:b/>
                <w:color w:val="000000"/>
                <w:szCs w:val="22"/>
                <w:u w:val="single"/>
              </w:rPr>
              <w:t>15</w:t>
            </w:r>
            <w:r w:rsidRPr="007B3AF0">
              <w:rPr>
                <w:rFonts w:eastAsia="標楷體"/>
                <w:b/>
                <w:color w:val="000000"/>
                <w:szCs w:val="22"/>
                <w:u w:val="single"/>
              </w:rPr>
              <w:t>%</w:t>
            </w:r>
          </w:p>
        </w:tc>
        <w:tc>
          <w:tcPr>
            <w:tcW w:w="914" w:type="dxa"/>
            <w:vAlign w:val="center"/>
          </w:tcPr>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Pr="00145D24"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15" w:type="dxa"/>
            <w:vAlign w:val="center"/>
          </w:tcPr>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Default="0067082F" w:rsidP="004855EF">
            <w:pPr>
              <w:jc w:val="center"/>
              <w:rPr>
                <w:rFonts w:ascii="標楷體" w:eastAsia="標楷體" w:hAnsi="標楷體"/>
                <w:color w:val="000000"/>
                <w:szCs w:val="22"/>
              </w:rPr>
            </w:pPr>
          </w:p>
          <w:p w:rsidR="0067082F" w:rsidRPr="00145D24"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92" w:type="dxa"/>
          </w:tcPr>
          <w:p w:rsidR="0067082F" w:rsidRPr="00145D24" w:rsidRDefault="0067082F" w:rsidP="004855EF">
            <w:pPr>
              <w:rPr>
                <w:rFonts w:ascii="標楷體" w:eastAsia="標楷體" w:hAnsi="標楷體"/>
                <w:color w:val="000000"/>
                <w:szCs w:val="22"/>
              </w:rPr>
            </w:pPr>
          </w:p>
        </w:tc>
        <w:tc>
          <w:tcPr>
            <w:tcW w:w="991" w:type="dxa"/>
          </w:tcPr>
          <w:p w:rsidR="0067082F" w:rsidRPr="00145D24" w:rsidRDefault="0067082F" w:rsidP="004855EF">
            <w:pPr>
              <w:rPr>
                <w:rFonts w:ascii="標楷體" w:eastAsia="標楷體" w:hAnsi="標楷體"/>
                <w:color w:val="000000"/>
                <w:szCs w:val="22"/>
              </w:rPr>
            </w:pPr>
          </w:p>
        </w:tc>
        <w:tc>
          <w:tcPr>
            <w:tcW w:w="992" w:type="dxa"/>
          </w:tcPr>
          <w:p w:rsidR="0067082F" w:rsidRPr="00145D24" w:rsidRDefault="0067082F" w:rsidP="004855EF">
            <w:pPr>
              <w:rPr>
                <w:rFonts w:ascii="標楷體" w:eastAsia="標楷體" w:hAnsi="標楷體"/>
                <w:color w:val="000000"/>
                <w:szCs w:val="22"/>
              </w:rPr>
            </w:pPr>
          </w:p>
        </w:tc>
        <w:tc>
          <w:tcPr>
            <w:tcW w:w="2771" w:type="dxa"/>
          </w:tcPr>
          <w:p w:rsidR="0067082F" w:rsidRPr="00DD50CE" w:rsidRDefault="0067082F" w:rsidP="00D50F9B">
            <w:pPr>
              <w:numPr>
                <w:ilvl w:val="0"/>
                <w:numId w:val="11"/>
              </w:numPr>
              <w:spacing w:line="340" w:lineRule="exact"/>
              <w:ind w:left="317" w:hanging="317"/>
              <w:jc w:val="both"/>
              <w:rPr>
                <w:rFonts w:eastAsia="標楷體" w:hAnsi="標楷體"/>
                <w:b/>
                <w:sz w:val="22"/>
                <w:szCs w:val="22"/>
                <w:u w:val="single"/>
              </w:rPr>
            </w:pPr>
            <w:r w:rsidRPr="00DD50CE">
              <w:rPr>
                <w:rFonts w:eastAsia="標楷體" w:hAnsi="標楷體" w:hint="eastAsia"/>
                <w:b/>
                <w:sz w:val="22"/>
                <w:szCs w:val="22"/>
                <w:u w:val="single"/>
              </w:rPr>
              <w:t>得向教務處或各相關單位申請相關佐證資料作為查核，其中，</w:t>
            </w:r>
            <w:r w:rsidRPr="00DD50CE">
              <w:rPr>
                <w:rFonts w:eastAsia="標楷體" w:hAnsi="標楷體"/>
                <w:b/>
                <w:sz w:val="22"/>
                <w:szCs w:val="22"/>
                <w:u w:val="single"/>
              </w:rPr>
              <w:t>自建教學網站</w:t>
            </w:r>
            <w:r w:rsidRPr="00DD50CE">
              <w:rPr>
                <w:rFonts w:eastAsia="標楷體" w:hAnsi="標楷體" w:hint="eastAsia"/>
                <w:b/>
                <w:sz w:val="22"/>
                <w:szCs w:val="22"/>
                <w:u w:val="single"/>
              </w:rPr>
              <w:t>之相關資料則由送審教師提供。</w:t>
            </w:r>
          </w:p>
          <w:p w:rsidR="0067082F" w:rsidRPr="00DD50CE" w:rsidRDefault="0067082F" w:rsidP="00D50F9B">
            <w:pPr>
              <w:numPr>
                <w:ilvl w:val="0"/>
                <w:numId w:val="11"/>
              </w:numPr>
              <w:spacing w:line="340" w:lineRule="exact"/>
              <w:ind w:left="317" w:hanging="317"/>
              <w:jc w:val="both"/>
              <w:rPr>
                <w:rFonts w:eastAsia="標楷體" w:hAnsi="標楷體"/>
                <w:b/>
                <w:sz w:val="22"/>
                <w:szCs w:val="22"/>
                <w:u w:val="single"/>
              </w:rPr>
            </w:pPr>
            <w:r w:rsidRPr="00DD50CE">
              <w:rPr>
                <w:rFonts w:eastAsia="標楷體" w:hAnsi="標楷體"/>
                <w:b/>
                <w:sz w:val="22"/>
                <w:szCs w:val="22"/>
                <w:u w:val="single"/>
              </w:rPr>
              <w:t>此項指標的積分以</w:t>
            </w:r>
            <w:r w:rsidRPr="00DD50CE">
              <w:rPr>
                <w:rFonts w:eastAsia="標楷體" w:hAnsi="標楷體"/>
                <w:b/>
                <w:sz w:val="22"/>
                <w:szCs w:val="22"/>
                <w:u w:val="single"/>
              </w:rPr>
              <w:t>100</w:t>
            </w:r>
            <w:r w:rsidRPr="00DD50CE">
              <w:rPr>
                <w:rFonts w:eastAsia="標楷體" w:hAnsi="標楷體"/>
                <w:b/>
                <w:sz w:val="22"/>
                <w:szCs w:val="22"/>
                <w:u w:val="single"/>
              </w:rPr>
              <w:t>分為上限。</w:t>
            </w:r>
          </w:p>
          <w:p w:rsidR="0067082F" w:rsidRPr="00DD50CE" w:rsidRDefault="0067082F" w:rsidP="00D50F9B">
            <w:pPr>
              <w:numPr>
                <w:ilvl w:val="0"/>
                <w:numId w:val="11"/>
              </w:numPr>
              <w:spacing w:line="340" w:lineRule="exact"/>
              <w:ind w:left="317" w:hanging="317"/>
              <w:jc w:val="both"/>
              <w:rPr>
                <w:rFonts w:eastAsia="標楷體" w:hAnsi="標楷體"/>
                <w:sz w:val="22"/>
                <w:szCs w:val="22"/>
              </w:rPr>
            </w:pPr>
            <w:r w:rsidRPr="00DD50CE">
              <w:rPr>
                <w:rFonts w:eastAsia="標楷體" w:hAnsi="標楷體" w:hint="eastAsia"/>
                <w:b/>
                <w:sz w:val="22"/>
                <w:szCs w:val="22"/>
                <w:u w:val="single"/>
              </w:rPr>
              <w:t>（註）：校方認定之校級相關教學計畫，例如：教學卓越計畫、高東屏區域教學資源中心計畫、公民素養陶塑計畫、智慧生活創新創業育成計畫、</w:t>
            </w:r>
            <w:r w:rsidRPr="00DD50CE">
              <w:rPr>
                <w:rFonts w:eastAsia="標楷體" w:hAnsi="標楷體"/>
                <w:b/>
                <w:sz w:val="22"/>
                <w:szCs w:val="22"/>
                <w:u w:val="single"/>
              </w:rPr>
              <w:t>教師多元升等制度計畫</w:t>
            </w:r>
            <w:r w:rsidRPr="00DD50CE">
              <w:rPr>
                <w:rFonts w:eastAsia="標楷體" w:hAnsi="標楷體" w:hint="eastAsia"/>
                <w:b/>
                <w:sz w:val="22"/>
                <w:szCs w:val="22"/>
                <w:u w:val="single"/>
              </w:rPr>
              <w:t>、課程分流計畫、學海築夢計畫等。</w:t>
            </w:r>
          </w:p>
        </w:tc>
      </w:tr>
      <w:tr w:rsidR="0067082F" w:rsidRPr="00145D24" w:rsidTr="004855EF">
        <w:tc>
          <w:tcPr>
            <w:tcW w:w="751" w:type="dxa"/>
            <w:vMerge/>
          </w:tcPr>
          <w:p w:rsidR="0067082F" w:rsidRPr="00145D24" w:rsidRDefault="0067082F" w:rsidP="004855EF">
            <w:pPr>
              <w:rPr>
                <w:rFonts w:ascii="標楷體" w:eastAsia="標楷體" w:hAnsi="標楷體"/>
                <w:color w:val="000000"/>
                <w:szCs w:val="22"/>
              </w:rPr>
            </w:pPr>
          </w:p>
        </w:tc>
        <w:tc>
          <w:tcPr>
            <w:tcW w:w="1168" w:type="dxa"/>
          </w:tcPr>
          <w:p w:rsidR="0067082F" w:rsidRPr="00145D24" w:rsidRDefault="0067082F" w:rsidP="004855EF">
            <w:pPr>
              <w:rPr>
                <w:rFonts w:ascii="標楷體" w:eastAsia="標楷體" w:hAnsi="標楷體"/>
                <w:color w:val="000000"/>
                <w:sz w:val="22"/>
                <w:szCs w:val="22"/>
              </w:rPr>
            </w:pPr>
            <w:r w:rsidRPr="00145D24">
              <w:rPr>
                <w:rFonts w:ascii="標楷體" w:eastAsia="標楷體" w:hAnsi="標楷體" w:hint="eastAsia"/>
                <w:color w:val="000000"/>
                <w:sz w:val="22"/>
                <w:szCs w:val="22"/>
              </w:rPr>
              <w:t>教學行政配合度</w:t>
            </w:r>
          </w:p>
          <w:p w:rsidR="0067082F" w:rsidRPr="00145D24" w:rsidRDefault="0067082F" w:rsidP="004855EF">
            <w:pPr>
              <w:jc w:val="both"/>
              <w:rPr>
                <w:rFonts w:ascii="標楷體" w:eastAsia="標楷體" w:hAnsi="標楷體"/>
                <w:color w:val="000000"/>
                <w:szCs w:val="22"/>
              </w:rPr>
            </w:pPr>
            <w:r w:rsidRPr="00145D24">
              <w:rPr>
                <w:rFonts w:ascii="Calibri" w:eastAsia="標楷體" w:hAnsi="標楷體" w:hint="eastAsia"/>
                <w:sz w:val="22"/>
                <w:szCs w:val="22"/>
              </w:rPr>
              <w:t>（</w:t>
            </w:r>
            <w:r w:rsidRPr="003246EC">
              <w:rPr>
                <w:rFonts w:eastAsia="標楷體" w:hAnsi="標楷體"/>
                <w:b/>
                <w:sz w:val="22"/>
                <w:szCs w:val="22"/>
                <w:u w:val="single"/>
              </w:rPr>
              <w:t>以近</w:t>
            </w:r>
            <w:r w:rsidRPr="003246EC">
              <w:rPr>
                <w:rFonts w:eastAsia="標楷體"/>
                <w:b/>
                <w:sz w:val="22"/>
                <w:szCs w:val="22"/>
                <w:u w:val="single"/>
              </w:rPr>
              <w:t>6</w:t>
            </w:r>
            <w:r w:rsidRPr="003246EC">
              <w:rPr>
                <w:rFonts w:eastAsia="標楷體" w:hAnsi="標楷體"/>
                <w:b/>
                <w:sz w:val="22"/>
                <w:szCs w:val="22"/>
                <w:u w:val="single"/>
              </w:rPr>
              <w:t>學期為統計基準</w:t>
            </w:r>
            <w:r w:rsidRPr="00145D24">
              <w:rPr>
                <w:rFonts w:ascii="Calibri" w:eastAsia="標楷體" w:hAnsi="標楷體" w:hint="eastAsia"/>
                <w:sz w:val="22"/>
                <w:szCs w:val="22"/>
              </w:rPr>
              <w:t>）</w:t>
            </w:r>
          </w:p>
        </w:tc>
        <w:tc>
          <w:tcPr>
            <w:tcW w:w="3488" w:type="dxa"/>
          </w:tcPr>
          <w:p w:rsidR="0067082F" w:rsidRPr="00145D24" w:rsidRDefault="0067082F" w:rsidP="00D50F9B">
            <w:pPr>
              <w:numPr>
                <w:ilvl w:val="0"/>
                <w:numId w:val="1"/>
              </w:numPr>
              <w:spacing w:line="340" w:lineRule="exact"/>
              <w:ind w:left="317" w:hanging="317"/>
              <w:jc w:val="both"/>
              <w:rPr>
                <w:rFonts w:eastAsia="標楷體"/>
                <w:color w:val="000000"/>
                <w:szCs w:val="22"/>
              </w:rPr>
            </w:pPr>
            <w:r w:rsidRPr="00145D24">
              <w:rPr>
                <w:rFonts w:eastAsia="標楷體" w:hint="eastAsia"/>
                <w:color w:val="000000"/>
                <w:szCs w:val="22"/>
              </w:rPr>
              <w:t>教務處規範時程內，按時上傳課程大綱與進度表：每學期</w:t>
            </w:r>
            <w:r w:rsidRPr="00145D24">
              <w:rPr>
                <w:rFonts w:eastAsia="標楷體"/>
                <w:color w:val="000000"/>
                <w:szCs w:val="22"/>
              </w:rPr>
              <w:t>核給</w:t>
            </w:r>
            <w:r w:rsidRPr="00145D24">
              <w:rPr>
                <w:rFonts w:eastAsia="標楷體" w:hint="eastAsia"/>
                <w:color w:val="000000"/>
                <w:szCs w:val="22"/>
              </w:rPr>
              <w:t xml:space="preserve"> 10 </w:t>
            </w:r>
            <w:r w:rsidRPr="00145D24">
              <w:rPr>
                <w:rFonts w:eastAsia="標楷體" w:hint="eastAsia"/>
                <w:color w:val="000000"/>
                <w:szCs w:val="22"/>
              </w:rPr>
              <w:t>分</w:t>
            </w:r>
          </w:p>
          <w:p w:rsidR="0067082F" w:rsidRPr="00145D24" w:rsidRDefault="0067082F" w:rsidP="00D50F9B">
            <w:pPr>
              <w:numPr>
                <w:ilvl w:val="0"/>
                <w:numId w:val="1"/>
              </w:numPr>
              <w:spacing w:line="340" w:lineRule="exact"/>
              <w:ind w:left="317" w:hanging="317"/>
              <w:jc w:val="both"/>
              <w:rPr>
                <w:rFonts w:eastAsia="標楷體"/>
                <w:color w:val="000000"/>
                <w:szCs w:val="22"/>
              </w:rPr>
            </w:pPr>
            <w:r w:rsidRPr="00145D24">
              <w:rPr>
                <w:rFonts w:eastAsia="標楷體" w:hint="eastAsia"/>
                <w:color w:val="000000"/>
                <w:szCs w:val="22"/>
              </w:rPr>
              <w:t>教務處規範時程內，按時繳交學生成績：每學期</w:t>
            </w:r>
            <w:r w:rsidRPr="00145D24">
              <w:rPr>
                <w:rFonts w:eastAsia="標楷體"/>
                <w:color w:val="000000"/>
                <w:szCs w:val="22"/>
              </w:rPr>
              <w:t>核給</w:t>
            </w:r>
            <w:r w:rsidRPr="00145D24">
              <w:rPr>
                <w:rFonts w:eastAsia="標楷體" w:hint="eastAsia"/>
                <w:color w:val="000000"/>
                <w:szCs w:val="22"/>
              </w:rPr>
              <w:t xml:space="preserve"> 10 </w:t>
            </w:r>
            <w:r w:rsidRPr="00145D24">
              <w:rPr>
                <w:rFonts w:eastAsia="標楷體" w:hint="eastAsia"/>
                <w:color w:val="000000"/>
                <w:szCs w:val="22"/>
              </w:rPr>
              <w:t>分</w:t>
            </w:r>
          </w:p>
          <w:p w:rsidR="0067082F" w:rsidRPr="00145D24" w:rsidRDefault="0067082F" w:rsidP="00D50F9B">
            <w:pPr>
              <w:numPr>
                <w:ilvl w:val="0"/>
                <w:numId w:val="1"/>
              </w:numPr>
              <w:spacing w:line="340" w:lineRule="exact"/>
              <w:ind w:left="317" w:hanging="317"/>
              <w:jc w:val="both"/>
              <w:rPr>
                <w:rFonts w:eastAsia="標楷體"/>
                <w:color w:val="000000"/>
                <w:szCs w:val="22"/>
              </w:rPr>
            </w:pPr>
            <w:r w:rsidRPr="00145D24">
              <w:rPr>
                <w:rFonts w:eastAsia="標楷體" w:hint="eastAsia"/>
                <w:color w:val="000000"/>
                <w:szCs w:val="22"/>
              </w:rPr>
              <w:t>未於教務處規範時程內上傳課程大綱與進度表：每學期扣減</w:t>
            </w:r>
            <w:r w:rsidRPr="00145D24">
              <w:rPr>
                <w:rFonts w:eastAsia="標楷體" w:hint="eastAsia"/>
                <w:color w:val="000000"/>
                <w:szCs w:val="22"/>
              </w:rPr>
              <w:t xml:space="preserve"> 10 </w:t>
            </w:r>
            <w:r w:rsidRPr="00145D24">
              <w:rPr>
                <w:rFonts w:eastAsia="標楷體" w:hint="eastAsia"/>
                <w:color w:val="000000"/>
                <w:szCs w:val="22"/>
              </w:rPr>
              <w:t>分</w:t>
            </w:r>
          </w:p>
          <w:p w:rsidR="0067082F" w:rsidRPr="00145D24" w:rsidRDefault="0067082F" w:rsidP="00D50F9B">
            <w:pPr>
              <w:numPr>
                <w:ilvl w:val="0"/>
                <w:numId w:val="1"/>
              </w:numPr>
              <w:spacing w:line="340" w:lineRule="exact"/>
              <w:ind w:left="317" w:hanging="317"/>
              <w:jc w:val="both"/>
              <w:rPr>
                <w:rFonts w:eastAsia="標楷體"/>
                <w:color w:val="000000"/>
                <w:szCs w:val="22"/>
              </w:rPr>
            </w:pPr>
            <w:r w:rsidRPr="00145D24">
              <w:rPr>
                <w:rFonts w:eastAsia="標楷體" w:hint="eastAsia"/>
                <w:color w:val="000000"/>
                <w:szCs w:val="22"/>
              </w:rPr>
              <w:t>未於教務處規範時程內繳交學生成績：每學期扣減</w:t>
            </w:r>
            <w:r w:rsidRPr="00145D24">
              <w:rPr>
                <w:rFonts w:eastAsia="標楷體" w:hint="eastAsia"/>
                <w:color w:val="000000"/>
                <w:szCs w:val="22"/>
              </w:rPr>
              <w:t xml:space="preserve"> 10 </w:t>
            </w:r>
            <w:r w:rsidRPr="00145D24">
              <w:rPr>
                <w:rFonts w:eastAsia="標楷體" w:hint="eastAsia"/>
                <w:color w:val="000000"/>
                <w:szCs w:val="22"/>
              </w:rPr>
              <w:t>分</w:t>
            </w:r>
          </w:p>
          <w:p w:rsidR="0067082F" w:rsidRPr="00145D24" w:rsidRDefault="0067082F" w:rsidP="00D50F9B">
            <w:pPr>
              <w:numPr>
                <w:ilvl w:val="0"/>
                <w:numId w:val="1"/>
              </w:numPr>
              <w:spacing w:line="340" w:lineRule="exact"/>
              <w:ind w:left="317" w:hanging="317"/>
              <w:jc w:val="both"/>
              <w:rPr>
                <w:rFonts w:ascii="標楷體" w:eastAsia="標楷體" w:hAnsi="標楷體"/>
                <w:color w:val="000000"/>
                <w:szCs w:val="22"/>
              </w:rPr>
            </w:pPr>
            <w:r w:rsidRPr="00145D24">
              <w:rPr>
                <w:rFonts w:eastAsia="標楷體" w:hint="eastAsia"/>
                <w:color w:val="000000"/>
                <w:szCs w:val="22"/>
              </w:rPr>
              <w:t>曾提出學生成績更正：每學期扣減</w:t>
            </w:r>
            <w:r w:rsidRPr="00145D24">
              <w:rPr>
                <w:rFonts w:eastAsia="標楷體" w:hint="eastAsia"/>
                <w:color w:val="000000"/>
                <w:szCs w:val="22"/>
              </w:rPr>
              <w:t xml:space="preserve"> 10 </w:t>
            </w:r>
            <w:r w:rsidRPr="00145D24">
              <w:rPr>
                <w:rFonts w:eastAsia="標楷體" w:hint="eastAsia"/>
                <w:color w:val="000000"/>
                <w:szCs w:val="22"/>
              </w:rPr>
              <w:t>分</w:t>
            </w:r>
          </w:p>
        </w:tc>
        <w:tc>
          <w:tcPr>
            <w:tcW w:w="914" w:type="dxa"/>
            <w:vAlign w:val="center"/>
          </w:tcPr>
          <w:p w:rsidR="0067082F" w:rsidRPr="00145D24" w:rsidRDefault="0067082F" w:rsidP="004855EF">
            <w:pPr>
              <w:jc w:val="center"/>
              <w:rPr>
                <w:rFonts w:ascii="標楷體" w:eastAsia="標楷體" w:hAnsi="標楷體"/>
                <w:color w:val="000000"/>
                <w:szCs w:val="22"/>
              </w:rPr>
            </w:pPr>
          </w:p>
        </w:tc>
        <w:tc>
          <w:tcPr>
            <w:tcW w:w="890" w:type="dxa"/>
            <w:vAlign w:val="center"/>
          </w:tcPr>
          <w:p w:rsidR="0067082F" w:rsidRPr="00F51AA4" w:rsidRDefault="0067082F" w:rsidP="004855EF">
            <w:pPr>
              <w:jc w:val="center"/>
              <w:rPr>
                <w:rFonts w:eastAsia="標楷體"/>
                <w:b/>
                <w:color w:val="000000"/>
                <w:szCs w:val="22"/>
                <w:u w:val="single"/>
              </w:rPr>
            </w:pPr>
            <w:r w:rsidRPr="00F51AA4">
              <w:rPr>
                <w:rFonts w:eastAsia="標楷體"/>
                <w:b/>
                <w:color w:val="000000"/>
                <w:szCs w:val="22"/>
                <w:u w:val="single"/>
              </w:rPr>
              <w:t>1</w:t>
            </w:r>
            <w:r w:rsidRPr="00F51AA4">
              <w:rPr>
                <w:rFonts w:eastAsia="標楷體" w:hint="eastAsia"/>
                <w:b/>
                <w:color w:val="000000"/>
                <w:szCs w:val="22"/>
                <w:u w:val="single"/>
              </w:rPr>
              <w:t>5</w:t>
            </w:r>
            <w:r w:rsidRPr="00F51AA4">
              <w:rPr>
                <w:rFonts w:eastAsia="標楷體"/>
                <w:b/>
                <w:color w:val="000000"/>
                <w:szCs w:val="22"/>
                <w:u w:val="single"/>
              </w:rPr>
              <w:t>%</w:t>
            </w:r>
          </w:p>
        </w:tc>
        <w:tc>
          <w:tcPr>
            <w:tcW w:w="914" w:type="dxa"/>
            <w:vAlign w:val="center"/>
          </w:tcPr>
          <w:p w:rsidR="0067082F" w:rsidRPr="00145D24"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15" w:type="dxa"/>
            <w:vAlign w:val="center"/>
          </w:tcPr>
          <w:p w:rsidR="0067082F" w:rsidRPr="00145D24"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92" w:type="dxa"/>
          </w:tcPr>
          <w:p w:rsidR="0067082F" w:rsidRPr="00145D24" w:rsidRDefault="0067082F" w:rsidP="004855EF">
            <w:pPr>
              <w:rPr>
                <w:rFonts w:ascii="標楷體" w:eastAsia="標楷體" w:hAnsi="標楷體"/>
                <w:color w:val="000000"/>
                <w:szCs w:val="22"/>
              </w:rPr>
            </w:pPr>
          </w:p>
        </w:tc>
        <w:tc>
          <w:tcPr>
            <w:tcW w:w="991" w:type="dxa"/>
          </w:tcPr>
          <w:p w:rsidR="0067082F" w:rsidRPr="00145D24" w:rsidRDefault="0067082F" w:rsidP="004855EF">
            <w:pPr>
              <w:rPr>
                <w:rFonts w:ascii="標楷體" w:eastAsia="標楷體" w:hAnsi="標楷體"/>
                <w:color w:val="000000"/>
                <w:szCs w:val="22"/>
              </w:rPr>
            </w:pPr>
          </w:p>
        </w:tc>
        <w:tc>
          <w:tcPr>
            <w:tcW w:w="992" w:type="dxa"/>
          </w:tcPr>
          <w:p w:rsidR="0067082F" w:rsidRPr="00145D24" w:rsidRDefault="0067082F" w:rsidP="004855EF">
            <w:pPr>
              <w:rPr>
                <w:rFonts w:ascii="標楷體" w:eastAsia="標楷體" w:hAnsi="標楷體"/>
                <w:color w:val="000000"/>
                <w:szCs w:val="22"/>
              </w:rPr>
            </w:pPr>
          </w:p>
        </w:tc>
        <w:tc>
          <w:tcPr>
            <w:tcW w:w="2771" w:type="dxa"/>
          </w:tcPr>
          <w:p w:rsidR="0067082F" w:rsidRPr="00145D24" w:rsidRDefault="0067082F" w:rsidP="00D50F9B">
            <w:pPr>
              <w:numPr>
                <w:ilvl w:val="0"/>
                <w:numId w:val="15"/>
              </w:numPr>
              <w:spacing w:line="340" w:lineRule="exact"/>
              <w:ind w:left="318" w:hanging="318"/>
              <w:jc w:val="both"/>
              <w:rPr>
                <w:rFonts w:eastAsia="標楷體" w:hAnsi="標楷體"/>
                <w:color w:val="000000"/>
                <w:sz w:val="22"/>
                <w:szCs w:val="22"/>
              </w:rPr>
            </w:pPr>
            <w:r w:rsidRPr="00145D24">
              <w:rPr>
                <w:rFonts w:eastAsia="標楷體" w:hAnsi="標楷體" w:hint="eastAsia"/>
                <w:color w:val="000000"/>
                <w:sz w:val="22"/>
                <w:szCs w:val="22"/>
              </w:rPr>
              <w:t>由教務處檢附相關佐證資料作為查核。</w:t>
            </w:r>
          </w:p>
          <w:p w:rsidR="0067082F" w:rsidRPr="00145D24" w:rsidRDefault="0067082F" w:rsidP="00D50F9B">
            <w:pPr>
              <w:numPr>
                <w:ilvl w:val="0"/>
                <w:numId w:val="15"/>
              </w:numPr>
              <w:spacing w:line="340" w:lineRule="exact"/>
              <w:ind w:left="317" w:hanging="317"/>
              <w:jc w:val="both"/>
              <w:rPr>
                <w:rFonts w:ascii="標楷體" w:eastAsia="標楷體" w:hAnsi="標楷體"/>
                <w:color w:val="000000"/>
                <w:szCs w:val="22"/>
              </w:rPr>
            </w:pPr>
            <w:r w:rsidRPr="00145D24">
              <w:rPr>
                <w:rFonts w:eastAsia="標楷體" w:hAnsi="標楷體"/>
                <w:color w:val="000000"/>
                <w:sz w:val="22"/>
                <w:szCs w:val="22"/>
              </w:rPr>
              <w:t>此項指標的積分以</w:t>
            </w:r>
            <w:r w:rsidRPr="00145D24">
              <w:rPr>
                <w:rFonts w:eastAsia="標楷體" w:hAnsi="標楷體"/>
                <w:color w:val="000000"/>
                <w:sz w:val="22"/>
                <w:szCs w:val="22"/>
              </w:rPr>
              <w:t>100</w:t>
            </w:r>
            <w:r w:rsidRPr="00145D24">
              <w:rPr>
                <w:rFonts w:eastAsia="標楷體" w:hAnsi="標楷體"/>
                <w:color w:val="000000"/>
                <w:sz w:val="22"/>
                <w:szCs w:val="22"/>
              </w:rPr>
              <w:t>分為上限。</w:t>
            </w:r>
          </w:p>
        </w:tc>
      </w:tr>
      <w:tr w:rsidR="0067082F" w:rsidRPr="00145D24" w:rsidTr="004855EF">
        <w:tc>
          <w:tcPr>
            <w:tcW w:w="751" w:type="dxa"/>
            <w:vMerge/>
            <w:tcBorders>
              <w:bottom w:val="single" w:sz="4" w:space="0" w:color="auto"/>
            </w:tcBorders>
          </w:tcPr>
          <w:p w:rsidR="0067082F" w:rsidRPr="00145D24" w:rsidRDefault="0067082F" w:rsidP="004855EF">
            <w:pPr>
              <w:rPr>
                <w:rFonts w:ascii="標楷體" w:eastAsia="標楷體" w:hAnsi="標楷體"/>
                <w:color w:val="000000"/>
                <w:szCs w:val="22"/>
              </w:rPr>
            </w:pPr>
          </w:p>
        </w:tc>
        <w:tc>
          <w:tcPr>
            <w:tcW w:w="1168" w:type="dxa"/>
            <w:tcBorders>
              <w:bottom w:val="single" w:sz="4" w:space="0" w:color="auto"/>
            </w:tcBorders>
          </w:tcPr>
          <w:p w:rsidR="0067082F" w:rsidRPr="00145D24" w:rsidRDefault="0067082F" w:rsidP="004855EF">
            <w:pPr>
              <w:rPr>
                <w:rFonts w:ascii="標楷體" w:eastAsia="標楷體" w:hAnsi="標楷體"/>
                <w:color w:val="000000"/>
                <w:sz w:val="22"/>
                <w:szCs w:val="22"/>
              </w:rPr>
            </w:pPr>
            <w:r w:rsidRPr="00145D24">
              <w:rPr>
                <w:rFonts w:ascii="標楷體" w:eastAsia="標楷體" w:hAnsi="標楷體" w:hint="eastAsia"/>
                <w:color w:val="000000"/>
                <w:sz w:val="22"/>
                <w:szCs w:val="22"/>
              </w:rPr>
              <w:t>學院特色</w:t>
            </w:r>
          </w:p>
          <w:p w:rsidR="0067082F" w:rsidRPr="00145D24" w:rsidRDefault="0067082F" w:rsidP="004855EF">
            <w:pPr>
              <w:rPr>
                <w:rFonts w:ascii="標楷體" w:eastAsia="標楷體" w:hAnsi="標楷體"/>
                <w:color w:val="000000"/>
                <w:szCs w:val="22"/>
              </w:rPr>
            </w:pPr>
            <w:r w:rsidRPr="00145D24">
              <w:rPr>
                <w:rFonts w:ascii="標楷體" w:eastAsia="標楷體" w:hAnsi="標楷體" w:hint="eastAsia"/>
                <w:color w:val="000000"/>
                <w:sz w:val="22"/>
                <w:szCs w:val="22"/>
              </w:rPr>
              <w:t>教學績效</w:t>
            </w:r>
          </w:p>
        </w:tc>
        <w:tc>
          <w:tcPr>
            <w:tcW w:w="3488" w:type="dxa"/>
            <w:tcBorders>
              <w:bottom w:val="single" w:sz="4" w:space="0" w:color="auto"/>
            </w:tcBorders>
          </w:tcPr>
          <w:p w:rsidR="0067082F" w:rsidRPr="00145D24" w:rsidRDefault="0067082F" w:rsidP="004855EF">
            <w:pPr>
              <w:spacing w:line="340" w:lineRule="exact"/>
              <w:jc w:val="both"/>
              <w:rPr>
                <w:rFonts w:eastAsia="標楷體"/>
                <w:sz w:val="22"/>
                <w:szCs w:val="22"/>
              </w:rPr>
            </w:pPr>
            <w:r w:rsidRPr="00145D24">
              <w:rPr>
                <w:rFonts w:eastAsia="標楷體" w:hint="eastAsia"/>
                <w:sz w:val="22"/>
                <w:szCs w:val="22"/>
              </w:rPr>
              <w:t>評分標準之內涵及評分表</w:t>
            </w:r>
          </w:p>
          <w:p w:rsidR="0067082F" w:rsidRPr="00145D24" w:rsidRDefault="0067082F" w:rsidP="004855EF">
            <w:pPr>
              <w:spacing w:line="340" w:lineRule="exact"/>
              <w:jc w:val="both"/>
              <w:rPr>
                <w:rFonts w:eastAsia="標楷體"/>
                <w:color w:val="000000"/>
                <w:szCs w:val="22"/>
              </w:rPr>
            </w:pPr>
            <w:r w:rsidRPr="00145D24">
              <w:rPr>
                <w:rFonts w:eastAsia="標楷體" w:hint="eastAsia"/>
                <w:sz w:val="22"/>
                <w:szCs w:val="22"/>
              </w:rPr>
              <w:t>如附表三</w:t>
            </w:r>
          </w:p>
        </w:tc>
        <w:tc>
          <w:tcPr>
            <w:tcW w:w="914" w:type="dxa"/>
            <w:vAlign w:val="center"/>
          </w:tcPr>
          <w:p w:rsidR="0067082F" w:rsidRPr="00145D24" w:rsidRDefault="0067082F" w:rsidP="004855EF">
            <w:pPr>
              <w:jc w:val="center"/>
              <w:rPr>
                <w:rFonts w:ascii="標楷體" w:eastAsia="標楷體" w:hAnsi="標楷體"/>
                <w:color w:val="000000"/>
                <w:szCs w:val="22"/>
              </w:rPr>
            </w:pPr>
          </w:p>
        </w:tc>
        <w:tc>
          <w:tcPr>
            <w:tcW w:w="890" w:type="dxa"/>
            <w:vAlign w:val="center"/>
          </w:tcPr>
          <w:p w:rsidR="0067082F" w:rsidRPr="006A59F0" w:rsidRDefault="0067082F" w:rsidP="004855EF">
            <w:pPr>
              <w:jc w:val="center"/>
              <w:rPr>
                <w:rFonts w:eastAsia="標楷體"/>
                <w:color w:val="000000"/>
                <w:szCs w:val="22"/>
              </w:rPr>
            </w:pPr>
            <w:r w:rsidRPr="006A59F0">
              <w:rPr>
                <w:rFonts w:eastAsia="標楷體"/>
                <w:color w:val="000000"/>
                <w:szCs w:val="22"/>
              </w:rPr>
              <w:t>30%</w:t>
            </w:r>
          </w:p>
        </w:tc>
        <w:tc>
          <w:tcPr>
            <w:tcW w:w="914" w:type="dxa"/>
            <w:vAlign w:val="center"/>
          </w:tcPr>
          <w:p w:rsidR="0067082F" w:rsidRPr="00145D24"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15" w:type="dxa"/>
            <w:vAlign w:val="center"/>
          </w:tcPr>
          <w:p w:rsidR="0067082F" w:rsidRPr="00145D24" w:rsidRDefault="0067082F" w:rsidP="004855EF">
            <w:pPr>
              <w:jc w:val="center"/>
              <w:rPr>
                <w:rFonts w:ascii="標楷體" w:eastAsia="標楷體" w:hAnsi="標楷體"/>
                <w:color w:val="000000"/>
                <w:szCs w:val="22"/>
              </w:rPr>
            </w:pPr>
            <w:r w:rsidRPr="00145D24">
              <w:rPr>
                <w:rFonts w:ascii="標楷體" w:eastAsia="標楷體" w:hAnsi="標楷體" w:hint="eastAsia"/>
                <w:color w:val="000000"/>
                <w:szCs w:val="22"/>
              </w:rPr>
              <w:t>-----</w:t>
            </w:r>
          </w:p>
        </w:tc>
        <w:tc>
          <w:tcPr>
            <w:tcW w:w="992" w:type="dxa"/>
            <w:vAlign w:val="center"/>
          </w:tcPr>
          <w:p w:rsidR="0067082F" w:rsidRPr="00145D24" w:rsidRDefault="0067082F" w:rsidP="004855EF">
            <w:pPr>
              <w:jc w:val="center"/>
              <w:rPr>
                <w:rFonts w:ascii="標楷體" w:eastAsia="標楷體" w:hAnsi="標楷體"/>
                <w:color w:val="000000"/>
                <w:szCs w:val="22"/>
              </w:rPr>
            </w:pPr>
          </w:p>
        </w:tc>
        <w:tc>
          <w:tcPr>
            <w:tcW w:w="991" w:type="dxa"/>
            <w:vAlign w:val="center"/>
          </w:tcPr>
          <w:p w:rsidR="0067082F" w:rsidRPr="00145D24" w:rsidRDefault="0067082F" w:rsidP="004855EF">
            <w:pPr>
              <w:jc w:val="center"/>
              <w:rPr>
                <w:rFonts w:ascii="標楷體" w:eastAsia="標楷體" w:hAnsi="標楷體"/>
                <w:color w:val="000000"/>
                <w:szCs w:val="22"/>
              </w:rPr>
            </w:pPr>
          </w:p>
        </w:tc>
        <w:tc>
          <w:tcPr>
            <w:tcW w:w="992" w:type="dxa"/>
            <w:vAlign w:val="center"/>
          </w:tcPr>
          <w:p w:rsidR="0067082F" w:rsidRPr="00145D24" w:rsidRDefault="0067082F" w:rsidP="004855EF">
            <w:pPr>
              <w:jc w:val="center"/>
              <w:rPr>
                <w:rFonts w:ascii="標楷體" w:eastAsia="標楷體" w:hAnsi="標楷體"/>
                <w:color w:val="000000"/>
                <w:szCs w:val="22"/>
              </w:rPr>
            </w:pPr>
          </w:p>
        </w:tc>
        <w:tc>
          <w:tcPr>
            <w:tcW w:w="2771" w:type="dxa"/>
          </w:tcPr>
          <w:p w:rsidR="0067082F" w:rsidRPr="001519A8" w:rsidRDefault="0067082F" w:rsidP="004855EF">
            <w:pPr>
              <w:spacing w:line="340" w:lineRule="exact"/>
              <w:jc w:val="both"/>
              <w:rPr>
                <w:rFonts w:ascii="標楷體" w:eastAsia="標楷體" w:hAnsi="標楷體"/>
                <w:color w:val="000000"/>
                <w:szCs w:val="22"/>
              </w:rPr>
            </w:pPr>
            <w:r w:rsidRPr="001519A8">
              <w:rPr>
                <w:rFonts w:eastAsia="標楷體" w:hAnsi="標楷體"/>
                <w:color w:val="000000"/>
                <w:sz w:val="22"/>
                <w:szCs w:val="22"/>
              </w:rPr>
              <w:t>此項指標的積分以</w:t>
            </w:r>
            <w:r w:rsidRPr="001519A8">
              <w:rPr>
                <w:rFonts w:eastAsia="標楷體" w:hAnsi="標楷體"/>
                <w:color w:val="000000"/>
                <w:sz w:val="22"/>
                <w:szCs w:val="22"/>
              </w:rPr>
              <w:t>100</w:t>
            </w:r>
            <w:r w:rsidRPr="001519A8">
              <w:rPr>
                <w:rFonts w:eastAsia="標楷體" w:hAnsi="標楷體"/>
                <w:color w:val="000000"/>
                <w:sz w:val="22"/>
                <w:szCs w:val="22"/>
              </w:rPr>
              <w:t>分為上限。</w:t>
            </w:r>
          </w:p>
        </w:tc>
      </w:tr>
      <w:tr w:rsidR="0067082F" w:rsidRPr="00145D24" w:rsidTr="004855EF">
        <w:trPr>
          <w:trHeight w:val="643"/>
        </w:trPr>
        <w:tc>
          <w:tcPr>
            <w:tcW w:w="5407" w:type="dxa"/>
            <w:gridSpan w:val="3"/>
            <w:tcBorders>
              <w:bottom w:val="single" w:sz="4" w:space="0" w:color="auto"/>
            </w:tcBorders>
            <w:vAlign w:val="center"/>
          </w:tcPr>
          <w:p w:rsidR="0067082F" w:rsidRPr="00145D24" w:rsidRDefault="0067082F" w:rsidP="004855EF">
            <w:pPr>
              <w:spacing w:line="320" w:lineRule="exact"/>
              <w:jc w:val="center"/>
              <w:rPr>
                <w:rFonts w:eastAsia="標楷體"/>
                <w:color w:val="000000"/>
                <w:szCs w:val="22"/>
              </w:rPr>
            </w:pPr>
            <w:r w:rsidRPr="00145D24">
              <w:rPr>
                <w:rFonts w:ascii="標楷體" w:eastAsia="標楷體" w:hAnsi="標楷體" w:hint="eastAsia"/>
                <w:b/>
                <w:color w:val="000000"/>
                <w:sz w:val="28"/>
                <w:szCs w:val="22"/>
              </w:rPr>
              <w:t>教學考核（總積分合計）</w:t>
            </w:r>
          </w:p>
        </w:tc>
        <w:tc>
          <w:tcPr>
            <w:tcW w:w="9379" w:type="dxa"/>
            <w:gridSpan w:val="8"/>
            <w:vAlign w:val="center"/>
          </w:tcPr>
          <w:p w:rsidR="0067082F" w:rsidRPr="00145D24" w:rsidRDefault="0067082F" w:rsidP="004855EF">
            <w:pPr>
              <w:spacing w:line="320" w:lineRule="exact"/>
              <w:jc w:val="center"/>
              <w:rPr>
                <w:rFonts w:ascii="標楷體" w:eastAsia="標楷體" w:hAnsi="標楷體"/>
                <w:color w:val="000000"/>
                <w:szCs w:val="22"/>
              </w:rPr>
            </w:pPr>
          </w:p>
        </w:tc>
      </w:tr>
    </w:tbl>
    <w:p w:rsidR="0067082F" w:rsidRPr="00145D24" w:rsidRDefault="0067082F" w:rsidP="0067082F">
      <w:pPr>
        <w:spacing w:line="340" w:lineRule="exact"/>
        <w:rPr>
          <w:rFonts w:ascii="標楷體" w:eastAsia="標楷體" w:hAnsi="標楷體"/>
          <w:color w:val="000000"/>
          <w:sz w:val="22"/>
          <w:szCs w:val="22"/>
        </w:rPr>
      </w:pPr>
      <w:r w:rsidRPr="00145D24">
        <w:rPr>
          <w:rFonts w:ascii="標楷體" w:eastAsia="標楷體" w:hAnsi="標楷體" w:hint="eastAsia"/>
          <w:color w:val="000000"/>
          <w:sz w:val="22"/>
          <w:szCs w:val="22"/>
        </w:rPr>
        <w:t>備註：</w:t>
      </w:r>
    </w:p>
    <w:p w:rsidR="0067082F" w:rsidRPr="00145D24" w:rsidRDefault="0067082F" w:rsidP="0067082F">
      <w:pPr>
        <w:spacing w:line="340" w:lineRule="exact"/>
        <w:rPr>
          <w:rFonts w:ascii="標楷體" w:eastAsia="標楷體" w:hAnsi="標楷體"/>
          <w:color w:val="000000"/>
          <w:sz w:val="22"/>
          <w:szCs w:val="22"/>
        </w:rPr>
      </w:pPr>
      <w:r>
        <w:rPr>
          <w:rFonts w:ascii="標楷體" w:eastAsia="標楷體" w:hAnsi="標楷體" w:hint="eastAsia"/>
          <w:color w:val="000000"/>
          <w:sz w:val="22"/>
          <w:szCs w:val="22"/>
        </w:rPr>
        <w:t>一、</w:t>
      </w:r>
      <w:r w:rsidRPr="00145D24">
        <w:rPr>
          <w:rFonts w:ascii="標楷體" w:eastAsia="標楷體" w:hAnsi="標楷體" w:hint="eastAsia"/>
          <w:color w:val="000000"/>
          <w:sz w:val="22"/>
          <w:szCs w:val="22"/>
        </w:rPr>
        <w:t>送審人所提供之佐證資料應力求具體、明確、詳實，必要時，各教學單位得依所屬發展特色或審查需求，要求送審人提供更完整之資料。</w:t>
      </w:r>
    </w:p>
    <w:p w:rsidR="0067082F" w:rsidRDefault="0067082F" w:rsidP="0067082F">
      <w:pPr>
        <w:spacing w:line="340" w:lineRule="exact"/>
        <w:rPr>
          <w:rFonts w:ascii="標楷體" w:eastAsia="標楷體" w:hAnsi="標楷體"/>
          <w:color w:val="000000"/>
          <w:sz w:val="22"/>
          <w:szCs w:val="22"/>
        </w:rPr>
      </w:pPr>
      <w:r>
        <w:rPr>
          <w:rFonts w:ascii="標楷體" w:eastAsia="標楷體" w:hAnsi="標楷體" w:hint="eastAsia"/>
          <w:color w:val="000000"/>
          <w:sz w:val="22"/>
          <w:szCs w:val="22"/>
        </w:rPr>
        <w:t>二、</w:t>
      </w:r>
      <w:r w:rsidRPr="00145D24">
        <w:rPr>
          <w:rFonts w:ascii="標楷體" w:eastAsia="標楷體" w:hAnsi="標楷體" w:hint="eastAsia"/>
          <w:color w:val="000000"/>
          <w:sz w:val="22"/>
          <w:szCs w:val="22"/>
        </w:rPr>
        <w:t>本考核表應併同升等申請表、升等著作、參考著作等資料一併送交所屬系、所、中心辦理。</w:t>
      </w:r>
    </w:p>
    <w:p w:rsidR="0067082F" w:rsidRDefault="0067082F" w:rsidP="0067082F">
      <w:pPr>
        <w:ind w:left="440" w:rightChars="-12" w:right="-29" w:hangingChars="200" w:hanging="440"/>
        <w:rPr>
          <w:rFonts w:ascii="標楷體" w:eastAsia="標楷體" w:hAnsi="標楷體"/>
          <w:color w:val="000000"/>
          <w:sz w:val="22"/>
          <w:szCs w:val="22"/>
        </w:rPr>
      </w:pPr>
      <w:r>
        <w:rPr>
          <w:rFonts w:ascii="標楷體" w:eastAsia="標楷體" w:hAnsi="標楷體" w:hint="eastAsia"/>
          <w:color w:val="000000"/>
          <w:sz w:val="22"/>
          <w:szCs w:val="22"/>
        </w:rPr>
        <w:t>三、</w:t>
      </w:r>
      <w:r w:rsidRPr="005D00E2">
        <w:rPr>
          <w:rFonts w:ascii="標楷體" w:eastAsia="標楷體" w:hAnsi="標楷體" w:hint="eastAsia"/>
          <w:color w:val="000000"/>
          <w:sz w:val="22"/>
          <w:szCs w:val="22"/>
        </w:rPr>
        <w:t>本表由送審人依據相關之具體資料逐項自我評鑑後，由所屬系、所、中心轉送相關配合評鑑單位進行評鑑，再由所屬系、所、中心教師評審委員會審核。</w:t>
      </w:r>
    </w:p>
    <w:p w:rsidR="0067082F" w:rsidRDefault="0067082F" w:rsidP="0067082F">
      <w:pPr>
        <w:ind w:rightChars="-130" w:right="-312"/>
        <w:rPr>
          <w:rFonts w:ascii="標楷體" w:eastAsia="標楷體" w:hAnsi="標楷體"/>
        </w:rPr>
        <w:sectPr w:rsidR="0067082F" w:rsidSect="003B5982">
          <w:pgSz w:w="16838" w:h="11906" w:orient="landscape"/>
          <w:pgMar w:top="1134" w:right="1134" w:bottom="1134" w:left="1134" w:header="851" w:footer="992" w:gutter="0"/>
          <w:cols w:space="425"/>
          <w:docGrid w:type="lines" w:linePitch="360"/>
        </w:sectPr>
      </w:pPr>
    </w:p>
    <w:p w:rsidR="0067082F" w:rsidRDefault="0067082F" w:rsidP="0067082F">
      <w:pPr>
        <w:jc w:val="both"/>
        <w:rPr>
          <w:rFonts w:eastAsia="標楷體"/>
          <w:b/>
          <w:sz w:val="32"/>
        </w:rPr>
      </w:pPr>
      <w:r>
        <w:rPr>
          <w:rFonts w:ascii="標楷體" w:eastAsia="標楷體" w:hAnsi="標楷體" w:hint="eastAsia"/>
        </w:rPr>
        <w:t>(修正前)</w:t>
      </w:r>
    </w:p>
    <w:p w:rsidR="0067082F" w:rsidRPr="009E3D0C" w:rsidRDefault="00856C92" w:rsidP="0067082F">
      <w:pPr>
        <w:jc w:val="center"/>
        <w:rPr>
          <w:rFonts w:eastAsia="標楷體"/>
          <w:b/>
          <w:szCs w:val="22"/>
        </w:rPr>
      </w:pPr>
      <w:r>
        <w:rPr>
          <w:rFonts w:eastAsia="標楷體"/>
          <w:b/>
          <w:noProof/>
          <w:sz w:val="32"/>
        </w:rPr>
        <mc:AlternateContent>
          <mc:Choice Requires="wps">
            <w:drawing>
              <wp:anchor distT="0" distB="0" distL="114300" distR="114300" simplePos="0" relativeHeight="251673600" behindDoc="0" locked="0" layoutInCell="1" allowOverlap="1">
                <wp:simplePos x="0" y="0"/>
                <wp:positionH relativeFrom="column">
                  <wp:posOffset>4947285</wp:posOffset>
                </wp:positionH>
                <wp:positionV relativeFrom="paragraph">
                  <wp:posOffset>-278130</wp:posOffset>
                </wp:positionV>
                <wp:extent cx="1085850" cy="360045"/>
                <wp:effectExtent l="19050" t="13335" r="19050" b="17145"/>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67082F" w:rsidRPr="004F0EB9" w:rsidRDefault="0067082F" w:rsidP="0067082F">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Rectangle 12" o:spid="_x0000_s1031" style="position:absolute;left:0;text-align:left;margin-left:389.55pt;margin-top:-21.9pt;width:85.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" strokeweight="2pt">
                <v:textbox>
                  <w:txbxContent>
                    <w:p w:rsidR="0067082F" w:rsidRPr="004F0EB9" w:rsidRDefault="0067082F" w:rsidP="0067082F">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表二</w:t>
                      </w:r>
                    </w:p>
                  </w:txbxContent>
                </v:textbox>
              </v:rect>
            </w:pict>
          </mc:Fallback>
        </mc:AlternateContent>
      </w:r>
      <w:r w:rsidR="0067082F" w:rsidRPr="009E3D0C">
        <w:rPr>
          <w:rFonts w:eastAsia="標楷體"/>
          <w:b/>
          <w:sz w:val="32"/>
        </w:rPr>
        <w:t>高雄醫學大學人文社會科學院教師升等教學能力評核表</w:t>
      </w:r>
    </w:p>
    <w:p w:rsidR="0067082F" w:rsidRPr="009E3D0C" w:rsidRDefault="0067082F" w:rsidP="00D50F9B">
      <w:pPr>
        <w:pStyle w:val="ac"/>
        <w:numPr>
          <w:ilvl w:val="2"/>
          <w:numId w:val="10"/>
        </w:numPr>
        <w:ind w:leftChars="0"/>
        <w:rPr>
          <w:rFonts w:eastAsia="標楷體"/>
        </w:rPr>
      </w:pPr>
      <w:r w:rsidRPr="009E3D0C">
        <w:rPr>
          <w:rFonts w:eastAsia="標楷體"/>
        </w:rPr>
        <w:t>升等教師自選一門兩年內開設的主負責課程，送</w:t>
      </w:r>
      <w:r w:rsidRPr="009E3D0C">
        <w:rPr>
          <w:rFonts w:eastAsia="標楷體"/>
        </w:rPr>
        <w:t>2</w:t>
      </w:r>
      <w:r w:rsidRPr="009E3D0C">
        <w:rPr>
          <w:rFonts w:eastAsia="標楷體"/>
        </w:rPr>
        <w:t>名外審委員評核。</w:t>
      </w:r>
    </w:p>
    <w:p w:rsidR="0067082F" w:rsidRPr="009E3D0C" w:rsidRDefault="0067082F" w:rsidP="00D50F9B">
      <w:pPr>
        <w:pStyle w:val="ac"/>
        <w:numPr>
          <w:ilvl w:val="2"/>
          <w:numId w:val="10"/>
        </w:numPr>
        <w:ind w:leftChars="0"/>
        <w:rPr>
          <w:rFonts w:eastAsia="標楷體"/>
        </w:rPr>
      </w:pPr>
      <w:r w:rsidRPr="009E3D0C">
        <w:rPr>
          <w:rFonts w:eastAsia="標楷體"/>
        </w:rPr>
        <w:t>送審課程需符合下列條件：</w:t>
      </w:r>
    </w:p>
    <w:p w:rsidR="0067082F" w:rsidRPr="009E3D0C" w:rsidRDefault="0067082F" w:rsidP="00D50F9B">
      <w:pPr>
        <w:pStyle w:val="ac"/>
        <w:numPr>
          <w:ilvl w:val="3"/>
          <w:numId w:val="10"/>
        </w:numPr>
        <w:ind w:leftChars="0"/>
        <w:rPr>
          <w:rFonts w:eastAsia="標楷體"/>
        </w:rPr>
      </w:pPr>
      <w:r w:rsidRPr="009E3D0C">
        <w:rPr>
          <w:rFonts w:eastAsia="標楷體"/>
        </w:rPr>
        <w:t>授課時數須超過該課程的</w:t>
      </w:r>
      <w:r w:rsidRPr="009E3D0C">
        <w:rPr>
          <w:rFonts w:eastAsia="標楷體"/>
        </w:rPr>
        <w:t>1/2</w:t>
      </w:r>
      <w:r w:rsidRPr="009E3D0C">
        <w:rPr>
          <w:rFonts w:eastAsia="標楷體"/>
        </w:rPr>
        <w:t>以上。</w:t>
      </w:r>
    </w:p>
    <w:p w:rsidR="0067082F" w:rsidRPr="009E3D0C" w:rsidRDefault="0067082F" w:rsidP="00D50F9B">
      <w:pPr>
        <w:pStyle w:val="ac"/>
        <w:numPr>
          <w:ilvl w:val="3"/>
          <w:numId w:val="10"/>
        </w:numPr>
        <w:ind w:leftChars="0"/>
        <w:rPr>
          <w:rFonts w:eastAsia="標楷體"/>
        </w:rPr>
      </w:pPr>
      <w:r w:rsidRPr="009E3D0C">
        <w:rPr>
          <w:rFonts w:eastAsia="標楷體"/>
        </w:rPr>
        <w:t>修課人數至少</w:t>
      </w:r>
      <w:r w:rsidRPr="009E3D0C">
        <w:rPr>
          <w:rFonts w:eastAsia="標楷體"/>
        </w:rPr>
        <w:t>25</w:t>
      </w:r>
      <w:r w:rsidRPr="009E3D0C">
        <w:rPr>
          <w:rFonts w:eastAsia="標楷體"/>
        </w:rPr>
        <w:t>人（含），若兩年內無開設</w:t>
      </w:r>
      <w:r w:rsidRPr="009E3D0C">
        <w:rPr>
          <w:rFonts w:eastAsia="標楷體"/>
        </w:rPr>
        <w:t>25</w:t>
      </w:r>
      <w:r w:rsidRPr="009E3D0C">
        <w:rPr>
          <w:rFonts w:eastAsia="標楷體"/>
        </w:rPr>
        <w:t>人以上課程，請以人數最多的課程送審。</w:t>
      </w:r>
    </w:p>
    <w:p w:rsidR="0067082F" w:rsidRPr="009E3D0C" w:rsidRDefault="0067082F" w:rsidP="00D50F9B">
      <w:pPr>
        <w:pStyle w:val="ac"/>
        <w:numPr>
          <w:ilvl w:val="3"/>
          <w:numId w:val="10"/>
        </w:numPr>
        <w:ind w:leftChars="0"/>
        <w:rPr>
          <w:rFonts w:eastAsia="標楷體"/>
        </w:rPr>
      </w:pPr>
      <w:r w:rsidRPr="009E3D0C">
        <w:rPr>
          <w:rFonts w:eastAsia="標楷體"/>
        </w:rPr>
        <w:t>檢附課程大綱、進度表、課程目標與學習成效一覽表、授課教材內容等。</w:t>
      </w:r>
    </w:p>
    <w:p w:rsidR="0067082F" w:rsidRPr="009E3D0C" w:rsidRDefault="0067082F" w:rsidP="00D50F9B">
      <w:pPr>
        <w:pStyle w:val="ac"/>
        <w:numPr>
          <w:ilvl w:val="3"/>
          <w:numId w:val="10"/>
        </w:numPr>
        <w:ind w:leftChars="0"/>
        <w:rPr>
          <w:rFonts w:eastAsia="標楷體"/>
        </w:rPr>
      </w:pPr>
      <w:r w:rsidRPr="009E3D0C">
        <w:rPr>
          <w:rFonts w:eastAsia="標楷體"/>
        </w:rPr>
        <w:t>主題、時段自選，提供連續</w:t>
      </w:r>
      <w:r w:rsidRPr="009E3D0C">
        <w:rPr>
          <w:rFonts w:eastAsia="標楷體"/>
        </w:rPr>
        <w:t>50</w:t>
      </w:r>
      <w:r w:rsidRPr="009E3D0C">
        <w:rPr>
          <w:rFonts w:eastAsia="標楷體"/>
        </w:rPr>
        <w:t>分鐘的上課實況錄影。</w:t>
      </w:r>
    </w:p>
    <w:p w:rsidR="0067082F" w:rsidRPr="009E3D0C" w:rsidRDefault="0067082F" w:rsidP="0067082F">
      <w:pPr>
        <w:tabs>
          <w:tab w:val="left" w:pos="6601"/>
          <w:tab w:val="left" w:pos="8868"/>
        </w:tabs>
        <w:rPr>
          <w:rFonts w:eastAsia="標楷體"/>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3648"/>
        <w:gridCol w:w="1057"/>
        <w:gridCol w:w="2460"/>
      </w:tblGrid>
      <w:tr w:rsidR="0067082F" w:rsidRPr="009E3D0C" w:rsidTr="004855EF">
        <w:trPr>
          <w:trHeight w:val="767"/>
          <w:jc w:val="center"/>
        </w:trPr>
        <w:tc>
          <w:tcPr>
            <w:tcW w:w="1704" w:type="dxa"/>
            <w:tcBorders>
              <w:bottom w:val="single" w:sz="12" w:space="0" w:color="auto"/>
            </w:tcBorders>
            <w:shd w:val="clear" w:color="auto" w:fill="auto"/>
          </w:tcPr>
          <w:p w:rsidR="0067082F" w:rsidRPr="000A60CB" w:rsidRDefault="0067082F" w:rsidP="004855EF">
            <w:pPr>
              <w:jc w:val="center"/>
              <w:rPr>
                <w:rFonts w:eastAsia="標楷體"/>
                <w:b/>
              </w:rPr>
            </w:pPr>
            <w:r w:rsidRPr="000A60CB">
              <w:rPr>
                <w:rFonts w:eastAsia="標楷體"/>
                <w:b/>
              </w:rPr>
              <w:t>升等教師</w:t>
            </w:r>
          </w:p>
          <w:p w:rsidR="0067082F" w:rsidRPr="000A60CB" w:rsidRDefault="0067082F" w:rsidP="004855EF">
            <w:pPr>
              <w:jc w:val="center"/>
              <w:rPr>
                <w:rFonts w:eastAsia="標楷體"/>
                <w:b/>
              </w:rPr>
            </w:pPr>
            <w:r w:rsidRPr="000A60CB">
              <w:rPr>
                <w:rFonts w:eastAsia="標楷體"/>
                <w:b/>
              </w:rPr>
              <w:t>姓名</w:t>
            </w:r>
          </w:p>
        </w:tc>
        <w:tc>
          <w:tcPr>
            <w:tcW w:w="3648" w:type="dxa"/>
            <w:tcBorders>
              <w:bottom w:val="single" w:sz="12" w:space="0" w:color="auto"/>
            </w:tcBorders>
            <w:shd w:val="clear" w:color="auto" w:fill="auto"/>
          </w:tcPr>
          <w:p w:rsidR="0067082F" w:rsidRPr="000A60CB" w:rsidRDefault="0067082F" w:rsidP="004855EF">
            <w:pPr>
              <w:jc w:val="center"/>
              <w:rPr>
                <w:rFonts w:eastAsia="標楷體"/>
                <w:b/>
              </w:rPr>
            </w:pPr>
          </w:p>
        </w:tc>
        <w:tc>
          <w:tcPr>
            <w:tcW w:w="1057" w:type="dxa"/>
            <w:tcBorders>
              <w:bottom w:val="single" w:sz="12" w:space="0" w:color="auto"/>
            </w:tcBorders>
            <w:shd w:val="clear" w:color="auto" w:fill="auto"/>
          </w:tcPr>
          <w:p w:rsidR="0067082F" w:rsidRPr="000A60CB" w:rsidRDefault="0067082F" w:rsidP="004855EF">
            <w:pPr>
              <w:jc w:val="center"/>
              <w:rPr>
                <w:rFonts w:eastAsia="標楷體"/>
                <w:b/>
              </w:rPr>
            </w:pPr>
            <w:r w:rsidRPr="000A60CB">
              <w:rPr>
                <w:rFonts w:eastAsia="標楷體"/>
                <w:b/>
              </w:rPr>
              <w:t>評核人</w:t>
            </w:r>
          </w:p>
          <w:p w:rsidR="0067082F" w:rsidRPr="000A60CB" w:rsidRDefault="0067082F" w:rsidP="004855EF">
            <w:pPr>
              <w:jc w:val="center"/>
              <w:rPr>
                <w:rFonts w:eastAsia="標楷體"/>
                <w:b/>
              </w:rPr>
            </w:pPr>
            <w:r w:rsidRPr="000A60CB">
              <w:rPr>
                <w:rFonts w:eastAsia="標楷體"/>
                <w:b/>
              </w:rPr>
              <w:t>簽名</w:t>
            </w:r>
          </w:p>
        </w:tc>
        <w:tc>
          <w:tcPr>
            <w:tcW w:w="2460" w:type="dxa"/>
            <w:tcBorders>
              <w:bottom w:val="single" w:sz="12" w:space="0" w:color="auto"/>
            </w:tcBorders>
            <w:shd w:val="clear" w:color="auto" w:fill="auto"/>
            <w:vAlign w:val="bottom"/>
          </w:tcPr>
          <w:p w:rsidR="0067082F" w:rsidRPr="000A60CB" w:rsidRDefault="0067082F" w:rsidP="004855EF">
            <w:pPr>
              <w:jc w:val="center"/>
              <w:rPr>
                <w:rFonts w:eastAsia="標楷體"/>
                <w:b/>
              </w:rPr>
            </w:pPr>
          </w:p>
        </w:tc>
      </w:tr>
      <w:tr w:rsidR="0067082F" w:rsidRPr="009E3D0C" w:rsidTr="004855EF">
        <w:trPr>
          <w:trHeight w:val="336"/>
          <w:jc w:val="center"/>
        </w:trPr>
        <w:tc>
          <w:tcPr>
            <w:tcW w:w="1704" w:type="dxa"/>
            <w:tcBorders>
              <w:bottom w:val="single" w:sz="12" w:space="0" w:color="auto"/>
            </w:tcBorders>
            <w:shd w:val="clear" w:color="auto" w:fill="D9D9D9"/>
          </w:tcPr>
          <w:p w:rsidR="0067082F" w:rsidRPr="000A60CB" w:rsidRDefault="0067082F" w:rsidP="004855EF">
            <w:pPr>
              <w:jc w:val="center"/>
              <w:rPr>
                <w:rFonts w:eastAsia="標楷體"/>
              </w:rPr>
            </w:pPr>
          </w:p>
        </w:tc>
        <w:tc>
          <w:tcPr>
            <w:tcW w:w="3648" w:type="dxa"/>
            <w:tcBorders>
              <w:bottom w:val="single" w:sz="12" w:space="0" w:color="auto"/>
            </w:tcBorders>
            <w:shd w:val="clear" w:color="auto" w:fill="D9D9D9"/>
          </w:tcPr>
          <w:p w:rsidR="0067082F" w:rsidRPr="000A60CB" w:rsidRDefault="0067082F" w:rsidP="004855EF">
            <w:pPr>
              <w:jc w:val="center"/>
              <w:rPr>
                <w:rFonts w:eastAsia="標楷體"/>
                <w:b/>
              </w:rPr>
            </w:pPr>
            <w:r w:rsidRPr="000A60CB">
              <w:rPr>
                <w:rFonts w:eastAsia="標楷體"/>
                <w:b/>
              </w:rPr>
              <w:t>項</w:t>
            </w:r>
            <w:r w:rsidRPr="000A60CB">
              <w:rPr>
                <w:rFonts w:eastAsia="標楷體"/>
                <w:b/>
              </w:rPr>
              <w:t xml:space="preserve">    </w:t>
            </w:r>
            <w:r w:rsidRPr="000A60CB">
              <w:rPr>
                <w:rFonts w:eastAsia="標楷體"/>
                <w:b/>
              </w:rPr>
              <w:t>目</w:t>
            </w:r>
          </w:p>
        </w:tc>
        <w:tc>
          <w:tcPr>
            <w:tcW w:w="1057" w:type="dxa"/>
            <w:tcBorders>
              <w:bottom w:val="single" w:sz="12" w:space="0" w:color="auto"/>
            </w:tcBorders>
            <w:shd w:val="clear" w:color="auto" w:fill="D9D9D9"/>
          </w:tcPr>
          <w:p w:rsidR="0067082F" w:rsidRPr="000A60CB" w:rsidRDefault="0067082F" w:rsidP="004855EF">
            <w:pPr>
              <w:jc w:val="center"/>
              <w:rPr>
                <w:rFonts w:eastAsia="標楷體"/>
                <w:b/>
              </w:rPr>
            </w:pPr>
            <w:r w:rsidRPr="000A60CB">
              <w:rPr>
                <w:rFonts w:eastAsia="標楷體"/>
                <w:b/>
              </w:rPr>
              <w:t>分數</w:t>
            </w:r>
          </w:p>
        </w:tc>
        <w:tc>
          <w:tcPr>
            <w:tcW w:w="2460" w:type="dxa"/>
            <w:tcBorders>
              <w:bottom w:val="single" w:sz="12" w:space="0" w:color="auto"/>
            </w:tcBorders>
            <w:shd w:val="clear" w:color="auto" w:fill="D9D9D9"/>
            <w:vAlign w:val="bottom"/>
          </w:tcPr>
          <w:p w:rsidR="0067082F" w:rsidRPr="000A60CB" w:rsidRDefault="0067082F" w:rsidP="004855EF">
            <w:pPr>
              <w:jc w:val="center"/>
              <w:rPr>
                <w:rFonts w:eastAsia="標楷體"/>
                <w:b/>
              </w:rPr>
            </w:pPr>
            <w:r w:rsidRPr="000A60CB">
              <w:rPr>
                <w:rFonts w:eastAsia="標楷體"/>
                <w:b/>
              </w:rPr>
              <w:t>得</w:t>
            </w:r>
            <w:r w:rsidRPr="000A60CB">
              <w:rPr>
                <w:rFonts w:eastAsia="標楷體"/>
                <w:b/>
              </w:rPr>
              <w:t xml:space="preserve">   </w:t>
            </w:r>
            <w:r w:rsidRPr="000A60CB">
              <w:rPr>
                <w:rFonts w:eastAsia="標楷體"/>
                <w:b/>
              </w:rPr>
              <w:t>分</w:t>
            </w:r>
          </w:p>
        </w:tc>
      </w:tr>
      <w:tr w:rsidR="0067082F" w:rsidRPr="009E3D0C" w:rsidTr="004855EF">
        <w:trPr>
          <w:trHeight w:val="389"/>
          <w:jc w:val="center"/>
        </w:trPr>
        <w:tc>
          <w:tcPr>
            <w:tcW w:w="1704" w:type="dxa"/>
            <w:vMerge w:val="restart"/>
            <w:tcBorders>
              <w:top w:val="single" w:sz="12" w:space="0" w:color="auto"/>
              <w:left w:val="single" w:sz="12" w:space="0" w:color="auto"/>
            </w:tcBorders>
            <w:shd w:val="clear" w:color="auto" w:fill="F2F2F2"/>
            <w:vAlign w:val="center"/>
          </w:tcPr>
          <w:p w:rsidR="0067082F" w:rsidRPr="000A60CB" w:rsidRDefault="0067082F" w:rsidP="004855EF">
            <w:pPr>
              <w:jc w:val="center"/>
              <w:rPr>
                <w:rFonts w:eastAsia="標楷體"/>
                <w:b/>
              </w:rPr>
            </w:pPr>
            <w:r w:rsidRPr="000A60CB">
              <w:rPr>
                <w:rFonts w:eastAsia="標楷體"/>
                <w:b/>
              </w:rPr>
              <w:t>課程規劃</w:t>
            </w:r>
          </w:p>
        </w:tc>
        <w:tc>
          <w:tcPr>
            <w:tcW w:w="3648" w:type="dxa"/>
            <w:tcBorders>
              <w:top w:val="single" w:sz="12" w:space="0" w:color="auto"/>
            </w:tcBorders>
            <w:shd w:val="clear" w:color="auto" w:fill="auto"/>
          </w:tcPr>
          <w:p w:rsidR="0067082F" w:rsidRPr="000A60CB" w:rsidRDefault="0067082F" w:rsidP="004855EF">
            <w:pPr>
              <w:ind w:leftChars="52" w:left="125"/>
              <w:rPr>
                <w:rFonts w:eastAsia="標楷體"/>
              </w:rPr>
            </w:pPr>
            <w:r w:rsidRPr="000A60CB">
              <w:rPr>
                <w:rFonts w:eastAsia="標楷體"/>
              </w:rPr>
              <w:t>符合系所走向</w:t>
            </w:r>
          </w:p>
        </w:tc>
        <w:tc>
          <w:tcPr>
            <w:tcW w:w="1057" w:type="dxa"/>
            <w:tcBorders>
              <w:top w:val="single" w:sz="12" w:space="0" w:color="auto"/>
            </w:tcBorders>
            <w:shd w:val="clear" w:color="auto" w:fill="auto"/>
          </w:tcPr>
          <w:p w:rsidR="0067082F" w:rsidRPr="000A60CB" w:rsidRDefault="0067082F" w:rsidP="004855EF">
            <w:pPr>
              <w:jc w:val="center"/>
              <w:rPr>
                <w:rFonts w:eastAsia="標楷體"/>
                <w:b/>
              </w:rPr>
            </w:pPr>
            <w:r w:rsidRPr="000A60CB">
              <w:rPr>
                <w:rFonts w:eastAsia="標楷體"/>
                <w:b/>
              </w:rPr>
              <w:t>0-5</w:t>
            </w:r>
          </w:p>
        </w:tc>
        <w:tc>
          <w:tcPr>
            <w:tcW w:w="2460" w:type="dxa"/>
            <w:tcBorders>
              <w:top w:val="single" w:sz="12" w:space="0" w:color="auto"/>
              <w:right w:val="single" w:sz="12" w:space="0" w:color="auto"/>
            </w:tcBorders>
            <w:shd w:val="clear" w:color="auto" w:fill="auto"/>
            <w:vAlign w:val="center"/>
          </w:tcPr>
          <w:p w:rsidR="0067082F" w:rsidRPr="000A60CB" w:rsidRDefault="0067082F" w:rsidP="004855EF">
            <w:pPr>
              <w:jc w:val="center"/>
              <w:rPr>
                <w:rFonts w:eastAsia="標楷體"/>
                <w:b/>
                <w:color w:val="FF0066"/>
              </w:rPr>
            </w:pPr>
          </w:p>
        </w:tc>
      </w:tr>
      <w:tr w:rsidR="0067082F" w:rsidRPr="009E3D0C" w:rsidTr="004855EF">
        <w:trPr>
          <w:trHeight w:val="389"/>
          <w:jc w:val="center"/>
        </w:trPr>
        <w:tc>
          <w:tcPr>
            <w:tcW w:w="1704" w:type="dxa"/>
            <w:vMerge/>
            <w:tcBorders>
              <w:left w:val="single" w:sz="12" w:space="0" w:color="auto"/>
            </w:tcBorders>
            <w:shd w:val="clear" w:color="auto" w:fill="F2F2F2"/>
            <w:vAlign w:val="center"/>
          </w:tcPr>
          <w:p w:rsidR="0067082F" w:rsidRPr="000A60CB" w:rsidRDefault="0067082F" w:rsidP="004855EF">
            <w:pPr>
              <w:jc w:val="center"/>
              <w:rPr>
                <w:rFonts w:eastAsia="標楷體"/>
                <w:b/>
              </w:rPr>
            </w:pPr>
          </w:p>
        </w:tc>
        <w:tc>
          <w:tcPr>
            <w:tcW w:w="3648" w:type="dxa"/>
            <w:shd w:val="clear" w:color="auto" w:fill="auto"/>
          </w:tcPr>
          <w:p w:rsidR="0067082F" w:rsidRPr="000A60CB" w:rsidRDefault="0067082F" w:rsidP="004855EF">
            <w:pPr>
              <w:ind w:leftChars="52" w:left="125"/>
              <w:rPr>
                <w:rFonts w:eastAsia="標楷體"/>
              </w:rPr>
            </w:pPr>
            <w:r w:rsidRPr="000A60CB">
              <w:rPr>
                <w:rFonts w:eastAsia="標楷體"/>
              </w:rPr>
              <w:t>切合專業（市場）需求</w:t>
            </w:r>
          </w:p>
        </w:tc>
        <w:tc>
          <w:tcPr>
            <w:tcW w:w="1057" w:type="dxa"/>
            <w:shd w:val="clear" w:color="auto" w:fill="auto"/>
          </w:tcPr>
          <w:p w:rsidR="0067082F" w:rsidRPr="000A60CB" w:rsidRDefault="0067082F" w:rsidP="004855EF">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67082F" w:rsidRPr="000A60CB" w:rsidRDefault="0067082F" w:rsidP="004855EF">
            <w:pPr>
              <w:jc w:val="center"/>
              <w:rPr>
                <w:rFonts w:eastAsia="標楷體"/>
                <w:b/>
                <w:color w:val="FF0066"/>
              </w:rPr>
            </w:pPr>
          </w:p>
        </w:tc>
      </w:tr>
      <w:tr w:rsidR="0067082F" w:rsidRPr="009E3D0C" w:rsidTr="004855EF">
        <w:trPr>
          <w:trHeight w:val="389"/>
          <w:jc w:val="center"/>
        </w:trPr>
        <w:tc>
          <w:tcPr>
            <w:tcW w:w="1704" w:type="dxa"/>
            <w:vMerge/>
            <w:tcBorders>
              <w:left w:val="single" w:sz="12" w:space="0" w:color="auto"/>
            </w:tcBorders>
            <w:shd w:val="clear" w:color="auto" w:fill="F2F2F2"/>
            <w:vAlign w:val="center"/>
          </w:tcPr>
          <w:p w:rsidR="0067082F" w:rsidRPr="000A60CB" w:rsidRDefault="0067082F" w:rsidP="004855EF">
            <w:pPr>
              <w:jc w:val="center"/>
              <w:rPr>
                <w:rFonts w:eastAsia="標楷體"/>
                <w:b/>
              </w:rPr>
            </w:pPr>
          </w:p>
        </w:tc>
        <w:tc>
          <w:tcPr>
            <w:tcW w:w="3648" w:type="dxa"/>
            <w:shd w:val="clear" w:color="auto" w:fill="auto"/>
          </w:tcPr>
          <w:p w:rsidR="0067082F" w:rsidRPr="000A60CB" w:rsidRDefault="0067082F" w:rsidP="004855EF">
            <w:pPr>
              <w:ind w:leftChars="52" w:left="125"/>
              <w:rPr>
                <w:rFonts w:eastAsia="標楷體"/>
              </w:rPr>
            </w:pPr>
            <w:r w:rsidRPr="000A60CB">
              <w:rPr>
                <w:rFonts w:eastAsia="標楷體"/>
              </w:rPr>
              <w:t>課程深淺與進度適宜</w:t>
            </w:r>
          </w:p>
        </w:tc>
        <w:tc>
          <w:tcPr>
            <w:tcW w:w="1057" w:type="dxa"/>
            <w:shd w:val="clear" w:color="auto" w:fill="auto"/>
          </w:tcPr>
          <w:p w:rsidR="0067082F" w:rsidRPr="000A60CB" w:rsidRDefault="0067082F" w:rsidP="004855EF">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67082F" w:rsidRPr="000A60CB" w:rsidRDefault="0067082F" w:rsidP="004855EF">
            <w:pPr>
              <w:jc w:val="center"/>
              <w:rPr>
                <w:rFonts w:eastAsia="標楷體"/>
                <w:b/>
                <w:color w:val="FF0066"/>
              </w:rPr>
            </w:pPr>
          </w:p>
        </w:tc>
      </w:tr>
      <w:tr w:rsidR="0067082F" w:rsidRPr="009E3D0C" w:rsidTr="004855EF">
        <w:trPr>
          <w:trHeight w:val="389"/>
          <w:jc w:val="center"/>
        </w:trPr>
        <w:tc>
          <w:tcPr>
            <w:tcW w:w="1704" w:type="dxa"/>
            <w:vMerge/>
            <w:tcBorders>
              <w:left w:val="single" w:sz="12" w:space="0" w:color="auto"/>
            </w:tcBorders>
            <w:shd w:val="clear" w:color="auto" w:fill="F2F2F2"/>
            <w:vAlign w:val="center"/>
          </w:tcPr>
          <w:p w:rsidR="0067082F" w:rsidRPr="000A60CB" w:rsidRDefault="0067082F" w:rsidP="004855EF">
            <w:pPr>
              <w:jc w:val="center"/>
              <w:rPr>
                <w:rFonts w:eastAsia="標楷體"/>
                <w:b/>
              </w:rPr>
            </w:pPr>
          </w:p>
        </w:tc>
        <w:tc>
          <w:tcPr>
            <w:tcW w:w="3648" w:type="dxa"/>
            <w:tcBorders>
              <w:bottom w:val="single" w:sz="4" w:space="0" w:color="auto"/>
            </w:tcBorders>
            <w:shd w:val="clear" w:color="auto" w:fill="auto"/>
          </w:tcPr>
          <w:p w:rsidR="0067082F" w:rsidRPr="000A60CB" w:rsidRDefault="0067082F" w:rsidP="004855EF">
            <w:pPr>
              <w:ind w:leftChars="52" w:left="125"/>
              <w:rPr>
                <w:rFonts w:eastAsia="標楷體"/>
              </w:rPr>
            </w:pPr>
            <w:r w:rsidRPr="000A60CB">
              <w:rPr>
                <w:rFonts w:eastAsia="標楷體"/>
              </w:rPr>
              <w:t>符合核心能力</w:t>
            </w:r>
          </w:p>
        </w:tc>
        <w:tc>
          <w:tcPr>
            <w:tcW w:w="1057" w:type="dxa"/>
            <w:tcBorders>
              <w:bottom w:val="single" w:sz="4" w:space="0" w:color="auto"/>
            </w:tcBorders>
            <w:shd w:val="clear" w:color="auto" w:fill="auto"/>
          </w:tcPr>
          <w:p w:rsidR="0067082F" w:rsidRPr="000A60CB" w:rsidRDefault="0067082F" w:rsidP="004855EF">
            <w:pPr>
              <w:jc w:val="center"/>
              <w:rPr>
                <w:rFonts w:eastAsia="標楷體"/>
                <w:b/>
              </w:rPr>
            </w:pPr>
            <w:r w:rsidRPr="000A60CB">
              <w:rPr>
                <w:rFonts w:eastAsia="標楷體"/>
                <w:b/>
              </w:rPr>
              <w:t>0-5</w:t>
            </w:r>
          </w:p>
        </w:tc>
        <w:tc>
          <w:tcPr>
            <w:tcW w:w="2460" w:type="dxa"/>
            <w:tcBorders>
              <w:bottom w:val="single" w:sz="4" w:space="0" w:color="auto"/>
              <w:right w:val="single" w:sz="12" w:space="0" w:color="auto"/>
            </w:tcBorders>
            <w:shd w:val="clear" w:color="auto" w:fill="auto"/>
            <w:vAlign w:val="center"/>
          </w:tcPr>
          <w:p w:rsidR="0067082F" w:rsidRPr="000A60CB" w:rsidRDefault="0067082F" w:rsidP="004855EF">
            <w:pPr>
              <w:jc w:val="center"/>
              <w:rPr>
                <w:rFonts w:eastAsia="標楷體"/>
                <w:b/>
                <w:color w:val="FF0066"/>
              </w:rPr>
            </w:pPr>
          </w:p>
        </w:tc>
      </w:tr>
      <w:tr w:rsidR="0067082F" w:rsidRPr="009E3D0C" w:rsidTr="004855EF">
        <w:trPr>
          <w:trHeight w:val="389"/>
          <w:jc w:val="center"/>
        </w:trPr>
        <w:tc>
          <w:tcPr>
            <w:tcW w:w="1704" w:type="dxa"/>
            <w:vMerge/>
            <w:tcBorders>
              <w:left w:val="single" w:sz="12" w:space="0" w:color="auto"/>
              <w:bottom w:val="single" w:sz="4" w:space="0" w:color="auto"/>
            </w:tcBorders>
            <w:shd w:val="clear" w:color="auto" w:fill="F2F2F2"/>
            <w:vAlign w:val="center"/>
          </w:tcPr>
          <w:p w:rsidR="0067082F" w:rsidRPr="000A60CB" w:rsidRDefault="0067082F" w:rsidP="004855EF">
            <w:pPr>
              <w:jc w:val="center"/>
              <w:rPr>
                <w:rFonts w:eastAsia="標楷體"/>
                <w:b/>
              </w:rPr>
            </w:pPr>
          </w:p>
        </w:tc>
        <w:tc>
          <w:tcPr>
            <w:tcW w:w="3648" w:type="dxa"/>
            <w:tcBorders>
              <w:bottom w:val="single" w:sz="12" w:space="0" w:color="auto"/>
            </w:tcBorders>
            <w:shd w:val="clear" w:color="auto" w:fill="F2F2F2"/>
          </w:tcPr>
          <w:p w:rsidR="0067082F" w:rsidRPr="000A60CB" w:rsidRDefault="0067082F" w:rsidP="004855EF">
            <w:pPr>
              <w:ind w:leftChars="52" w:left="125"/>
              <w:jc w:val="center"/>
              <w:rPr>
                <w:rFonts w:eastAsia="標楷體"/>
                <w:b/>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vAlign w:val="center"/>
          </w:tcPr>
          <w:p w:rsidR="0067082F" w:rsidRPr="000A60CB" w:rsidRDefault="0067082F" w:rsidP="004855EF">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tcPr>
          <w:p w:rsidR="0067082F" w:rsidRPr="000A60CB" w:rsidRDefault="0067082F" w:rsidP="004855EF">
            <w:pPr>
              <w:rPr>
                <w:rFonts w:eastAsia="標楷體"/>
                <w:b/>
              </w:rPr>
            </w:pPr>
          </w:p>
        </w:tc>
      </w:tr>
      <w:tr w:rsidR="0067082F" w:rsidRPr="009E3D0C" w:rsidTr="004855EF">
        <w:trPr>
          <w:trHeight w:val="383"/>
          <w:jc w:val="center"/>
        </w:trPr>
        <w:tc>
          <w:tcPr>
            <w:tcW w:w="1704" w:type="dxa"/>
            <w:vMerge w:val="restart"/>
            <w:tcBorders>
              <w:top w:val="single" w:sz="12" w:space="0" w:color="auto"/>
              <w:left w:val="single" w:sz="12" w:space="0" w:color="auto"/>
            </w:tcBorders>
            <w:shd w:val="clear" w:color="auto" w:fill="F2F2F2"/>
            <w:vAlign w:val="center"/>
          </w:tcPr>
          <w:p w:rsidR="0067082F" w:rsidRPr="000A60CB" w:rsidRDefault="0067082F" w:rsidP="004855EF">
            <w:pPr>
              <w:jc w:val="center"/>
              <w:rPr>
                <w:rFonts w:eastAsia="標楷體"/>
                <w:b/>
              </w:rPr>
            </w:pPr>
            <w:r w:rsidRPr="000A60CB">
              <w:rPr>
                <w:rFonts w:eastAsia="標楷體"/>
                <w:b/>
              </w:rPr>
              <w:t>教學內容</w:t>
            </w:r>
          </w:p>
        </w:tc>
        <w:tc>
          <w:tcPr>
            <w:tcW w:w="3648" w:type="dxa"/>
            <w:tcBorders>
              <w:top w:val="single" w:sz="12" w:space="0" w:color="auto"/>
            </w:tcBorders>
            <w:shd w:val="clear" w:color="auto" w:fill="auto"/>
          </w:tcPr>
          <w:p w:rsidR="0067082F" w:rsidRPr="000A60CB" w:rsidRDefault="0067082F" w:rsidP="004855EF">
            <w:pPr>
              <w:ind w:leftChars="52" w:left="125"/>
              <w:rPr>
                <w:rFonts w:eastAsia="標楷體"/>
              </w:rPr>
            </w:pPr>
            <w:r w:rsidRPr="000A60CB">
              <w:rPr>
                <w:rFonts w:eastAsia="標楷體"/>
              </w:rPr>
              <w:t>符合教學目標的內容</w:t>
            </w:r>
          </w:p>
        </w:tc>
        <w:tc>
          <w:tcPr>
            <w:tcW w:w="1057" w:type="dxa"/>
            <w:tcBorders>
              <w:top w:val="single" w:sz="12" w:space="0" w:color="auto"/>
            </w:tcBorders>
            <w:shd w:val="clear" w:color="auto" w:fill="auto"/>
          </w:tcPr>
          <w:p w:rsidR="0067082F" w:rsidRPr="000A60CB" w:rsidRDefault="0067082F" w:rsidP="004855EF">
            <w:pPr>
              <w:jc w:val="center"/>
              <w:rPr>
                <w:rFonts w:eastAsia="標楷體"/>
                <w:b/>
              </w:rPr>
            </w:pPr>
            <w:r w:rsidRPr="000A60CB">
              <w:rPr>
                <w:rFonts w:eastAsia="標楷體"/>
                <w:b/>
              </w:rPr>
              <w:t>0-5</w:t>
            </w:r>
          </w:p>
        </w:tc>
        <w:tc>
          <w:tcPr>
            <w:tcW w:w="2460" w:type="dxa"/>
            <w:tcBorders>
              <w:top w:val="single" w:sz="12" w:space="0" w:color="auto"/>
              <w:right w:val="single" w:sz="12" w:space="0" w:color="auto"/>
            </w:tcBorders>
            <w:shd w:val="clear" w:color="auto" w:fill="auto"/>
            <w:vAlign w:val="center"/>
          </w:tcPr>
          <w:p w:rsidR="0067082F" w:rsidRPr="000A60CB" w:rsidRDefault="0067082F" w:rsidP="004855EF">
            <w:pPr>
              <w:jc w:val="center"/>
              <w:rPr>
                <w:rFonts w:eastAsia="標楷體"/>
                <w:b/>
                <w:color w:val="FF0066"/>
              </w:rPr>
            </w:pPr>
          </w:p>
        </w:tc>
      </w:tr>
      <w:tr w:rsidR="0067082F" w:rsidRPr="009E3D0C" w:rsidTr="004855EF">
        <w:trPr>
          <w:trHeight w:val="383"/>
          <w:jc w:val="center"/>
        </w:trPr>
        <w:tc>
          <w:tcPr>
            <w:tcW w:w="1704" w:type="dxa"/>
            <w:vMerge/>
            <w:tcBorders>
              <w:left w:val="single" w:sz="12" w:space="0" w:color="auto"/>
            </w:tcBorders>
            <w:shd w:val="clear" w:color="auto" w:fill="F2F2F2"/>
            <w:vAlign w:val="center"/>
          </w:tcPr>
          <w:p w:rsidR="0067082F" w:rsidRPr="000A60CB" w:rsidRDefault="0067082F" w:rsidP="004855EF">
            <w:pPr>
              <w:jc w:val="center"/>
              <w:rPr>
                <w:rFonts w:eastAsia="標楷體"/>
                <w:b/>
              </w:rPr>
            </w:pPr>
          </w:p>
        </w:tc>
        <w:tc>
          <w:tcPr>
            <w:tcW w:w="3648" w:type="dxa"/>
            <w:shd w:val="clear" w:color="auto" w:fill="auto"/>
          </w:tcPr>
          <w:p w:rsidR="0067082F" w:rsidRPr="000A60CB" w:rsidRDefault="0067082F" w:rsidP="004855EF">
            <w:pPr>
              <w:ind w:leftChars="52" w:left="125"/>
              <w:rPr>
                <w:rFonts w:eastAsia="標楷體"/>
              </w:rPr>
            </w:pPr>
            <w:r w:rsidRPr="000A60CB">
              <w:rPr>
                <w:rFonts w:eastAsia="標楷體"/>
              </w:rPr>
              <w:t>有組織性地傳授</w:t>
            </w:r>
          </w:p>
        </w:tc>
        <w:tc>
          <w:tcPr>
            <w:tcW w:w="1057" w:type="dxa"/>
            <w:shd w:val="clear" w:color="auto" w:fill="auto"/>
          </w:tcPr>
          <w:p w:rsidR="0067082F" w:rsidRPr="000A60CB" w:rsidRDefault="0067082F" w:rsidP="004855EF">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67082F" w:rsidRPr="000A60CB" w:rsidRDefault="0067082F" w:rsidP="004855EF">
            <w:pPr>
              <w:jc w:val="center"/>
              <w:rPr>
                <w:rFonts w:eastAsia="標楷體"/>
                <w:b/>
                <w:color w:val="FF0066"/>
              </w:rPr>
            </w:pPr>
          </w:p>
        </w:tc>
      </w:tr>
      <w:tr w:rsidR="0067082F" w:rsidRPr="009E3D0C" w:rsidTr="004855EF">
        <w:trPr>
          <w:trHeight w:val="383"/>
          <w:jc w:val="center"/>
        </w:trPr>
        <w:tc>
          <w:tcPr>
            <w:tcW w:w="1704" w:type="dxa"/>
            <w:vMerge/>
            <w:tcBorders>
              <w:left w:val="single" w:sz="12" w:space="0" w:color="auto"/>
            </w:tcBorders>
            <w:shd w:val="clear" w:color="auto" w:fill="F2F2F2"/>
            <w:vAlign w:val="center"/>
          </w:tcPr>
          <w:p w:rsidR="0067082F" w:rsidRPr="000A60CB" w:rsidRDefault="0067082F" w:rsidP="004855EF">
            <w:pPr>
              <w:jc w:val="center"/>
              <w:rPr>
                <w:rFonts w:eastAsia="標楷體"/>
                <w:b/>
              </w:rPr>
            </w:pPr>
          </w:p>
        </w:tc>
        <w:tc>
          <w:tcPr>
            <w:tcW w:w="3648" w:type="dxa"/>
            <w:shd w:val="clear" w:color="auto" w:fill="auto"/>
          </w:tcPr>
          <w:p w:rsidR="0067082F" w:rsidRPr="000A60CB" w:rsidRDefault="0067082F" w:rsidP="004855EF">
            <w:pPr>
              <w:ind w:leftChars="52" w:left="125"/>
              <w:rPr>
                <w:rFonts w:eastAsia="標楷體"/>
              </w:rPr>
            </w:pPr>
            <w:r w:rsidRPr="000A60CB">
              <w:rPr>
                <w:rFonts w:eastAsia="標楷體"/>
              </w:rPr>
              <w:t>教材選用合適</w:t>
            </w:r>
          </w:p>
        </w:tc>
        <w:tc>
          <w:tcPr>
            <w:tcW w:w="1057" w:type="dxa"/>
            <w:shd w:val="clear" w:color="auto" w:fill="auto"/>
          </w:tcPr>
          <w:p w:rsidR="0067082F" w:rsidRPr="000A60CB" w:rsidRDefault="0067082F" w:rsidP="004855EF">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67082F" w:rsidRPr="000A60CB" w:rsidRDefault="0067082F" w:rsidP="004855EF">
            <w:pPr>
              <w:jc w:val="center"/>
              <w:rPr>
                <w:rFonts w:eastAsia="標楷體"/>
                <w:b/>
                <w:color w:val="FF0066"/>
              </w:rPr>
            </w:pPr>
          </w:p>
        </w:tc>
      </w:tr>
      <w:tr w:rsidR="0067082F" w:rsidRPr="009E3D0C" w:rsidTr="004855EF">
        <w:trPr>
          <w:trHeight w:val="383"/>
          <w:jc w:val="center"/>
        </w:trPr>
        <w:tc>
          <w:tcPr>
            <w:tcW w:w="1704" w:type="dxa"/>
            <w:vMerge/>
            <w:tcBorders>
              <w:left w:val="single" w:sz="12" w:space="0" w:color="auto"/>
            </w:tcBorders>
            <w:shd w:val="clear" w:color="auto" w:fill="F2F2F2"/>
            <w:vAlign w:val="center"/>
          </w:tcPr>
          <w:p w:rsidR="0067082F" w:rsidRPr="000A60CB" w:rsidRDefault="0067082F" w:rsidP="004855EF">
            <w:pPr>
              <w:jc w:val="center"/>
              <w:rPr>
                <w:rFonts w:eastAsia="標楷體"/>
                <w:b/>
              </w:rPr>
            </w:pPr>
          </w:p>
        </w:tc>
        <w:tc>
          <w:tcPr>
            <w:tcW w:w="3648" w:type="dxa"/>
            <w:tcBorders>
              <w:bottom w:val="single" w:sz="4" w:space="0" w:color="auto"/>
            </w:tcBorders>
            <w:shd w:val="clear" w:color="auto" w:fill="auto"/>
          </w:tcPr>
          <w:p w:rsidR="0067082F" w:rsidRPr="000A60CB" w:rsidRDefault="0067082F" w:rsidP="004855EF">
            <w:pPr>
              <w:ind w:leftChars="52" w:left="125"/>
              <w:rPr>
                <w:rFonts w:eastAsia="標楷體"/>
              </w:rPr>
            </w:pPr>
            <w:r w:rsidRPr="000A60CB">
              <w:rPr>
                <w:rFonts w:eastAsia="標楷體"/>
              </w:rPr>
              <w:t>更新課程內容</w:t>
            </w:r>
          </w:p>
        </w:tc>
        <w:tc>
          <w:tcPr>
            <w:tcW w:w="1057" w:type="dxa"/>
            <w:tcBorders>
              <w:bottom w:val="single" w:sz="4" w:space="0" w:color="auto"/>
            </w:tcBorders>
            <w:shd w:val="clear" w:color="auto" w:fill="auto"/>
          </w:tcPr>
          <w:p w:rsidR="0067082F" w:rsidRPr="000A60CB" w:rsidRDefault="0067082F" w:rsidP="004855EF">
            <w:pPr>
              <w:jc w:val="center"/>
              <w:rPr>
                <w:rFonts w:eastAsia="標楷體"/>
                <w:b/>
              </w:rPr>
            </w:pPr>
            <w:r w:rsidRPr="000A60CB">
              <w:rPr>
                <w:rFonts w:eastAsia="標楷體"/>
                <w:b/>
              </w:rPr>
              <w:t>0-5</w:t>
            </w:r>
          </w:p>
        </w:tc>
        <w:tc>
          <w:tcPr>
            <w:tcW w:w="2460" w:type="dxa"/>
            <w:tcBorders>
              <w:bottom w:val="single" w:sz="4" w:space="0" w:color="auto"/>
              <w:right w:val="single" w:sz="12" w:space="0" w:color="auto"/>
            </w:tcBorders>
            <w:shd w:val="clear" w:color="auto" w:fill="auto"/>
            <w:vAlign w:val="center"/>
          </w:tcPr>
          <w:p w:rsidR="0067082F" w:rsidRPr="000A60CB" w:rsidRDefault="0067082F" w:rsidP="004855EF">
            <w:pPr>
              <w:jc w:val="center"/>
              <w:rPr>
                <w:rFonts w:eastAsia="標楷體"/>
                <w:b/>
                <w:color w:val="FF0066"/>
              </w:rPr>
            </w:pPr>
          </w:p>
        </w:tc>
      </w:tr>
      <w:tr w:rsidR="0067082F" w:rsidRPr="009E3D0C" w:rsidTr="004855EF">
        <w:trPr>
          <w:trHeight w:val="383"/>
          <w:jc w:val="center"/>
        </w:trPr>
        <w:tc>
          <w:tcPr>
            <w:tcW w:w="1704" w:type="dxa"/>
            <w:vMerge/>
            <w:tcBorders>
              <w:left w:val="single" w:sz="12" w:space="0" w:color="auto"/>
              <w:bottom w:val="single" w:sz="4" w:space="0" w:color="auto"/>
            </w:tcBorders>
            <w:shd w:val="clear" w:color="auto" w:fill="F2F2F2"/>
            <w:vAlign w:val="center"/>
          </w:tcPr>
          <w:p w:rsidR="0067082F" w:rsidRPr="000A60CB" w:rsidRDefault="0067082F" w:rsidP="004855EF">
            <w:pPr>
              <w:jc w:val="center"/>
              <w:rPr>
                <w:rFonts w:eastAsia="標楷體"/>
                <w:b/>
              </w:rPr>
            </w:pPr>
          </w:p>
        </w:tc>
        <w:tc>
          <w:tcPr>
            <w:tcW w:w="3648" w:type="dxa"/>
            <w:tcBorders>
              <w:bottom w:val="single" w:sz="12" w:space="0" w:color="auto"/>
            </w:tcBorders>
            <w:shd w:val="clear" w:color="auto" w:fill="F2F2F2"/>
          </w:tcPr>
          <w:p w:rsidR="0067082F" w:rsidRPr="000A60CB" w:rsidRDefault="0067082F" w:rsidP="004855EF">
            <w:pPr>
              <w:ind w:leftChars="52" w:left="125"/>
              <w:jc w:val="center"/>
              <w:rPr>
                <w:rFonts w:eastAsia="標楷體"/>
                <w:b/>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67082F" w:rsidRPr="000A60CB" w:rsidRDefault="0067082F" w:rsidP="004855EF">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67082F" w:rsidRPr="000A60CB" w:rsidRDefault="0067082F" w:rsidP="004855EF">
            <w:pPr>
              <w:rPr>
                <w:rFonts w:eastAsia="標楷體"/>
                <w:b/>
              </w:rPr>
            </w:pPr>
          </w:p>
        </w:tc>
      </w:tr>
      <w:tr w:rsidR="0067082F" w:rsidRPr="009E3D0C" w:rsidTr="004855EF">
        <w:trPr>
          <w:jc w:val="center"/>
        </w:trPr>
        <w:tc>
          <w:tcPr>
            <w:tcW w:w="1704" w:type="dxa"/>
            <w:vMerge w:val="restart"/>
            <w:tcBorders>
              <w:top w:val="single" w:sz="12" w:space="0" w:color="auto"/>
              <w:left w:val="single" w:sz="12" w:space="0" w:color="auto"/>
            </w:tcBorders>
            <w:shd w:val="clear" w:color="auto" w:fill="F2F2F2"/>
            <w:vAlign w:val="center"/>
          </w:tcPr>
          <w:p w:rsidR="0067082F" w:rsidRPr="000A60CB" w:rsidRDefault="0067082F" w:rsidP="004855EF">
            <w:pPr>
              <w:jc w:val="center"/>
              <w:rPr>
                <w:rFonts w:eastAsia="標楷體"/>
                <w:b/>
              </w:rPr>
            </w:pPr>
            <w:r w:rsidRPr="000A60CB">
              <w:rPr>
                <w:rFonts w:eastAsia="標楷體"/>
                <w:b/>
              </w:rPr>
              <w:t>教學方法</w:t>
            </w:r>
          </w:p>
        </w:tc>
        <w:tc>
          <w:tcPr>
            <w:tcW w:w="3648" w:type="dxa"/>
            <w:tcBorders>
              <w:top w:val="single" w:sz="12" w:space="0" w:color="auto"/>
            </w:tcBorders>
            <w:shd w:val="clear" w:color="auto" w:fill="auto"/>
          </w:tcPr>
          <w:p w:rsidR="0067082F" w:rsidRPr="000A60CB" w:rsidRDefault="0067082F" w:rsidP="004855EF">
            <w:pPr>
              <w:ind w:leftChars="52" w:left="125"/>
              <w:rPr>
                <w:rFonts w:eastAsia="標楷體"/>
              </w:rPr>
            </w:pPr>
            <w:r w:rsidRPr="000A60CB">
              <w:rPr>
                <w:rFonts w:eastAsia="標楷體"/>
              </w:rPr>
              <w:t>切合教學目標的教學方式</w:t>
            </w:r>
          </w:p>
        </w:tc>
        <w:tc>
          <w:tcPr>
            <w:tcW w:w="1057" w:type="dxa"/>
            <w:tcBorders>
              <w:top w:val="single" w:sz="12" w:space="0" w:color="auto"/>
            </w:tcBorders>
            <w:shd w:val="clear" w:color="auto" w:fill="auto"/>
          </w:tcPr>
          <w:p w:rsidR="0067082F" w:rsidRPr="000A60CB" w:rsidRDefault="0067082F" w:rsidP="004855EF">
            <w:pPr>
              <w:jc w:val="center"/>
              <w:rPr>
                <w:rFonts w:eastAsia="標楷體"/>
                <w:b/>
              </w:rPr>
            </w:pPr>
            <w:r w:rsidRPr="000A60CB">
              <w:rPr>
                <w:rFonts w:eastAsia="標楷體"/>
                <w:b/>
              </w:rPr>
              <w:t>0-10</w:t>
            </w:r>
          </w:p>
        </w:tc>
        <w:tc>
          <w:tcPr>
            <w:tcW w:w="2460" w:type="dxa"/>
            <w:tcBorders>
              <w:top w:val="single" w:sz="12" w:space="0" w:color="auto"/>
              <w:right w:val="single" w:sz="12" w:space="0" w:color="auto"/>
            </w:tcBorders>
            <w:shd w:val="clear" w:color="auto" w:fill="auto"/>
            <w:vAlign w:val="center"/>
          </w:tcPr>
          <w:p w:rsidR="0067082F" w:rsidRPr="000A60CB" w:rsidRDefault="0067082F" w:rsidP="004855EF">
            <w:pPr>
              <w:jc w:val="center"/>
              <w:rPr>
                <w:rFonts w:eastAsia="標楷體"/>
                <w:b/>
                <w:color w:val="FF0066"/>
              </w:rPr>
            </w:pPr>
          </w:p>
        </w:tc>
      </w:tr>
      <w:tr w:rsidR="0067082F" w:rsidRPr="009E3D0C" w:rsidTr="004855EF">
        <w:trPr>
          <w:jc w:val="center"/>
        </w:trPr>
        <w:tc>
          <w:tcPr>
            <w:tcW w:w="1704" w:type="dxa"/>
            <w:vMerge/>
            <w:tcBorders>
              <w:left w:val="single" w:sz="12" w:space="0" w:color="auto"/>
            </w:tcBorders>
            <w:shd w:val="clear" w:color="auto" w:fill="F2F2F2"/>
            <w:vAlign w:val="center"/>
          </w:tcPr>
          <w:p w:rsidR="0067082F" w:rsidRPr="000A60CB" w:rsidRDefault="0067082F" w:rsidP="004855EF">
            <w:pPr>
              <w:jc w:val="center"/>
              <w:rPr>
                <w:rFonts w:eastAsia="標楷體"/>
                <w:b/>
              </w:rPr>
            </w:pPr>
          </w:p>
        </w:tc>
        <w:tc>
          <w:tcPr>
            <w:tcW w:w="3648" w:type="dxa"/>
            <w:shd w:val="clear" w:color="auto" w:fill="auto"/>
          </w:tcPr>
          <w:p w:rsidR="0067082F" w:rsidRPr="000A60CB" w:rsidRDefault="0067082F" w:rsidP="004855EF">
            <w:pPr>
              <w:ind w:leftChars="52" w:left="125"/>
              <w:rPr>
                <w:rFonts w:eastAsia="標楷體"/>
              </w:rPr>
            </w:pPr>
            <w:r w:rsidRPr="000A60CB">
              <w:rPr>
                <w:rFonts w:eastAsia="標楷體"/>
              </w:rPr>
              <w:t>方法多元</w:t>
            </w:r>
            <w:r w:rsidRPr="000A60CB">
              <w:rPr>
                <w:rFonts w:eastAsia="標楷體"/>
              </w:rPr>
              <w:t>/</w:t>
            </w:r>
            <w:r w:rsidRPr="000A60CB">
              <w:rPr>
                <w:rFonts w:eastAsia="標楷體"/>
              </w:rPr>
              <w:t>靈活</w:t>
            </w:r>
            <w:r w:rsidRPr="000A60CB">
              <w:rPr>
                <w:rFonts w:eastAsia="標楷體"/>
              </w:rPr>
              <w:t>/</w:t>
            </w:r>
            <w:r w:rsidRPr="000A60CB">
              <w:rPr>
                <w:rFonts w:eastAsia="標楷體"/>
              </w:rPr>
              <w:t>創新</w:t>
            </w:r>
          </w:p>
        </w:tc>
        <w:tc>
          <w:tcPr>
            <w:tcW w:w="1057" w:type="dxa"/>
            <w:shd w:val="clear" w:color="auto" w:fill="auto"/>
          </w:tcPr>
          <w:p w:rsidR="0067082F" w:rsidRPr="000A60CB" w:rsidRDefault="0067082F" w:rsidP="004855EF">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67082F" w:rsidRPr="000A60CB" w:rsidRDefault="0067082F" w:rsidP="004855EF">
            <w:pPr>
              <w:jc w:val="center"/>
              <w:rPr>
                <w:rFonts w:eastAsia="標楷體"/>
                <w:b/>
                <w:color w:val="FF0066"/>
              </w:rPr>
            </w:pPr>
          </w:p>
        </w:tc>
      </w:tr>
      <w:tr w:rsidR="0067082F" w:rsidRPr="009E3D0C" w:rsidTr="004855EF">
        <w:trPr>
          <w:jc w:val="center"/>
        </w:trPr>
        <w:tc>
          <w:tcPr>
            <w:tcW w:w="1704" w:type="dxa"/>
            <w:vMerge/>
            <w:tcBorders>
              <w:left w:val="single" w:sz="12" w:space="0" w:color="auto"/>
            </w:tcBorders>
            <w:shd w:val="clear" w:color="auto" w:fill="F2F2F2"/>
            <w:vAlign w:val="center"/>
          </w:tcPr>
          <w:p w:rsidR="0067082F" w:rsidRPr="000A60CB" w:rsidRDefault="0067082F" w:rsidP="004855EF">
            <w:pPr>
              <w:jc w:val="center"/>
              <w:rPr>
                <w:rFonts w:eastAsia="標楷體"/>
                <w:b/>
              </w:rPr>
            </w:pPr>
          </w:p>
        </w:tc>
        <w:tc>
          <w:tcPr>
            <w:tcW w:w="3648" w:type="dxa"/>
            <w:tcBorders>
              <w:bottom w:val="single" w:sz="4" w:space="0" w:color="auto"/>
            </w:tcBorders>
            <w:shd w:val="clear" w:color="auto" w:fill="auto"/>
          </w:tcPr>
          <w:p w:rsidR="0067082F" w:rsidRPr="000A60CB" w:rsidRDefault="0067082F" w:rsidP="004855EF">
            <w:pPr>
              <w:ind w:leftChars="52" w:left="125"/>
              <w:rPr>
                <w:rFonts w:eastAsia="標楷體"/>
              </w:rPr>
            </w:pPr>
            <w:r w:rsidRPr="000A60CB">
              <w:rPr>
                <w:rFonts w:eastAsia="標楷體"/>
              </w:rPr>
              <w:t>依學生或同儕回饋更新教學方</w:t>
            </w:r>
          </w:p>
          <w:p w:rsidR="0067082F" w:rsidRPr="000A60CB" w:rsidRDefault="0067082F" w:rsidP="004855EF">
            <w:pPr>
              <w:ind w:leftChars="52" w:left="125"/>
              <w:rPr>
                <w:rFonts w:eastAsia="標楷體"/>
              </w:rPr>
            </w:pPr>
            <w:r w:rsidRPr="000A60CB">
              <w:rPr>
                <w:rFonts w:eastAsia="標楷體"/>
              </w:rPr>
              <w:t>法，而非一成不變</w:t>
            </w:r>
            <w:r w:rsidRPr="000A60CB">
              <w:rPr>
                <w:rFonts w:eastAsia="標楷體"/>
              </w:rPr>
              <w:t>(</w:t>
            </w:r>
            <w:r w:rsidRPr="000A60CB">
              <w:rPr>
                <w:rFonts w:eastAsia="標楷體"/>
              </w:rPr>
              <w:t>舉例說明</w:t>
            </w:r>
            <w:r w:rsidRPr="000A60CB">
              <w:rPr>
                <w:rFonts w:eastAsia="標楷體"/>
              </w:rPr>
              <w:t>)</w:t>
            </w:r>
          </w:p>
        </w:tc>
        <w:tc>
          <w:tcPr>
            <w:tcW w:w="1057" w:type="dxa"/>
            <w:tcBorders>
              <w:bottom w:val="single" w:sz="4" w:space="0" w:color="auto"/>
            </w:tcBorders>
            <w:shd w:val="clear" w:color="auto" w:fill="auto"/>
            <w:vAlign w:val="center"/>
          </w:tcPr>
          <w:p w:rsidR="0067082F" w:rsidRPr="000A60CB" w:rsidRDefault="0067082F" w:rsidP="004855EF">
            <w:pPr>
              <w:jc w:val="center"/>
              <w:rPr>
                <w:rFonts w:eastAsia="標楷體"/>
                <w:b/>
              </w:rPr>
            </w:pPr>
            <w:r w:rsidRPr="000A60CB">
              <w:rPr>
                <w:rFonts w:eastAsia="標楷體"/>
                <w:b/>
              </w:rPr>
              <w:t>0-5</w:t>
            </w:r>
          </w:p>
        </w:tc>
        <w:tc>
          <w:tcPr>
            <w:tcW w:w="2460" w:type="dxa"/>
            <w:tcBorders>
              <w:bottom w:val="single" w:sz="4" w:space="0" w:color="auto"/>
              <w:right w:val="single" w:sz="12" w:space="0" w:color="auto"/>
            </w:tcBorders>
            <w:shd w:val="clear" w:color="auto" w:fill="auto"/>
            <w:vAlign w:val="center"/>
          </w:tcPr>
          <w:p w:rsidR="0067082F" w:rsidRPr="000A60CB" w:rsidRDefault="0067082F" w:rsidP="004855EF">
            <w:pPr>
              <w:jc w:val="center"/>
              <w:rPr>
                <w:rFonts w:eastAsia="標楷體"/>
                <w:b/>
                <w:color w:val="FF0066"/>
              </w:rPr>
            </w:pPr>
          </w:p>
        </w:tc>
      </w:tr>
      <w:tr w:rsidR="0067082F" w:rsidRPr="009E3D0C" w:rsidTr="004855EF">
        <w:trPr>
          <w:trHeight w:val="349"/>
          <w:jc w:val="center"/>
        </w:trPr>
        <w:tc>
          <w:tcPr>
            <w:tcW w:w="1704" w:type="dxa"/>
            <w:vMerge/>
            <w:tcBorders>
              <w:left w:val="single" w:sz="12" w:space="0" w:color="auto"/>
              <w:bottom w:val="single" w:sz="4" w:space="0" w:color="auto"/>
            </w:tcBorders>
            <w:shd w:val="clear" w:color="auto" w:fill="F2F2F2"/>
            <w:vAlign w:val="center"/>
          </w:tcPr>
          <w:p w:rsidR="0067082F" w:rsidRPr="000A60CB" w:rsidRDefault="0067082F" w:rsidP="004855EF">
            <w:pPr>
              <w:jc w:val="center"/>
              <w:rPr>
                <w:rFonts w:eastAsia="標楷體"/>
                <w:b/>
              </w:rPr>
            </w:pPr>
          </w:p>
        </w:tc>
        <w:tc>
          <w:tcPr>
            <w:tcW w:w="3648" w:type="dxa"/>
            <w:tcBorders>
              <w:bottom w:val="single" w:sz="12" w:space="0" w:color="auto"/>
            </w:tcBorders>
            <w:shd w:val="clear" w:color="auto" w:fill="F2F2F2"/>
          </w:tcPr>
          <w:p w:rsidR="0067082F" w:rsidRPr="000A60CB" w:rsidRDefault="0067082F" w:rsidP="004855EF">
            <w:pPr>
              <w:ind w:leftChars="52" w:left="125"/>
              <w:jc w:val="center"/>
              <w:rPr>
                <w:rFonts w:eastAsia="標楷體"/>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67082F" w:rsidRPr="000A60CB" w:rsidRDefault="0067082F" w:rsidP="004855EF">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67082F" w:rsidRPr="000A60CB" w:rsidRDefault="0067082F" w:rsidP="004855EF">
            <w:pPr>
              <w:jc w:val="center"/>
              <w:rPr>
                <w:rFonts w:eastAsia="標楷體"/>
                <w:b/>
                <w:color w:val="FF0066"/>
              </w:rPr>
            </w:pPr>
          </w:p>
        </w:tc>
      </w:tr>
      <w:tr w:rsidR="0067082F" w:rsidRPr="009E3D0C" w:rsidTr="004855EF">
        <w:trPr>
          <w:trHeight w:val="412"/>
          <w:jc w:val="center"/>
        </w:trPr>
        <w:tc>
          <w:tcPr>
            <w:tcW w:w="1704" w:type="dxa"/>
            <w:vMerge w:val="restart"/>
            <w:tcBorders>
              <w:top w:val="single" w:sz="12" w:space="0" w:color="auto"/>
              <w:left w:val="single" w:sz="12" w:space="0" w:color="auto"/>
            </w:tcBorders>
            <w:shd w:val="clear" w:color="auto" w:fill="F2F2F2"/>
            <w:vAlign w:val="center"/>
          </w:tcPr>
          <w:p w:rsidR="0067082F" w:rsidRPr="000A60CB" w:rsidRDefault="0067082F" w:rsidP="004855EF">
            <w:pPr>
              <w:jc w:val="center"/>
              <w:rPr>
                <w:rFonts w:eastAsia="標楷體"/>
                <w:b/>
              </w:rPr>
            </w:pPr>
            <w:r w:rsidRPr="000A60CB">
              <w:rPr>
                <w:rFonts w:eastAsia="標楷體"/>
                <w:b/>
              </w:rPr>
              <w:t>班級經營</w:t>
            </w:r>
          </w:p>
        </w:tc>
        <w:tc>
          <w:tcPr>
            <w:tcW w:w="3648" w:type="dxa"/>
            <w:tcBorders>
              <w:top w:val="single" w:sz="12" w:space="0" w:color="auto"/>
            </w:tcBorders>
            <w:shd w:val="clear" w:color="auto" w:fill="auto"/>
          </w:tcPr>
          <w:p w:rsidR="0067082F" w:rsidRPr="000A60CB" w:rsidRDefault="0067082F" w:rsidP="004855EF">
            <w:pPr>
              <w:ind w:leftChars="52" w:left="125"/>
              <w:rPr>
                <w:rFonts w:eastAsia="標楷體"/>
              </w:rPr>
            </w:pPr>
            <w:r w:rsidRPr="000A60CB">
              <w:rPr>
                <w:rFonts w:eastAsia="標楷體"/>
              </w:rPr>
              <w:t>運用合適方法與學生互動</w:t>
            </w:r>
          </w:p>
        </w:tc>
        <w:tc>
          <w:tcPr>
            <w:tcW w:w="1057" w:type="dxa"/>
            <w:tcBorders>
              <w:top w:val="single" w:sz="12" w:space="0" w:color="auto"/>
            </w:tcBorders>
            <w:shd w:val="clear" w:color="auto" w:fill="auto"/>
          </w:tcPr>
          <w:p w:rsidR="0067082F" w:rsidRPr="000A60CB" w:rsidRDefault="0067082F" w:rsidP="004855EF">
            <w:pPr>
              <w:jc w:val="center"/>
              <w:rPr>
                <w:rFonts w:eastAsia="標楷體"/>
                <w:b/>
              </w:rPr>
            </w:pPr>
            <w:r w:rsidRPr="000A60CB">
              <w:rPr>
                <w:rFonts w:eastAsia="標楷體"/>
                <w:b/>
              </w:rPr>
              <w:t>0-10</w:t>
            </w:r>
          </w:p>
        </w:tc>
        <w:tc>
          <w:tcPr>
            <w:tcW w:w="2460" w:type="dxa"/>
            <w:tcBorders>
              <w:top w:val="single" w:sz="12" w:space="0" w:color="auto"/>
              <w:right w:val="single" w:sz="12" w:space="0" w:color="auto"/>
            </w:tcBorders>
            <w:shd w:val="clear" w:color="auto" w:fill="auto"/>
            <w:vAlign w:val="center"/>
          </w:tcPr>
          <w:p w:rsidR="0067082F" w:rsidRPr="000A60CB" w:rsidRDefault="0067082F" w:rsidP="004855EF">
            <w:pPr>
              <w:jc w:val="center"/>
              <w:rPr>
                <w:rFonts w:eastAsia="標楷體"/>
                <w:b/>
                <w:color w:val="FF0066"/>
              </w:rPr>
            </w:pPr>
          </w:p>
        </w:tc>
      </w:tr>
      <w:tr w:rsidR="0067082F" w:rsidRPr="009E3D0C" w:rsidTr="004855EF">
        <w:trPr>
          <w:trHeight w:val="412"/>
          <w:jc w:val="center"/>
        </w:trPr>
        <w:tc>
          <w:tcPr>
            <w:tcW w:w="1704" w:type="dxa"/>
            <w:vMerge/>
            <w:tcBorders>
              <w:left w:val="single" w:sz="12" w:space="0" w:color="auto"/>
            </w:tcBorders>
            <w:shd w:val="clear" w:color="auto" w:fill="F2F2F2"/>
            <w:vAlign w:val="center"/>
          </w:tcPr>
          <w:p w:rsidR="0067082F" w:rsidRPr="000A60CB" w:rsidRDefault="0067082F" w:rsidP="004855EF">
            <w:pPr>
              <w:jc w:val="center"/>
              <w:rPr>
                <w:rFonts w:eastAsia="標楷體"/>
                <w:b/>
              </w:rPr>
            </w:pPr>
          </w:p>
        </w:tc>
        <w:tc>
          <w:tcPr>
            <w:tcW w:w="3648" w:type="dxa"/>
            <w:tcBorders>
              <w:bottom w:val="single" w:sz="4" w:space="0" w:color="auto"/>
            </w:tcBorders>
            <w:shd w:val="clear" w:color="auto" w:fill="auto"/>
          </w:tcPr>
          <w:p w:rsidR="0067082F" w:rsidRPr="000A60CB" w:rsidRDefault="0067082F" w:rsidP="004855EF">
            <w:pPr>
              <w:ind w:leftChars="52" w:left="125"/>
              <w:rPr>
                <w:rFonts w:eastAsia="標楷體"/>
              </w:rPr>
            </w:pPr>
            <w:r w:rsidRPr="000A60CB">
              <w:rPr>
                <w:rFonts w:eastAsia="標楷體"/>
              </w:rPr>
              <w:t>舉例說明班級經營方式</w:t>
            </w:r>
          </w:p>
        </w:tc>
        <w:tc>
          <w:tcPr>
            <w:tcW w:w="1057" w:type="dxa"/>
            <w:tcBorders>
              <w:bottom w:val="single" w:sz="4" w:space="0" w:color="auto"/>
            </w:tcBorders>
            <w:shd w:val="clear" w:color="auto" w:fill="auto"/>
          </w:tcPr>
          <w:p w:rsidR="0067082F" w:rsidRPr="000A60CB" w:rsidRDefault="0067082F" w:rsidP="004855EF">
            <w:pPr>
              <w:jc w:val="center"/>
              <w:rPr>
                <w:rFonts w:eastAsia="標楷體"/>
                <w:b/>
              </w:rPr>
            </w:pPr>
            <w:r w:rsidRPr="000A60CB">
              <w:rPr>
                <w:rFonts w:eastAsia="標楷體"/>
                <w:b/>
              </w:rPr>
              <w:t>0-10</w:t>
            </w:r>
          </w:p>
        </w:tc>
        <w:tc>
          <w:tcPr>
            <w:tcW w:w="2460" w:type="dxa"/>
            <w:tcBorders>
              <w:bottom w:val="single" w:sz="4" w:space="0" w:color="auto"/>
              <w:right w:val="single" w:sz="12" w:space="0" w:color="auto"/>
            </w:tcBorders>
            <w:shd w:val="clear" w:color="auto" w:fill="auto"/>
            <w:vAlign w:val="center"/>
          </w:tcPr>
          <w:p w:rsidR="0067082F" w:rsidRPr="000A60CB" w:rsidRDefault="0067082F" w:rsidP="004855EF">
            <w:pPr>
              <w:jc w:val="center"/>
              <w:rPr>
                <w:rFonts w:eastAsia="標楷體"/>
                <w:b/>
                <w:color w:val="FF0066"/>
              </w:rPr>
            </w:pPr>
          </w:p>
        </w:tc>
      </w:tr>
      <w:tr w:rsidR="0067082F" w:rsidRPr="009E3D0C" w:rsidTr="004855EF">
        <w:trPr>
          <w:trHeight w:val="412"/>
          <w:jc w:val="center"/>
        </w:trPr>
        <w:tc>
          <w:tcPr>
            <w:tcW w:w="1704" w:type="dxa"/>
            <w:vMerge/>
            <w:tcBorders>
              <w:left w:val="single" w:sz="12" w:space="0" w:color="auto"/>
              <w:bottom w:val="single" w:sz="4" w:space="0" w:color="auto"/>
            </w:tcBorders>
            <w:shd w:val="clear" w:color="auto" w:fill="F2F2F2"/>
            <w:vAlign w:val="center"/>
          </w:tcPr>
          <w:p w:rsidR="0067082F" w:rsidRPr="000A60CB" w:rsidRDefault="0067082F" w:rsidP="004855EF">
            <w:pPr>
              <w:jc w:val="center"/>
              <w:rPr>
                <w:rFonts w:eastAsia="標楷體"/>
                <w:b/>
              </w:rPr>
            </w:pPr>
          </w:p>
        </w:tc>
        <w:tc>
          <w:tcPr>
            <w:tcW w:w="3648" w:type="dxa"/>
            <w:tcBorders>
              <w:bottom w:val="single" w:sz="12" w:space="0" w:color="auto"/>
            </w:tcBorders>
            <w:shd w:val="clear" w:color="auto" w:fill="F2F2F2"/>
          </w:tcPr>
          <w:p w:rsidR="0067082F" w:rsidRPr="000A60CB" w:rsidRDefault="0067082F" w:rsidP="004855EF">
            <w:pPr>
              <w:ind w:leftChars="52" w:left="125"/>
              <w:jc w:val="center"/>
              <w:rPr>
                <w:rFonts w:eastAsia="標楷體"/>
                <w:b/>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67082F" w:rsidRPr="000A60CB" w:rsidRDefault="0067082F" w:rsidP="004855EF">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tcPr>
          <w:p w:rsidR="0067082F" w:rsidRPr="000A60CB" w:rsidRDefault="0067082F" w:rsidP="004855EF">
            <w:pPr>
              <w:rPr>
                <w:rFonts w:eastAsia="標楷體"/>
                <w:b/>
              </w:rPr>
            </w:pPr>
          </w:p>
        </w:tc>
      </w:tr>
      <w:tr w:rsidR="0067082F" w:rsidRPr="009E3D0C" w:rsidTr="004855EF">
        <w:trPr>
          <w:jc w:val="center"/>
        </w:trPr>
        <w:tc>
          <w:tcPr>
            <w:tcW w:w="1704" w:type="dxa"/>
            <w:vMerge w:val="restart"/>
            <w:tcBorders>
              <w:top w:val="single" w:sz="12" w:space="0" w:color="auto"/>
              <w:left w:val="single" w:sz="12" w:space="0" w:color="auto"/>
            </w:tcBorders>
            <w:shd w:val="clear" w:color="auto" w:fill="F2F2F2"/>
            <w:vAlign w:val="center"/>
          </w:tcPr>
          <w:p w:rsidR="0067082F" w:rsidRPr="000A60CB" w:rsidRDefault="0067082F" w:rsidP="004855EF">
            <w:pPr>
              <w:jc w:val="center"/>
              <w:rPr>
                <w:rFonts w:eastAsia="標楷體"/>
                <w:b/>
              </w:rPr>
            </w:pPr>
            <w:r w:rsidRPr="000A60CB">
              <w:rPr>
                <w:rFonts w:eastAsia="標楷體"/>
                <w:b/>
              </w:rPr>
              <w:t>多元評量</w:t>
            </w:r>
          </w:p>
        </w:tc>
        <w:tc>
          <w:tcPr>
            <w:tcW w:w="3648" w:type="dxa"/>
            <w:tcBorders>
              <w:top w:val="single" w:sz="12" w:space="0" w:color="auto"/>
            </w:tcBorders>
            <w:shd w:val="clear" w:color="auto" w:fill="auto"/>
          </w:tcPr>
          <w:p w:rsidR="0067082F" w:rsidRPr="000A60CB" w:rsidRDefault="0067082F" w:rsidP="004855EF">
            <w:pPr>
              <w:ind w:leftChars="52" w:left="125"/>
              <w:rPr>
                <w:rFonts w:eastAsia="標楷體"/>
              </w:rPr>
            </w:pPr>
            <w:r w:rsidRPr="000A60CB">
              <w:rPr>
                <w:rFonts w:eastAsia="標楷體"/>
              </w:rPr>
              <w:t>切合教學目標的評量方式</w:t>
            </w:r>
          </w:p>
        </w:tc>
        <w:tc>
          <w:tcPr>
            <w:tcW w:w="1057" w:type="dxa"/>
            <w:tcBorders>
              <w:top w:val="single" w:sz="12" w:space="0" w:color="auto"/>
            </w:tcBorders>
            <w:shd w:val="clear" w:color="auto" w:fill="auto"/>
          </w:tcPr>
          <w:p w:rsidR="0067082F" w:rsidRPr="000A60CB" w:rsidRDefault="0067082F" w:rsidP="004855EF">
            <w:pPr>
              <w:jc w:val="center"/>
              <w:rPr>
                <w:rFonts w:eastAsia="標楷體"/>
                <w:b/>
              </w:rPr>
            </w:pPr>
            <w:r w:rsidRPr="000A60CB">
              <w:rPr>
                <w:rFonts w:eastAsia="標楷體"/>
                <w:b/>
              </w:rPr>
              <w:t>0-10</w:t>
            </w:r>
          </w:p>
        </w:tc>
        <w:tc>
          <w:tcPr>
            <w:tcW w:w="2460" w:type="dxa"/>
            <w:tcBorders>
              <w:top w:val="single" w:sz="12" w:space="0" w:color="auto"/>
              <w:right w:val="single" w:sz="12" w:space="0" w:color="auto"/>
            </w:tcBorders>
            <w:shd w:val="clear" w:color="auto" w:fill="auto"/>
            <w:vAlign w:val="center"/>
          </w:tcPr>
          <w:p w:rsidR="0067082F" w:rsidRPr="000A60CB" w:rsidRDefault="0067082F" w:rsidP="004855EF">
            <w:pPr>
              <w:jc w:val="center"/>
              <w:rPr>
                <w:rFonts w:eastAsia="標楷體"/>
                <w:b/>
                <w:color w:val="FF0066"/>
              </w:rPr>
            </w:pPr>
          </w:p>
        </w:tc>
      </w:tr>
      <w:tr w:rsidR="0067082F" w:rsidRPr="009E3D0C" w:rsidTr="004855EF">
        <w:trPr>
          <w:jc w:val="center"/>
        </w:trPr>
        <w:tc>
          <w:tcPr>
            <w:tcW w:w="1704" w:type="dxa"/>
            <w:vMerge/>
            <w:tcBorders>
              <w:left w:val="single" w:sz="12" w:space="0" w:color="auto"/>
            </w:tcBorders>
            <w:shd w:val="clear" w:color="auto" w:fill="F2F2F2"/>
          </w:tcPr>
          <w:p w:rsidR="0067082F" w:rsidRPr="000A60CB" w:rsidRDefault="0067082F" w:rsidP="004855EF">
            <w:pPr>
              <w:rPr>
                <w:rFonts w:eastAsia="標楷體"/>
              </w:rPr>
            </w:pPr>
          </w:p>
        </w:tc>
        <w:tc>
          <w:tcPr>
            <w:tcW w:w="3648" w:type="dxa"/>
            <w:tcBorders>
              <w:bottom w:val="single" w:sz="4" w:space="0" w:color="auto"/>
            </w:tcBorders>
            <w:shd w:val="clear" w:color="auto" w:fill="auto"/>
          </w:tcPr>
          <w:p w:rsidR="0067082F" w:rsidRPr="000A60CB" w:rsidRDefault="0067082F" w:rsidP="004855EF">
            <w:pPr>
              <w:ind w:leftChars="52" w:left="125"/>
              <w:rPr>
                <w:rFonts w:eastAsia="標楷體"/>
              </w:rPr>
            </w:pPr>
            <w:r w:rsidRPr="000A60CB">
              <w:rPr>
                <w:rFonts w:eastAsia="標楷體"/>
              </w:rPr>
              <w:t>以不只一種方式評量學生的學習成效（舉例說明）</w:t>
            </w:r>
          </w:p>
        </w:tc>
        <w:tc>
          <w:tcPr>
            <w:tcW w:w="1057" w:type="dxa"/>
            <w:tcBorders>
              <w:bottom w:val="single" w:sz="4" w:space="0" w:color="auto"/>
            </w:tcBorders>
            <w:shd w:val="clear" w:color="auto" w:fill="auto"/>
            <w:vAlign w:val="center"/>
          </w:tcPr>
          <w:p w:rsidR="0067082F" w:rsidRPr="000A60CB" w:rsidRDefault="0067082F" w:rsidP="004855EF">
            <w:pPr>
              <w:jc w:val="center"/>
              <w:rPr>
                <w:rFonts w:eastAsia="標楷體"/>
                <w:b/>
              </w:rPr>
            </w:pPr>
            <w:r w:rsidRPr="000A60CB">
              <w:rPr>
                <w:rFonts w:eastAsia="標楷體"/>
                <w:b/>
              </w:rPr>
              <w:t>0-10</w:t>
            </w:r>
          </w:p>
        </w:tc>
        <w:tc>
          <w:tcPr>
            <w:tcW w:w="2460" w:type="dxa"/>
            <w:tcBorders>
              <w:bottom w:val="single" w:sz="4" w:space="0" w:color="auto"/>
              <w:right w:val="single" w:sz="12" w:space="0" w:color="auto"/>
            </w:tcBorders>
            <w:shd w:val="clear" w:color="auto" w:fill="auto"/>
            <w:vAlign w:val="center"/>
          </w:tcPr>
          <w:p w:rsidR="0067082F" w:rsidRPr="000A60CB" w:rsidRDefault="0067082F" w:rsidP="004855EF">
            <w:pPr>
              <w:jc w:val="center"/>
              <w:rPr>
                <w:rFonts w:eastAsia="標楷體"/>
                <w:b/>
                <w:color w:val="FF0066"/>
              </w:rPr>
            </w:pPr>
          </w:p>
        </w:tc>
      </w:tr>
      <w:tr w:rsidR="0067082F" w:rsidRPr="009E3D0C" w:rsidTr="004855EF">
        <w:trPr>
          <w:jc w:val="center"/>
        </w:trPr>
        <w:tc>
          <w:tcPr>
            <w:tcW w:w="1704" w:type="dxa"/>
            <w:vMerge/>
            <w:tcBorders>
              <w:left w:val="single" w:sz="12" w:space="0" w:color="auto"/>
              <w:bottom w:val="single" w:sz="12" w:space="0" w:color="auto"/>
            </w:tcBorders>
            <w:shd w:val="clear" w:color="auto" w:fill="F2F2F2"/>
          </w:tcPr>
          <w:p w:rsidR="0067082F" w:rsidRPr="000A60CB" w:rsidRDefault="0067082F" w:rsidP="004855EF">
            <w:pPr>
              <w:rPr>
                <w:rFonts w:eastAsia="標楷體"/>
                <w:strike/>
                <w:color w:val="FF0000"/>
              </w:rPr>
            </w:pPr>
          </w:p>
        </w:tc>
        <w:tc>
          <w:tcPr>
            <w:tcW w:w="3648" w:type="dxa"/>
            <w:tcBorders>
              <w:bottom w:val="single" w:sz="12" w:space="0" w:color="auto"/>
            </w:tcBorders>
            <w:shd w:val="clear" w:color="auto" w:fill="F2F2F2"/>
          </w:tcPr>
          <w:p w:rsidR="0067082F" w:rsidRPr="000A60CB" w:rsidRDefault="0067082F" w:rsidP="004855EF">
            <w:pPr>
              <w:ind w:leftChars="52" w:left="125"/>
              <w:jc w:val="center"/>
              <w:rPr>
                <w:rFonts w:eastAsia="標楷體"/>
                <w:strike/>
                <w:color w:val="FF0000"/>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67082F" w:rsidRPr="000A60CB" w:rsidRDefault="0067082F" w:rsidP="004855EF">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67082F" w:rsidRPr="000A60CB" w:rsidRDefault="0067082F" w:rsidP="004855EF">
            <w:pPr>
              <w:jc w:val="center"/>
              <w:rPr>
                <w:rFonts w:eastAsia="標楷體"/>
                <w:b/>
                <w:color w:val="FF0066"/>
              </w:rPr>
            </w:pPr>
          </w:p>
        </w:tc>
      </w:tr>
      <w:tr w:rsidR="0067082F" w:rsidRPr="009E3D0C" w:rsidTr="004855EF">
        <w:trPr>
          <w:trHeight w:val="584"/>
          <w:jc w:val="center"/>
        </w:trPr>
        <w:tc>
          <w:tcPr>
            <w:tcW w:w="5352" w:type="dxa"/>
            <w:gridSpan w:val="2"/>
            <w:tcBorders>
              <w:top w:val="single" w:sz="12" w:space="0" w:color="auto"/>
              <w:left w:val="single" w:sz="12" w:space="0" w:color="auto"/>
              <w:bottom w:val="single" w:sz="12" w:space="0" w:color="auto"/>
            </w:tcBorders>
            <w:shd w:val="clear" w:color="auto" w:fill="auto"/>
            <w:vAlign w:val="center"/>
          </w:tcPr>
          <w:p w:rsidR="0067082F" w:rsidRPr="000A60CB" w:rsidRDefault="0067082F" w:rsidP="004855EF">
            <w:pPr>
              <w:jc w:val="center"/>
              <w:rPr>
                <w:rFonts w:eastAsia="標楷體"/>
                <w:b/>
              </w:rPr>
            </w:pPr>
            <w:r w:rsidRPr="000A60CB">
              <w:rPr>
                <w:rFonts w:eastAsia="標楷體"/>
                <w:b/>
              </w:rPr>
              <w:t>總</w:t>
            </w:r>
            <w:r w:rsidRPr="000A60CB">
              <w:rPr>
                <w:rFonts w:eastAsia="標楷體"/>
                <w:b/>
              </w:rPr>
              <w:t xml:space="preserve">  </w:t>
            </w:r>
            <w:r w:rsidRPr="000A60CB">
              <w:rPr>
                <w:rFonts w:eastAsia="標楷體"/>
                <w:b/>
              </w:rPr>
              <w:t>積</w:t>
            </w:r>
            <w:r w:rsidRPr="000A60CB">
              <w:rPr>
                <w:rFonts w:eastAsia="標楷體"/>
                <w:b/>
              </w:rPr>
              <w:t xml:space="preserve">  </w:t>
            </w:r>
            <w:r w:rsidRPr="000A60CB">
              <w:rPr>
                <w:rFonts w:eastAsia="標楷體"/>
                <w:b/>
              </w:rPr>
              <w:t>分</w:t>
            </w:r>
          </w:p>
        </w:tc>
        <w:tc>
          <w:tcPr>
            <w:tcW w:w="1057" w:type="dxa"/>
            <w:tcBorders>
              <w:top w:val="single" w:sz="12" w:space="0" w:color="auto"/>
              <w:bottom w:val="single" w:sz="12" w:space="0" w:color="auto"/>
            </w:tcBorders>
            <w:shd w:val="clear" w:color="auto" w:fill="auto"/>
            <w:vAlign w:val="center"/>
          </w:tcPr>
          <w:p w:rsidR="0067082F" w:rsidRPr="000A60CB" w:rsidRDefault="0067082F" w:rsidP="004855EF">
            <w:pPr>
              <w:jc w:val="center"/>
              <w:rPr>
                <w:rFonts w:eastAsia="標楷體"/>
                <w:b/>
              </w:rPr>
            </w:pPr>
            <w:r w:rsidRPr="000A60CB">
              <w:rPr>
                <w:rFonts w:eastAsia="標楷體"/>
                <w:b/>
              </w:rPr>
              <w:t>0-100</w:t>
            </w:r>
          </w:p>
        </w:tc>
        <w:tc>
          <w:tcPr>
            <w:tcW w:w="2460" w:type="dxa"/>
            <w:tcBorders>
              <w:top w:val="single" w:sz="12" w:space="0" w:color="auto"/>
              <w:bottom w:val="single" w:sz="12" w:space="0" w:color="auto"/>
              <w:right w:val="single" w:sz="12" w:space="0" w:color="auto"/>
            </w:tcBorders>
            <w:shd w:val="clear" w:color="auto" w:fill="auto"/>
          </w:tcPr>
          <w:p w:rsidR="0067082F" w:rsidRPr="000A60CB" w:rsidRDefault="0067082F" w:rsidP="004855EF">
            <w:pPr>
              <w:jc w:val="center"/>
              <w:rPr>
                <w:rFonts w:eastAsia="標楷體"/>
                <w:b/>
                <w:color w:val="FF0066"/>
              </w:rPr>
            </w:pPr>
          </w:p>
        </w:tc>
      </w:tr>
    </w:tbl>
    <w:p w:rsidR="0067082F" w:rsidRDefault="0067082F" w:rsidP="0067082F">
      <w:pPr>
        <w:jc w:val="both"/>
        <w:rPr>
          <w:rFonts w:eastAsia="標楷體"/>
          <w:b/>
          <w:sz w:val="32"/>
        </w:rPr>
      </w:pPr>
      <w:r>
        <w:rPr>
          <w:rFonts w:ascii="標楷體" w:eastAsia="標楷體" w:hAnsi="標楷體" w:hint="eastAsia"/>
        </w:rPr>
        <w:t>(修正後)</w:t>
      </w:r>
    </w:p>
    <w:p w:rsidR="0067082F" w:rsidRPr="009E3D0C" w:rsidRDefault="00856C92" w:rsidP="0067082F">
      <w:pPr>
        <w:jc w:val="center"/>
        <w:rPr>
          <w:rFonts w:eastAsia="標楷體"/>
          <w:b/>
          <w:szCs w:val="22"/>
        </w:rPr>
      </w:pPr>
      <w:r>
        <w:rPr>
          <w:rFonts w:eastAsia="標楷體"/>
          <w:b/>
          <w:noProof/>
          <w:sz w:val="32"/>
        </w:rPr>
        <mc:AlternateContent>
          <mc:Choice Requires="wps">
            <w:drawing>
              <wp:anchor distT="0" distB="0" distL="114300" distR="114300" simplePos="0" relativeHeight="251676672" behindDoc="0" locked="0" layoutInCell="1" allowOverlap="1">
                <wp:simplePos x="0" y="0"/>
                <wp:positionH relativeFrom="column">
                  <wp:posOffset>4947285</wp:posOffset>
                </wp:positionH>
                <wp:positionV relativeFrom="paragraph">
                  <wp:posOffset>-278130</wp:posOffset>
                </wp:positionV>
                <wp:extent cx="1085850" cy="360045"/>
                <wp:effectExtent l="19050" t="13335" r="19050" b="1714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67082F" w:rsidRPr="004F0EB9" w:rsidRDefault="0067082F" w:rsidP="0067082F">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Rectangle 15" o:spid="_x0000_s1032" style="position:absolute;left:0;text-align:left;margin-left:389.55pt;margin-top:-21.9pt;width:85.5pt;height:2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" strokeweight="2pt">
                <v:textbox>
                  <w:txbxContent>
                    <w:p w:rsidR="0067082F" w:rsidRPr="004F0EB9" w:rsidRDefault="0067082F" w:rsidP="0067082F">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表二</w:t>
                      </w:r>
                    </w:p>
                  </w:txbxContent>
                </v:textbox>
              </v:rect>
            </w:pict>
          </mc:Fallback>
        </mc:AlternateContent>
      </w:r>
      <w:r w:rsidR="0067082F" w:rsidRPr="009E3D0C">
        <w:rPr>
          <w:rFonts w:eastAsia="標楷體"/>
          <w:b/>
          <w:sz w:val="32"/>
        </w:rPr>
        <w:t>高雄醫學大學人文社會科學院教師升等教學能力評核表</w:t>
      </w:r>
    </w:p>
    <w:p w:rsidR="0067082F" w:rsidRPr="009E3D0C" w:rsidRDefault="0067082F" w:rsidP="00D50F9B">
      <w:pPr>
        <w:pStyle w:val="ac"/>
        <w:numPr>
          <w:ilvl w:val="0"/>
          <w:numId w:val="16"/>
        </w:numPr>
        <w:ind w:leftChars="0"/>
        <w:rPr>
          <w:rFonts w:eastAsia="標楷體"/>
        </w:rPr>
      </w:pPr>
      <w:r w:rsidRPr="009E3D0C">
        <w:rPr>
          <w:rFonts w:eastAsia="標楷體"/>
        </w:rPr>
        <w:t>升等教師自選一門兩年內開設的主負責課程，送</w:t>
      </w:r>
      <w:r w:rsidRPr="009E3D0C">
        <w:rPr>
          <w:rFonts w:eastAsia="標楷體"/>
        </w:rPr>
        <w:t>2</w:t>
      </w:r>
      <w:r w:rsidRPr="009E3D0C">
        <w:rPr>
          <w:rFonts w:eastAsia="標楷體"/>
        </w:rPr>
        <w:t>名外審委員評核。</w:t>
      </w:r>
    </w:p>
    <w:p w:rsidR="0067082F" w:rsidRPr="009E3D0C" w:rsidRDefault="0067082F" w:rsidP="00D50F9B">
      <w:pPr>
        <w:pStyle w:val="ac"/>
        <w:numPr>
          <w:ilvl w:val="0"/>
          <w:numId w:val="16"/>
        </w:numPr>
        <w:ind w:leftChars="0"/>
        <w:rPr>
          <w:rFonts w:eastAsia="標楷體"/>
        </w:rPr>
      </w:pPr>
      <w:r w:rsidRPr="009E3D0C">
        <w:rPr>
          <w:rFonts w:eastAsia="標楷體"/>
        </w:rPr>
        <w:t>送審課程需符合下列條件：</w:t>
      </w:r>
    </w:p>
    <w:p w:rsidR="0067082F" w:rsidRPr="009E3D0C" w:rsidRDefault="0067082F" w:rsidP="00D50F9B">
      <w:pPr>
        <w:pStyle w:val="ac"/>
        <w:numPr>
          <w:ilvl w:val="3"/>
          <w:numId w:val="10"/>
        </w:numPr>
        <w:ind w:leftChars="0"/>
        <w:rPr>
          <w:rFonts w:eastAsia="標楷體"/>
        </w:rPr>
      </w:pPr>
      <w:r w:rsidRPr="009E3D0C">
        <w:rPr>
          <w:rFonts w:eastAsia="標楷體"/>
        </w:rPr>
        <w:t>授課時數須超過該課程的</w:t>
      </w:r>
      <w:r w:rsidRPr="009E3D0C">
        <w:rPr>
          <w:rFonts w:eastAsia="標楷體"/>
        </w:rPr>
        <w:t>1/2</w:t>
      </w:r>
      <w:r w:rsidRPr="009E3D0C">
        <w:rPr>
          <w:rFonts w:eastAsia="標楷體"/>
        </w:rPr>
        <w:t>以上。</w:t>
      </w:r>
    </w:p>
    <w:p w:rsidR="0067082F" w:rsidRPr="00FA3ABB" w:rsidRDefault="0067082F" w:rsidP="00D50F9B">
      <w:pPr>
        <w:pStyle w:val="ac"/>
        <w:numPr>
          <w:ilvl w:val="3"/>
          <w:numId w:val="10"/>
        </w:numPr>
        <w:ind w:leftChars="0"/>
        <w:rPr>
          <w:rFonts w:eastAsia="標楷體"/>
        </w:rPr>
      </w:pPr>
      <w:r w:rsidRPr="00FA3ABB">
        <w:rPr>
          <w:rFonts w:eastAsia="標楷體"/>
        </w:rPr>
        <w:t>修課人數至少</w:t>
      </w:r>
      <w:r w:rsidRPr="00FA3ABB">
        <w:rPr>
          <w:rFonts w:eastAsia="標楷體"/>
        </w:rPr>
        <w:t>25</w:t>
      </w:r>
      <w:r w:rsidRPr="00FA3ABB">
        <w:rPr>
          <w:rFonts w:eastAsia="標楷體"/>
        </w:rPr>
        <w:t>人（含），若</w:t>
      </w:r>
      <w:r w:rsidRPr="00FA3ABB">
        <w:rPr>
          <w:rFonts w:eastAsia="標楷體"/>
          <w:b/>
          <w:u w:val="single"/>
        </w:rPr>
        <w:t>近</w:t>
      </w:r>
      <w:r>
        <w:rPr>
          <w:rFonts w:eastAsia="標楷體" w:hint="eastAsia"/>
          <w:b/>
          <w:u w:val="single"/>
        </w:rPr>
        <w:t>6</w:t>
      </w:r>
      <w:r w:rsidRPr="00FA3ABB">
        <w:rPr>
          <w:rFonts w:eastAsia="標楷體"/>
          <w:b/>
          <w:u w:val="single"/>
        </w:rPr>
        <w:t>學期</w:t>
      </w:r>
      <w:r w:rsidRPr="00FA3ABB">
        <w:rPr>
          <w:rFonts w:eastAsia="標楷體"/>
        </w:rPr>
        <w:t>內無開設</w:t>
      </w:r>
      <w:r w:rsidRPr="00FA3ABB">
        <w:rPr>
          <w:rFonts w:eastAsia="標楷體"/>
        </w:rPr>
        <w:t>25</w:t>
      </w:r>
      <w:r w:rsidRPr="00FA3ABB">
        <w:rPr>
          <w:rFonts w:eastAsia="標楷體"/>
        </w:rPr>
        <w:t>人以上課程，請以人數</w:t>
      </w:r>
      <w:r w:rsidRPr="00FA3ABB">
        <w:rPr>
          <w:rFonts w:eastAsia="標楷體"/>
          <w:b/>
          <w:u w:val="single"/>
        </w:rPr>
        <w:t>較</w:t>
      </w:r>
      <w:r w:rsidRPr="00FA3ABB">
        <w:rPr>
          <w:rFonts w:eastAsia="標楷體"/>
        </w:rPr>
        <w:t>多</w:t>
      </w:r>
      <w:r w:rsidRPr="00FA3ABB">
        <w:rPr>
          <w:rFonts w:eastAsia="標楷體"/>
          <w:b/>
          <w:u w:val="single"/>
        </w:rPr>
        <w:t>（高於</w:t>
      </w:r>
      <w:r w:rsidRPr="00FD6526">
        <w:rPr>
          <w:rFonts w:eastAsia="標楷體" w:hint="eastAsia"/>
          <w:b/>
          <w:u w:val="single"/>
        </w:rPr>
        <w:t>6</w:t>
      </w:r>
      <w:r w:rsidRPr="00FD6526">
        <w:rPr>
          <w:rFonts w:eastAsia="標楷體" w:hint="eastAsia"/>
          <w:b/>
          <w:u w:val="single"/>
        </w:rPr>
        <w:t>學期</w:t>
      </w:r>
      <w:r w:rsidRPr="00FA3ABB">
        <w:rPr>
          <w:rFonts w:eastAsia="標楷體"/>
          <w:b/>
          <w:u w:val="single"/>
        </w:rPr>
        <w:t>所教課程的修課人數平均值）之一門</w:t>
      </w:r>
      <w:r w:rsidRPr="00FA3ABB">
        <w:rPr>
          <w:rFonts w:eastAsia="標楷體"/>
        </w:rPr>
        <w:t>課程送審。</w:t>
      </w:r>
    </w:p>
    <w:p w:rsidR="0067082F" w:rsidRPr="009E3D0C" w:rsidRDefault="0067082F" w:rsidP="00D50F9B">
      <w:pPr>
        <w:pStyle w:val="ac"/>
        <w:numPr>
          <w:ilvl w:val="3"/>
          <w:numId w:val="10"/>
        </w:numPr>
        <w:ind w:leftChars="0"/>
        <w:rPr>
          <w:rFonts w:eastAsia="標楷體"/>
        </w:rPr>
      </w:pPr>
      <w:r w:rsidRPr="009E3D0C">
        <w:rPr>
          <w:rFonts w:eastAsia="標楷體"/>
        </w:rPr>
        <w:t>檢附課程大綱、進度表、課程目標與學習成效一覽表、授課教材內容等。</w:t>
      </w:r>
    </w:p>
    <w:p w:rsidR="0067082F" w:rsidRPr="009E3D0C" w:rsidRDefault="0067082F" w:rsidP="00D50F9B">
      <w:pPr>
        <w:pStyle w:val="ac"/>
        <w:numPr>
          <w:ilvl w:val="3"/>
          <w:numId w:val="10"/>
        </w:numPr>
        <w:ind w:leftChars="0"/>
        <w:rPr>
          <w:rFonts w:eastAsia="標楷體"/>
        </w:rPr>
      </w:pPr>
      <w:r w:rsidRPr="009E3D0C">
        <w:rPr>
          <w:rFonts w:eastAsia="標楷體"/>
        </w:rPr>
        <w:t>主題、時段自選，提供連續</w:t>
      </w:r>
      <w:r w:rsidRPr="009E3D0C">
        <w:rPr>
          <w:rFonts w:eastAsia="標楷體"/>
        </w:rPr>
        <w:t>50</w:t>
      </w:r>
      <w:r w:rsidRPr="009E3D0C">
        <w:rPr>
          <w:rFonts w:eastAsia="標楷體"/>
        </w:rPr>
        <w:t>分鐘的上課實況錄影。</w:t>
      </w:r>
    </w:p>
    <w:p w:rsidR="0067082F" w:rsidRPr="009E3D0C" w:rsidRDefault="0067082F" w:rsidP="0067082F">
      <w:pPr>
        <w:tabs>
          <w:tab w:val="left" w:pos="6601"/>
          <w:tab w:val="left" w:pos="8868"/>
        </w:tabs>
        <w:rPr>
          <w:rFonts w:eastAsia="標楷體"/>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3648"/>
        <w:gridCol w:w="1057"/>
        <w:gridCol w:w="2460"/>
      </w:tblGrid>
      <w:tr w:rsidR="0067082F" w:rsidRPr="009E3D0C" w:rsidTr="004855EF">
        <w:trPr>
          <w:trHeight w:val="767"/>
          <w:jc w:val="center"/>
        </w:trPr>
        <w:tc>
          <w:tcPr>
            <w:tcW w:w="1704" w:type="dxa"/>
            <w:tcBorders>
              <w:bottom w:val="single" w:sz="12" w:space="0" w:color="auto"/>
            </w:tcBorders>
            <w:shd w:val="clear" w:color="auto" w:fill="auto"/>
          </w:tcPr>
          <w:p w:rsidR="0067082F" w:rsidRPr="000A60CB" w:rsidRDefault="0067082F" w:rsidP="004855EF">
            <w:pPr>
              <w:jc w:val="center"/>
              <w:rPr>
                <w:rFonts w:eastAsia="標楷體"/>
                <w:b/>
              </w:rPr>
            </w:pPr>
            <w:r w:rsidRPr="000A60CB">
              <w:rPr>
                <w:rFonts w:eastAsia="標楷體"/>
                <w:b/>
              </w:rPr>
              <w:t>升等教師</w:t>
            </w:r>
          </w:p>
          <w:p w:rsidR="0067082F" w:rsidRPr="000A60CB" w:rsidRDefault="0067082F" w:rsidP="004855EF">
            <w:pPr>
              <w:jc w:val="center"/>
              <w:rPr>
                <w:rFonts w:eastAsia="標楷體"/>
                <w:b/>
              </w:rPr>
            </w:pPr>
            <w:r w:rsidRPr="000A60CB">
              <w:rPr>
                <w:rFonts w:eastAsia="標楷體"/>
                <w:b/>
              </w:rPr>
              <w:t>姓名</w:t>
            </w:r>
          </w:p>
        </w:tc>
        <w:tc>
          <w:tcPr>
            <w:tcW w:w="3648" w:type="dxa"/>
            <w:tcBorders>
              <w:bottom w:val="single" w:sz="12" w:space="0" w:color="auto"/>
            </w:tcBorders>
            <w:shd w:val="clear" w:color="auto" w:fill="auto"/>
          </w:tcPr>
          <w:p w:rsidR="0067082F" w:rsidRPr="000A60CB" w:rsidRDefault="0067082F" w:rsidP="004855EF">
            <w:pPr>
              <w:jc w:val="center"/>
              <w:rPr>
                <w:rFonts w:eastAsia="標楷體"/>
                <w:b/>
              </w:rPr>
            </w:pPr>
          </w:p>
        </w:tc>
        <w:tc>
          <w:tcPr>
            <w:tcW w:w="1057" w:type="dxa"/>
            <w:tcBorders>
              <w:bottom w:val="single" w:sz="12" w:space="0" w:color="auto"/>
            </w:tcBorders>
            <w:shd w:val="clear" w:color="auto" w:fill="auto"/>
          </w:tcPr>
          <w:p w:rsidR="0067082F" w:rsidRPr="000A60CB" w:rsidRDefault="0067082F" w:rsidP="004855EF">
            <w:pPr>
              <w:jc w:val="center"/>
              <w:rPr>
                <w:rFonts w:eastAsia="標楷體"/>
                <w:b/>
              </w:rPr>
            </w:pPr>
            <w:r w:rsidRPr="000A60CB">
              <w:rPr>
                <w:rFonts w:eastAsia="標楷體"/>
                <w:b/>
              </w:rPr>
              <w:t>評核人</w:t>
            </w:r>
          </w:p>
          <w:p w:rsidR="0067082F" w:rsidRPr="000A60CB" w:rsidRDefault="0067082F" w:rsidP="004855EF">
            <w:pPr>
              <w:jc w:val="center"/>
              <w:rPr>
                <w:rFonts w:eastAsia="標楷體"/>
                <w:b/>
              </w:rPr>
            </w:pPr>
            <w:r w:rsidRPr="000A60CB">
              <w:rPr>
                <w:rFonts w:eastAsia="標楷體"/>
                <w:b/>
              </w:rPr>
              <w:t>簽名</w:t>
            </w:r>
          </w:p>
        </w:tc>
        <w:tc>
          <w:tcPr>
            <w:tcW w:w="2460" w:type="dxa"/>
            <w:tcBorders>
              <w:bottom w:val="single" w:sz="12" w:space="0" w:color="auto"/>
            </w:tcBorders>
            <w:shd w:val="clear" w:color="auto" w:fill="auto"/>
            <w:vAlign w:val="bottom"/>
          </w:tcPr>
          <w:p w:rsidR="0067082F" w:rsidRPr="000A60CB" w:rsidRDefault="0067082F" w:rsidP="004855EF">
            <w:pPr>
              <w:jc w:val="center"/>
              <w:rPr>
                <w:rFonts w:eastAsia="標楷體"/>
                <w:b/>
              </w:rPr>
            </w:pPr>
          </w:p>
        </w:tc>
      </w:tr>
      <w:tr w:rsidR="0067082F" w:rsidRPr="009E3D0C" w:rsidTr="004855EF">
        <w:trPr>
          <w:trHeight w:val="336"/>
          <w:jc w:val="center"/>
        </w:trPr>
        <w:tc>
          <w:tcPr>
            <w:tcW w:w="1704" w:type="dxa"/>
            <w:tcBorders>
              <w:bottom w:val="single" w:sz="12" w:space="0" w:color="auto"/>
            </w:tcBorders>
            <w:shd w:val="clear" w:color="auto" w:fill="D9D9D9"/>
          </w:tcPr>
          <w:p w:rsidR="0067082F" w:rsidRPr="000A60CB" w:rsidRDefault="0067082F" w:rsidP="004855EF">
            <w:pPr>
              <w:jc w:val="center"/>
              <w:rPr>
                <w:rFonts w:eastAsia="標楷體"/>
              </w:rPr>
            </w:pPr>
          </w:p>
        </w:tc>
        <w:tc>
          <w:tcPr>
            <w:tcW w:w="3648" w:type="dxa"/>
            <w:tcBorders>
              <w:bottom w:val="single" w:sz="12" w:space="0" w:color="auto"/>
            </w:tcBorders>
            <w:shd w:val="clear" w:color="auto" w:fill="D9D9D9"/>
          </w:tcPr>
          <w:p w:rsidR="0067082F" w:rsidRPr="000A60CB" w:rsidRDefault="0067082F" w:rsidP="004855EF">
            <w:pPr>
              <w:jc w:val="center"/>
              <w:rPr>
                <w:rFonts w:eastAsia="標楷體"/>
                <w:b/>
              </w:rPr>
            </w:pPr>
            <w:r w:rsidRPr="000A60CB">
              <w:rPr>
                <w:rFonts w:eastAsia="標楷體"/>
                <w:b/>
              </w:rPr>
              <w:t>項</w:t>
            </w:r>
            <w:r w:rsidRPr="000A60CB">
              <w:rPr>
                <w:rFonts w:eastAsia="標楷體"/>
                <w:b/>
              </w:rPr>
              <w:t xml:space="preserve">    </w:t>
            </w:r>
            <w:r w:rsidRPr="000A60CB">
              <w:rPr>
                <w:rFonts w:eastAsia="標楷體"/>
                <w:b/>
              </w:rPr>
              <w:t>目</w:t>
            </w:r>
          </w:p>
        </w:tc>
        <w:tc>
          <w:tcPr>
            <w:tcW w:w="1057" w:type="dxa"/>
            <w:tcBorders>
              <w:bottom w:val="single" w:sz="12" w:space="0" w:color="auto"/>
            </w:tcBorders>
            <w:shd w:val="clear" w:color="auto" w:fill="D9D9D9"/>
          </w:tcPr>
          <w:p w:rsidR="0067082F" w:rsidRPr="000A60CB" w:rsidRDefault="0067082F" w:rsidP="004855EF">
            <w:pPr>
              <w:jc w:val="center"/>
              <w:rPr>
                <w:rFonts w:eastAsia="標楷體"/>
                <w:b/>
              </w:rPr>
            </w:pPr>
            <w:r w:rsidRPr="000A60CB">
              <w:rPr>
                <w:rFonts w:eastAsia="標楷體"/>
                <w:b/>
              </w:rPr>
              <w:t>分數</w:t>
            </w:r>
          </w:p>
        </w:tc>
        <w:tc>
          <w:tcPr>
            <w:tcW w:w="2460" w:type="dxa"/>
            <w:tcBorders>
              <w:bottom w:val="single" w:sz="12" w:space="0" w:color="auto"/>
            </w:tcBorders>
            <w:shd w:val="clear" w:color="auto" w:fill="D9D9D9"/>
            <w:vAlign w:val="bottom"/>
          </w:tcPr>
          <w:p w:rsidR="0067082F" w:rsidRPr="000A60CB" w:rsidRDefault="0067082F" w:rsidP="004855EF">
            <w:pPr>
              <w:jc w:val="center"/>
              <w:rPr>
                <w:rFonts w:eastAsia="標楷體"/>
                <w:b/>
              </w:rPr>
            </w:pPr>
            <w:r w:rsidRPr="000A60CB">
              <w:rPr>
                <w:rFonts w:eastAsia="標楷體"/>
                <w:b/>
              </w:rPr>
              <w:t>得</w:t>
            </w:r>
            <w:r w:rsidRPr="000A60CB">
              <w:rPr>
                <w:rFonts w:eastAsia="標楷體"/>
                <w:b/>
              </w:rPr>
              <w:t xml:space="preserve">   </w:t>
            </w:r>
            <w:r w:rsidRPr="000A60CB">
              <w:rPr>
                <w:rFonts w:eastAsia="標楷體"/>
                <w:b/>
              </w:rPr>
              <w:t>分</w:t>
            </w:r>
          </w:p>
        </w:tc>
      </w:tr>
      <w:tr w:rsidR="0067082F" w:rsidRPr="009E3D0C" w:rsidTr="004855EF">
        <w:trPr>
          <w:trHeight w:val="389"/>
          <w:jc w:val="center"/>
        </w:trPr>
        <w:tc>
          <w:tcPr>
            <w:tcW w:w="1704" w:type="dxa"/>
            <w:vMerge w:val="restart"/>
            <w:tcBorders>
              <w:top w:val="single" w:sz="12" w:space="0" w:color="auto"/>
              <w:left w:val="single" w:sz="12" w:space="0" w:color="auto"/>
            </w:tcBorders>
            <w:shd w:val="clear" w:color="auto" w:fill="F2F2F2"/>
            <w:vAlign w:val="center"/>
          </w:tcPr>
          <w:p w:rsidR="0067082F" w:rsidRPr="000A60CB" w:rsidRDefault="0067082F" w:rsidP="004855EF">
            <w:pPr>
              <w:jc w:val="center"/>
              <w:rPr>
                <w:rFonts w:eastAsia="標楷體"/>
                <w:b/>
              </w:rPr>
            </w:pPr>
            <w:r w:rsidRPr="000A60CB">
              <w:rPr>
                <w:rFonts w:eastAsia="標楷體"/>
                <w:b/>
              </w:rPr>
              <w:t>課程規劃</w:t>
            </w:r>
          </w:p>
        </w:tc>
        <w:tc>
          <w:tcPr>
            <w:tcW w:w="3648" w:type="dxa"/>
            <w:tcBorders>
              <w:top w:val="single" w:sz="12" w:space="0" w:color="auto"/>
            </w:tcBorders>
            <w:shd w:val="clear" w:color="auto" w:fill="auto"/>
          </w:tcPr>
          <w:p w:rsidR="0067082F" w:rsidRPr="000A60CB" w:rsidRDefault="0067082F" w:rsidP="004855EF">
            <w:pPr>
              <w:ind w:leftChars="52" w:left="125"/>
              <w:rPr>
                <w:rFonts w:eastAsia="標楷體"/>
              </w:rPr>
            </w:pPr>
            <w:r w:rsidRPr="000A60CB">
              <w:rPr>
                <w:rFonts w:eastAsia="標楷體"/>
              </w:rPr>
              <w:t>符合系所走向</w:t>
            </w:r>
          </w:p>
        </w:tc>
        <w:tc>
          <w:tcPr>
            <w:tcW w:w="1057" w:type="dxa"/>
            <w:tcBorders>
              <w:top w:val="single" w:sz="12" w:space="0" w:color="auto"/>
            </w:tcBorders>
            <w:shd w:val="clear" w:color="auto" w:fill="auto"/>
          </w:tcPr>
          <w:p w:rsidR="0067082F" w:rsidRPr="000A60CB" w:rsidRDefault="0067082F" w:rsidP="004855EF">
            <w:pPr>
              <w:jc w:val="center"/>
              <w:rPr>
                <w:rFonts w:eastAsia="標楷體"/>
                <w:b/>
              </w:rPr>
            </w:pPr>
            <w:r w:rsidRPr="000A60CB">
              <w:rPr>
                <w:rFonts w:eastAsia="標楷體"/>
                <w:b/>
              </w:rPr>
              <w:t>0-5</w:t>
            </w:r>
          </w:p>
        </w:tc>
        <w:tc>
          <w:tcPr>
            <w:tcW w:w="2460" w:type="dxa"/>
            <w:tcBorders>
              <w:top w:val="single" w:sz="12" w:space="0" w:color="auto"/>
              <w:right w:val="single" w:sz="12" w:space="0" w:color="auto"/>
            </w:tcBorders>
            <w:shd w:val="clear" w:color="auto" w:fill="auto"/>
            <w:vAlign w:val="center"/>
          </w:tcPr>
          <w:p w:rsidR="0067082F" w:rsidRPr="000A60CB" w:rsidRDefault="0067082F" w:rsidP="004855EF">
            <w:pPr>
              <w:jc w:val="center"/>
              <w:rPr>
                <w:rFonts w:eastAsia="標楷體"/>
                <w:b/>
                <w:color w:val="FF0066"/>
              </w:rPr>
            </w:pPr>
          </w:p>
        </w:tc>
      </w:tr>
      <w:tr w:rsidR="0067082F" w:rsidRPr="009E3D0C" w:rsidTr="004855EF">
        <w:trPr>
          <w:trHeight w:val="389"/>
          <w:jc w:val="center"/>
        </w:trPr>
        <w:tc>
          <w:tcPr>
            <w:tcW w:w="1704" w:type="dxa"/>
            <w:vMerge/>
            <w:tcBorders>
              <w:left w:val="single" w:sz="12" w:space="0" w:color="auto"/>
            </w:tcBorders>
            <w:shd w:val="clear" w:color="auto" w:fill="F2F2F2"/>
            <w:vAlign w:val="center"/>
          </w:tcPr>
          <w:p w:rsidR="0067082F" w:rsidRPr="000A60CB" w:rsidRDefault="0067082F" w:rsidP="004855EF">
            <w:pPr>
              <w:jc w:val="center"/>
              <w:rPr>
                <w:rFonts w:eastAsia="標楷體"/>
                <w:b/>
              </w:rPr>
            </w:pPr>
          </w:p>
        </w:tc>
        <w:tc>
          <w:tcPr>
            <w:tcW w:w="3648" w:type="dxa"/>
            <w:shd w:val="clear" w:color="auto" w:fill="auto"/>
          </w:tcPr>
          <w:p w:rsidR="0067082F" w:rsidRPr="000A60CB" w:rsidRDefault="0067082F" w:rsidP="004855EF">
            <w:pPr>
              <w:ind w:leftChars="52" w:left="125"/>
              <w:rPr>
                <w:rFonts w:eastAsia="標楷體"/>
              </w:rPr>
            </w:pPr>
            <w:r w:rsidRPr="000A60CB">
              <w:rPr>
                <w:rFonts w:eastAsia="標楷體"/>
              </w:rPr>
              <w:t>切合專業（市場）需求</w:t>
            </w:r>
          </w:p>
        </w:tc>
        <w:tc>
          <w:tcPr>
            <w:tcW w:w="1057" w:type="dxa"/>
            <w:shd w:val="clear" w:color="auto" w:fill="auto"/>
          </w:tcPr>
          <w:p w:rsidR="0067082F" w:rsidRPr="000A60CB" w:rsidRDefault="0067082F" w:rsidP="004855EF">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67082F" w:rsidRPr="000A60CB" w:rsidRDefault="0067082F" w:rsidP="004855EF">
            <w:pPr>
              <w:jc w:val="center"/>
              <w:rPr>
                <w:rFonts w:eastAsia="標楷體"/>
                <w:b/>
                <w:color w:val="FF0066"/>
              </w:rPr>
            </w:pPr>
          </w:p>
        </w:tc>
      </w:tr>
      <w:tr w:rsidR="0067082F" w:rsidRPr="009E3D0C" w:rsidTr="004855EF">
        <w:trPr>
          <w:trHeight w:val="389"/>
          <w:jc w:val="center"/>
        </w:trPr>
        <w:tc>
          <w:tcPr>
            <w:tcW w:w="1704" w:type="dxa"/>
            <w:vMerge/>
            <w:tcBorders>
              <w:left w:val="single" w:sz="12" w:space="0" w:color="auto"/>
            </w:tcBorders>
            <w:shd w:val="clear" w:color="auto" w:fill="F2F2F2"/>
            <w:vAlign w:val="center"/>
          </w:tcPr>
          <w:p w:rsidR="0067082F" w:rsidRPr="000A60CB" w:rsidRDefault="0067082F" w:rsidP="004855EF">
            <w:pPr>
              <w:jc w:val="center"/>
              <w:rPr>
                <w:rFonts w:eastAsia="標楷體"/>
                <w:b/>
              </w:rPr>
            </w:pPr>
          </w:p>
        </w:tc>
        <w:tc>
          <w:tcPr>
            <w:tcW w:w="3648" w:type="dxa"/>
            <w:shd w:val="clear" w:color="auto" w:fill="auto"/>
          </w:tcPr>
          <w:p w:rsidR="0067082F" w:rsidRPr="000A60CB" w:rsidRDefault="0067082F" w:rsidP="004855EF">
            <w:pPr>
              <w:ind w:leftChars="52" w:left="125"/>
              <w:rPr>
                <w:rFonts w:eastAsia="標楷體"/>
              </w:rPr>
            </w:pPr>
            <w:r w:rsidRPr="000A60CB">
              <w:rPr>
                <w:rFonts w:eastAsia="標楷體"/>
              </w:rPr>
              <w:t>課程深淺與進度適宜</w:t>
            </w:r>
          </w:p>
        </w:tc>
        <w:tc>
          <w:tcPr>
            <w:tcW w:w="1057" w:type="dxa"/>
            <w:shd w:val="clear" w:color="auto" w:fill="auto"/>
          </w:tcPr>
          <w:p w:rsidR="0067082F" w:rsidRPr="000A60CB" w:rsidRDefault="0067082F" w:rsidP="004855EF">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67082F" w:rsidRPr="000A60CB" w:rsidRDefault="0067082F" w:rsidP="004855EF">
            <w:pPr>
              <w:jc w:val="center"/>
              <w:rPr>
                <w:rFonts w:eastAsia="標楷體"/>
                <w:b/>
                <w:color w:val="FF0066"/>
              </w:rPr>
            </w:pPr>
          </w:p>
        </w:tc>
      </w:tr>
      <w:tr w:rsidR="0067082F" w:rsidRPr="009E3D0C" w:rsidTr="004855EF">
        <w:trPr>
          <w:trHeight w:val="389"/>
          <w:jc w:val="center"/>
        </w:trPr>
        <w:tc>
          <w:tcPr>
            <w:tcW w:w="1704" w:type="dxa"/>
            <w:vMerge/>
            <w:tcBorders>
              <w:left w:val="single" w:sz="12" w:space="0" w:color="auto"/>
            </w:tcBorders>
            <w:shd w:val="clear" w:color="auto" w:fill="F2F2F2"/>
            <w:vAlign w:val="center"/>
          </w:tcPr>
          <w:p w:rsidR="0067082F" w:rsidRPr="000A60CB" w:rsidRDefault="0067082F" w:rsidP="004855EF">
            <w:pPr>
              <w:jc w:val="center"/>
              <w:rPr>
                <w:rFonts w:eastAsia="標楷體"/>
                <w:b/>
              </w:rPr>
            </w:pPr>
          </w:p>
        </w:tc>
        <w:tc>
          <w:tcPr>
            <w:tcW w:w="3648" w:type="dxa"/>
            <w:tcBorders>
              <w:bottom w:val="single" w:sz="4" w:space="0" w:color="auto"/>
            </w:tcBorders>
            <w:shd w:val="clear" w:color="auto" w:fill="auto"/>
          </w:tcPr>
          <w:p w:rsidR="0067082F" w:rsidRPr="000A60CB" w:rsidRDefault="0067082F" w:rsidP="004855EF">
            <w:pPr>
              <w:ind w:leftChars="52" w:left="125"/>
              <w:rPr>
                <w:rFonts w:eastAsia="標楷體"/>
              </w:rPr>
            </w:pPr>
            <w:r w:rsidRPr="000A60CB">
              <w:rPr>
                <w:rFonts w:eastAsia="標楷體"/>
              </w:rPr>
              <w:t>符合核心能力</w:t>
            </w:r>
          </w:p>
        </w:tc>
        <w:tc>
          <w:tcPr>
            <w:tcW w:w="1057" w:type="dxa"/>
            <w:tcBorders>
              <w:bottom w:val="single" w:sz="4" w:space="0" w:color="auto"/>
            </w:tcBorders>
            <w:shd w:val="clear" w:color="auto" w:fill="auto"/>
          </w:tcPr>
          <w:p w:rsidR="0067082F" w:rsidRPr="000A60CB" w:rsidRDefault="0067082F" w:rsidP="004855EF">
            <w:pPr>
              <w:jc w:val="center"/>
              <w:rPr>
                <w:rFonts w:eastAsia="標楷體"/>
                <w:b/>
              </w:rPr>
            </w:pPr>
            <w:r w:rsidRPr="000A60CB">
              <w:rPr>
                <w:rFonts w:eastAsia="標楷體"/>
                <w:b/>
              </w:rPr>
              <w:t>0-5</w:t>
            </w:r>
          </w:p>
        </w:tc>
        <w:tc>
          <w:tcPr>
            <w:tcW w:w="2460" w:type="dxa"/>
            <w:tcBorders>
              <w:bottom w:val="single" w:sz="4" w:space="0" w:color="auto"/>
              <w:right w:val="single" w:sz="12" w:space="0" w:color="auto"/>
            </w:tcBorders>
            <w:shd w:val="clear" w:color="auto" w:fill="auto"/>
            <w:vAlign w:val="center"/>
          </w:tcPr>
          <w:p w:rsidR="0067082F" w:rsidRPr="000A60CB" w:rsidRDefault="0067082F" w:rsidP="004855EF">
            <w:pPr>
              <w:jc w:val="center"/>
              <w:rPr>
                <w:rFonts w:eastAsia="標楷體"/>
                <w:b/>
                <w:color w:val="FF0066"/>
              </w:rPr>
            </w:pPr>
          </w:p>
        </w:tc>
      </w:tr>
      <w:tr w:rsidR="0067082F" w:rsidRPr="009E3D0C" w:rsidTr="004855EF">
        <w:trPr>
          <w:trHeight w:val="389"/>
          <w:jc w:val="center"/>
        </w:trPr>
        <w:tc>
          <w:tcPr>
            <w:tcW w:w="1704" w:type="dxa"/>
            <w:vMerge/>
            <w:tcBorders>
              <w:left w:val="single" w:sz="12" w:space="0" w:color="auto"/>
              <w:bottom w:val="single" w:sz="4" w:space="0" w:color="auto"/>
            </w:tcBorders>
            <w:shd w:val="clear" w:color="auto" w:fill="F2F2F2"/>
            <w:vAlign w:val="center"/>
          </w:tcPr>
          <w:p w:rsidR="0067082F" w:rsidRPr="000A60CB" w:rsidRDefault="0067082F" w:rsidP="004855EF">
            <w:pPr>
              <w:jc w:val="center"/>
              <w:rPr>
                <w:rFonts w:eastAsia="標楷體"/>
                <w:b/>
              </w:rPr>
            </w:pPr>
          </w:p>
        </w:tc>
        <w:tc>
          <w:tcPr>
            <w:tcW w:w="3648" w:type="dxa"/>
            <w:tcBorders>
              <w:bottom w:val="single" w:sz="12" w:space="0" w:color="auto"/>
            </w:tcBorders>
            <w:shd w:val="clear" w:color="auto" w:fill="F2F2F2"/>
          </w:tcPr>
          <w:p w:rsidR="0067082F" w:rsidRPr="000A60CB" w:rsidRDefault="0067082F" w:rsidP="004855EF">
            <w:pPr>
              <w:ind w:leftChars="52" w:left="125"/>
              <w:jc w:val="center"/>
              <w:rPr>
                <w:rFonts w:eastAsia="標楷體"/>
                <w:b/>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vAlign w:val="center"/>
          </w:tcPr>
          <w:p w:rsidR="0067082F" w:rsidRPr="000A60CB" w:rsidRDefault="0067082F" w:rsidP="004855EF">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tcPr>
          <w:p w:rsidR="0067082F" w:rsidRPr="000A60CB" w:rsidRDefault="0067082F" w:rsidP="004855EF">
            <w:pPr>
              <w:rPr>
                <w:rFonts w:eastAsia="標楷體"/>
                <w:b/>
              </w:rPr>
            </w:pPr>
          </w:p>
        </w:tc>
      </w:tr>
      <w:tr w:rsidR="0067082F" w:rsidRPr="009E3D0C" w:rsidTr="004855EF">
        <w:trPr>
          <w:trHeight w:val="383"/>
          <w:jc w:val="center"/>
        </w:trPr>
        <w:tc>
          <w:tcPr>
            <w:tcW w:w="1704" w:type="dxa"/>
            <w:vMerge w:val="restart"/>
            <w:tcBorders>
              <w:top w:val="single" w:sz="12" w:space="0" w:color="auto"/>
              <w:left w:val="single" w:sz="12" w:space="0" w:color="auto"/>
            </w:tcBorders>
            <w:shd w:val="clear" w:color="auto" w:fill="F2F2F2"/>
            <w:vAlign w:val="center"/>
          </w:tcPr>
          <w:p w:rsidR="0067082F" w:rsidRPr="000A60CB" w:rsidRDefault="0067082F" w:rsidP="004855EF">
            <w:pPr>
              <w:jc w:val="center"/>
              <w:rPr>
                <w:rFonts w:eastAsia="標楷體"/>
                <w:b/>
              </w:rPr>
            </w:pPr>
            <w:r w:rsidRPr="000A60CB">
              <w:rPr>
                <w:rFonts w:eastAsia="標楷體"/>
                <w:b/>
              </w:rPr>
              <w:t>教學內容</w:t>
            </w:r>
          </w:p>
        </w:tc>
        <w:tc>
          <w:tcPr>
            <w:tcW w:w="3648" w:type="dxa"/>
            <w:tcBorders>
              <w:top w:val="single" w:sz="12" w:space="0" w:color="auto"/>
            </w:tcBorders>
            <w:shd w:val="clear" w:color="auto" w:fill="auto"/>
          </w:tcPr>
          <w:p w:rsidR="0067082F" w:rsidRPr="000A60CB" w:rsidRDefault="0067082F" w:rsidP="004855EF">
            <w:pPr>
              <w:ind w:leftChars="52" w:left="125"/>
              <w:rPr>
                <w:rFonts w:eastAsia="標楷體"/>
              </w:rPr>
            </w:pPr>
            <w:r w:rsidRPr="000A60CB">
              <w:rPr>
                <w:rFonts w:eastAsia="標楷體"/>
              </w:rPr>
              <w:t>符合教學目標的內容</w:t>
            </w:r>
          </w:p>
        </w:tc>
        <w:tc>
          <w:tcPr>
            <w:tcW w:w="1057" w:type="dxa"/>
            <w:tcBorders>
              <w:top w:val="single" w:sz="12" w:space="0" w:color="auto"/>
            </w:tcBorders>
            <w:shd w:val="clear" w:color="auto" w:fill="auto"/>
          </w:tcPr>
          <w:p w:rsidR="0067082F" w:rsidRPr="000A60CB" w:rsidRDefault="0067082F" w:rsidP="004855EF">
            <w:pPr>
              <w:jc w:val="center"/>
              <w:rPr>
                <w:rFonts w:eastAsia="標楷體"/>
                <w:b/>
              </w:rPr>
            </w:pPr>
            <w:r w:rsidRPr="000A60CB">
              <w:rPr>
                <w:rFonts w:eastAsia="標楷體"/>
                <w:b/>
              </w:rPr>
              <w:t>0-5</w:t>
            </w:r>
          </w:p>
        </w:tc>
        <w:tc>
          <w:tcPr>
            <w:tcW w:w="2460" w:type="dxa"/>
            <w:tcBorders>
              <w:top w:val="single" w:sz="12" w:space="0" w:color="auto"/>
              <w:right w:val="single" w:sz="12" w:space="0" w:color="auto"/>
            </w:tcBorders>
            <w:shd w:val="clear" w:color="auto" w:fill="auto"/>
            <w:vAlign w:val="center"/>
          </w:tcPr>
          <w:p w:rsidR="0067082F" w:rsidRPr="000A60CB" w:rsidRDefault="0067082F" w:rsidP="004855EF">
            <w:pPr>
              <w:jc w:val="center"/>
              <w:rPr>
                <w:rFonts w:eastAsia="標楷體"/>
                <w:b/>
                <w:color w:val="FF0066"/>
              </w:rPr>
            </w:pPr>
          </w:p>
        </w:tc>
      </w:tr>
      <w:tr w:rsidR="0067082F" w:rsidRPr="009E3D0C" w:rsidTr="004855EF">
        <w:trPr>
          <w:trHeight w:val="383"/>
          <w:jc w:val="center"/>
        </w:trPr>
        <w:tc>
          <w:tcPr>
            <w:tcW w:w="1704" w:type="dxa"/>
            <w:vMerge/>
            <w:tcBorders>
              <w:left w:val="single" w:sz="12" w:space="0" w:color="auto"/>
            </w:tcBorders>
            <w:shd w:val="clear" w:color="auto" w:fill="F2F2F2"/>
            <w:vAlign w:val="center"/>
          </w:tcPr>
          <w:p w:rsidR="0067082F" w:rsidRPr="000A60CB" w:rsidRDefault="0067082F" w:rsidP="004855EF">
            <w:pPr>
              <w:jc w:val="center"/>
              <w:rPr>
                <w:rFonts w:eastAsia="標楷體"/>
                <w:b/>
              </w:rPr>
            </w:pPr>
          </w:p>
        </w:tc>
        <w:tc>
          <w:tcPr>
            <w:tcW w:w="3648" w:type="dxa"/>
            <w:shd w:val="clear" w:color="auto" w:fill="auto"/>
          </w:tcPr>
          <w:p w:rsidR="0067082F" w:rsidRPr="000A60CB" w:rsidRDefault="0067082F" w:rsidP="004855EF">
            <w:pPr>
              <w:ind w:leftChars="52" w:left="125"/>
              <w:rPr>
                <w:rFonts w:eastAsia="標楷體"/>
              </w:rPr>
            </w:pPr>
            <w:r w:rsidRPr="000A60CB">
              <w:rPr>
                <w:rFonts w:eastAsia="標楷體"/>
              </w:rPr>
              <w:t>有組織性地傳授</w:t>
            </w:r>
          </w:p>
        </w:tc>
        <w:tc>
          <w:tcPr>
            <w:tcW w:w="1057" w:type="dxa"/>
            <w:shd w:val="clear" w:color="auto" w:fill="auto"/>
          </w:tcPr>
          <w:p w:rsidR="0067082F" w:rsidRPr="000A60CB" w:rsidRDefault="0067082F" w:rsidP="004855EF">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67082F" w:rsidRPr="000A60CB" w:rsidRDefault="0067082F" w:rsidP="004855EF">
            <w:pPr>
              <w:jc w:val="center"/>
              <w:rPr>
                <w:rFonts w:eastAsia="標楷體"/>
                <w:b/>
                <w:color w:val="FF0066"/>
              </w:rPr>
            </w:pPr>
          </w:p>
        </w:tc>
      </w:tr>
      <w:tr w:rsidR="0067082F" w:rsidRPr="009E3D0C" w:rsidTr="004855EF">
        <w:trPr>
          <w:trHeight w:val="383"/>
          <w:jc w:val="center"/>
        </w:trPr>
        <w:tc>
          <w:tcPr>
            <w:tcW w:w="1704" w:type="dxa"/>
            <w:vMerge/>
            <w:tcBorders>
              <w:left w:val="single" w:sz="12" w:space="0" w:color="auto"/>
            </w:tcBorders>
            <w:shd w:val="clear" w:color="auto" w:fill="F2F2F2"/>
            <w:vAlign w:val="center"/>
          </w:tcPr>
          <w:p w:rsidR="0067082F" w:rsidRPr="000A60CB" w:rsidRDefault="0067082F" w:rsidP="004855EF">
            <w:pPr>
              <w:jc w:val="center"/>
              <w:rPr>
                <w:rFonts w:eastAsia="標楷體"/>
                <w:b/>
              </w:rPr>
            </w:pPr>
          </w:p>
        </w:tc>
        <w:tc>
          <w:tcPr>
            <w:tcW w:w="3648" w:type="dxa"/>
            <w:shd w:val="clear" w:color="auto" w:fill="auto"/>
          </w:tcPr>
          <w:p w:rsidR="0067082F" w:rsidRPr="000A60CB" w:rsidRDefault="0067082F" w:rsidP="004855EF">
            <w:pPr>
              <w:ind w:leftChars="52" w:left="125"/>
              <w:rPr>
                <w:rFonts w:eastAsia="標楷體"/>
              </w:rPr>
            </w:pPr>
            <w:r w:rsidRPr="000A60CB">
              <w:rPr>
                <w:rFonts w:eastAsia="標楷體"/>
              </w:rPr>
              <w:t>教材選用合適</w:t>
            </w:r>
          </w:p>
        </w:tc>
        <w:tc>
          <w:tcPr>
            <w:tcW w:w="1057" w:type="dxa"/>
            <w:shd w:val="clear" w:color="auto" w:fill="auto"/>
          </w:tcPr>
          <w:p w:rsidR="0067082F" w:rsidRPr="000A60CB" w:rsidRDefault="0067082F" w:rsidP="004855EF">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67082F" w:rsidRPr="000A60CB" w:rsidRDefault="0067082F" w:rsidP="004855EF">
            <w:pPr>
              <w:jc w:val="center"/>
              <w:rPr>
                <w:rFonts w:eastAsia="標楷體"/>
                <w:b/>
                <w:color w:val="FF0066"/>
              </w:rPr>
            </w:pPr>
          </w:p>
        </w:tc>
      </w:tr>
      <w:tr w:rsidR="0067082F" w:rsidRPr="009E3D0C" w:rsidTr="004855EF">
        <w:trPr>
          <w:trHeight w:val="383"/>
          <w:jc w:val="center"/>
        </w:trPr>
        <w:tc>
          <w:tcPr>
            <w:tcW w:w="1704" w:type="dxa"/>
            <w:vMerge/>
            <w:tcBorders>
              <w:left w:val="single" w:sz="12" w:space="0" w:color="auto"/>
            </w:tcBorders>
            <w:shd w:val="clear" w:color="auto" w:fill="F2F2F2"/>
            <w:vAlign w:val="center"/>
          </w:tcPr>
          <w:p w:rsidR="0067082F" w:rsidRPr="000A60CB" w:rsidRDefault="0067082F" w:rsidP="004855EF">
            <w:pPr>
              <w:jc w:val="center"/>
              <w:rPr>
                <w:rFonts w:eastAsia="標楷體"/>
                <w:b/>
              </w:rPr>
            </w:pPr>
          </w:p>
        </w:tc>
        <w:tc>
          <w:tcPr>
            <w:tcW w:w="3648" w:type="dxa"/>
            <w:tcBorders>
              <w:bottom w:val="single" w:sz="4" w:space="0" w:color="auto"/>
            </w:tcBorders>
            <w:shd w:val="clear" w:color="auto" w:fill="auto"/>
          </w:tcPr>
          <w:p w:rsidR="0067082F" w:rsidRPr="000A60CB" w:rsidRDefault="0067082F" w:rsidP="004855EF">
            <w:pPr>
              <w:ind w:leftChars="52" w:left="125"/>
              <w:rPr>
                <w:rFonts w:eastAsia="標楷體"/>
              </w:rPr>
            </w:pPr>
            <w:r w:rsidRPr="000A60CB">
              <w:rPr>
                <w:rFonts w:eastAsia="標楷體"/>
              </w:rPr>
              <w:t>更新課程內容</w:t>
            </w:r>
          </w:p>
        </w:tc>
        <w:tc>
          <w:tcPr>
            <w:tcW w:w="1057" w:type="dxa"/>
            <w:tcBorders>
              <w:bottom w:val="single" w:sz="4" w:space="0" w:color="auto"/>
            </w:tcBorders>
            <w:shd w:val="clear" w:color="auto" w:fill="auto"/>
          </w:tcPr>
          <w:p w:rsidR="0067082F" w:rsidRPr="000A60CB" w:rsidRDefault="0067082F" w:rsidP="004855EF">
            <w:pPr>
              <w:jc w:val="center"/>
              <w:rPr>
                <w:rFonts w:eastAsia="標楷體"/>
                <w:b/>
              </w:rPr>
            </w:pPr>
            <w:r w:rsidRPr="000A60CB">
              <w:rPr>
                <w:rFonts w:eastAsia="標楷體"/>
                <w:b/>
              </w:rPr>
              <w:t>0-5</w:t>
            </w:r>
          </w:p>
        </w:tc>
        <w:tc>
          <w:tcPr>
            <w:tcW w:w="2460" w:type="dxa"/>
            <w:tcBorders>
              <w:bottom w:val="single" w:sz="4" w:space="0" w:color="auto"/>
              <w:right w:val="single" w:sz="12" w:space="0" w:color="auto"/>
            </w:tcBorders>
            <w:shd w:val="clear" w:color="auto" w:fill="auto"/>
            <w:vAlign w:val="center"/>
          </w:tcPr>
          <w:p w:rsidR="0067082F" w:rsidRPr="000A60CB" w:rsidRDefault="0067082F" w:rsidP="004855EF">
            <w:pPr>
              <w:jc w:val="center"/>
              <w:rPr>
                <w:rFonts w:eastAsia="標楷體"/>
                <w:b/>
                <w:color w:val="FF0066"/>
              </w:rPr>
            </w:pPr>
          </w:p>
        </w:tc>
      </w:tr>
      <w:tr w:rsidR="0067082F" w:rsidRPr="009E3D0C" w:rsidTr="004855EF">
        <w:trPr>
          <w:trHeight w:val="383"/>
          <w:jc w:val="center"/>
        </w:trPr>
        <w:tc>
          <w:tcPr>
            <w:tcW w:w="1704" w:type="dxa"/>
            <w:vMerge/>
            <w:tcBorders>
              <w:left w:val="single" w:sz="12" w:space="0" w:color="auto"/>
              <w:bottom w:val="single" w:sz="4" w:space="0" w:color="auto"/>
            </w:tcBorders>
            <w:shd w:val="clear" w:color="auto" w:fill="F2F2F2"/>
            <w:vAlign w:val="center"/>
          </w:tcPr>
          <w:p w:rsidR="0067082F" w:rsidRPr="000A60CB" w:rsidRDefault="0067082F" w:rsidP="004855EF">
            <w:pPr>
              <w:jc w:val="center"/>
              <w:rPr>
                <w:rFonts w:eastAsia="標楷體"/>
                <w:b/>
              </w:rPr>
            </w:pPr>
          </w:p>
        </w:tc>
        <w:tc>
          <w:tcPr>
            <w:tcW w:w="3648" w:type="dxa"/>
            <w:tcBorders>
              <w:bottom w:val="single" w:sz="12" w:space="0" w:color="auto"/>
            </w:tcBorders>
            <w:shd w:val="clear" w:color="auto" w:fill="F2F2F2"/>
          </w:tcPr>
          <w:p w:rsidR="0067082F" w:rsidRPr="000A60CB" w:rsidRDefault="0067082F" w:rsidP="004855EF">
            <w:pPr>
              <w:ind w:leftChars="52" w:left="125"/>
              <w:jc w:val="center"/>
              <w:rPr>
                <w:rFonts w:eastAsia="標楷體"/>
                <w:b/>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67082F" w:rsidRPr="000A60CB" w:rsidRDefault="0067082F" w:rsidP="004855EF">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67082F" w:rsidRPr="000A60CB" w:rsidRDefault="0067082F" w:rsidP="004855EF">
            <w:pPr>
              <w:rPr>
                <w:rFonts w:eastAsia="標楷體"/>
                <w:b/>
              </w:rPr>
            </w:pPr>
          </w:p>
        </w:tc>
      </w:tr>
      <w:tr w:rsidR="0067082F" w:rsidRPr="009E3D0C" w:rsidTr="004855EF">
        <w:trPr>
          <w:jc w:val="center"/>
        </w:trPr>
        <w:tc>
          <w:tcPr>
            <w:tcW w:w="1704" w:type="dxa"/>
            <w:vMerge w:val="restart"/>
            <w:tcBorders>
              <w:top w:val="single" w:sz="12" w:space="0" w:color="auto"/>
              <w:left w:val="single" w:sz="12" w:space="0" w:color="auto"/>
            </w:tcBorders>
            <w:shd w:val="clear" w:color="auto" w:fill="F2F2F2"/>
            <w:vAlign w:val="center"/>
          </w:tcPr>
          <w:p w:rsidR="0067082F" w:rsidRPr="000A60CB" w:rsidRDefault="0067082F" w:rsidP="004855EF">
            <w:pPr>
              <w:jc w:val="center"/>
              <w:rPr>
                <w:rFonts w:eastAsia="標楷體"/>
                <w:b/>
              </w:rPr>
            </w:pPr>
            <w:r w:rsidRPr="000A60CB">
              <w:rPr>
                <w:rFonts w:eastAsia="標楷體"/>
                <w:b/>
              </w:rPr>
              <w:t>教學方法</w:t>
            </w:r>
          </w:p>
        </w:tc>
        <w:tc>
          <w:tcPr>
            <w:tcW w:w="3648" w:type="dxa"/>
            <w:tcBorders>
              <w:top w:val="single" w:sz="12" w:space="0" w:color="auto"/>
            </w:tcBorders>
            <w:shd w:val="clear" w:color="auto" w:fill="auto"/>
          </w:tcPr>
          <w:p w:rsidR="0067082F" w:rsidRPr="000A60CB" w:rsidRDefault="0067082F" w:rsidP="004855EF">
            <w:pPr>
              <w:ind w:leftChars="52" w:left="125"/>
              <w:rPr>
                <w:rFonts w:eastAsia="標楷體"/>
              </w:rPr>
            </w:pPr>
            <w:r w:rsidRPr="000A60CB">
              <w:rPr>
                <w:rFonts w:eastAsia="標楷體"/>
              </w:rPr>
              <w:t>切合教學目標的教學方式</w:t>
            </w:r>
          </w:p>
        </w:tc>
        <w:tc>
          <w:tcPr>
            <w:tcW w:w="1057" w:type="dxa"/>
            <w:tcBorders>
              <w:top w:val="single" w:sz="12" w:space="0" w:color="auto"/>
            </w:tcBorders>
            <w:shd w:val="clear" w:color="auto" w:fill="auto"/>
          </w:tcPr>
          <w:p w:rsidR="0067082F" w:rsidRPr="000A60CB" w:rsidRDefault="0067082F" w:rsidP="004855EF">
            <w:pPr>
              <w:jc w:val="center"/>
              <w:rPr>
                <w:rFonts w:eastAsia="標楷體"/>
                <w:b/>
              </w:rPr>
            </w:pPr>
            <w:r w:rsidRPr="000A60CB">
              <w:rPr>
                <w:rFonts w:eastAsia="標楷體"/>
                <w:b/>
              </w:rPr>
              <w:t>0-10</w:t>
            </w:r>
          </w:p>
        </w:tc>
        <w:tc>
          <w:tcPr>
            <w:tcW w:w="2460" w:type="dxa"/>
            <w:tcBorders>
              <w:top w:val="single" w:sz="12" w:space="0" w:color="auto"/>
              <w:right w:val="single" w:sz="12" w:space="0" w:color="auto"/>
            </w:tcBorders>
            <w:shd w:val="clear" w:color="auto" w:fill="auto"/>
            <w:vAlign w:val="center"/>
          </w:tcPr>
          <w:p w:rsidR="0067082F" w:rsidRPr="000A60CB" w:rsidRDefault="0067082F" w:rsidP="004855EF">
            <w:pPr>
              <w:jc w:val="center"/>
              <w:rPr>
                <w:rFonts w:eastAsia="標楷體"/>
                <w:b/>
                <w:color w:val="FF0066"/>
              </w:rPr>
            </w:pPr>
          </w:p>
        </w:tc>
      </w:tr>
      <w:tr w:rsidR="0067082F" w:rsidRPr="009E3D0C" w:rsidTr="004855EF">
        <w:trPr>
          <w:jc w:val="center"/>
        </w:trPr>
        <w:tc>
          <w:tcPr>
            <w:tcW w:w="1704" w:type="dxa"/>
            <w:vMerge/>
            <w:tcBorders>
              <w:left w:val="single" w:sz="12" w:space="0" w:color="auto"/>
            </w:tcBorders>
            <w:shd w:val="clear" w:color="auto" w:fill="F2F2F2"/>
            <w:vAlign w:val="center"/>
          </w:tcPr>
          <w:p w:rsidR="0067082F" w:rsidRPr="000A60CB" w:rsidRDefault="0067082F" w:rsidP="004855EF">
            <w:pPr>
              <w:jc w:val="center"/>
              <w:rPr>
                <w:rFonts w:eastAsia="標楷體"/>
                <w:b/>
              </w:rPr>
            </w:pPr>
          </w:p>
        </w:tc>
        <w:tc>
          <w:tcPr>
            <w:tcW w:w="3648" w:type="dxa"/>
            <w:shd w:val="clear" w:color="auto" w:fill="auto"/>
          </w:tcPr>
          <w:p w:rsidR="0067082F" w:rsidRPr="000A60CB" w:rsidRDefault="0067082F" w:rsidP="004855EF">
            <w:pPr>
              <w:ind w:leftChars="52" w:left="125"/>
              <w:rPr>
                <w:rFonts w:eastAsia="標楷體"/>
              </w:rPr>
            </w:pPr>
            <w:r w:rsidRPr="000A60CB">
              <w:rPr>
                <w:rFonts w:eastAsia="標楷體"/>
              </w:rPr>
              <w:t>方法多元</w:t>
            </w:r>
            <w:r w:rsidRPr="000A60CB">
              <w:rPr>
                <w:rFonts w:eastAsia="標楷體"/>
              </w:rPr>
              <w:t>/</w:t>
            </w:r>
            <w:r w:rsidRPr="000A60CB">
              <w:rPr>
                <w:rFonts w:eastAsia="標楷體"/>
              </w:rPr>
              <w:t>靈活</w:t>
            </w:r>
            <w:r w:rsidRPr="000A60CB">
              <w:rPr>
                <w:rFonts w:eastAsia="標楷體"/>
              </w:rPr>
              <w:t>/</w:t>
            </w:r>
            <w:r w:rsidRPr="000A60CB">
              <w:rPr>
                <w:rFonts w:eastAsia="標楷體"/>
              </w:rPr>
              <w:t>創新</w:t>
            </w:r>
          </w:p>
        </w:tc>
        <w:tc>
          <w:tcPr>
            <w:tcW w:w="1057" w:type="dxa"/>
            <w:shd w:val="clear" w:color="auto" w:fill="auto"/>
          </w:tcPr>
          <w:p w:rsidR="0067082F" w:rsidRPr="000A60CB" w:rsidRDefault="0067082F" w:rsidP="004855EF">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67082F" w:rsidRPr="000A60CB" w:rsidRDefault="0067082F" w:rsidP="004855EF">
            <w:pPr>
              <w:jc w:val="center"/>
              <w:rPr>
                <w:rFonts w:eastAsia="標楷體"/>
                <w:b/>
                <w:color w:val="FF0066"/>
              </w:rPr>
            </w:pPr>
          </w:p>
        </w:tc>
      </w:tr>
      <w:tr w:rsidR="0067082F" w:rsidRPr="009E3D0C" w:rsidTr="004855EF">
        <w:trPr>
          <w:jc w:val="center"/>
        </w:trPr>
        <w:tc>
          <w:tcPr>
            <w:tcW w:w="1704" w:type="dxa"/>
            <w:vMerge/>
            <w:tcBorders>
              <w:left w:val="single" w:sz="12" w:space="0" w:color="auto"/>
            </w:tcBorders>
            <w:shd w:val="clear" w:color="auto" w:fill="F2F2F2"/>
            <w:vAlign w:val="center"/>
          </w:tcPr>
          <w:p w:rsidR="0067082F" w:rsidRPr="000A60CB" w:rsidRDefault="0067082F" w:rsidP="004855EF">
            <w:pPr>
              <w:jc w:val="center"/>
              <w:rPr>
                <w:rFonts w:eastAsia="標楷體"/>
                <w:b/>
              </w:rPr>
            </w:pPr>
          </w:p>
        </w:tc>
        <w:tc>
          <w:tcPr>
            <w:tcW w:w="3648" w:type="dxa"/>
            <w:tcBorders>
              <w:bottom w:val="single" w:sz="4" w:space="0" w:color="auto"/>
            </w:tcBorders>
            <w:shd w:val="clear" w:color="auto" w:fill="auto"/>
          </w:tcPr>
          <w:p w:rsidR="0067082F" w:rsidRPr="000A60CB" w:rsidRDefault="0067082F" w:rsidP="004855EF">
            <w:pPr>
              <w:ind w:leftChars="52" w:left="125"/>
              <w:rPr>
                <w:rFonts w:eastAsia="標楷體"/>
              </w:rPr>
            </w:pPr>
            <w:r w:rsidRPr="000A60CB">
              <w:rPr>
                <w:rFonts w:eastAsia="標楷體"/>
              </w:rPr>
              <w:t>依學生或同儕回饋更新教學方</w:t>
            </w:r>
          </w:p>
          <w:p w:rsidR="0067082F" w:rsidRPr="000A60CB" w:rsidRDefault="0067082F" w:rsidP="004855EF">
            <w:pPr>
              <w:ind w:leftChars="52" w:left="125"/>
              <w:rPr>
                <w:rFonts w:eastAsia="標楷體"/>
              </w:rPr>
            </w:pPr>
            <w:r w:rsidRPr="000A60CB">
              <w:rPr>
                <w:rFonts w:eastAsia="標楷體"/>
              </w:rPr>
              <w:t>法，而非一成不變</w:t>
            </w:r>
            <w:r w:rsidRPr="000A60CB">
              <w:rPr>
                <w:rFonts w:eastAsia="標楷體"/>
              </w:rPr>
              <w:t>(</w:t>
            </w:r>
            <w:r w:rsidRPr="000A60CB">
              <w:rPr>
                <w:rFonts w:eastAsia="標楷體"/>
              </w:rPr>
              <w:t>舉例說明</w:t>
            </w:r>
            <w:r w:rsidRPr="000A60CB">
              <w:rPr>
                <w:rFonts w:eastAsia="標楷體"/>
              </w:rPr>
              <w:t>)</w:t>
            </w:r>
          </w:p>
        </w:tc>
        <w:tc>
          <w:tcPr>
            <w:tcW w:w="1057" w:type="dxa"/>
            <w:tcBorders>
              <w:bottom w:val="single" w:sz="4" w:space="0" w:color="auto"/>
            </w:tcBorders>
            <w:shd w:val="clear" w:color="auto" w:fill="auto"/>
            <w:vAlign w:val="center"/>
          </w:tcPr>
          <w:p w:rsidR="0067082F" w:rsidRPr="000A60CB" w:rsidRDefault="0067082F" w:rsidP="004855EF">
            <w:pPr>
              <w:jc w:val="center"/>
              <w:rPr>
                <w:rFonts w:eastAsia="標楷體"/>
                <w:b/>
              </w:rPr>
            </w:pPr>
            <w:r w:rsidRPr="000A60CB">
              <w:rPr>
                <w:rFonts w:eastAsia="標楷體"/>
                <w:b/>
              </w:rPr>
              <w:t>0-5</w:t>
            </w:r>
          </w:p>
        </w:tc>
        <w:tc>
          <w:tcPr>
            <w:tcW w:w="2460" w:type="dxa"/>
            <w:tcBorders>
              <w:bottom w:val="single" w:sz="4" w:space="0" w:color="auto"/>
              <w:right w:val="single" w:sz="12" w:space="0" w:color="auto"/>
            </w:tcBorders>
            <w:shd w:val="clear" w:color="auto" w:fill="auto"/>
            <w:vAlign w:val="center"/>
          </w:tcPr>
          <w:p w:rsidR="0067082F" w:rsidRPr="000A60CB" w:rsidRDefault="0067082F" w:rsidP="004855EF">
            <w:pPr>
              <w:jc w:val="center"/>
              <w:rPr>
                <w:rFonts w:eastAsia="標楷體"/>
                <w:b/>
                <w:color w:val="FF0066"/>
              </w:rPr>
            </w:pPr>
          </w:p>
        </w:tc>
      </w:tr>
      <w:tr w:rsidR="0067082F" w:rsidRPr="009E3D0C" w:rsidTr="004855EF">
        <w:trPr>
          <w:trHeight w:val="349"/>
          <w:jc w:val="center"/>
        </w:trPr>
        <w:tc>
          <w:tcPr>
            <w:tcW w:w="1704" w:type="dxa"/>
            <w:vMerge/>
            <w:tcBorders>
              <w:left w:val="single" w:sz="12" w:space="0" w:color="auto"/>
              <w:bottom w:val="single" w:sz="4" w:space="0" w:color="auto"/>
            </w:tcBorders>
            <w:shd w:val="clear" w:color="auto" w:fill="F2F2F2"/>
            <w:vAlign w:val="center"/>
          </w:tcPr>
          <w:p w:rsidR="0067082F" w:rsidRPr="000A60CB" w:rsidRDefault="0067082F" w:rsidP="004855EF">
            <w:pPr>
              <w:jc w:val="center"/>
              <w:rPr>
                <w:rFonts w:eastAsia="標楷體"/>
                <w:b/>
              </w:rPr>
            </w:pPr>
          </w:p>
        </w:tc>
        <w:tc>
          <w:tcPr>
            <w:tcW w:w="3648" w:type="dxa"/>
            <w:tcBorders>
              <w:bottom w:val="single" w:sz="12" w:space="0" w:color="auto"/>
            </w:tcBorders>
            <w:shd w:val="clear" w:color="auto" w:fill="F2F2F2"/>
          </w:tcPr>
          <w:p w:rsidR="0067082F" w:rsidRPr="000A60CB" w:rsidRDefault="0067082F" w:rsidP="004855EF">
            <w:pPr>
              <w:ind w:leftChars="52" w:left="125"/>
              <w:jc w:val="center"/>
              <w:rPr>
                <w:rFonts w:eastAsia="標楷體"/>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67082F" w:rsidRPr="000A60CB" w:rsidRDefault="0067082F" w:rsidP="004855EF">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67082F" w:rsidRPr="000A60CB" w:rsidRDefault="0067082F" w:rsidP="004855EF">
            <w:pPr>
              <w:jc w:val="center"/>
              <w:rPr>
                <w:rFonts w:eastAsia="標楷體"/>
                <w:b/>
                <w:color w:val="FF0066"/>
              </w:rPr>
            </w:pPr>
          </w:p>
        </w:tc>
      </w:tr>
      <w:tr w:rsidR="0067082F" w:rsidRPr="009E3D0C" w:rsidTr="004855EF">
        <w:trPr>
          <w:trHeight w:val="412"/>
          <w:jc w:val="center"/>
        </w:trPr>
        <w:tc>
          <w:tcPr>
            <w:tcW w:w="1704" w:type="dxa"/>
            <w:vMerge w:val="restart"/>
            <w:tcBorders>
              <w:top w:val="single" w:sz="12" w:space="0" w:color="auto"/>
              <w:left w:val="single" w:sz="12" w:space="0" w:color="auto"/>
            </w:tcBorders>
            <w:shd w:val="clear" w:color="auto" w:fill="F2F2F2"/>
            <w:vAlign w:val="center"/>
          </w:tcPr>
          <w:p w:rsidR="0067082F" w:rsidRPr="000A60CB" w:rsidRDefault="0067082F" w:rsidP="004855EF">
            <w:pPr>
              <w:jc w:val="center"/>
              <w:rPr>
                <w:rFonts w:eastAsia="標楷體"/>
                <w:b/>
              </w:rPr>
            </w:pPr>
            <w:r w:rsidRPr="000A60CB">
              <w:rPr>
                <w:rFonts w:eastAsia="標楷體"/>
                <w:b/>
              </w:rPr>
              <w:t>班級經營</w:t>
            </w:r>
          </w:p>
        </w:tc>
        <w:tc>
          <w:tcPr>
            <w:tcW w:w="3648" w:type="dxa"/>
            <w:tcBorders>
              <w:top w:val="single" w:sz="12" w:space="0" w:color="auto"/>
            </w:tcBorders>
            <w:shd w:val="clear" w:color="auto" w:fill="auto"/>
          </w:tcPr>
          <w:p w:rsidR="0067082F" w:rsidRPr="000A60CB" w:rsidRDefault="0067082F" w:rsidP="004855EF">
            <w:pPr>
              <w:ind w:leftChars="52" w:left="125"/>
              <w:rPr>
                <w:rFonts w:eastAsia="標楷體"/>
              </w:rPr>
            </w:pPr>
            <w:r w:rsidRPr="000A60CB">
              <w:rPr>
                <w:rFonts w:eastAsia="標楷體"/>
              </w:rPr>
              <w:t>運用合適方法與學生互動</w:t>
            </w:r>
          </w:p>
        </w:tc>
        <w:tc>
          <w:tcPr>
            <w:tcW w:w="1057" w:type="dxa"/>
            <w:tcBorders>
              <w:top w:val="single" w:sz="12" w:space="0" w:color="auto"/>
            </w:tcBorders>
            <w:shd w:val="clear" w:color="auto" w:fill="auto"/>
          </w:tcPr>
          <w:p w:rsidR="0067082F" w:rsidRPr="000A60CB" w:rsidRDefault="0067082F" w:rsidP="004855EF">
            <w:pPr>
              <w:jc w:val="center"/>
              <w:rPr>
                <w:rFonts w:eastAsia="標楷體"/>
                <w:b/>
              </w:rPr>
            </w:pPr>
            <w:r w:rsidRPr="000A60CB">
              <w:rPr>
                <w:rFonts w:eastAsia="標楷體"/>
                <w:b/>
              </w:rPr>
              <w:t>0-10</w:t>
            </w:r>
          </w:p>
        </w:tc>
        <w:tc>
          <w:tcPr>
            <w:tcW w:w="2460" w:type="dxa"/>
            <w:tcBorders>
              <w:top w:val="single" w:sz="12" w:space="0" w:color="auto"/>
              <w:right w:val="single" w:sz="12" w:space="0" w:color="auto"/>
            </w:tcBorders>
            <w:shd w:val="clear" w:color="auto" w:fill="auto"/>
            <w:vAlign w:val="center"/>
          </w:tcPr>
          <w:p w:rsidR="0067082F" w:rsidRPr="000A60CB" w:rsidRDefault="0067082F" w:rsidP="004855EF">
            <w:pPr>
              <w:jc w:val="center"/>
              <w:rPr>
                <w:rFonts w:eastAsia="標楷體"/>
                <w:b/>
                <w:color w:val="FF0066"/>
              </w:rPr>
            </w:pPr>
          </w:p>
        </w:tc>
      </w:tr>
      <w:tr w:rsidR="0067082F" w:rsidRPr="009E3D0C" w:rsidTr="004855EF">
        <w:trPr>
          <w:trHeight w:val="412"/>
          <w:jc w:val="center"/>
        </w:trPr>
        <w:tc>
          <w:tcPr>
            <w:tcW w:w="1704" w:type="dxa"/>
            <w:vMerge/>
            <w:tcBorders>
              <w:left w:val="single" w:sz="12" w:space="0" w:color="auto"/>
            </w:tcBorders>
            <w:shd w:val="clear" w:color="auto" w:fill="F2F2F2"/>
            <w:vAlign w:val="center"/>
          </w:tcPr>
          <w:p w:rsidR="0067082F" w:rsidRPr="000A60CB" w:rsidRDefault="0067082F" w:rsidP="004855EF">
            <w:pPr>
              <w:jc w:val="center"/>
              <w:rPr>
                <w:rFonts w:eastAsia="標楷體"/>
                <w:b/>
              </w:rPr>
            </w:pPr>
          </w:p>
        </w:tc>
        <w:tc>
          <w:tcPr>
            <w:tcW w:w="3648" w:type="dxa"/>
            <w:tcBorders>
              <w:bottom w:val="single" w:sz="4" w:space="0" w:color="auto"/>
            </w:tcBorders>
            <w:shd w:val="clear" w:color="auto" w:fill="auto"/>
          </w:tcPr>
          <w:p w:rsidR="0067082F" w:rsidRPr="000A60CB" w:rsidRDefault="0067082F" w:rsidP="004855EF">
            <w:pPr>
              <w:ind w:leftChars="52" w:left="125"/>
              <w:rPr>
                <w:rFonts w:eastAsia="標楷體"/>
              </w:rPr>
            </w:pPr>
            <w:r w:rsidRPr="000A60CB">
              <w:rPr>
                <w:rFonts w:eastAsia="標楷體"/>
              </w:rPr>
              <w:t>舉例說明班級經營方式</w:t>
            </w:r>
          </w:p>
        </w:tc>
        <w:tc>
          <w:tcPr>
            <w:tcW w:w="1057" w:type="dxa"/>
            <w:tcBorders>
              <w:bottom w:val="single" w:sz="4" w:space="0" w:color="auto"/>
            </w:tcBorders>
            <w:shd w:val="clear" w:color="auto" w:fill="auto"/>
          </w:tcPr>
          <w:p w:rsidR="0067082F" w:rsidRPr="000A60CB" w:rsidRDefault="0067082F" w:rsidP="004855EF">
            <w:pPr>
              <w:jc w:val="center"/>
              <w:rPr>
                <w:rFonts w:eastAsia="標楷體"/>
                <w:b/>
              </w:rPr>
            </w:pPr>
            <w:r w:rsidRPr="000A60CB">
              <w:rPr>
                <w:rFonts w:eastAsia="標楷體"/>
                <w:b/>
              </w:rPr>
              <w:t>0-10</w:t>
            </w:r>
          </w:p>
        </w:tc>
        <w:tc>
          <w:tcPr>
            <w:tcW w:w="2460" w:type="dxa"/>
            <w:tcBorders>
              <w:bottom w:val="single" w:sz="4" w:space="0" w:color="auto"/>
              <w:right w:val="single" w:sz="12" w:space="0" w:color="auto"/>
            </w:tcBorders>
            <w:shd w:val="clear" w:color="auto" w:fill="auto"/>
            <w:vAlign w:val="center"/>
          </w:tcPr>
          <w:p w:rsidR="0067082F" w:rsidRPr="000A60CB" w:rsidRDefault="0067082F" w:rsidP="004855EF">
            <w:pPr>
              <w:jc w:val="center"/>
              <w:rPr>
                <w:rFonts w:eastAsia="標楷體"/>
                <w:b/>
                <w:color w:val="FF0066"/>
              </w:rPr>
            </w:pPr>
          </w:p>
        </w:tc>
      </w:tr>
      <w:tr w:rsidR="0067082F" w:rsidRPr="009E3D0C" w:rsidTr="004855EF">
        <w:trPr>
          <w:trHeight w:val="412"/>
          <w:jc w:val="center"/>
        </w:trPr>
        <w:tc>
          <w:tcPr>
            <w:tcW w:w="1704" w:type="dxa"/>
            <w:vMerge/>
            <w:tcBorders>
              <w:left w:val="single" w:sz="12" w:space="0" w:color="auto"/>
              <w:bottom w:val="single" w:sz="4" w:space="0" w:color="auto"/>
            </w:tcBorders>
            <w:shd w:val="clear" w:color="auto" w:fill="F2F2F2"/>
            <w:vAlign w:val="center"/>
          </w:tcPr>
          <w:p w:rsidR="0067082F" w:rsidRPr="000A60CB" w:rsidRDefault="0067082F" w:rsidP="004855EF">
            <w:pPr>
              <w:jc w:val="center"/>
              <w:rPr>
                <w:rFonts w:eastAsia="標楷體"/>
                <w:b/>
              </w:rPr>
            </w:pPr>
          </w:p>
        </w:tc>
        <w:tc>
          <w:tcPr>
            <w:tcW w:w="3648" w:type="dxa"/>
            <w:tcBorders>
              <w:bottom w:val="single" w:sz="12" w:space="0" w:color="auto"/>
            </w:tcBorders>
            <w:shd w:val="clear" w:color="auto" w:fill="F2F2F2"/>
          </w:tcPr>
          <w:p w:rsidR="0067082F" w:rsidRPr="000A60CB" w:rsidRDefault="0067082F" w:rsidP="004855EF">
            <w:pPr>
              <w:ind w:leftChars="52" w:left="125"/>
              <w:jc w:val="center"/>
              <w:rPr>
                <w:rFonts w:eastAsia="標楷體"/>
                <w:b/>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67082F" w:rsidRPr="000A60CB" w:rsidRDefault="0067082F" w:rsidP="004855EF">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tcPr>
          <w:p w:rsidR="0067082F" w:rsidRPr="000A60CB" w:rsidRDefault="0067082F" w:rsidP="004855EF">
            <w:pPr>
              <w:rPr>
                <w:rFonts w:eastAsia="標楷體"/>
                <w:b/>
              </w:rPr>
            </w:pPr>
          </w:p>
        </w:tc>
      </w:tr>
      <w:tr w:rsidR="0067082F" w:rsidRPr="009E3D0C" w:rsidTr="004855EF">
        <w:trPr>
          <w:jc w:val="center"/>
        </w:trPr>
        <w:tc>
          <w:tcPr>
            <w:tcW w:w="1704" w:type="dxa"/>
            <w:vMerge w:val="restart"/>
            <w:tcBorders>
              <w:top w:val="single" w:sz="12" w:space="0" w:color="auto"/>
              <w:left w:val="single" w:sz="12" w:space="0" w:color="auto"/>
            </w:tcBorders>
            <w:shd w:val="clear" w:color="auto" w:fill="F2F2F2"/>
            <w:vAlign w:val="center"/>
          </w:tcPr>
          <w:p w:rsidR="0067082F" w:rsidRPr="000A60CB" w:rsidRDefault="0067082F" w:rsidP="004855EF">
            <w:pPr>
              <w:jc w:val="center"/>
              <w:rPr>
                <w:rFonts w:eastAsia="標楷體"/>
                <w:b/>
              </w:rPr>
            </w:pPr>
            <w:r w:rsidRPr="000A60CB">
              <w:rPr>
                <w:rFonts w:eastAsia="標楷體"/>
                <w:b/>
              </w:rPr>
              <w:t>多元評量</w:t>
            </w:r>
          </w:p>
        </w:tc>
        <w:tc>
          <w:tcPr>
            <w:tcW w:w="3648" w:type="dxa"/>
            <w:tcBorders>
              <w:top w:val="single" w:sz="12" w:space="0" w:color="auto"/>
            </w:tcBorders>
            <w:shd w:val="clear" w:color="auto" w:fill="auto"/>
          </w:tcPr>
          <w:p w:rsidR="0067082F" w:rsidRPr="000A60CB" w:rsidRDefault="0067082F" w:rsidP="004855EF">
            <w:pPr>
              <w:ind w:leftChars="52" w:left="125"/>
              <w:rPr>
                <w:rFonts w:eastAsia="標楷體"/>
              </w:rPr>
            </w:pPr>
            <w:r w:rsidRPr="000A60CB">
              <w:rPr>
                <w:rFonts w:eastAsia="標楷體"/>
              </w:rPr>
              <w:t>切合教學目標的評量方式</w:t>
            </w:r>
          </w:p>
        </w:tc>
        <w:tc>
          <w:tcPr>
            <w:tcW w:w="1057" w:type="dxa"/>
            <w:tcBorders>
              <w:top w:val="single" w:sz="12" w:space="0" w:color="auto"/>
            </w:tcBorders>
            <w:shd w:val="clear" w:color="auto" w:fill="auto"/>
          </w:tcPr>
          <w:p w:rsidR="0067082F" w:rsidRPr="000A60CB" w:rsidRDefault="0067082F" w:rsidP="004855EF">
            <w:pPr>
              <w:jc w:val="center"/>
              <w:rPr>
                <w:rFonts w:eastAsia="標楷體"/>
                <w:b/>
              </w:rPr>
            </w:pPr>
            <w:r w:rsidRPr="000A60CB">
              <w:rPr>
                <w:rFonts w:eastAsia="標楷體"/>
                <w:b/>
              </w:rPr>
              <w:t>0-10</w:t>
            </w:r>
          </w:p>
        </w:tc>
        <w:tc>
          <w:tcPr>
            <w:tcW w:w="2460" w:type="dxa"/>
            <w:tcBorders>
              <w:top w:val="single" w:sz="12" w:space="0" w:color="auto"/>
              <w:right w:val="single" w:sz="12" w:space="0" w:color="auto"/>
            </w:tcBorders>
            <w:shd w:val="clear" w:color="auto" w:fill="auto"/>
            <w:vAlign w:val="center"/>
          </w:tcPr>
          <w:p w:rsidR="0067082F" w:rsidRPr="000A60CB" w:rsidRDefault="0067082F" w:rsidP="004855EF">
            <w:pPr>
              <w:jc w:val="center"/>
              <w:rPr>
                <w:rFonts w:eastAsia="標楷體"/>
                <w:b/>
                <w:color w:val="FF0066"/>
              </w:rPr>
            </w:pPr>
          </w:p>
        </w:tc>
      </w:tr>
      <w:tr w:rsidR="0067082F" w:rsidRPr="009E3D0C" w:rsidTr="004855EF">
        <w:trPr>
          <w:jc w:val="center"/>
        </w:trPr>
        <w:tc>
          <w:tcPr>
            <w:tcW w:w="1704" w:type="dxa"/>
            <w:vMerge/>
            <w:tcBorders>
              <w:left w:val="single" w:sz="12" w:space="0" w:color="auto"/>
            </w:tcBorders>
            <w:shd w:val="clear" w:color="auto" w:fill="F2F2F2"/>
          </w:tcPr>
          <w:p w:rsidR="0067082F" w:rsidRPr="000A60CB" w:rsidRDefault="0067082F" w:rsidP="004855EF">
            <w:pPr>
              <w:rPr>
                <w:rFonts w:eastAsia="標楷體"/>
              </w:rPr>
            </w:pPr>
          </w:p>
        </w:tc>
        <w:tc>
          <w:tcPr>
            <w:tcW w:w="3648" w:type="dxa"/>
            <w:tcBorders>
              <w:bottom w:val="single" w:sz="4" w:space="0" w:color="auto"/>
            </w:tcBorders>
            <w:shd w:val="clear" w:color="auto" w:fill="auto"/>
          </w:tcPr>
          <w:p w:rsidR="0067082F" w:rsidRPr="000A60CB" w:rsidRDefault="0067082F" w:rsidP="004855EF">
            <w:pPr>
              <w:ind w:leftChars="52" w:left="125"/>
              <w:rPr>
                <w:rFonts w:eastAsia="標楷體"/>
              </w:rPr>
            </w:pPr>
            <w:r w:rsidRPr="000A60CB">
              <w:rPr>
                <w:rFonts w:eastAsia="標楷體"/>
              </w:rPr>
              <w:t>以不只一種方式評量學生的學習成效（舉例說明）</w:t>
            </w:r>
          </w:p>
        </w:tc>
        <w:tc>
          <w:tcPr>
            <w:tcW w:w="1057" w:type="dxa"/>
            <w:tcBorders>
              <w:bottom w:val="single" w:sz="4" w:space="0" w:color="auto"/>
            </w:tcBorders>
            <w:shd w:val="clear" w:color="auto" w:fill="auto"/>
            <w:vAlign w:val="center"/>
          </w:tcPr>
          <w:p w:rsidR="0067082F" w:rsidRPr="000A60CB" w:rsidRDefault="0067082F" w:rsidP="004855EF">
            <w:pPr>
              <w:jc w:val="center"/>
              <w:rPr>
                <w:rFonts w:eastAsia="標楷體"/>
                <w:b/>
              </w:rPr>
            </w:pPr>
            <w:r w:rsidRPr="000A60CB">
              <w:rPr>
                <w:rFonts w:eastAsia="標楷體"/>
                <w:b/>
              </w:rPr>
              <w:t>0-10</w:t>
            </w:r>
          </w:p>
        </w:tc>
        <w:tc>
          <w:tcPr>
            <w:tcW w:w="2460" w:type="dxa"/>
            <w:tcBorders>
              <w:bottom w:val="single" w:sz="4" w:space="0" w:color="auto"/>
              <w:right w:val="single" w:sz="12" w:space="0" w:color="auto"/>
            </w:tcBorders>
            <w:shd w:val="clear" w:color="auto" w:fill="auto"/>
            <w:vAlign w:val="center"/>
          </w:tcPr>
          <w:p w:rsidR="0067082F" w:rsidRPr="000A60CB" w:rsidRDefault="0067082F" w:rsidP="004855EF">
            <w:pPr>
              <w:jc w:val="center"/>
              <w:rPr>
                <w:rFonts w:eastAsia="標楷體"/>
                <w:b/>
                <w:color w:val="FF0066"/>
              </w:rPr>
            </w:pPr>
          </w:p>
        </w:tc>
      </w:tr>
      <w:tr w:rsidR="0067082F" w:rsidRPr="009E3D0C" w:rsidTr="004855EF">
        <w:trPr>
          <w:jc w:val="center"/>
        </w:trPr>
        <w:tc>
          <w:tcPr>
            <w:tcW w:w="1704" w:type="dxa"/>
            <w:vMerge/>
            <w:tcBorders>
              <w:left w:val="single" w:sz="12" w:space="0" w:color="auto"/>
              <w:bottom w:val="single" w:sz="12" w:space="0" w:color="auto"/>
            </w:tcBorders>
            <w:shd w:val="clear" w:color="auto" w:fill="F2F2F2"/>
          </w:tcPr>
          <w:p w:rsidR="0067082F" w:rsidRPr="000A60CB" w:rsidRDefault="0067082F" w:rsidP="004855EF">
            <w:pPr>
              <w:rPr>
                <w:rFonts w:eastAsia="標楷體"/>
                <w:strike/>
                <w:color w:val="FF0000"/>
              </w:rPr>
            </w:pPr>
          </w:p>
        </w:tc>
        <w:tc>
          <w:tcPr>
            <w:tcW w:w="3648" w:type="dxa"/>
            <w:tcBorders>
              <w:bottom w:val="single" w:sz="12" w:space="0" w:color="auto"/>
            </w:tcBorders>
            <w:shd w:val="clear" w:color="auto" w:fill="F2F2F2"/>
          </w:tcPr>
          <w:p w:rsidR="0067082F" w:rsidRPr="000A60CB" w:rsidRDefault="0067082F" w:rsidP="004855EF">
            <w:pPr>
              <w:ind w:leftChars="52" w:left="125"/>
              <w:jc w:val="center"/>
              <w:rPr>
                <w:rFonts w:eastAsia="標楷體"/>
                <w:strike/>
                <w:color w:val="FF0000"/>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67082F" w:rsidRPr="000A60CB" w:rsidRDefault="0067082F" w:rsidP="004855EF">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67082F" w:rsidRPr="000A60CB" w:rsidRDefault="0067082F" w:rsidP="004855EF">
            <w:pPr>
              <w:jc w:val="center"/>
              <w:rPr>
                <w:rFonts w:eastAsia="標楷體"/>
                <w:b/>
                <w:color w:val="FF0066"/>
              </w:rPr>
            </w:pPr>
          </w:p>
        </w:tc>
      </w:tr>
      <w:tr w:rsidR="0067082F" w:rsidRPr="009E3D0C" w:rsidTr="004855EF">
        <w:trPr>
          <w:trHeight w:val="584"/>
          <w:jc w:val="center"/>
        </w:trPr>
        <w:tc>
          <w:tcPr>
            <w:tcW w:w="5352" w:type="dxa"/>
            <w:gridSpan w:val="2"/>
            <w:tcBorders>
              <w:top w:val="single" w:sz="12" w:space="0" w:color="auto"/>
              <w:left w:val="single" w:sz="12" w:space="0" w:color="auto"/>
              <w:bottom w:val="single" w:sz="12" w:space="0" w:color="auto"/>
            </w:tcBorders>
            <w:shd w:val="clear" w:color="auto" w:fill="auto"/>
            <w:vAlign w:val="center"/>
          </w:tcPr>
          <w:p w:rsidR="0067082F" w:rsidRPr="000A60CB" w:rsidRDefault="0067082F" w:rsidP="004855EF">
            <w:pPr>
              <w:jc w:val="center"/>
              <w:rPr>
                <w:rFonts w:eastAsia="標楷體"/>
                <w:b/>
              </w:rPr>
            </w:pPr>
            <w:r w:rsidRPr="000A60CB">
              <w:rPr>
                <w:rFonts w:eastAsia="標楷體"/>
                <w:b/>
              </w:rPr>
              <w:t>總</w:t>
            </w:r>
            <w:r w:rsidRPr="000A60CB">
              <w:rPr>
                <w:rFonts w:eastAsia="標楷體"/>
                <w:b/>
              </w:rPr>
              <w:t xml:space="preserve">  </w:t>
            </w:r>
            <w:r w:rsidRPr="000A60CB">
              <w:rPr>
                <w:rFonts w:eastAsia="標楷體"/>
                <w:b/>
              </w:rPr>
              <w:t>積</w:t>
            </w:r>
            <w:r w:rsidRPr="000A60CB">
              <w:rPr>
                <w:rFonts w:eastAsia="標楷體"/>
                <w:b/>
              </w:rPr>
              <w:t xml:space="preserve">  </w:t>
            </w:r>
            <w:r w:rsidRPr="000A60CB">
              <w:rPr>
                <w:rFonts w:eastAsia="標楷體"/>
                <w:b/>
              </w:rPr>
              <w:t>分</w:t>
            </w:r>
          </w:p>
        </w:tc>
        <w:tc>
          <w:tcPr>
            <w:tcW w:w="1057" w:type="dxa"/>
            <w:tcBorders>
              <w:top w:val="single" w:sz="12" w:space="0" w:color="auto"/>
              <w:bottom w:val="single" w:sz="12" w:space="0" w:color="auto"/>
            </w:tcBorders>
            <w:shd w:val="clear" w:color="auto" w:fill="auto"/>
            <w:vAlign w:val="center"/>
          </w:tcPr>
          <w:p w:rsidR="0067082F" w:rsidRPr="000A60CB" w:rsidRDefault="0067082F" w:rsidP="004855EF">
            <w:pPr>
              <w:jc w:val="center"/>
              <w:rPr>
                <w:rFonts w:eastAsia="標楷體"/>
                <w:b/>
              </w:rPr>
            </w:pPr>
            <w:r w:rsidRPr="000A60CB">
              <w:rPr>
                <w:rFonts w:eastAsia="標楷體"/>
                <w:b/>
              </w:rPr>
              <w:t>0-100</w:t>
            </w:r>
          </w:p>
        </w:tc>
        <w:tc>
          <w:tcPr>
            <w:tcW w:w="2460" w:type="dxa"/>
            <w:tcBorders>
              <w:top w:val="single" w:sz="12" w:space="0" w:color="auto"/>
              <w:bottom w:val="single" w:sz="12" w:space="0" w:color="auto"/>
              <w:right w:val="single" w:sz="12" w:space="0" w:color="auto"/>
            </w:tcBorders>
            <w:shd w:val="clear" w:color="auto" w:fill="auto"/>
          </w:tcPr>
          <w:p w:rsidR="0067082F" w:rsidRPr="000A60CB" w:rsidRDefault="0067082F" w:rsidP="004855EF">
            <w:pPr>
              <w:jc w:val="center"/>
              <w:rPr>
                <w:rFonts w:eastAsia="標楷體"/>
                <w:b/>
                <w:color w:val="FF0066"/>
              </w:rPr>
            </w:pPr>
          </w:p>
        </w:tc>
      </w:tr>
    </w:tbl>
    <w:p w:rsidR="0067082F" w:rsidRDefault="0067082F" w:rsidP="0067082F">
      <w:pPr>
        <w:widowControl/>
        <w:rPr>
          <w:rFonts w:eastAsia="標楷體"/>
          <w:b/>
          <w:sz w:val="32"/>
        </w:rPr>
      </w:pPr>
      <w:r>
        <w:rPr>
          <w:rFonts w:ascii="標楷體" w:eastAsia="標楷體" w:hAnsi="標楷體"/>
        </w:rPr>
        <w:br w:type="page"/>
      </w:r>
      <w:r>
        <w:rPr>
          <w:rFonts w:ascii="標楷體" w:eastAsia="標楷體" w:hAnsi="標楷體" w:hint="eastAsia"/>
        </w:rPr>
        <w:t>(修正前)</w:t>
      </w:r>
    </w:p>
    <w:p w:rsidR="0067082F" w:rsidRPr="009E3D0C" w:rsidRDefault="00856C92" w:rsidP="0067082F">
      <w:pPr>
        <w:widowControl/>
        <w:rPr>
          <w:rFonts w:eastAsia="標楷體"/>
          <w:b/>
          <w:szCs w:val="22"/>
        </w:rPr>
      </w:pPr>
      <w:r>
        <w:rPr>
          <w:rFonts w:eastAsia="標楷體"/>
          <w:b/>
          <w:noProof/>
          <w:sz w:val="32"/>
        </w:rPr>
        <mc:AlternateContent>
          <mc:Choice Requires="wps">
            <w:drawing>
              <wp:anchor distT="0" distB="0" distL="114300" distR="114300" simplePos="0" relativeHeight="251674624" behindDoc="0" locked="0" layoutInCell="1" allowOverlap="1">
                <wp:simplePos x="0" y="0"/>
                <wp:positionH relativeFrom="column">
                  <wp:posOffset>4985385</wp:posOffset>
                </wp:positionH>
                <wp:positionV relativeFrom="paragraph">
                  <wp:posOffset>-300990</wp:posOffset>
                </wp:positionV>
                <wp:extent cx="1085850" cy="360045"/>
                <wp:effectExtent l="19050" t="19050" r="19050" b="2095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67082F" w:rsidRPr="004F0EB9" w:rsidRDefault="0067082F" w:rsidP="0067082F">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w:t>
                            </w:r>
                            <w:proofErr w:type="gramStart"/>
                            <w:r>
                              <w:rPr>
                                <w:rFonts w:ascii="標楷體" w:eastAsia="標楷體" w:hAnsi="標楷體" w:hint="eastAsia"/>
                                <w:b/>
                                <w:sz w:val="28"/>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Rectangle 13" o:spid="_x0000_s1033" style="position:absolute;margin-left:392.55pt;margin-top:-23.7pt;width:85.5pt;height:2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" strokeweight="2pt">
                <v:textbox>
                  <w:txbxContent>
                    <w:p w:rsidR="0067082F" w:rsidRPr="004F0EB9" w:rsidRDefault="0067082F" w:rsidP="0067082F">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表三</w:t>
                      </w:r>
                    </w:p>
                  </w:txbxContent>
                </v:textbox>
              </v:rect>
            </w:pict>
          </mc:Fallback>
        </mc:AlternateContent>
      </w:r>
      <w:r w:rsidR="0067082F" w:rsidRPr="009E3D0C">
        <w:rPr>
          <w:rFonts w:eastAsia="標楷體"/>
          <w:b/>
          <w:sz w:val="32"/>
        </w:rPr>
        <w:t>高雄醫學大學人文社會科學院教師升等學院特色教學績效評核表</w:t>
      </w:r>
    </w:p>
    <w:p w:rsidR="0067082F" w:rsidRPr="009E3D0C" w:rsidRDefault="0067082F" w:rsidP="0067082F">
      <w:pPr>
        <w:rPr>
          <w:rFonts w:eastAsia="標楷體"/>
          <w:b/>
          <w:szCs w:val="22"/>
        </w:rPr>
      </w:pPr>
      <w:r w:rsidRPr="009E3D0C">
        <w:rPr>
          <w:rFonts w:eastAsia="標楷體"/>
          <w:b/>
          <w:szCs w:val="22"/>
        </w:rPr>
        <w:t xml:space="preserve">    </w:t>
      </w:r>
      <w:r w:rsidRPr="009E3D0C">
        <w:rPr>
          <w:rFonts w:eastAsia="標楷體"/>
          <w:b/>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4"/>
        <w:gridCol w:w="675"/>
        <w:gridCol w:w="892"/>
        <w:gridCol w:w="692"/>
        <w:gridCol w:w="666"/>
      </w:tblGrid>
      <w:tr w:rsidR="0067082F" w:rsidRPr="009E3D0C" w:rsidTr="004855EF">
        <w:trPr>
          <w:trHeight w:val="563"/>
          <w:jc w:val="center"/>
        </w:trPr>
        <w:tc>
          <w:tcPr>
            <w:tcW w:w="9614" w:type="dxa"/>
            <w:gridSpan w:val="5"/>
            <w:tcBorders>
              <w:top w:val="nil"/>
              <w:left w:val="nil"/>
              <w:bottom w:val="single" w:sz="4" w:space="0" w:color="auto"/>
              <w:right w:val="nil"/>
            </w:tcBorders>
            <w:shd w:val="clear" w:color="auto" w:fill="auto"/>
          </w:tcPr>
          <w:p w:rsidR="0067082F" w:rsidRPr="000A60CB" w:rsidRDefault="0067082F" w:rsidP="00D50F9B">
            <w:pPr>
              <w:numPr>
                <w:ilvl w:val="0"/>
                <w:numId w:val="9"/>
              </w:numPr>
              <w:adjustRightInd w:val="0"/>
              <w:spacing w:line="360" w:lineRule="atLeast"/>
              <w:textAlignment w:val="baseline"/>
              <w:rPr>
                <w:rFonts w:eastAsia="標楷體"/>
                <w:color w:val="000000"/>
              </w:rPr>
            </w:pPr>
            <w:r w:rsidRPr="000A60CB">
              <w:rPr>
                <w:rFonts w:eastAsia="標楷體"/>
                <w:bCs/>
                <w:color w:val="000000"/>
              </w:rPr>
              <w:t>評量分數以校方有效教學評量為主，若未達有效評量，則改以院版教學評量替代。</w:t>
            </w:r>
          </w:p>
          <w:p w:rsidR="0067082F" w:rsidRPr="000A60CB" w:rsidRDefault="0067082F" w:rsidP="00D50F9B">
            <w:pPr>
              <w:numPr>
                <w:ilvl w:val="0"/>
                <w:numId w:val="9"/>
              </w:numPr>
              <w:adjustRightInd w:val="0"/>
              <w:spacing w:line="360" w:lineRule="atLeast"/>
              <w:textAlignment w:val="baseline"/>
              <w:rPr>
                <w:rFonts w:eastAsia="標楷體"/>
                <w:color w:val="000000"/>
              </w:rPr>
            </w:pPr>
            <w:r w:rsidRPr="000A60CB">
              <w:rPr>
                <w:rFonts w:eastAsia="標楷體"/>
                <w:bCs/>
                <w:color w:val="000000"/>
              </w:rPr>
              <w:t>有效教學評量分數一律轉換為六點制，即</w:t>
            </w:r>
            <w:r w:rsidRPr="000A60CB">
              <w:rPr>
                <w:rFonts w:eastAsia="標楷體"/>
                <w:bCs/>
                <w:color w:val="000000"/>
              </w:rPr>
              <w:t>100</w:t>
            </w:r>
            <w:r w:rsidRPr="000A60CB">
              <w:rPr>
                <w:rFonts w:eastAsia="標楷體"/>
                <w:bCs/>
                <w:color w:val="000000"/>
              </w:rPr>
              <w:t>學年度以前五點制的分數皆乘以</w:t>
            </w:r>
            <w:r w:rsidRPr="000A60CB">
              <w:rPr>
                <w:rFonts w:eastAsia="標楷體"/>
                <w:bCs/>
                <w:color w:val="000000"/>
              </w:rPr>
              <w:t>6/5</w:t>
            </w:r>
            <w:r w:rsidRPr="000A60CB">
              <w:rPr>
                <w:rFonts w:eastAsia="標楷體"/>
                <w:bCs/>
                <w:color w:val="000000"/>
              </w:rPr>
              <w:t>。如以院版教學評量計算，則院版評量分數皆乘以</w:t>
            </w:r>
            <w:r w:rsidRPr="000A60CB">
              <w:rPr>
                <w:rFonts w:eastAsia="標楷體"/>
                <w:bCs/>
                <w:color w:val="000000"/>
              </w:rPr>
              <w:t>6/7</w:t>
            </w:r>
            <w:r w:rsidRPr="000A60CB">
              <w:rPr>
                <w:rFonts w:eastAsia="標楷體"/>
                <w:bCs/>
                <w:color w:val="000000"/>
              </w:rPr>
              <w:t>。</w:t>
            </w:r>
          </w:p>
          <w:p w:rsidR="0067082F" w:rsidRPr="000A60CB" w:rsidRDefault="0067082F" w:rsidP="00D50F9B">
            <w:pPr>
              <w:numPr>
                <w:ilvl w:val="0"/>
                <w:numId w:val="9"/>
              </w:numPr>
              <w:adjustRightInd w:val="0"/>
              <w:spacing w:line="360" w:lineRule="atLeast"/>
              <w:textAlignment w:val="baseline"/>
              <w:rPr>
                <w:rFonts w:eastAsia="標楷體"/>
                <w:b/>
                <w:color w:val="000000"/>
                <w:u w:val="single"/>
              </w:rPr>
            </w:pPr>
            <w:r w:rsidRPr="000A60CB">
              <w:rPr>
                <w:rFonts w:eastAsia="標楷體"/>
                <w:color w:val="000000"/>
              </w:rPr>
              <w:t>有效教學評量分數換算為六點量表制後，低</w:t>
            </w:r>
            <w:r w:rsidRPr="000A60CB">
              <w:rPr>
                <w:rFonts w:eastAsia="標楷體"/>
                <w:bCs/>
                <w:color w:val="000000"/>
              </w:rPr>
              <w:t>於</w:t>
            </w:r>
            <w:r w:rsidRPr="000A60CB">
              <w:rPr>
                <w:rFonts w:eastAsia="標楷體"/>
                <w:bCs/>
                <w:color w:val="000000"/>
              </w:rPr>
              <w:t>4.20</w:t>
            </w:r>
            <w:r w:rsidRPr="000A60CB">
              <w:rPr>
                <w:rFonts w:eastAsia="標楷體"/>
                <w:bCs/>
                <w:color w:val="000000"/>
              </w:rPr>
              <w:t>者皆不計點。</w:t>
            </w:r>
          </w:p>
          <w:p w:rsidR="0067082F" w:rsidRPr="000A60CB" w:rsidRDefault="0067082F" w:rsidP="00D50F9B">
            <w:pPr>
              <w:numPr>
                <w:ilvl w:val="0"/>
                <w:numId w:val="9"/>
              </w:numPr>
              <w:adjustRightInd w:val="0"/>
              <w:spacing w:line="360" w:lineRule="atLeast"/>
              <w:textAlignment w:val="baseline"/>
              <w:rPr>
                <w:rFonts w:eastAsia="標楷體"/>
                <w:color w:val="000000"/>
              </w:rPr>
            </w:pPr>
            <w:r w:rsidRPr="000A60CB">
              <w:rPr>
                <w:rFonts w:eastAsia="標楷體"/>
                <w:color w:val="000000"/>
              </w:rPr>
              <w:t>協同教學部分，依實際授課時數換算每週時數。</w:t>
            </w:r>
          </w:p>
        </w:tc>
      </w:tr>
      <w:tr w:rsidR="0067082F" w:rsidRPr="009E3D0C" w:rsidTr="004855EF">
        <w:trPr>
          <w:jc w:val="center"/>
        </w:trPr>
        <w:tc>
          <w:tcPr>
            <w:tcW w:w="961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67082F" w:rsidRPr="000A60CB" w:rsidRDefault="0067082F" w:rsidP="004855EF">
            <w:pPr>
              <w:widowControl/>
              <w:ind w:left="709" w:hangingChars="295" w:hanging="709"/>
              <w:jc w:val="both"/>
              <w:rPr>
                <w:rFonts w:eastAsia="標楷體"/>
                <w:b/>
                <w:color w:val="000000"/>
              </w:rPr>
            </w:pPr>
            <w:r w:rsidRPr="000A60CB">
              <w:rPr>
                <w:rFonts w:eastAsia="標楷體"/>
                <w:b/>
                <w:color w:val="000000"/>
              </w:rPr>
              <w:t>（</w:t>
            </w:r>
            <w:r w:rsidRPr="000A60CB">
              <w:rPr>
                <w:rFonts w:eastAsia="標楷體"/>
                <w:b/>
                <w:color w:val="000000"/>
              </w:rPr>
              <w:t>A</w:t>
            </w:r>
            <w:r w:rsidRPr="000A60CB">
              <w:rPr>
                <w:rFonts w:eastAsia="標楷體"/>
                <w:b/>
                <w:color w:val="000000"/>
              </w:rPr>
              <w:t>）大學部授課時數悉依本校「教師授課鐘點核計規定」之準則計算，且依下列方式採計點數並加總。</w:t>
            </w:r>
          </w:p>
        </w:tc>
      </w:tr>
      <w:tr w:rsidR="0067082F" w:rsidRPr="009E3D0C" w:rsidTr="004855EF">
        <w:trPr>
          <w:jc w:val="center"/>
        </w:trPr>
        <w:tc>
          <w:tcPr>
            <w:tcW w:w="6547"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320" w:lineRule="exact"/>
              <w:ind w:left="595"/>
              <w:rPr>
                <w:rFonts w:eastAsia="標楷體"/>
                <w:color w:val="000000"/>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rsidR="0067082F" w:rsidRPr="000A60CB" w:rsidRDefault="0067082F" w:rsidP="004855EF">
            <w:pPr>
              <w:widowControl/>
              <w:spacing w:line="280" w:lineRule="exact"/>
              <w:jc w:val="center"/>
              <w:rPr>
                <w:rFonts w:eastAsia="標楷體"/>
                <w:color w:val="000000"/>
                <w:sz w:val="21"/>
              </w:rPr>
            </w:pPr>
            <w:r w:rsidRPr="000A60CB">
              <w:rPr>
                <w:rFonts w:eastAsia="標楷體"/>
                <w:color w:val="000000"/>
                <w:sz w:val="21"/>
              </w:rPr>
              <w:t>評量</w:t>
            </w:r>
          </w:p>
          <w:p w:rsidR="0067082F" w:rsidRPr="000A60CB" w:rsidRDefault="0067082F" w:rsidP="004855EF">
            <w:pPr>
              <w:widowControl/>
              <w:spacing w:line="280" w:lineRule="exact"/>
              <w:jc w:val="center"/>
              <w:rPr>
                <w:rFonts w:eastAsia="標楷體"/>
                <w:color w:val="000000"/>
                <w:sz w:val="21"/>
              </w:rPr>
            </w:pPr>
            <w:r w:rsidRPr="000A60CB">
              <w:rPr>
                <w:rFonts w:eastAsia="標楷體"/>
                <w:color w:val="000000"/>
                <w:sz w:val="21"/>
              </w:rPr>
              <w:t>分數</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67082F" w:rsidRPr="000A60CB" w:rsidRDefault="0067082F" w:rsidP="004855EF">
            <w:pPr>
              <w:widowControl/>
              <w:spacing w:line="280" w:lineRule="exact"/>
              <w:jc w:val="center"/>
              <w:rPr>
                <w:rFonts w:eastAsia="標楷體"/>
                <w:color w:val="000000"/>
                <w:sz w:val="21"/>
              </w:rPr>
            </w:pPr>
            <w:r w:rsidRPr="000A60CB">
              <w:rPr>
                <w:rFonts w:eastAsia="標楷體"/>
                <w:color w:val="000000"/>
                <w:sz w:val="21"/>
              </w:rPr>
              <w:t>每週授課時數</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67082F" w:rsidRPr="000A60CB" w:rsidRDefault="0067082F" w:rsidP="004855EF">
            <w:pPr>
              <w:widowControl/>
              <w:spacing w:line="280" w:lineRule="exact"/>
              <w:jc w:val="center"/>
              <w:rPr>
                <w:rFonts w:eastAsia="標楷體"/>
                <w:color w:val="000000"/>
                <w:sz w:val="21"/>
              </w:rPr>
            </w:pPr>
            <w:r w:rsidRPr="000A60CB">
              <w:rPr>
                <w:rFonts w:eastAsia="標楷體"/>
                <w:color w:val="000000"/>
                <w:sz w:val="21"/>
              </w:rPr>
              <w:t>權重</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67082F" w:rsidRPr="000A60CB" w:rsidRDefault="0067082F" w:rsidP="004855EF">
            <w:pPr>
              <w:widowControl/>
              <w:spacing w:line="280" w:lineRule="exact"/>
              <w:jc w:val="center"/>
              <w:rPr>
                <w:rFonts w:eastAsia="標楷體"/>
                <w:color w:val="000000"/>
                <w:sz w:val="21"/>
              </w:rPr>
            </w:pPr>
            <w:r w:rsidRPr="000A60CB">
              <w:rPr>
                <w:rFonts w:eastAsia="標楷體"/>
                <w:color w:val="000000"/>
                <w:sz w:val="21"/>
              </w:rPr>
              <w:t>得分</w:t>
            </w:r>
          </w:p>
        </w:tc>
      </w:tr>
      <w:tr w:rsidR="0067082F" w:rsidRPr="009E3D0C" w:rsidTr="004855EF">
        <w:trPr>
          <w:jc w:val="center"/>
        </w:trPr>
        <w:tc>
          <w:tcPr>
            <w:tcW w:w="6547"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D50F9B">
            <w:pPr>
              <w:widowControl/>
              <w:numPr>
                <w:ilvl w:val="0"/>
                <w:numId w:val="7"/>
              </w:numPr>
              <w:tabs>
                <w:tab w:val="clear" w:pos="600"/>
                <w:tab w:val="num" w:pos="501"/>
              </w:tabs>
              <w:adjustRightInd w:val="0"/>
              <w:spacing w:line="320" w:lineRule="exact"/>
              <w:ind w:left="426" w:hanging="357"/>
              <w:textAlignment w:val="baseline"/>
              <w:rPr>
                <w:rFonts w:eastAsia="標楷體"/>
                <w:color w:val="000000"/>
              </w:rPr>
            </w:pPr>
            <w:r w:rsidRPr="000A60CB">
              <w:rPr>
                <w:rFonts w:eastAsia="標楷體"/>
                <w:color w:val="000000"/>
              </w:rPr>
              <w:t>教學評量成績達</w:t>
            </w:r>
            <w:r w:rsidRPr="000A60CB">
              <w:rPr>
                <w:rFonts w:eastAsia="標楷體"/>
                <w:color w:val="000000"/>
              </w:rPr>
              <w:t>5.0(</w:t>
            </w:r>
            <w:r w:rsidRPr="000A60CB">
              <w:rPr>
                <w:rFonts w:eastAsia="標楷體"/>
                <w:color w:val="000000"/>
              </w:rPr>
              <w:t>含</w:t>
            </w:r>
            <w:r w:rsidRPr="000A60CB">
              <w:rPr>
                <w:rFonts w:eastAsia="標楷體"/>
                <w:color w:val="000000"/>
              </w:rPr>
              <w:t>)</w:t>
            </w:r>
            <w:r w:rsidRPr="000A60CB">
              <w:rPr>
                <w:rFonts w:eastAsia="標楷體"/>
                <w:color w:val="000000"/>
              </w:rPr>
              <w:t>以上</w:t>
            </w:r>
            <w:r w:rsidRPr="000A60CB">
              <w:rPr>
                <w:rFonts w:eastAsia="標楷體"/>
                <w:bCs/>
                <w:color w:val="000000"/>
              </w:rPr>
              <w:t>之課程</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rsidR="0067082F" w:rsidRPr="000A60CB" w:rsidRDefault="0067082F" w:rsidP="004855EF">
            <w:pPr>
              <w:widowControl/>
              <w:spacing w:line="320" w:lineRule="exact"/>
              <w:jc w:val="center"/>
              <w:rPr>
                <w:rFonts w:eastAsia="標楷體"/>
                <w:b/>
                <w:color w:val="00000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67082F" w:rsidRPr="000A60CB" w:rsidRDefault="0067082F" w:rsidP="004855EF">
            <w:pPr>
              <w:widowControl/>
              <w:spacing w:line="320" w:lineRule="exact"/>
              <w:jc w:val="center"/>
              <w:rPr>
                <w:rFonts w:eastAsia="標楷體"/>
                <w:b/>
                <w:color w:val="000000"/>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67082F" w:rsidRPr="000A60CB" w:rsidRDefault="0067082F" w:rsidP="004855EF">
            <w:pPr>
              <w:widowControl/>
              <w:spacing w:line="320" w:lineRule="exact"/>
              <w:jc w:val="center"/>
              <w:rPr>
                <w:rFonts w:eastAsia="標楷體"/>
                <w:b/>
                <w:color w:val="000000"/>
              </w:rPr>
            </w:pPr>
            <w:r w:rsidRPr="000A60CB">
              <w:rPr>
                <w:rFonts w:eastAsia="標楷體"/>
                <w:b/>
                <w:color w:val="000000"/>
              </w:rPr>
              <w:t>1</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67082F" w:rsidRPr="000A60CB" w:rsidRDefault="0067082F" w:rsidP="004855EF">
            <w:pPr>
              <w:widowControl/>
              <w:spacing w:line="320" w:lineRule="exact"/>
              <w:jc w:val="center"/>
              <w:rPr>
                <w:rFonts w:eastAsia="標楷體"/>
                <w:b/>
                <w:color w:val="000000"/>
              </w:rPr>
            </w:pPr>
          </w:p>
        </w:tc>
      </w:tr>
      <w:tr w:rsidR="0067082F" w:rsidRPr="009E3D0C" w:rsidTr="004855EF">
        <w:trPr>
          <w:jc w:val="center"/>
        </w:trPr>
        <w:tc>
          <w:tcPr>
            <w:tcW w:w="6547"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D50F9B">
            <w:pPr>
              <w:numPr>
                <w:ilvl w:val="0"/>
                <w:numId w:val="7"/>
              </w:numPr>
              <w:tabs>
                <w:tab w:val="clear" w:pos="600"/>
                <w:tab w:val="num" w:pos="501"/>
              </w:tabs>
              <w:adjustRightInd w:val="0"/>
              <w:spacing w:line="320" w:lineRule="exact"/>
              <w:ind w:left="426"/>
              <w:textAlignment w:val="baseline"/>
              <w:rPr>
                <w:rFonts w:eastAsia="標楷體"/>
                <w:color w:val="000000"/>
              </w:rPr>
            </w:pPr>
            <w:r w:rsidRPr="000A60CB">
              <w:rPr>
                <w:rFonts w:eastAsia="標楷體"/>
                <w:color w:val="000000"/>
              </w:rPr>
              <w:t>教學評量成績低於</w:t>
            </w:r>
            <w:r w:rsidRPr="000A60CB">
              <w:rPr>
                <w:rFonts w:eastAsia="標楷體"/>
                <w:bCs/>
                <w:color w:val="000000"/>
              </w:rPr>
              <w:t>5.00</w:t>
            </w:r>
            <w:r w:rsidRPr="000A60CB">
              <w:rPr>
                <w:rFonts w:eastAsia="標楷體"/>
                <w:bCs/>
                <w:color w:val="000000"/>
              </w:rPr>
              <w:t>且在</w:t>
            </w:r>
            <w:r w:rsidRPr="000A60CB">
              <w:rPr>
                <w:rFonts w:eastAsia="標楷體"/>
                <w:bCs/>
                <w:color w:val="000000"/>
              </w:rPr>
              <w:t>4.60(</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320" w:lineRule="exact"/>
              <w:rPr>
                <w:rFonts w:eastAsia="標楷體"/>
                <w:b/>
                <w:color w:val="000000"/>
              </w:rPr>
            </w:pPr>
          </w:p>
        </w:tc>
        <w:tc>
          <w:tcPr>
            <w:tcW w:w="950"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320" w:lineRule="exact"/>
              <w:rPr>
                <w:rFonts w:eastAsia="標楷體"/>
                <w:b/>
                <w:color w:val="000000"/>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67082F" w:rsidRPr="000A60CB" w:rsidRDefault="0067082F" w:rsidP="004855EF">
            <w:pPr>
              <w:widowControl/>
              <w:spacing w:line="320" w:lineRule="exact"/>
              <w:jc w:val="center"/>
              <w:rPr>
                <w:rFonts w:eastAsia="標楷體"/>
                <w:b/>
                <w:color w:val="000000"/>
              </w:rPr>
            </w:pPr>
            <w:r w:rsidRPr="000A60CB">
              <w:rPr>
                <w:rFonts w:eastAsia="標楷體"/>
                <w:b/>
                <w:color w:val="000000"/>
              </w:rPr>
              <w:t>0.9</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320" w:lineRule="exact"/>
              <w:rPr>
                <w:rFonts w:eastAsia="標楷體"/>
                <w:b/>
                <w:color w:val="000000"/>
              </w:rPr>
            </w:pPr>
          </w:p>
        </w:tc>
      </w:tr>
      <w:tr w:rsidR="0067082F" w:rsidRPr="009E3D0C" w:rsidTr="004855EF">
        <w:trPr>
          <w:jc w:val="center"/>
        </w:trPr>
        <w:tc>
          <w:tcPr>
            <w:tcW w:w="6547"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D50F9B">
            <w:pPr>
              <w:numPr>
                <w:ilvl w:val="0"/>
                <w:numId w:val="7"/>
              </w:numPr>
              <w:tabs>
                <w:tab w:val="clear" w:pos="600"/>
                <w:tab w:val="num" w:pos="501"/>
              </w:tabs>
              <w:adjustRightInd w:val="0"/>
              <w:spacing w:line="320" w:lineRule="exact"/>
              <w:ind w:left="426"/>
              <w:textAlignment w:val="baseline"/>
              <w:rPr>
                <w:rFonts w:eastAsia="標楷體"/>
                <w:color w:val="000000"/>
              </w:rPr>
            </w:pPr>
            <w:r w:rsidRPr="000A60CB">
              <w:rPr>
                <w:rFonts w:eastAsia="標楷體"/>
                <w:color w:val="000000"/>
              </w:rPr>
              <w:t>教學評量成績</w:t>
            </w:r>
            <w:r w:rsidRPr="000A60CB">
              <w:rPr>
                <w:rFonts w:eastAsia="標楷體"/>
                <w:bCs/>
                <w:color w:val="000000"/>
              </w:rPr>
              <w:t>低於</w:t>
            </w:r>
            <w:r w:rsidRPr="000A60CB">
              <w:rPr>
                <w:rFonts w:eastAsia="標楷體"/>
                <w:bCs/>
                <w:color w:val="000000"/>
              </w:rPr>
              <w:t>4.60</w:t>
            </w:r>
            <w:r w:rsidRPr="000A60CB">
              <w:rPr>
                <w:rFonts w:eastAsia="標楷體"/>
                <w:bCs/>
                <w:color w:val="000000"/>
              </w:rPr>
              <w:t>且在</w:t>
            </w:r>
            <w:r w:rsidRPr="000A60CB">
              <w:rPr>
                <w:rFonts w:eastAsia="標楷體"/>
                <w:bCs/>
                <w:color w:val="000000"/>
              </w:rPr>
              <w:t>4.20 (</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320" w:lineRule="exact"/>
              <w:rPr>
                <w:rFonts w:eastAsia="標楷體"/>
                <w:b/>
                <w:color w:val="000000"/>
              </w:rPr>
            </w:pPr>
          </w:p>
        </w:tc>
        <w:tc>
          <w:tcPr>
            <w:tcW w:w="950"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320" w:lineRule="exact"/>
              <w:rPr>
                <w:rFonts w:eastAsia="標楷體"/>
                <w:b/>
                <w:color w:val="000000"/>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67082F" w:rsidRPr="000A60CB" w:rsidRDefault="0067082F" w:rsidP="004855EF">
            <w:pPr>
              <w:widowControl/>
              <w:spacing w:line="320" w:lineRule="exact"/>
              <w:jc w:val="center"/>
              <w:rPr>
                <w:rFonts w:eastAsia="標楷體"/>
                <w:b/>
                <w:color w:val="000000"/>
              </w:rPr>
            </w:pPr>
            <w:r w:rsidRPr="000A60CB">
              <w:rPr>
                <w:rFonts w:eastAsia="標楷體"/>
                <w:b/>
                <w:color w:val="000000"/>
              </w:rPr>
              <w:t>0.8</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320" w:lineRule="exact"/>
              <w:rPr>
                <w:rFonts w:eastAsia="標楷體"/>
                <w:b/>
                <w:color w:val="000000"/>
              </w:rPr>
            </w:pPr>
          </w:p>
        </w:tc>
      </w:tr>
      <w:tr w:rsidR="0067082F" w:rsidRPr="009E3D0C" w:rsidTr="004855EF">
        <w:trPr>
          <w:trHeight w:val="303"/>
          <w:jc w:val="center"/>
        </w:trPr>
        <w:tc>
          <w:tcPr>
            <w:tcW w:w="6547"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D50F9B">
            <w:pPr>
              <w:pStyle w:val="ac"/>
              <w:numPr>
                <w:ilvl w:val="0"/>
                <w:numId w:val="7"/>
              </w:numPr>
              <w:tabs>
                <w:tab w:val="clear" w:pos="600"/>
                <w:tab w:val="num" w:pos="501"/>
              </w:tabs>
              <w:adjustRightInd w:val="0"/>
              <w:spacing w:line="320" w:lineRule="exact"/>
              <w:ind w:leftChars="0" w:left="426"/>
              <w:textAlignment w:val="baseline"/>
              <w:rPr>
                <w:rFonts w:eastAsia="標楷體"/>
                <w:color w:val="000000"/>
                <w:szCs w:val="24"/>
              </w:rPr>
            </w:pPr>
            <w:r w:rsidRPr="000A60CB">
              <w:rPr>
                <w:rFonts w:eastAsia="標楷體"/>
                <w:color w:val="000000"/>
                <w:szCs w:val="24"/>
              </w:rPr>
              <w:t>符合前三項規定之一且選修人數</w:t>
            </w:r>
            <w:r w:rsidRPr="000A60CB">
              <w:rPr>
                <w:rFonts w:eastAsia="標楷體"/>
                <w:bCs/>
                <w:color w:val="000000"/>
                <w:szCs w:val="24"/>
              </w:rPr>
              <w:t>專業選修科目</w:t>
            </w:r>
            <w:r w:rsidRPr="000A60CB">
              <w:rPr>
                <w:rFonts w:eastAsia="標楷體"/>
                <w:bCs/>
                <w:color w:val="000000"/>
                <w:szCs w:val="24"/>
              </w:rPr>
              <w:t>9</w:t>
            </w:r>
            <w:r w:rsidRPr="000A60CB">
              <w:rPr>
                <w:rFonts w:eastAsia="標楷體"/>
                <w:bCs/>
                <w:color w:val="000000"/>
                <w:szCs w:val="24"/>
              </w:rPr>
              <w:t>人</w:t>
            </w:r>
            <w:r w:rsidRPr="000A60CB">
              <w:rPr>
                <w:rFonts w:eastAsia="標楷體"/>
                <w:bCs/>
                <w:color w:val="000000"/>
                <w:szCs w:val="24"/>
              </w:rPr>
              <w:t>(</w:t>
            </w:r>
            <w:r w:rsidRPr="000A60CB">
              <w:rPr>
                <w:rFonts w:eastAsia="標楷體"/>
                <w:bCs/>
                <w:color w:val="000000"/>
                <w:szCs w:val="24"/>
              </w:rPr>
              <w:t>含</w:t>
            </w:r>
            <w:r w:rsidRPr="000A60CB">
              <w:rPr>
                <w:rFonts w:eastAsia="標楷體"/>
                <w:bCs/>
                <w:color w:val="000000"/>
                <w:szCs w:val="24"/>
              </w:rPr>
              <w:t>)/</w:t>
            </w:r>
            <w:r w:rsidRPr="000A60CB">
              <w:rPr>
                <w:rFonts w:eastAsia="標楷體"/>
                <w:bCs/>
                <w:color w:val="000000"/>
                <w:szCs w:val="24"/>
              </w:rPr>
              <w:t>通識選修科目</w:t>
            </w:r>
            <w:r w:rsidRPr="000A60CB">
              <w:rPr>
                <w:rFonts w:eastAsia="標楷體"/>
                <w:bCs/>
                <w:color w:val="000000"/>
                <w:szCs w:val="24"/>
              </w:rPr>
              <w:t>19</w:t>
            </w:r>
            <w:r w:rsidRPr="000A60CB">
              <w:rPr>
                <w:rFonts w:eastAsia="標楷體"/>
                <w:bCs/>
                <w:color w:val="000000"/>
                <w:szCs w:val="24"/>
              </w:rPr>
              <w:t>人（含）以下之課程</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320" w:lineRule="exact"/>
              <w:rPr>
                <w:rFonts w:eastAsia="標楷體"/>
                <w:b/>
                <w:color w:val="000000"/>
              </w:rPr>
            </w:pPr>
          </w:p>
        </w:tc>
        <w:tc>
          <w:tcPr>
            <w:tcW w:w="950"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320" w:lineRule="exact"/>
              <w:rPr>
                <w:rFonts w:eastAsia="標楷體"/>
                <w:b/>
                <w:color w:val="000000"/>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67082F" w:rsidRPr="000A60CB" w:rsidRDefault="0067082F" w:rsidP="004855EF">
            <w:pPr>
              <w:widowControl/>
              <w:spacing w:line="320" w:lineRule="exact"/>
              <w:jc w:val="center"/>
              <w:rPr>
                <w:rFonts w:eastAsia="標楷體"/>
                <w:b/>
                <w:color w:val="000000"/>
              </w:rPr>
            </w:pPr>
            <w:r w:rsidRPr="000A60CB">
              <w:rPr>
                <w:rFonts w:eastAsia="標楷體"/>
                <w:b/>
                <w:color w:val="000000"/>
              </w:rPr>
              <w:t>0.9</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320" w:lineRule="exact"/>
              <w:rPr>
                <w:rFonts w:eastAsia="標楷體"/>
                <w:b/>
                <w:color w:val="000000"/>
              </w:rPr>
            </w:pPr>
          </w:p>
        </w:tc>
      </w:tr>
      <w:tr w:rsidR="0067082F" w:rsidRPr="009E3D0C" w:rsidTr="004855EF">
        <w:trPr>
          <w:trHeight w:val="506"/>
          <w:jc w:val="center"/>
        </w:trPr>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rsidR="0067082F" w:rsidRPr="000A60CB" w:rsidRDefault="0067082F" w:rsidP="004855EF">
            <w:pPr>
              <w:widowControl/>
              <w:jc w:val="right"/>
              <w:rPr>
                <w:rFonts w:eastAsia="標楷體"/>
                <w:b/>
                <w:color w:val="000000"/>
              </w:rPr>
            </w:pPr>
            <w:r w:rsidRPr="000A60CB">
              <w:rPr>
                <w:rFonts w:eastAsia="標楷體"/>
                <w:b/>
                <w:color w:val="000000"/>
              </w:rPr>
              <w:t>（</w:t>
            </w:r>
            <w:r w:rsidRPr="000A60CB">
              <w:rPr>
                <w:rFonts w:eastAsia="標楷體"/>
                <w:b/>
                <w:color w:val="000000"/>
              </w:rPr>
              <w:t>A</w:t>
            </w:r>
            <w:r w:rsidRPr="000A60CB">
              <w:rPr>
                <w:rFonts w:eastAsia="標楷體"/>
                <w:b/>
                <w:color w:val="000000"/>
              </w:rPr>
              <w:t>）小計：</w:t>
            </w:r>
          </w:p>
        </w:tc>
        <w:tc>
          <w:tcPr>
            <w:tcW w:w="30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082F" w:rsidRPr="000A60CB" w:rsidRDefault="0067082F" w:rsidP="004855EF">
            <w:pPr>
              <w:widowControl/>
              <w:jc w:val="right"/>
              <w:rPr>
                <w:rFonts w:eastAsia="標楷體"/>
                <w:b/>
                <w:color w:val="000000"/>
              </w:rPr>
            </w:pPr>
          </w:p>
        </w:tc>
      </w:tr>
      <w:tr w:rsidR="0067082F" w:rsidRPr="009E3D0C" w:rsidTr="004855EF">
        <w:trPr>
          <w:jc w:val="center"/>
        </w:trPr>
        <w:tc>
          <w:tcPr>
            <w:tcW w:w="961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67082F" w:rsidRPr="000A60CB" w:rsidRDefault="0067082F" w:rsidP="004855EF">
            <w:pPr>
              <w:widowControl/>
              <w:ind w:left="480" w:hangingChars="200" w:hanging="480"/>
              <w:jc w:val="both"/>
              <w:rPr>
                <w:rFonts w:eastAsia="標楷體"/>
                <w:b/>
                <w:color w:val="000000"/>
              </w:rPr>
            </w:pPr>
            <w:r w:rsidRPr="000A60CB">
              <w:rPr>
                <w:rFonts w:eastAsia="標楷體"/>
                <w:b/>
              </w:rPr>
              <w:t>（</w:t>
            </w:r>
            <w:r w:rsidRPr="000A60CB">
              <w:rPr>
                <w:rFonts w:eastAsia="標楷體"/>
                <w:b/>
              </w:rPr>
              <w:t>B</w:t>
            </w:r>
            <w:r w:rsidRPr="000A60CB">
              <w:rPr>
                <w:rFonts w:eastAsia="標楷體"/>
                <w:b/>
              </w:rPr>
              <w:t>）研究所授課時數悉依本校「教師授課鐘點核計規定」之準則計算，且依下列方式採計點數並加</w:t>
            </w:r>
            <w:r w:rsidRPr="000A60CB">
              <w:rPr>
                <w:rFonts w:eastAsia="標楷體"/>
                <w:b/>
                <w:color w:val="000000"/>
              </w:rPr>
              <w:t>總採計點數並加總後乘以</w:t>
            </w:r>
            <w:r w:rsidRPr="000A60CB">
              <w:rPr>
                <w:rFonts w:eastAsia="標楷體"/>
                <w:b/>
                <w:color w:val="000000"/>
              </w:rPr>
              <w:t>0.8</w:t>
            </w:r>
            <w:r w:rsidRPr="000A60CB">
              <w:rPr>
                <w:rFonts w:eastAsia="標楷體"/>
                <w:b/>
                <w:color w:val="000000"/>
              </w:rPr>
              <w:t>。</w:t>
            </w:r>
          </w:p>
        </w:tc>
      </w:tr>
      <w:tr w:rsidR="0067082F" w:rsidRPr="009E3D0C" w:rsidTr="004855EF">
        <w:trPr>
          <w:jc w:val="center"/>
        </w:trPr>
        <w:tc>
          <w:tcPr>
            <w:tcW w:w="6547"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320" w:lineRule="atLeast"/>
              <w:rPr>
                <w:rFonts w:eastAsia="標楷體"/>
                <w:color w:val="000000"/>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rsidR="0067082F" w:rsidRPr="000A60CB" w:rsidRDefault="0067082F" w:rsidP="004855EF">
            <w:pPr>
              <w:widowControl/>
              <w:spacing w:line="280" w:lineRule="exact"/>
              <w:jc w:val="center"/>
              <w:rPr>
                <w:rFonts w:eastAsia="標楷體"/>
                <w:color w:val="000000"/>
                <w:sz w:val="21"/>
              </w:rPr>
            </w:pPr>
            <w:r w:rsidRPr="000A60CB">
              <w:rPr>
                <w:rFonts w:eastAsia="標楷體"/>
                <w:color w:val="000000"/>
                <w:sz w:val="21"/>
              </w:rPr>
              <w:t>評量</w:t>
            </w:r>
          </w:p>
          <w:p w:rsidR="0067082F" w:rsidRPr="000A60CB" w:rsidRDefault="0067082F" w:rsidP="004855EF">
            <w:pPr>
              <w:widowControl/>
              <w:spacing w:line="280" w:lineRule="exact"/>
              <w:jc w:val="center"/>
              <w:rPr>
                <w:rFonts w:eastAsia="標楷體"/>
                <w:color w:val="000000"/>
                <w:sz w:val="21"/>
              </w:rPr>
            </w:pPr>
            <w:r w:rsidRPr="000A60CB">
              <w:rPr>
                <w:rFonts w:eastAsia="標楷體"/>
                <w:color w:val="000000"/>
                <w:sz w:val="21"/>
              </w:rPr>
              <w:t>分數</w:t>
            </w: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67082F" w:rsidRPr="000A60CB" w:rsidRDefault="0067082F" w:rsidP="004855EF">
            <w:pPr>
              <w:widowControl/>
              <w:spacing w:line="280" w:lineRule="exact"/>
              <w:jc w:val="center"/>
              <w:rPr>
                <w:rFonts w:eastAsia="標楷體"/>
                <w:color w:val="000000"/>
                <w:sz w:val="21"/>
              </w:rPr>
            </w:pPr>
            <w:r w:rsidRPr="000A60CB">
              <w:rPr>
                <w:rFonts w:eastAsia="標楷體"/>
                <w:color w:val="000000"/>
                <w:sz w:val="21"/>
              </w:rPr>
              <w:t>每週授課時數</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67082F" w:rsidRPr="000A60CB" w:rsidRDefault="0067082F" w:rsidP="004855EF">
            <w:pPr>
              <w:widowControl/>
              <w:spacing w:line="280" w:lineRule="exact"/>
              <w:jc w:val="center"/>
              <w:rPr>
                <w:rFonts w:eastAsia="標楷體"/>
                <w:color w:val="000000"/>
                <w:sz w:val="21"/>
              </w:rPr>
            </w:pPr>
            <w:r w:rsidRPr="000A60CB">
              <w:rPr>
                <w:rFonts w:eastAsia="標楷體"/>
                <w:color w:val="000000"/>
                <w:sz w:val="21"/>
              </w:rPr>
              <w:t>權重</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67082F" w:rsidRPr="000A60CB" w:rsidRDefault="0067082F" w:rsidP="004855EF">
            <w:pPr>
              <w:widowControl/>
              <w:spacing w:line="280" w:lineRule="exact"/>
              <w:jc w:val="center"/>
              <w:rPr>
                <w:rFonts w:eastAsia="標楷體"/>
                <w:color w:val="000000"/>
                <w:sz w:val="21"/>
              </w:rPr>
            </w:pPr>
            <w:r w:rsidRPr="000A60CB">
              <w:rPr>
                <w:rFonts w:eastAsia="標楷體"/>
                <w:color w:val="000000"/>
                <w:sz w:val="21"/>
              </w:rPr>
              <w:t>得分</w:t>
            </w:r>
          </w:p>
        </w:tc>
      </w:tr>
      <w:tr w:rsidR="0067082F" w:rsidRPr="009E3D0C" w:rsidTr="004855EF">
        <w:trPr>
          <w:trHeight w:val="389"/>
          <w:jc w:val="center"/>
        </w:trPr>
        <w:tc>
          <w:tcPr>
            <w:tcW w:w="6547"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D50F9B">
            <w:pPr>
              <w:widowControl/>
              <w:numPr>
                <w:ilvl w:val="0"/>
                <w:numId w:val="8"/>
              </w:numPr>
              <w:tabs>
                <w:tab w:val="clear" w:pos="600"/>
              </w:tabs>
              <w:adjustRightInd w:val="0"/>
              <w:spacing w:line="280" w:lineRule="exact"/>
              <w:ind w:leftChars="58" w:left="422" w:hangingChars="118" w:hanging="283"/>
              <w:textAlignment w:val="baseline"/>
              <w:rPr>
                <w:rFonts w:eastAsia="標楷體"/>
                <w:color w:val="000000"/>
              </w:rPr>
            </w:pPr>
            <w:r w:rsidRPr="000A60CB">
              <w:rPr>
                <w:rFonts w:eastAsia="標楷體"/>
                <w:color w:val="000000"/>
              </w:rPr>
              <w:t xml:space="preserve"> </w:t>
            </w:r>
            <w:r w:rsidRPr="000A60CB">
              <w:rPr>
                <w:rFonts w:eastAsia="標楷體"/>
                <w:color w:val="000000"/>
              </w:rPr>
              <w:t>教學評量成績達</w:t>
            </w:r>
            <w:r w:rsidRPr="000A60CB">
              <w:rPr>
                <w:rFonts w:eastAsia="標楷體"/>
                <w:bCs/>
                <w:color w:val="000000"/>
              </w:rPr>
              <w:t>5.00(</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rsidR="0067082F" w:rsidRPr="000A60CB" w:rsidRDefault="0067082F" w:rsidP="004855EF">
            <w:pPr>
              <w:widowControl/>
              <w:spacing w:line="280" w:lineRule="exact"/>
              <w:jc w:val="center"/>
              <w:rPr>
                <w:rFonts w:eastAsia="標楷體"/>
                <w:color w:val="00000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67082F" w:rsidRPr="000A60CB" w:rsidRDefault="0067082F" w:rsidP="004855EF">
            <w:pPr>
              <w:widowControl/>
              <w:spacing w:line="280" w:lineRule="exact"/>
              <w:jc w:val="center"/>
              <w:rPr>
                <w:rFonts w:eastAsia="標楷體"/>
                <w:color w:val="000000"/>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67082F" w:rsidRPr="000A60CB" w:rsidRDefault="0067082F" w:rsidP="004855EF">
            <w:pPr>
              <w:widowControl/>
              <w:spacing w:line="280" w:lineRule="exact"/>
              <w:jc w:val="center"/>
              <w:rPr>
                <w:rFonts w:eastAsia="標楷體"/>
                <w:b/>
                <w:color w:val="000000"/>
              </w:rPr>
            </w:pPr>
            <w:r w:rsidRPr="000A60CB">
              <w:rPr>
                <w:rFonts w:eastAsia="標楷體"/>
                <w:b/>
                <w:color w:val="000000"/>
              </w:rPr>
              <w:t>1</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67082F" w:rsidRPr="000A60CB" w:rsidRDefault="0067082F" w:rsidP="004855EF">
            <w:pPr>
              <w:widowControl/>
              <w:spacing w:line="280" w:lineRule="exact"/>
              <w:jc w:val="center"/>
              <w:rPr>
                <w:rFonts w:eastAsia="標楷體"/>
                <w:color w:val="000000"/>
              </w:rPr>
            </w:pPr>
          </w:p>
        </w:tc>
      </w:tr>
      <w:tr w:rsidR="0067082F" w:rsidRPr="009E3D0C" w:rsidTr="004855EF">
        <w:trPr>
          <w:jc w:val="center"/>
        </w:trPr>
        <w:tc>
          <w:tcPr>
            <w:tcW w:w="6547"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D50F9B">
            <w:pPr>
              <w:numPr>
                <w:ilvl w:val="0"/>
                <w:numId w:val="8"/>
              </w:numPr>
              <w:tabs>
                <w:tab w:val="clear" w:pos="600"/>
                <w:tab w:val="num" w:pos="426"/>
              </w:tabs>
              <w:adjustRightInd w:val="0"/>
              <w:spacing w:line="280" w:lineRule="exact"/>
              <w:ind w:hanging="458"/>
              <w:textAlignment w:val="baseline"/>
              <w:rPr>
                <w:rFonts w:eastAsia="標楷體"/>
                <w:color w:val="000000"/>
              </w:rPr>
            </w:pPr>
            <w:r w:rsidRPr="000A60CB">
              <w:rPr>
                <w:rFonts w:eastAsia="標楷體"/>
                <w:color w:val="000000"/>
              </w:rPr>
              <w:t xml:space="preserve"> </w:t>
            </w:r>
            <w:r w:rsidRPr="000A60CB">
              <w:rPr>
                <w:rFonts w:eastAsia="標楷體"/>
                <w:color w:val="000000"/>
              </w:rPr>
              <w:t>每門課程之教學評量成績</w:t>
            </w:r>
            <w:r w:rsidRPr="000A60CB">
              <w:rPr>
                <w:rFonts w:eastAsia="標楷體"/>
                <w:bCs/>
                <w:color w:val="000000"/>
              </w:rPr>
              <w:t>低於</w:t>
            </w:r>
            <w:r w:rsidRPr="000A60CB">
              <w:rPr>
                <w:rFonts w:eastAsia="標楷體"/>
                <w:bCs/>
                <w:color w:val="000000"/>
              </w:rPr>
              <w:t>5.00</w:t>
            </w:r>
            <w:r w:rsidRPr="000A60CB">
              <w:rPr>
                <w:rFonts w:eastAsia="標楷體"/>
                <w:bCs/>
                <w:color w:val="000000"/>
              </w:rPr>
              <w:t>且在</w:t>
            </w:r>
            <w:r w:rsidRPr="000A60CB">
              <w:rPr>
                <w:rFonts w:eastAsia="標楷體"/>
                <w:bCs/>
                <w:color w:val="000000"/>
              </w:rPr>
              <w:t>4.60 (</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280" w:lineRule="exact"/>
              <w:rPr>
                <w:rFonts w:eastAsia="標楷體"/>
                <w:color w:val="000000"/>
              </w:rPr>
            </w:pPr>
          </w:p>
        </w:tc>
        <w:tc>
          <w:tcPr>
            <w:tcW w:w="950"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280" w:lineRule="exact"/>
              <w:rPr>
                <w:rFonts w:eastAsia="標楷體"/>
                <w:color w:val="000000"/>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67082F" w:rsidRPr="000A60CB" w:rsidRDefault="0067082F" w:rsidP="004855EF">
            <w:pPr>
              <w:widowControl/>
              <w:spacing w:line="280" w:lineRule="exact"/>
              <w:jc w:val="center"/>
              <w:rPr>
                <w:rFonts w:eastAsia="標楷體"/>
                <w:b/>
                <w:color w:val="000000"/>
              </w:rPr>
            </w:pPr>
            <w:r w:rsidRPr="000A60CB">
              <w:rPr>
                <w:rFonts w:eastAsia="標楷體"/>
                <w:b/>
                <w:color w:val="000000"/>
              </w:rPr>
              <w:t>0.9</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280" w:lineRule="exact"/>
              <w:rPr>
                <w:rFonts w:eastAsia="標楷體"/>
                <w:color w:val="000000"/>
              </w:rPr>
            </w:pPr>
          </w:p>
        </w:tc>
      </w:tr>
      <w:tr w:rsidR="0067082F" w:rsidRPr="009E3D0C" w:rsidTr="004855EF">
        <w:trPr>
          <w:trHeight w:val="277"/>
          <w:jc w:val="center"/>
        </w:trPr>
        <w:tc>
          <w:tcPr>
            <w:tcW w:w="6547"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D50F9B">
            <w:pPr>
              <w:numPr>
                <w:ilvl w:val="0"/>
                <w:numId w:val="8"/>
              </w:numPr>
              <w:tabs>
                <w:tab w:val="clear" w:pos="600"/>
                <w:tab w:val="num" w:pos="567"/>
              </w:tabs>
              <w:adjustRightInd w:val="0"/>
              <w:spacing w:line="280" w:lineRule="exact"/>
              <w:ind w:hanging="458"/>
              <w:textAlignment w:val="baseline"/>
              <w:rPr>
                <w:rFonts w:eastAsia="標楷體"/>
                <w:color w:val="000000"/>
              </w:rPr>
            </w:pPr>
            <w:r w:rsidRPr="000A60CB">
              <w:rPr>
                <w:rFonts w:eastAsia="標楷體"/>
                <w:color w:val="000000"/>
              </w:rPr>
              <w:t>每門課程之教學評量成績</w:t>
            </w:r>
            <w:r w:rsidRPr="000A60CB">
              <w:rPr>
                <w:rFonts w:eastAsia="標楷體"/>
                <w:bCs/>
                <w:color w:val="000000"/>
              </w:rPr>
              <w:t>低於</w:t>
            </w:r>
            <w:r w:rsidRPr="000A60CB">
              <w:rPr>
                <w:rFonts w:eastAsia="標楷體"/>
                <w:bCs/>
                <w:color w:val="000000"/>
              </w:rPr>
              <w:t>4.60</w:t>
            </w:r>
            <w:r w:rsidRPr="000A60CB">
              <w:rPr>
                <w:rFonts w:eastAsia="標楷體"/>
                <w:bCs/>
                <w:color w:val="000000"/>
              </w:rPr>
              <w:t>且在</w:t>
            </w:r>
            <w:r w:rsidRPr="000A60CB">
              <w:rPr>
                <w:rFonts w:eastAsia="標楷體"/>
                <w:bCs/>
                <w:color w:val="000000"/>
              </w:rPr>
              <w:t>4.20 (</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r w:rsidRPr="000A60CB">
              <w:rPr>
                <w:rFonts w:eastAsia="標楷體"/>
                <w:color w:val="000000"/>
              </w:rPr>
              <w:t>。</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280" w:lineRule="exact"/>
              <w:rPr>
                <w:rFonts w:eastAsia="標楷體"/>
                <w:color w:val="000000"/>
              </w:rPr>
            </w:pPr>
          </w:p>
        </w:tc>
        <w:tc>
          <w:tcPr>
            <w:tcW w:w="950"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280" w:lineRule="exact"/>
              <w:rPr>
                <w:rFonts w:eastAsia="標楷體"/>
                <w:color w:val="000000"/>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67082F" w:rsidRPr="000A60CB" w:rsidRDefault="0067082F" w:rsidP="004855EF">
            <w:pPr>
              <w:widowControl/>
              <w:spacing w:line="280" w:lineRule="exact"/>
              <w:jc w:val="center"/>
              <w:rPr>
                <w:rFonts w:eastAsia="標楷體"/>
                <w:b/>
                <w:color w:val="000000"/>
              </w:rPr>
            </w:pPr>
            <w:r w:rsidRPr="000A60CB">
              <w:rPr>
                <w:rFonts w:eastAsia="標楷體"/>
                <w:b/>
                <w:color w:val="000000"/>
              </w:rPr>
              <w:t>0.8</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280" w:lineRule="exact"/>
              <w:rPr>
                <w:rFonts w:eastAsia="標楷體"/>
                <w:color w:val="000000"/>
              </w:rPr>
            </w:pPr>
          </w:p>
        </w:tc>
      </w:tr>
      <w:tr w:rsidR="0067082F" w:rsidRPr="009E3D0C" w:rsidTr="004855EF">
        <w:trPr>
          <w:trHeight w:val="425"/>
          <w:jc w:val="center"/>
        </w:trPr>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rsidR="0067082F" w:rsidRPr="000A60CB" w:rsidRDefault="0067082F" w:rsidP="004855EF">
            <w:pPr>
              <w:widowControl/>
              <w:spacing w:line="280" w:lineRule="exact"/>
              <w:jc w:val="right"/>
              <w:rPr>
                <w:rFonts w:eastAsia="標楷體"/>
                <w:b/>
                <w:color w:val="000000"/>
              </w:rPr>
            </w:pPr>
            <w:r w:rsidRPr="000A60CB">
              <w:rPr>
                <w:rFonts w:eastAsia="標楷體"/>
                <w:b/>
                <w:color w:val="000000"/>
              </w:rPr>
              <w:t>（</w:t>
            </w:r>
            <w:r w:rsidRPr="000A60CB">
              <w:rPr>
                <w:rFonts w:eastAsia="標楷體"/>
                <w:b/>
                <w:color w:val="000000"/>
              </w:rPr>
              <w:t>B</w:t>
            </w:r>
            <w:r w:rsidRPr="000A60CB">
              <w:rPr>
                <w:rFonts w:eastAsia="標楷體"/>
                <w:b/>
                <w:color w:val="000000"/>
              </w:rPr>
              <w:t>）小計：</w:t>
            </w:r>
          </w:p>
        </w:tc>
        <w:tc>
          <w:tcPr>
            <w:tcW w:w="30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082F" w:rsidRPr="000A60CB" w:rsidRDefault="0067082F" w:rsidP="004855EF">
            <w:pPr>
              <w:widowControl/>
              <w:spacing w:line="280" w:lineRule="exact"/>
              <w:rPr>
                <w:rFonts w:eastAsia="標楷體"/>
                <w:b/>
                <w:color w:val="000000"/>
              </w:rPr>
            </w:pPr>
            <w:r w:rsidRPr="000A60CB">
              <w:rPr>
                <w:rFonts w:eastAsia="標楷體"/>
                <w:b/>
                <w:color w:val="000000"/>
              </w:rPr>
              <w:t>________ *0.8 =</w:t>
            </w:r>
          </w:p>
        </w:tc>
      </w:tr>
      <w:tr w:rsidR="0067082F" w:rsidRPr="009E3D0C" w:rsidTr="004855EF">
        <w:trPr>
          <w:trHeight w:val="532"/>
          <w:jc w:val="center"/>
        </w:trPr>
        <w:tc>
          <w:tcPr>
            <w:tcW w:w="6547" w:type="dxa"/>
            <w:tcBorders>
              <w:top w:val="single" w:sz="4" w:space="0" w:color="auto"/>
              <w:left w:val="single" w:sz="4" w:space="0" w:color="auto"/>
              <w:bottom w:val="single" w:sz="4" w:space="0" w:color="auto"/>
              <w:right w:val="single" w:sz="4" w:space="0" w:color="auto"/>
            </w:tcBorders>
            <w:shd w:val="clear" w:color="auto" w:fill="D9D9D9"/>
            <w:vAlign w:val="center"/>
          </w:tcPr>
          <w:p w:rsidR="0067082F" w:rsidRPr="000A60CB" w:rsidRDefault="0067082F" w:rsidP="004855EF">
            <w:pPr>
              <w:jc w:val="both"/>
              <w:rPr>
                <w:rFonts w:eastAsia="標楷體"/>
                <w:b/>
              </w:rPr>
            </w:pPr>
            <w:r w:rsidRPr="000A60CB">
              <w:rPr>
                <w:rFonts w:eastAsia="標楷體"/>
                <w:b/>
              </w:rPr>
              <w:t>（</w:t>
            </w:r>
            <w:r w:rsidRPr="000A60CB">
              <w:rPr>
                <w:rFonts w:eastAsia="標楷體"/>
                <w:b/>
              </w:rPr>
              <w:t>C</w:t>
            </w:r>
            <w:r w:rsidRPr="000A60CB">
              <w:rPr>
                <w:rFonts w:eastAsia="標楷體"/>
                <w:b/>
              </w:rPr>
              <w:t>）教學優良計點項目</w:t>
            </w:r>
          </w:p>
        </w:tc>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rsidR="0067082F" w:rsidRPr="000A60CB" w:rsidRDefault="0067082F" w:rsidP="004855EF">
            <w:pPr>
              <w:jc w:val="center"/>
              <w:rPr>
                <w:rFonts w:eastAsia="標楷體"/>
                <w:b/>
              </w:rPr>
            </w:pPr>
            <w:r w:rsidRPr="000A60CB">
              <w:rPr>
                <w:rFonts w:eastAsia="標楷體"/>
                <w:b/>
              </w:rPr>
              <w:t>點</w:t>
            </w:r>
          </w:p>
        </w:tc>
        <w:tc>
          <w:tcPr>
            <w:tcW w:w="950" w:type="dxa"/>
            <w:tcBorders>
              <w:top w:val="single" w:sz="4" w:space="0" w:color="auto"/>
              <w:left w:val="single" w:sz="4" w:space="0" w:color="auto"/>
              <w:bottom w:val="single" w:sz="4" w:space="0" w:color="auto"/>
              <w:right w:val="single" w:sz="4" w:space="0" w:color="auto"/>
            </w:tcBorders>
            <w:shd w:val="clear" w:color="auto" w:fill="D9D9D9"/>
            <w:vAlign w:val="center"/>
          </w:tcPr>
          <w:p w:rsidR="0067082F" w:rsidRPr="000A60CB" w:rsidRDefault="0067082F" w:rsidP="004855EF">
            <w:pPr>
              <w:jc w:val="center"/>
              <w:rPr>
                <w:rFonts w:eastAsia="標楷體"/>
                <w:b/>
              </w:rPr>
            </w:pPr>
            <w:r w:rsidRPr="000A60CB">
              <w:rPr>
                <w:rFonts w:eastAsia="標楷體"/>
                <w:b/>
              </w:rPr>
              <w:t>次數</w:t>
            </w:r>
          </w:p>
        </w:tc>
        <w:tc>
          <w:tcPr>
            <w:tcW w:w="141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7082F" w:rsidRPr="000A60CB" w:rsidRDefault="0067082F" w:rsidP="004855EF">
            <w:pPr>
              <w:jc w:val="center"/>
              <w:rPr>
                <w:rFonts w:eastAsia="標楷體"/>
                <w:b/>
              </w:rPr>
            </w:pPr>
            <w:r w:rsidRPr="000A60CB">
              <w:rPr>
                <w:rFonts w:eastAsia="標楷體"/>
                <w:color w:val="000000"/>
                <w:sz w:val="21"/>
              </w:rPr>
              <w:t>得分</w:t>
            </w:r>
          </w:p>
        </w:tc>
      </w:tr>
      <w:tr w:rsidR="0067082F" w:rsidRPr="009E3D0C" w:rsidTr="004855EF">
        <w:trPr>
          <w:trHeight w:val="341"/>
          <w:jc w:val="center"/>
        </w:trPr>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rsidR="0067082F" w:rsidRPr="000A60CB" w:rsidRDefault="0067082F" w:rsidP="004855EF">
            <w:pPr>
              <w:spacing w:line="320" w:lineRule="exact"/>
              <w:ind w:left="240" w:hangingChars="100" w:hanging="240"/>
              <w:jc w:val="both"/>
              <w:rPr>
                <w:rFonts w:eastAsia="標楷體"/>
                <w:color w:val="000000"/>
              </w:rPr>
            </w:pPr>
            <w:r w:rsidRPr="000A60CB">
              <w:rPr>
                <w:rFonts w:eastAsia="標楷體"/>
                <w:bCs/>
                <w:color w:val="000000"/>
              </w:rPr>
              <w:t>每學年</w:t>
            </w:r>
            <w:r w:rsidRPr="000A60CB">
              <w:rPr>
                <w:rFonts w:eastAsia="標楷體"/>
                <w:color w:val="000000"/>
              </w:rPr>
              <w:t>教學評量分數在全院前</w:t>
            </w:r>
            <w:r w:rsidRPr="000A60CB">
              <w:rPr>
                <w:rFonts w:eastAsia="標楷體"/>
                <w:color w:val="000000"/>
              </w:rPr>
              <w:t>30%</w:t>
            </w:r>
            <w:r w:rsidRPr="000A60CB">
              <w:rPr>
                <w:rFonts w:eastAsia="標楷體"/>
                <w:color w:val="000000"/>
              </w:rPr>
              <w:t>，得分</w:t>
            </w:r>
            <w:r w:rsidRPr="000A60CB">
              <w:rPr>
                <w:rFonts w:eastAsia="標楷體"/>
                <w:color w:val="000000"/>
              </w:rPr>
              <w:t>30</w:t>
            </w:r>
            <w:r w:rsidRPr="000A60CB">
              <w:rPr>
                <w:rFonts w:eastAsia="標楷體"/>
                <w:color w:val="000000"/>
              </w:rPr>
              <w:t>點</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320" w:lineRule="exact"/>
              <w:jc w:val="center"/>
              <w:rPr>
                <w:rFonts w:eastAsia="標楷體"/>
                <w:b/>
                <w:color w:val="000000"/>
              </w:rPr>
            </w:pPr>
            <w:r w:rsidRPr="000A60CB">
              <w:rPr>
                <w:rFonts w:eastAsia="標楷體"/>
                <w:b/>
                <w:color w:val="000000"/>
              </w:rPr>
              <w:t>30</w:t>
            </w:r>
          </w:p>
        </w:tc>
        <w:tc>
          <w:tcPr>
            <w:tcW w:w="950"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320" w:lineRule="exact"/>
              <w:rPr>
                <w:rFonts w:eastAsia="標楷體"/>
                <w:b/>
                <w:color w:val="000000"/>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320" w:lineRule="exact"/>
              <w:rPr>
                <w:rFonts w:eastAsia="標楷體"/>
                <w:b/>
                <w:color w:val="000000"/>
              </w:rPr>
            </w:pPr>
          </w:p>
        </w:tc>
      </w:tr>
      <w:tr w:rsidR="0067082F" w:rsidRPr="009E3D0C" w:rsidTr="004855EF">
        <w:trPr>
          <w:trHeight w:val="341"/>
          <w:jc w:val="center"/>
        </w:trPr>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rsidR="0067082F" w:rsidRPr="000A60CB" w:rsidRDefault="0067082F" w:rsidP="004855EF">
            <w:pPr>
              <w:spacing w:line="320" w:lineRule="exact"/>
              <w:jc w:val="both"/>
              <w:rPr>
                <w:rFonts w:eastAsia="標楷體"/>
                <w:bCs/>
                <w:color w:val="000000"/>
              </w:rPr>
            </w:pPr>
            <w:r w:rsidRPr="000A60CB">
              <w:rPr>
                <w:rFonts w:eastAsia="標楷體"/>
                <w:bCs/>
                <w:color w:val="000000"/>
              </w:rPr>
              <w:t>每學年教學評量成績為全院前</w:t>
            </w:r>
            <w:r w:rsidRPr="000A60CB">
              <w:rPr>
                <w:rFonts w:eastAsia="標楷體"/>
                <w:bCs/>
                <w:color w:val="000000"/>
              </w:rPr>
              <w:t>30%-50%</w:t>
            </w:r>
            <w:r w:rsidRPr="000A60CB">
              <w:rPr>
                <w:rFonts w:eastAsia="標楷體"/>
                <w:color w:val="000000"/>
              </w:rPr>
              <w:t>，得分</w:t>
            </w:r>
            <w:r w:rsidRPr="000A60CB">
              <w:rPr>
                <w:rFonts w:eastAsia="標楷體"/>
                <w:color w:val="000000"/>
              </w:rPr>
              <w:t>10</w:t>
            </w:r>
            <w:r w:rsidRPr="000A60CB">
              <w:rPr>
                <w:rFonts w:eastAsia="標楷體"/>
                <w:color w:val="000000"/>
              </w:rPr>
              <w:t>點</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320" w:lineRule="exact"/>
              <w:jc w:val="center"/>
              <w:rPr>
                <w:rFonts w:eastAsia="標楷體"/>
                <w:b/>
                <w:color w:val="000000"/>
              </w:rPr>
            </w:pPr>
            <w:r w:rsidRPr="000A60CB">
              <w:rPr>
                <w:rFonts w:eastAsia="標楷體"/>
                <w:b/>
                <w:color w:val="000000"/>
              </w:rPr>
              <w:t>10</w:t>
            </w:r>
          </w:p>
        </w:tc>
        <w:tc>
          <w:tcPr>
            <w:tcW w:w="950"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320" w:lineRule="exact"/>
              <w:rPr>
                <w:rFonts w:eastAsia="標楷體"/>
                <w:b/>
                <w:color w:val="000000"/>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320" w:lineRule="exact"/>
              <w:rPr>
                <w:rFonts w:eastAsia="標楷體"/>
                <w:b/>
                <w:color w:val="000000"/>
              </w:rPr>
            </w:pPr>
          </w:p>
        </w:tc>
      </w:tr>
      <w:tr w:rsidR="0067082F" w:rsidRPr="009E3D0C" w:rsidTr="004855EF">
        <w:trPr>
          <w:trHeight w:val="436"/>
          <w:jc w:val="center"/>
        </w:trPr>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rsidR="0067082F" w:rsidRPr="000A60CB" w:rsidRDefault="0067082F" w:rsidP="004855EF">
            <w:pPr>
              <w:spacing w:line="320" w:lineRule="exact"/>
              <w:jc w:val="right"/>
              <w:rPr>
                <w:rFonts w:eastAsia="標楷體"/>
                <w:b/>
                <w:bCs/>
                <w:color w:val="000000"/>
              </w:rPr>
            </w:pPr>
            <w:r w:rsidRPr="000A60CB">
              <w:rPr>
                <w:rFonts w:eastAsia="標楷體"/>
                <w:b/>
                <w:bCs/>
                <w:color w:val="000000"/>
              </w:rPr>
              <w:t>（</w:t>
            </w:r>
            <w:r w:rsidRPr="000A60CB">
              <w:rPr>
                <w:rFonts w:eastAsia="標楷體"/>
                <w:b/>
                <w:bCs/>
                <w:color w:val="000000"/>
              </w:rPr>
              <w:t>C</w:t>
            </w:r>
            <w:r w:rsidRPr="000A60CB">
              <w:rPr>
                <w:rFonts w:eastAsia="標楷體"/>
                <w:b/>
                <w:bCs/>
                <w:color w:val="000000"/>
              </w:rPr>
              <w:t>）小計：</w:t>
            </w:r>
          </w:p>
        </w:tc>
        <w:tc>
          <w:tcPr>
            <w:tcW w:w="3067" w:type="dxa"/>
            <w:gridSpan w:val="4"/>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320" w:lineRule="exact"/>
              <w:rPr>
                <w:rFonts w:eastAsia="標楷體"/>
                <w:b/>
                <w:color w:val="000000"/>
              </w:rPr>
            </w:pPr>
          </w:p>
        </w:tc>
      </w:tr>
      <w:tr w:rsidR="0067082F" w:rsidRPr="009E3D0C" w:rsidTr="004855EF">
        <w:trPr>
          <w:trHeight w:val="684"/>
          <w:jc w:val="center"/>
        </w:trPr>
        <w:tc>
          <w:tcPr>
            <w:tcW w:w="6547" w:type="dxa"/>
            <w:tcBorders>
              <w:top w:val="single" w:sz="4" w:space="0" w:color="auto"/>
              <w:left w:val="single" w:sz="4" w:space="0" w:color="auto"/>
              <w:bottom w:val="single" w:sz="4" w:space="0" w:color="auto"/>
              <w:right w:val="single" w:sz="4" w:space="0" w:color="auto"/>
            </w:tcBorders>
            <w:shd w:val="clear" w:color="auto" w:fill="D9D9D9"/>
            <w:vAlign w:val="center"/>
          </w:tcPr>
          <w:p w:rsidR="0067082F" w:rsidRPr="000A60CB" w:rsidRDefault="0067082F" w:rsidP="004855EF">
            <w:pPr>
              <w:spacing w:line="320" w:lineRule="exact"/>
              <w:jc w:val="right"/>
              <w:rPr>
                <w:rFonts w:eastAsia="標楷體"/>
                <w:b/>
                <w:bCs/>
                <w:color w:val="000000"/>
              </w:rPr>
            </w:pPr>
            <w:r w:rsidRPr="000A60CB">
              <w:rPr>
                <w:b/>
              </w:rPr>
              <w:t xml:space="preserve"> (A+B+C</w:t>
            </w:r>
            <w:r w:rsidRPr="000A60CB">
              <w:rPr>
                <w:b/>
              </w:rPr>
              <w:t>）</w:t>
            </w:r>
            <w:r w:rsidRPr="000A60CB">
              <w:rPr>
                <w:b/>
              </w:rPr>
              <w:t xml:space="preserve">/340*100  </w:t>
            </w:r>
            <w:r w:rsidRPr="000A60CB">
              <w:rPr>
                <w:rFonts w:eastAsia="標楷體"/>
                <w:b/>
                <w:bCs/>
                <w:color w:val="000000"/>
              </w:rPr>
              <w:t>(D)</w:t>
            </w:r>
            <w:r w:rsidRPr="000A60CB">
              <w:rPr>
                <w:rFonts w:eastAsia="標楷體"/>
                <w:b/>
                <w:bCs/>
                <w:color w:val="000000"/>
              </w:rPr>
              <w:t>總積分</w:t>
            </w:r>
          </w:p>
        </w:tc>
        <w:tc>
          <w:tcPr>
            <w:tcW w:w="3067" w:type="dxa"/>
            <w:gridSpan w:val="4"/>
            <w:tcBorders>
              <w:top w:val="single" w:sz="4" w:space="0" w:color="auto"/>
              <w:left w:val="single" w:sz="4" w:space="0" w:color="auto"/>
              <w:bottom w:val="single" w:sz="4" w:space="0" w:color="auto"/>
              <w:right w:val="single" w:sz="4" w:space="0" w:color="auto"/>
            </w:tcBorders>
            <w:shd w:val="clear" w:color="auto" w:fill="D9D9D9"/>
          </w:tcPr>
          <w:p w:rsidR="0067082F" w:rsidRPr="000A60CB" w:rsidRDefault="0067082F" w:rsidP="004855EF">
            <w:pPr>
              <w:widowControl/>
              <w:spacing w:line="320" w:lineRule="exact"/>
              <w:rPr>
                <w:rFonts w:eastAsia="標楷體"/>
                <w:b/>
                <w:color w:val="000000"/>
              </w:rPr>
            </w:pPr>
          </w:p>
        </w:tc>
      </w:tr>
    </w:tbl>
    <w:p w:rsidR="0067082F" w:rsidRPr="009E3D0C" w:rsidRDefault="0067082F" w:rsidP="0067082F"/>
    <w:p w:rsidR="0067082F" w:rsidRDefault="0067082F" w:rsidP="0067082F">
      <w:pPr>
        <w:widowControl/>
        <w:rPr>
          <w:rFonts w:eastAsia="標楷體"/>
          <w:b/>
          <w:sz w:val="32"/>
        </w:rPr>
      </w:pPr>
      <w:r>
        <w:rPr>
          <w:rFonts w:eastAsia="標楷體"/>
        </w:rPr>
        <w:br w:type="page"/>
      </w:r>
      <w:r>
        <w:rPr>
          <w:rFonts w:ascii="標楷體" w:eastAsia="標楷體" w:hAnsi="標楷體" w:hint="eastAsia"/>
        </w:rPr>
        <w:t>(修正後)</w:t>
      </w:r>
    </w:p>
    <w:p w:rsidR="0067082F" w:rsidRPr="009E3D0C" w:rsidRDefault="00856C92" w:rsidP="0067082F">
      <w:pPr>
        <w:widowControl/>
        <w:rPr>
          <w:rFonts w:eastAsia="標楷體"/>
          <w:b/>
          <w:szCs w:val="22"/>
        </w:rPr>
      </w:pPr>
      <w:r>
        <w:rPr>
          <w:rFonts w:eastAsia="標楷體"/>
          <w:b/>
          <w:noProof/>
          <w:sz w:val="32"/>
        </w:rPr>
        <mc:AlternateContent>
          <mc:Choice Requires="wps">
            <w:drawing>
              <wp:anchor distT="0" distB="0" distL="114300" distR="114300" simplePos="0" relativeHeight="251675648" behindDoc="0" locked="0" layoutInCell="1" allowOverlap="1">
                <wp:simplePos x="0" y="0"/>
                <wp:positionH relativeFrom="column">
                  <wp:posOffset>4985385</wp:posOffset>
                </wp:positionH>
                <wp:positionV relativeFrom="paragraph">
                  <wp:posOffset>-300990</wp:posOffset>
                </wp:positionV>
                <wp:extent cx="1085850" cy="360045"/>
                <wp:effectExtent l="19050" t="19050" r="19050" b="20955"/>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67082F" w:rsidRPr="004F0EB9" w:rsidRDefault="0067082F" w:rsidP="0067082F">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w:t>
                            </w:r>
                            <w:proofErr w:type="gramStart"/>
                            <w:r>
                              <w:rPr>
                                <w:rFonts w:ascii="標楷體" w:eastAsia="標楷體" w:hAnsi="標楷體" w:hint="eastAsia"/>
                                <w:b/>
                                <w:sz w:val="28"/>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Rectangle 14" o:spid="_x0000_s1034" style="position:absolute;margin-left:392.55pt;margin-top:-23.7pt;width:85.5pt;height:2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" strokeweight="2pt">
                <v:textbox>
                  <w:txbxContent>
                    <w:p w:rsidR="0067082F" w:rsidRPr="004F0EB9" w:rsidRDefault="0067082F" w:rsidP="0067082F">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表三</w:t>
                      </w:r>
                    </w:p>
                  </w:txbxContent>
                </v:textbox>
              </v:rect>
            </w:pict>
          </mc:Fallback>
        </mc:AlternateContent>
      </w:r>
      <w:r w:rsidR="0067082F" w:rsidRPr="009E3D0C">
        <w:rPr>
          <w:rFonts w:eastAsia="標楷體"/>
          <w:b/>
          <w:sz w:val="32"/>
        </w:rPr>
        <w:t>高雄醫學大學人文社會科學院教師升等學院特色教學績效評核表</w:t>
      </w:r>
    </w:p>
    <w:p w:rsidR="0067082F" w:rsidRDefault="0067082F" w:rsidP="0067082F">
      <w:pPr>
        <w:rPr>
          <w:rFonts w:eastAsia="標楷體"/>
          <w:b/>
          <w:szCs w:val="22"/>
        </w:rPr>
      </w:pPr>
      <w:r w:rsidRPr="009E3D0C">
        <w:rPr>
          <w:rFonts w:eastAsia="標楷體"/>
          <w:b/>
          <w:szCs w:val="22"/>
        </w:rPr>
        <w:t xml:space="preserve">    </w:t>
      </w:r>
      <w:r w:rsidRPr="009E3D0C">
        <w:rPr>
          <w:rFonts w:eastAsia="標楷體"/>
          <w:b/>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4"/>
        <w:gridCol w:w="675"/>
        <w:gridCol w:w="892"/>
        <w:gridCol w:w="692"/>
        <w:gridCol w:w="666"/>
      </w:tblGrid>
      <w:tr w:rsidR="0067082F" w:rsidRPr="009E3D0C" w:rsidTr="004855EF">
        <w:trPr>
          <w:trHeight w:val="563"/>
          <w:jc w:val="center"/>
        </w:trPr>
        <w:tc>
          <w:tcPr>
            <w:tcW w:w="8869" w:type="dxa"/>
            <w:gridSpan w:val="5"/>
            <w:tcBorders>
              <w:top w:val="nil"/>
              <w:left w:val="nil"/>
              <w:bottom w:val="single" w:sz="4" w:space="0" w:color="auto"/>
              <w:right w:val="nil"/>
            </w:tcBorders>
            <w:shd w:val="clear" w:color="auto" w:fill="auto"/>
          </w:tcPr>
          <w:p w:rsidR="0067082F" w:rsidRPr="000A60CB" w:rsidRDefault="0067082F" w:rsidP="004855EF">
            <w:pPr>
              <w:adjustRightInd w:val="0"/>
              <w:spacing w:line="360" w:lineRule="atLeast"/>
              <w:ind w:left="600" w:hangingChars="250" w:hanging="600"/>
              <w:textAlignment w:val="baseline"/>
              <w:rPr>
                <w:rFonts w:eastAsia="標楷體"/>
                <w:color w:val="000000"/>
              </w:rPr>
            </w:pPr>
            <w:r>
              <w:rPr>
                <w:rFonts w:eastAsia="標楷體" w:hint="eastAsia"/>
                <w:bCs/>
                <w:color w:val="000000"/>
              </w:rPr>
              <w:t>（</w:t>
            </w:r>
            <w:r>
              <w:rPr>
                <w:rFonts w:eastAsia="標楷體" w:hint="eastAsia"/>
                <w:bCs/>
                <w:color w:val="000000"/>
              </w:rPr>
              <w:t>1</w:t>
            </w:r>
            <w:r>
              <w:rPr>
                <w:rFonts w:eastAsia="標楷體" w:hint="eastAsia"/>
                <w:bCs/>
                <w:color w:val="000000"/>
              </w:rPr>
              <w:t>）</w:t>
            </w:r>
            <w:r w:rsidRPr="000A60CB">
              <w:rPr>
                <w:rFonts w:eastAsia="標楷體"/>
                <w:bCs/>
                <w:color w:val="000000"/>
              </w:rPr>
              <w:t>評量分數以校方有效教學評量為主，若未達有效評量，則改以院版教學評量替代。</w:t>
            </w:r>
          </w:p>
          <w:p w:rsidR="0067082F" w:rsidRPr="000A60CB" w:rsidRDefault="0067082F" w:rsidP="004855EF">
            <w:pPr>
              <w:adjustRightInd w:val="0"/>
              <w:spacing w:line="360" w:lineRule="atLeast"/>
              <w:ind w:left="600" w:hangingChars="250" w:hanging="600"/>
              <w:textAlignment w:val="baseline"/>
              <w:rPr>
                <w:rFonts w:eastAsia="標楷體"/>
                <w:color w:val="000000"/>
              </w:rPr>
            </w:pPr>
            <w:r>
              <w:rPr>
                <w:rFonts w:eastAsia="標楷體" w:hint="eastAsia"/>
                <w:bCs/>
                <w:color w:val="000000"/>
              </w:rPr>
              <w:t>（</w:t>
            </w:r>
            <w:r>
              <w:rPr>
                <w:rFonts w:eastAsia="標楷體" w:hint="eastAsia"/>
                <w:bCs/>
                <w:color w:val="000000"/>
              </w:rPr>
              <w:t>2</w:t>
            </w:r>
            <w:r>
              <w:rPr>
                <w:rFonts w:eastAsia="標楷體" w:hint="eastAsia"/>
                <w:bCs/>
                <w:color w:val="000000"/>
              </w:rPr>
              <w:t>）</w:t>
            </w:r>
            <w:r w:rsidRPr="000A60CB">
              <w:rPr>
                <w:rFonts w:eastAsia="標楷體"/>
                <w:bCs/>
                <w:color w:val="000000"/>
              </w:rPr>
              <w:t>有效教學評量分數一律轉換為六點制，即</w:t>
            </w:r>
            <w:r w:rsidRPr="000A60CB">
              <w:rPr>
                <w:rFonts w:eastAsia="標楷體"/>
                <w:bCs/>
                <w:color w:val="000000"/>
              </w:rPr>
              <w:t>100</w:t>
            </w:r>
            <w:r w:rsidRPr="000A60CB">
              <w:rPr>
                <w:rFonts w:eastAsia="標楷體"/>
                <w:bCs/>
                <w:color w:val="000000"/>
              </w:rPr>
              <w:t>學年度以前五點制的分數皆乘以</w:t>
            </w:r>
            <w:r w:rsidRPr="000A60CB">
              <w:rPr>
                <w:rFonts w:eastAsia="標楷體"/>
                <w:bCs/>
                <w:color w:val="000000"/>
              </w:rPr>
              <w:t>6/5</w:t>
            </w:r>
            <w:r w:rsidRPr="000A60CB">
              <w:rPr>
                <w:rFonts w:eastAsia="標楷體"/>
                <w:bCs/>
                <w:color w:val="000000"/>
              </w:rPr>
              <w:t>。如以院版教學評量計算，則</w:t>
            </w:r>
            <w:r w:rsidRPr="003D2ECB">
              <w:rPr>
                <w:rFonts w:eastAsia="標楷體"/>
                <w:b/>
                <w:bCs/>
                <w:color w:val="000000"/>
                <w:u w:val="single"/>
              </w:rPr>
              <w:t>10</w:t>
            </w:r>
            <w:r w:rsidRPr="003D2ECB">
              <w:rPr>
                <w:rFonts w:eastAsia="標楷體" w:hint="eastAsia"/>
                <w:b/>
                <w:bCs/>
                <w:color w:val="000000"/>
                <w:u w:val="single"/>
              </w:rPr>
              <w:t>3</w:t>
            </w:r>
            <w:r w:rsidRPr="003D2ECB">
              <w:rPr>
                <w:rFonts w:eastAsia="標楷體"/>
                <w:b/>
                <w:bCs/>
                <w:color w:val="000000"/>
                <w:u w:val="single"/>
              </w:rPr>
              <w:t>學年度以前</w:t>
            </w:r>
            <w:r>
              <w:rPr>
                <w:rFonts w:eastAsia="標楷體" w:hint="eastAsia"/>
                <w:b/>
                <w:bCs/>
                <w:color w:val="000000"/>
                <w:u w:val="single"/>
              </w:rPr>
              <w:t>之</w:t>
            </w:r>
            <w:r w:rsidRPr="000A60CB">
              <w:rPr>
                <w:rFonts w:eastAsia="標楷體"/>
                <w:bCs/>
                <w:color w:val="000000"/>
              </w:rPr>
              <w:t>院版評量分數皆乘以</w:t>
            </w:r>
            <w:r w:rsidRPr="000A60CB">
              <w:rPr>
                <w:rFonts w:eastAsia="標楷體"/>
                <w:bCs/>
                <w:color w:val="000000"/>
              </w:rPr>
              <w:t>6/7</w:t>
            </w:r>
            <w:r w:rsidRPr="000A60CB">
              <w:rPr>
                <w:rFonts w:eastAsia="標楷體"/>
                <w:bCs/>
                <w:color w:val="000000"/>
              </w:rPr>
              <w:t>。</w:t>
            </w:r>
          </w:p>
          <w:p w:rsidR="0067082F" w:rsidRPr="000A60CB" w:rsidRDefault="0067082F" w:rsidP="004855EF">
            <w:pPr>
              <w:adjustRightInd w:val="0"/>
              <w:spacing w:line="360" w:lineRule="atLeast"/>
              <w:textAlignment w:val="baseline"/>
              <w:rPr>
                <w:rFonts w:eastAsia="標楷體"/>
                <w:b/>
                <w:color w:val="000000"/>
                <w:u w:val="single"/>
              </w:rPr>
            </w:pPr>
            <w:r>
              <w:rPr>
                <w:rFonts w:eastAsia="標楷體" w:hint="eastAsia"/>
                <w:color w:val="000000"/>
              </w:rPr>
              <w:t>（</w:t>
            </w:r>
            <w:r>
              <w:rPr>
                <w:rFonts w:eastAsia="標楷體" w:hint="eastAsia"/>
                <w:color w:val="000000"/>
              </w:rPr>
              <w:t>3</w:t>
            </w:r>
            <w:r>
              <w:rPr>
                <w:rFonts w:eastAsia="標楷體" w:hint="eastAsia"/>
                <w:color w:val="000000"/>
              </w:rPr>
              <w:t>）</w:t>
            </w:r>
            <w:r w:rsidRPr="000A60CB">
              <w:rPr>
                <w:rFonts w:eastAsia="標楷體"/>
                <w:color w:val="000000"/>
              </w:rPr>
              <w:t>有效教學評量分數換算為六點量表制後，低</w:t>
            </w:r>
            <w:r w:rsidRPr="000A60CB">
              <w:rPr>
                <w:rFonts w:eastAsia="標楷體"/>
                <w:bCs/>
                <w:color w:val="000000"/>
              </w:rPr>
              <w:t>於</w:t>
            </w:r>
            <w:r w:rsidRPr="000A60CB">
              <w:rPr>
                <w:rFonts w:eastAsia="標楷體"/>
                <w:bCs/>
                <w:color w:val="000000"/>
              </w:rPr>
              <w:t>4.20</w:t>
            </w:r>
            <w:r w:rsidRPr="000A60CB">
              <w:rPr>
                <w:rFonts w:eastAsia="標楷體"/>
                <w:bCs/>
                <w:color w:val="000000"/>
              </w:rPr>
              <w:t>者皆不計點。</w:t>
            </w:r>
          </w:p>
          <w:p w:rsidR="0067082F" w:rsidRPr="000A60CB" w:rsidRDefault="0067082F" w:rsidP="004855EF">
            <w:pPr>
              <w:adjustRightInd w:val="0"/>
              <w:spacing w:line="360" w:lineRule="atLeast"/>
              <w:textAlignment w:val="baseline"/>
              <w:rPr>
                <w:rFonts w:eastAsia="標楷體"/>
                <w:color w:val="000000"/>
              </w:rPr>
            </w:pPr>
            <w:r>
              <w:rPr>
                <w:rFonts w:eastAsia="標楷體" w:hint="eastAsia"/>
                <w:color w:val="000000"/>
              </w:rPr>
              <w:t>（</w:t>
            </w:r>
            <w:r>
              <w:rPr>
                <w:rFonts w:eastAsia="標楷體" w:hint="eastAsia"/>
                <w:color w:val="000000"/>
              </w:rPr>
              <w:t>4</w:t>
            </w:r>
            <w:r>
              <w:rPr>
                <w:rFonts w:eastAsia="標楷體" w:hint="eastAsia"/>
                <w:color w:val="000000"/>
              </w:rPr>
              <w:t>）</w:t>
            </w:r>
            <w:r w:rsidRPr="000A60CB">
              <w:rPr>
                <w:rFonts w:eastAsia="標楷體"/>
                <w:color w:val="000000"/>
              </w:rPr>
              <w:t>協同教學部分，依實際授課時數換算每週時數。</w:t>
            </w:r>
          </w:p>
        </w:tc>
      </w:tr>
      <w:tr w:rsidR="0067082F" w:rsidRPr="009E3D0C" w:rsidTr="004855EF">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67082F" w:rsidRPr="000A60CB" w:rsidRDefault="0067082F" w:rsidP="004855EF">
            <w:pPr>
              <w:widowControl/>
              <w:ind w:left="709" w:hangingChars="295" w:hanging="709"/>
              <w:jc w:val="both"/>
              <w:rPr>
                <w:rFonts w:eastAsia="標楷體"/>
                <w:b/>
                <w:color w:val="000000"/>
              </w:rPr>
            </w:pPr>
            <w:r w:rsidRPr="000A60CB">
              <w:rPr>
                <w:rFonts w:eastAsia="標楷體"/>
                <w:b/>
                <w:color w:val="000000"/>
              </w:rPr>
              <w:t>（</w:t>
            </w:r>
            <w:r w:rsidRPr="000A60CB">
              <w:rPr>
                <w:rFonts w:eastAsia="標楷體"/>
                <w:b/>
                <w:color w:val="000000"/>
              </w:rPr>
              <w:t>A</w:t>
            </w:r>
            <w:r w:rsidRPr="000A60CB">
              <w:rPr>
                <w:rFonts w:eastAsia="標楷體"/>
                <w:b/>
                <w:color w:val="000000"/>
              </w:rPr>
              <w:t>）大學部授課時數悉依本校「教師授課鐘點核計規定」之準則計算，且依下列方式採計點數並加總。</w:t>
            </w:r>
          </w:p>
        </w:tc>
      </w:tr>
      <w:tr w:rsidR="0067082F" w:rsidRPr="009E3D0C" w:rsidTr="004855EF">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320" w:lineRule="exact"/>
              <w:ind w:left="595"/>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67082F" w:rsidRPr="000A60CB" w:rsidRDefault="0067082F" w:rsidP="004855EF">
            <w:pPr>
              <w:widowControl/>
              <w:spacing w:line="280" w:lineRule="exact"/>
              <w:jc w:val="center"/>
              <w:rPr>
                <w:rFonts w:eastAsia="標楷體"/>
                <w:color w:val="000000"/>
                <w:sz w:val="21"/>
              </w:rPr>
            </w:pPr>
            <w:r w:rsidRPr="000A60CB">
              <w:rPr>
                <w:rFonts w:eastAsia="標楷體"/>
                <w:color w:val="000000"/>
                <w:sz w:val="21"/>
              </w:rPr>
              <w:t>評量</w:t>
            </w:r>
          </w:p>
          <w:p w:rsidR="0067082F" w:rsidRPr="000A60CB" w:rsidRDefault="0067082F" w:rsidP="004855EF">
            <w:pPr>
              <w:widowControl/>
              <w:spacing w:line="280" w:lineRule="exact"/>
              <w:jc w:val="center"/>
              <w:rPr>
                <w:rFonts w:eastAsia="標楷體"/>
                <w:color w:val="000000"/>
                <w:sz w:val="21"/>
              </w:rPr>
            </w:pPr>
            <w:r w:rsidRPr="000A60CB">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67082F" w:rsidRPr="000A60CB" w:rsidRDefault="0067082F" w:rsidP="004855EF">
            <w:pPr>
              <w:widowControl/>
              <w:spacing w:line="280" w:lineRule="exact"/>
              <w:jc w:val="center"/>
              <w:rPr>
                <w:rFonts w:eastAsia="標楷體"/>
                <w:color w:val="000000"/>
                <w:sz w:val="21"/>
              </w:rPr>
            </w:pPr>
            <w:r w:rsidRPr="000A60CB">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67082F" w:rsidRPr="000A60CB" w:rsidRDefault="0067082F" w:rsidP="004855EF">
            <w:pPr>
              <w:widowControl/>
              <w:spacing w:line="280" w:lineRule="exact"/>
              <w:jc w:val="center"/>
              <w:rPr>
                <w:rFonts w:eastAsia="標楷體"/>
                <w:color w:val="000000"/>
                <w:sz w:val="21"/>
              </w:rPr>
            </w:pPr>
            <w:r w:rsidRPr="000A60CB">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67082F" w:rsidRPr="000A60CB" w:rsidRDefault="0067082F" w:rsidP="004855EF">
            <w:pPr>
              <w:widowControl/>
              <w:spacing w:line="280" w:lineRule="exact"/>
              <w:jc w:val="center"/>
              <w:rPr>
                <w:rFonts w:eastAsia="標楷體"/>
                <w:color w:val="000000"/>
                <w:sz w:val="21"/>
              </w:rPr>
            </w:pPr>
            <w:r w:rsidRPr="000A60CB">
              <w:rPr>
                <w:rFonts w:eastAsia="標楷體"/>
                <w:color w:val="000000"/>
                <w:sz w:val="21"/>
              </w:rPr>
              <w:t>得分</w:t>
            </w:r>
          </w:p>
        </w:tc>
      </w:tr>
      <w:tr w:rsidR="0067082F" w:rsidRPr="009E3D0C" w:rsidTr="004855EF">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adjustRightInd w:val="0"/>
              <w:spacing w:line="320" w:lineRule="exact"/>
              <w:textAlignment w:val="baseline"/>
              <w:rPr>
                <w:rFonts w:eastAsia="標楷體"/>
                <w:color w:val="000000"/>
              </w:rPr>
            </w:pPr>
            <w:r>
              <w:rPr>
                <w:rFonts w:eastAsia="標楷體" w:hint="eastAsia"/>
                <w:color w:val="000000"/>
              </w:rPr>
              <w:t>（</w:t>
            </w:r>
            <w:r>
              <w:rPr>
                <w:rFonts w:eastAsia="標楷體" w:hint="eastAsia"/>
                <w:color w:val="000000"/>
              </w:rPr>
              <w:t>1</w:t>
            </w:r>
            <w:r>
              <w:rPr>
                <w:rFonts w:eastAsia="標楷體" w:hint="eastAsia"/>
                <w:color w:val="000000"/>
              </w:rPr>
              <w:t>）</w:t>
            </w:r>
            <w:r w:rsidRPr="000A60CB">
              <w:rPr>
                <w:rFonts w:eastAsia="標楷體"/>
                <w:color w:val="000000"/>
              </w:rPr>
              <w:t>教學評量成績達</w:t>
            </w:r>
            <w:r w:rsidRPr="000A60CB">
              <w:rPr>
                <w:rFonts w:eastAsia="標楷體"/>
                <w:color w:val="000000"/>
              </w:rPr>
              <w:t>5.0(</w:t>
            </w:r>
            <w:r w:rsidRPr="000A60CB">
              <w:rPr>
                <w:rFonts w:eastAsia="標楷體"/>
                <w:color w:val="000000"/>
              </w:rPr>
              <w:t>含</w:t>
            </w:r>
            <w:r w:rsidRPr="000A60CB">
              <w:rPr>
                <w:rFonts w:eastAsia="標楷體"/>
                <w:color w:val="000000"/>
              </w:rPr>
              <w:t>)</w:t>
            </w:r>
            <w:r w:rsidRPr="000A60CB">
              <w:rPr>
                <w:rFonts w:eastAsia="標楷體"/>
                <w:color w:val="000000"/>
              </w:rPr>
              <w:t>以上</w:t>
            </w:r>
            <w:r w:rsidRPr="000A60CB">
              <w:rPr>
                <w:rFonts w:eastAsia="標楷體"/>
                <w:bCs/>
                <w:color w:val="000000"/>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67082F" w:rsidRPr="000A60CB" w:rsidRDefault="0067082F" w:rsidP="004855EF">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67082F" w:rsidRPr="000A60CB" w:rsidRDefault="0067082F" w:rsidP="004855EF">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67082F" w:rsidRPr="000A60CB" w:rsidRDefault="0067082F" w:rsidP="004855EF">
            <w:pPr>
              <w:widowControl/>
              <w:spacing w:line="320" w:lineRule="exact"/>
              <w:jc w:val="center"/>
              <w:rPr>
                <w:rFonts w:eastAsia="標楷體"/>
                <w:b/>
                <w:color w:val="000000"/>
              </w:rPr>
            </w:pPr>
            <w:r w:rsidRPr="000A60CB">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bottom"/>
          </w:tcPr>
          <w:p w:rsidR="0067082F" w:rsidRPr="000A60CB" w:rsidRDefault="0067082F" w:rsidP="004855EF">
            <w:pPr>
              <w:widowControl/>
              <w:spacing w:line="320" w:lineRule="exact"/>
              <w:jc w:val="center"/>
              <w:rPr>
                <w:rFonts w:eastAsia="標楷體"/>
                <w:b/>
                <w:color w:val="000000"/>
              </w:rPr>
            </w:pPr>
          </w:p>
        </w:tc>
      </w:tr>
      <w:tr w:rsidR="0067082F" w:rsidRPr="009E3D0C" w:rsidTr="004855EF">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adjustRightInd w:val="0"/>
              <w:spacing w:line="320" w:lineRule="exact"/>
              <w:textAlignment w:val="baseline"/>
              <w:rPr>
                <w:rFonts w:eastAsia="標楷體"/>
                <w:color w:val="000000"/>
              </w:rPr>
            </w:pPr>
            <w:r>
              <w:rPr>
                <w:rFonts w:eastAsia="標楷體" w:hint="eastAsia"/>
                <w:color w:val="000000"/>
              </w:rPr>
              <w:t>（</w:t>
            </w:r>
            <w:r>
              <w:rPr>
                <w:rFonts w:eastAsia="標楷體" w:hint="eastAsia"/>
                <w:color w:val="000000"/>
              </w:rPr>
              <w:t>2</w:t>
            </w:r>
            <w:r>
              <w:rPr>
                <w:rFonts w:eastAsia="標楷體" w:hint="eastAsia"/>
                <w:color w:val="000000"/>
              </w:rPr>
              <w:t>）</w:t>
            </w:r>
            <w:r w:rsidRPr="000A60CB">
              <w:rPr>
                <w:rFonts w:eastAsia="標楷體"/>
                <w:color w:val="000000"/>
              </w:rPr>
              <w:t>教學評量成績低於</w:t>
            </w:r>
            <w:r w:rsidRPr="000A60CB">
              <w:rPr>
                <w:rFonts w:eastAsia="標楷體"/>
                <w:bCs/>
                <w:color w:val="000000"/>
              </w:rPr>
              <w:t>5.00</w:t>
            </w:r>
            <w:r w:rsidRPr="000A60CB">
              <w:rPr>
                <w:rFonts w:eastAsia="標楷體"/>
                <w:bCs/>
                <w:color w:val="000000"/>
              </w:rPr>
              <w:t>且在</w:t>
            </w:r>
            <w:r w:rsidRPr="000A60CB">
              <w:rPr>
                <w:rFonts w:eastAsia="標楷體"/>
                <w:bCs/>
                <w:color w:val="000000"/>
              </w:rPr>
              <w:t>4.60(</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67082F" w:rsidRPr="000A60CB" w:rsidRDefault="0067082F" w:rsidP="004855EF">
            <w:pPr>
              <w:widowControl/>
              <w:spacing w:line="320" w:lineRule="exact"/>
              <w:jc w:val="center"/>
              <w:rPr>
                <w:rFonts w:eastAsia="標楷體"/>
                <w:b/>
                <w:color w:val="000000"/>
              </w:rPr>
            </w:pPr>
            <w:r w:rsidRPr="000A60CB">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320" w:lineRule="exact"/>
              <w:rPr>
                <w:rFonts w:eastAsia="標楷體"/>
                <w:b/>
                <w:color w:val="000000"/>
              </w:rPr>
            </w:pPr>
          </w:p>
        </w:tc>
      </w:tr>
      <w:tr w:rsidR="0067082F" w:rsidRPr="009E3D0C" w:rsidTr="004855EF">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adjustRightInd w:val="0"/>
              <w:spacing w:line="320" w:lineRule="exact"/>
              <w:textAlignment w:val="baseline"/>
              <w:rPr>
                <w:rFonts w:eastAsia="標楷體"/>
                <w:color w:val="000000"/>
              </w:rPr>
            </w:pPr>
            <w:r>
              <w:rPr>
                <w:rFonts w:eastAsia="標楷體" w:hint="eastAsia"/>
                <w:color w:val="000000"/>
              </w:rPr>
              <w:t>（</w:t>
            </w:r>
            <w:r>
              <w:rPr>
                <w:rFonts w:eastAsia="標楷體" w:hint="eastAsia"/>
                <w:color w:val="000000"/>
              </w:rPr>
              <w:t>3</w:t>
            </w:r>
            <w:r>
              <w:rPr>
                <w:rFonts w:eastAsia="標楷體" w:hint="eastAsia"/>
                <w:color w:val="000000"/>
              </w:rPr>
              <w:t>）</w:t>
            </w:r>
            <w:r w:rsidRPr="000A60CB">
              <w:rPr>
                <w:rFonts w:eastAsia="標楷體"/>
                <w:color w:val="000000"/>
              </w:rPr>
              <w:t>教學評量成績</w:t>
            </w:r>
            <w:r w:rsidRPr="000A60CB">
              <w:rPr>
                <w:rFonts w:eastAsia="標楷體"/>
                <w:bCs/>
                <w:color w:val="000000"/>
              </w:rPr>
              <w:t>低於</w:t>
            </w:r>
            <w:r w:rsidRPr="000A60CB">
              <w:rPr>
                <w:rFonts w:eastAsia="標楷體"/>
                <w:bCs/>
                <w:color w:val="000000"/>
              </w:rPr>
              <w:t>4.60</w:t>
            </w:r>
            <w:r w:rsidRPr="000A60CB">
              <w:rPr>
                <w:rFonts w:eastAsia="標楷體"/>
                <w:bCs/>
                <w:color w:val="000000"/>
              </w:rPr>
              <w:t>且在</w:t>
            </w:r>
            <w:r w:rsidRPr="000A60CB">
              <w:rPr>
                <w:rFonts w:eastAsia="標楷體"/>
                <w:bCs/>
                <w:color w:val="000000"/>
              </w:rPr>
              <w:t>4.20 (</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67082F" w:rsidRPr="000A60CB" w:rsidRDefault="0067082F" w:rsidP="004855EF">
            <w:pPr>
              <w:widowControl/>
              <w:spacing w:line="320" w:lineRule="exact"/>
              <w:jc w:val="center"/>
              <w:rPr>
                <w:rFonts w:eastAsia="標楷體"/>
                <w:b/>
                <w:color w:val="000000"/>
              </w:rPr>
            </w:pPr>
            <w:r w:rsidRPr="000A60CB">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320" w:lineRule="exact"/>
              <w:rPr>
                <w:rFonts w:eastAsia="標楷體"/>
                <w:b/>
                <w:color w:val="000000"/>
              </w:rPr>
            </w:pPr>
          </w:p>
        </w:tc>
      </w:tr>
      <w:tr w:rsidR="0067082F" w:rsidRPr="009E3D0C" w:rsidTr="004855EF">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pStyle w:val="ac"/>
              <w:adjustRightInd w:val="0"/>
              <w:spacing w:line="320" w:lineRule="exact"/>
              <w:ind w:leftChars="0" w:left="600" w:hangingChars="250" w:hanging="600"/>
              <w:textAlignment w:val="baseline"/>
              <w:rPr>
                <w:rFonts w:eastAsia="標楷體"/>
                <w:color w:val="000000"/>
                <w:szCs w:val="24"/>
              </w:rPr>
            </w:pPr>
            <w:r>
              <w:rPr>
                <w:rFonts w:eastAsia="標楷體" w:hint="eastAsia"/>
                <w:color w:val="000000"/>
                <w:szCs w:val="24"/>
              </w:rPr>
              <w:t>（</w:t>
            </w:r>
            <w:r>
              <w:rPr>
                <w:rFonts w:eastAsia="標楷體" w:hint="eastAsia"/>
                <w:color w:val="000000"/>
                <w:szCs w:val="24"/>
              </w:rPr>
              <w:t>4</w:t>
            </w:r>
            <w:r>
              <w:rPr>
                <w:rFonts w:eastAsia="標楷體" w:hint="eastAsia"/>
                <w:color w:val="000000"/>
                <w:szCs w:val="24"/>
              </w:rPr>
              <w:t>）</w:t>
            </w:r>
            <w:r w:rsidRPr="000A60CB">
              <w:rPr>
                <w:rFonts w:eastAsia="標楷體"/>
                <w:color w:val="000000"/>
                <w:szCs w:val="24"/>
              </w:rPr>
              <w:t>符合前三項規定之一且選修人數</w:t>
            </w:r>
            <w:r w:rsidRPr="000A60CB">
              <w:rPr>
                <w:rFonts w:eastAsia="標楷體"/>
                <w:bCs/>
                <w:color w:val="000000"/>
                <w:szCs w:val="24"/>
              </w:rPr>
              <w:t>專業選修科目</w:t>
            </w:r>
            <w:r w:rsidRPr="000A60CB">
              <w:rPr>
                <w:rFonts w:eastAsia="標楷體"/>
                <w:bCs/>
                <w:color w:val="000000"/>
                <w:szCs w:val="24"/>
              </w:rPr>
              <w:t>9</w:t>
            </w:r>
            <w:r w:rsidRPr="000A60CB">
              <w:rPr>
                <w:rFonts w:eastAsia="標楷體"/>
                <w:bCs/>
                <w:color w:val="000000"/>
                <w:szCs w:val="24"/>
              </w:rPr>
              <w:t>人</w:t>
            </w:r>
            <w:r w:rsidRPr="000A60CB">
              <w:rPr>
                <w:rFonts w:eastAsia="標楷體"/>
                <w:bCs/>
                <w:color w:val="000000"/>
                <w:szCs w:val="24"/>
              </w:rPr>
              <w:t>(</w:t>
            </w:r>
            <w:r w:rsidRPr="000A60CB">
              <w:rPr>
                <w:rFonts w:eastAsia="標楷體"/>
                <w:bCs/>
                <w:color w:val="000000"/>
                <w:szCs w:val="24"/>
              </w:rPr>
              <w:t>含</w:t>
            </w:r>
            <w:r w:rsidRPr="000A60CB">
              <w:rPr>
                <w:rFonts w:eastAsia="標楷體"/>
                <w:bCs/>
                <w:color w:val="000000"/>
                <w:szCs w:val="24"/>
              </w:rPr>
              <w:t>)/</w:t>
            </w:r>
            <w:r w:rsidRPr="000A60CB">
              <w:rPr>
                <w:rFonts w:eastAsia="標楷體"/>
                <w:bCs/>
                <w:color w:val="000000"/>
                <w:szCs w:val="24"/>
              </w:rPr>
              <w:t>通識選修科目</w:t>
            </w:r>
            <w:r w:rsidRPr="000A60CB">
              <w:rPr>
                <w:rFonts w:eastAsia="標楷體"/>
                <w:bCs/>
                <w:color w:val="000000"/>
                <w:szCs w:val="24"/>
              </w:rPr>
              <w:t>19</w:t>
            </w:r>
            <w:r w:rsidRPr="000A60CB">
              <w:rPr>
                <w:rFonts w:eastAsia="標楷體"/>
                <w:bCs/>
                <w:color w:val="000000"/>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67082F" w:rsidRPr="000A60CB" w:rsidRDefault="0067082F" w:rsidP="004855EF">
            <w:pPr>
              <w:widowControl/>
              <w:spacing w:line="320" w:lineRule="exact"/>
              <w:jc w:val="center"/>
              <w:rPr>
                <w:rFonts w:eastAsia="標楷體"/>
                <w:b/>
                <w:color w:val="000000"/>
              </w:rPr>
            </w:pPr>
            <w:r w:rsidRPr="000A60CB">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320" w:lineRule="exact"/>
              <w:rPr>
                <w:rFonts w:eastAsia="標楷體"/>
                <w:b/>
                <w:color w:val="000000"/>
              </w:rPr>
            </w:pPr>
          </w:p>
        </w:tc>
      </w:tr>
      <w:tr w:rsidR="0067082F" w:rsidRPr="009E3D0C" w:rsidTr="004855EF">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67082F" w:rsidRPr="000A60CB" w:rsidRDefault="0067082F" w:rsidP="004855EF">
            <w:pPr>
              <w:widowControl/>
              <w:jc w:val="right"/>
              <w:rPr>
                <w:rFonts w:eastAsia="標楷體"/>
                <w:b/>
                <w:color w:val="000000"/>
              </w:rPr>
            </w:pPr>
            <w:r w:rsidRPr="000A60CB">
              <w:rPr>
                <w:rFonts w:eastAsia="標楷體"/>
                <w:b/>
                <w:color w:val="000000"/>
              </w:rPr>
              <w:t>（</w:t>
            </w:r>
            <w:r w:rsidRPr="000A60CB">
              <w:rPr>
                <w:rFonts w:eastAsia="標楷體"/>
                <w:b/>
                <w:color w:val="000000"/>
              </w:rPr>
              <w:t>A</w:t>
            </w:r>
            <w:r w:rsidRPr="000A60CB">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082F" w:rsidRPr="000A60CB" w:rsidRDefault="0067082F" w:rsidP="004855EF">
            <w:pPr>
              <w:widowControl/>
              <w:jc w:val="right"/>
              <w:rPr>
                <w:rFonts w:eastAsia="標楷體"/>
                <w:b/>
                <w:color w:val="000000"/>
              </w:rPr>
            </w:pPr>
          </w:p>
        </w:tc>
      </w:tr>
      <w:tr w:rsidR="0067082F" w:rsidRPr="009E3D0C" w:rsidTr="004855EF">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67082F" w:rsidRPr="000A60CB" w:rsidRDefault="0067082F" w:rsidP="004855EF">
            <w:pPr>
              <w:widowControl/>
              <w:ind w:left="480" w:hangingChars="200" w:hanging="480"/>
              <w:jc w:val="both"/>
              <w:rPr>
                <w:rFonts w:eastAsia="標楷體"/>
                <w:b/>
                <w:color w:val="000000"/>
              </w:rPr>
            </w:pPr>
            <w:r w:rsidRPr="000A60CB">
              <w:rPr>
                <w:rFonts w:eastAsia="標楷體"/>
                <w:b/>
              </w:rPr>
              <w:t>（</w:t>
            </w:r>
            <w:r w:rsidRPr="000A60CB">
              <w:rPr>
                <w:rFonts w:eastAsia="標楷體"/>
                <w:b/>
              </w:rPr>
              <w:t>B</w:t>
            </w:r>
            <w:r w:rsidRPr="000A60CB">
              <w:rPr>
                <w:rFonts w:eastAsia="標楷體"/>
                <w:b/>
              </w:rPr>
              <w:t>）研究所授課時數悉依本校「教師授課鐘點核計規定」之準則計算，且依下列方式採計點數並加</w:t>
            </w:r>
            <w:r w:rsidRPr="000A60CB">
              <w:rPr>
                <w:rFonts w:eastAsia="標楷體"/>
                <w:b/>
                <w:color w:val="000000"/>
              </w:rPr>
              <w:t>總採計點數並加總後乘以</w:t>
            </w:r>
            <w:r w:rsidRPr="000A60CB">
              <w:rPr>
                <w:rFonts w:eastAsia="標楷體"/>
                <w:b/>
                <w:color w:val="000000"/>
              </w:rPr>
              <w:t>0.8</w:t>
            </w:r>
            <w:r w:rsidRPr="000A60CB">
              <w:rPr>
                <w:rFonts w:eastAsia="標楷體"/>
                <w:b/>
                <w:color w:val="000000"/>
              </w:rPr>
              <w:t>。</w:t>
            </w:r>
          </w:p>
        </w:tc>
      </w:tr>
      <w:tr w:rsidR="0067082F" w:rsidRPr="009E3D0C" w:rsidTr="004855EF">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320" w:lineRule="atLeast"/>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67082F" w:rsidRPr="000A60CB" w:rsidRDefault="0067082F" w:rsidP="004855EF">
            <w:pPr>
              <w:widowControl/>
              <w:spacing w:line="280" w:lineRule="exact"/>
              <w:jc w:val="center"/>
              <w:rPr>
                <w:rFonts w:eastAsia="標楷體"/>
                <w:color w:val="000000"/>
                <w:sz w:val="21"/>
              </w:rPr>
            </w:pPr>
            <w:r w:rsidRPr="000A60CB">
              <w:rPr>
                <w:rFonts w:eastAsia="標楷體"/>
                <w:color w:val="000000"/>
                <w:sz w:val="21"/>
              </w:rPr>
              <w:t>評量</w:t>
            </w:r>
          </w:p>
          <w:p w:rsidR="0067082F" w:rsidRPr="000A60CB" w:rsidRDefault="0067082F" w:rsidP="004855EF">
            <w:pPr>
              <w:widowControl/>
              <w:spacing w:line="280" w:lineRule="exact"/>
              <w:jc w:val="center"/>
              <w:rPr>
                <w:rFonts w:eastAsia="標楷體"/>
                <w:color w:val="000000"/>
                <w:sz w:val="21"/>
              </w:rPr>
            </w:pPr>
            <w:r w:rsidRPr="000A60CB">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67082F" w:rsidRPr="000A60CB" w:rsidRDefault="0067082F" w:rsidP="004855EF">
            <w:pPr>
              <w:widowControl/>
              <w:spacing w:line="280" w:lineRule="exact"/>
              <w:jc w:val="center"/>
              <w:rPr>
                <w:rFonts w:eastAsia="標楷體"/>
                <w:color w:val="000000"/>
                <w:sz w:val="21"/>
              </w:rPr>
            </w:pPr>
            <w:r w:rsidRPr="000A60CB">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67082F" w:rsidRPr="000A60CB" w:rsidRDefault="0067082F" w:rsidP="004855EF">
            <w:pPr>
              <w:widowControl/>
              <w:spacing w:line="280" w:lineRule="exact"/>
              <w:jc w:val="center"/>
              <w:rPr>
                <w:rFonts w:eastAsia="標楷體"/>
                <w:color w:val="000000"/>
                <w:sz w:val="21"/>
              </w:rPr>
            </w:pPr>
            <w:r w:rsidRPr="000A60CB">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67082F" w:rsidRPr="000A60CB" w:rsidRDefault="0067082F" w:rsidP="004855EF">
            <w:pPr>
              <w:widowControl/>
              <w:spacing w:line="280" w:lineRule="exact"/>
              <w:jc w:val="center"/>
              <w:rPr>
                <w:rFonts w:eastAsia="標楷體"/>
                <w:color w:val="000000"/>
                <w:sz w:val="21"/>
              </w:rPr>
            </w:pPr>
            <w:r w:rsidRPr="000A60CB">
              <w:rPr>
                <w:rFonts w:eastAsia="標楷體"/>
                <w:color w:val="000000"/>
                <w:sz w:val="21"/>
              </w:rPr>
              <w:t>得分</w:t>
            </w:r>
          </w:p>
        </w:tc>
      </w:tr>
      <w:tr w:rsidR="0067082F" w:rsidRPr="009E3D0C" w:rsidTr="004855EF">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adjustRightInd w:val="0"/>
              <w:spacing w:line="280" w:lineRule="exact"/>
              <w:textAlignment w:val="baseline"/>
              <w:rPr>
                <w:rFonts w:eastAsia="標楷體"/>
                <w:color w:val="000000"/>
              </w:rPr>
            </w:pPr>
            <w:r>
              <w:rPr>
                <w:rFonts w:eastAsia="標楷體" w:hint="eastAsia"/>
                <w:color w:val="000000"/>
              </w:rPr>
              <w:t>（</w:t>
            </w:r>
            <w:r>
              <w:rPr>
                <w:rFonts w:eastAsia="標楷體" w:hint="eastAsia"/>
                <w:color w:val="000000"/>
              </w:rPr>
              <w:t>1</w:t>
            </w:r>
            <w:r>
              <w:rPr>
                <w:rFonts w:eastAsia="標楷體" w:hint="eastAsia"/>
                <w:color w:val="000000"/>
              </w:rPr>
              <w:t>）</w:t>
            </w:r>
            <w:r w:rsidRPr="000A60CB">
              <w:rPr>
                <w:rFonts w:eastAsia="標楷體"/>
                <w:color w:val="000000"/>
              </w:rPr>
              <w:t>教學評量成績達</w:t>
            </w:r>
            <w:r w:rsidRPr="000A60CB">
              <w:rPr>
                <w:rFonts w:eastAsia="標楷體"/>
                <w:bCs/>
                <w:color w:val="000000"/>
              </w:rPr>
              <w:t>5.00(</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67082F" w:rsidRPr="000A60CB" w:rsidRDefault="0067082F" w:rsidP="004855EF">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67082F" w:rsidRPr="000A60CB" w:rsidRDefault="0067082F" w:rsidP="004855EF">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67082F" w:rsidRPr="000A60CB" w:rsidRDefault="0067082F" w:rsidP="004855EF">
            <w:pPr>
              <w:widowControl/>
              <w:spacing w:line="280" w:lineRule="exact"/>
              <w:jc w:val="center"/>
              <w:rPr>
                <w:rFonts w:eastAsia="標楷體"/>
                <w:b/>
                <w:color w:val="000000"/>
              </w:rPr>
            </w:pPr>
            <w:r w:rsidRPr="000A60CB">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bottom"/>
          </w:tcPr>
          <w:p w:rsidR="0067082F" w:rsidRPr="000A60CB" w:rsidRDefault="0067082F" w:rsidP="004855EF">
            <w:pPr>
              <w:widowControl/>
              <w:spacing w:line="280" w:lineRule="exact"/>
              <w:jc w:val="center"/>
              <w:rPr>
                <w:rFonts w:eastAsia="標楷體"/>
                <w:color w:val="000000"/>
              </w:rPr>
            </w:pPr>
          </w:p>
        </w:tc>
      </w:tr>
      <w:tr w:rsidR="0067082F" w:rsidRPr="009E3D0C" w:rsidTr="004855EF">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adjustRightInd w:val="0"/>
              <w:spacing w:line="280" w:lineRule="exact"/>
              <w:ind w:left="600" w:hangingChars="250" w:hanging="600"/>
              <w:textAlignment w:val="baseline"/>
              <w:rPr>
                <w:rFonts w:eastAsia="標楷體"/>
                <w:color w:val="000000"/>
              </w:rPr>
            </w:pPr>
            <w:r>
              <w:rPr>
                <w:rFonts w:eastAsia="標楷體" w:hint="eastAsia"/>
                <w:color w:val="000000"/>
              </w:rPr>
              <w:t>（</w:t>
            </w:r>
            <w:r>
              <w:rPr>
                <w:rFonts w:eastAsia="標楷體" w:hint="eastAsia"/>
                <w:color w:val="000000"/>
              </w:rPr>
              <w:t>2</w:t>
            </w:r>
            <w:r>
              <w:rPr>
                <w:rFonts w:eastAsia="標楷體" w:hint="eastAsia"/>
                <w:color w:val="000000"/>
              </w:rPr>
              <w:t>）</w:t>
            </w:r>
            <w:r w:rsidRPr="000A60CB">
              <w:rPr>
                <w:rFonts w:eastAsia="標楷體"/>
                <w:color w:val="000000"/>
              </w:rPr>
              <w:t>每門課程之教學評量成績</w:t>
            </w:r>
            <w:r w:rsidRPr="000A60CB">
              <w:rPr>
                <w:rFonts w:eastAsia="標楷體"/>
                <w:bCs/>
                <w:color w:val="000000"/>
              </w:rPr>
              <w:t>低於</w:t>
            </w:r>
            <w:r w:rsidRPr="000A60CB">
              <w:rPr>
                <w:rFonts w:eastAsia="標楷體"/>
                <w:bCs/>
                <w:color w:val="000000"/>
              </w:rPr>
              <w:t>5.00</w:t>
            </w:r>
            <w:r w:rsidRPr="000A60CB">
              <w:rPr>
                <w:rFonts w:eastAsia="標楷體"/>
                <w:bCs/>
                <w:color w:val="000000"/>
              </w:rPr>
              <w:t>且在</w:t>
            </w:r>
            <w:r w:rsidRPr="000A60CB">
              <w:rPr>
                <w:rFonts w:eastAsia="標楷體"/>
                <w:bCs/>
                <w:color w:val="000000"/>
              </w:rPr>
              <w:t>4.60 (</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280" w:lineRule="exact"/>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280" w:lineRule="exact"/>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67082F" w:rsidRPr="000A60CB" w:rsidRDefault="0067082F" w:rsidP="004855EF">
            <w:pPr>
              <w:widowControl/>
              <w:spacing w:line="280" w:lineRule="exact"/>
              <w:jc w:val="center"/>
              <w:rPr>
                <w:rFonts w:eastAsia="標楷體"/>
                <w:b/>
                <w:color w:val="000000"/>
              </w:rPr>
            </w:pPr>
            <w:r w:rsidRPr="000A60CB">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280" w:lineRule="exact"/>
              <w:rPr>
                <w:rFonts w:eastAsia="標楷體"/>
                <w:color w:val="000000"/>
              </w:rPr>
            </w:pPr>
          </w:p>
        </w:tc>
      </w:tr>
      <w:tr w:rsidR="0067082F" w:rsidRPr="009E3D0C" w:rsidTr="004855EF">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adjustRightInd w:val="0"/>
              <w:spacing w:line="280" w:lineRule="exact"/>
              <w:ind w:left="600" w:hangingChars="250" w:hanging="600"/>
              <w:textAlignment w:val="baseline"/>
              <w:rPr>
                <w:rFonts w:eastAsia="標楷體"/>
                <w:color w:val="000000"/>
              </w:rPr>
            </w:pPr>
            <w:r>
              <w:rPr>
                <w:rFonts w:eastAsia="標楷體" w:hint="eastAsia"/>
                <w:color w:val="000000"/>
              </w:rPr>
              <w:t>（</w:t>
            </w:r>
            <w:r>
              <w:rPr>
                <w:rFonts w:eastAsia="標楷體" w:hint="eastAsia"/>
                <w:color w:val="000000"/>
              </w:rPr>
              <w:t>3</w:t>
            </w:r>
            <w:r>
              <w:rPr>
                <w:rFonts w:eastAsia="標楷體" w:hint="eastAsia"/>
                <w:color w:val="000000"/>
              </w:rPr>
              <w:t>）</w:t>
            </w:r>
            <w:r w:rsidRPr="000A60CB">
              <w:rPr>
                <w:rFonts w:eastAsia="標楷體"/>
                <w:color w:val="000000"/>
              </w:rPr>
              <w:t>每門課程之教學評量成績</w:t>
            </w:r>
            <w:r w:rsidRPr="000A60CB">
              <w:rPr>
                <w:rFonts w:eastAsia="標楷體"/>
                <w:bCs/>
                <w:color w:val="000000"/>
              </w:rPr>
              <w:t>低於</w:t>
            </w:r>
            <w:r w:rsidRPr="000A60CB">
              <w:rPr>
                <w:rFonts w:eastAsia="標楷體"/>
                <w:bCs/>
                <w:color w:val="000000"/>
              </w:rPr>
              <w:t>4.60</w:t>
            </w:r>
            <w:r w:rsidRPr="000A60CB">
              <w:rPr>
                <w:rFonts w:eastAsia="標楷體"/>
                <w:bCs/>
                <w:color w:val="000000"/>
              </w:rPr>
              <w:t>且在</w:t>
            </w:r>
            <w:r w:rsidRPr="000A60CB">
              <w:rPr>
                <w:rFonts w:eastAsia="標楷體"/>
                <w:bCs/>
                <w:color w:val="000000"/>
              </w:rPr>
              <w:t>4.20 (</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r w:rsidRPr="000A60CB">
              <w:rPr>
                <w:rFonts w:eastAsia="標楷體"/>
                <w:color w:val="000000"/>
              </w:rPr>
              <w:t>。</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280" w:lineRule="exact"/>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280" w:lineRule="exact"/>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67082F" w:rsidRPr="000A60CB" w:rsidRDefault="0067082F" w:rsidP="004855EF">
            <w:pPr>
              <w:widowControl/>
              <w:spacing w:line="280" w:lineRule="exact"/>
              <w:jc w:val="center"/>
              <w:rPr>
                <w:rFonts w:eastAsia="標楷體"/>
                <w:b/>
                <w:color w:val="000000"/>
              </w:rPr>
            </w:pPr>
            <w:r w:rsidRPr="000A60CB">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280" w:lineRule="exact"/>
              <w:rPr>
                <w:rFonts w:eastAsia="標楷體"/>
                <w:color w:val="000000"/>
              </w:rPr>
            </w:pPr>
          </w:p>
        </w:tc>
      </w:tr>
      <w:tr w:rsidR="0067082F" w:rsidRPr="009E3D0C" w:rsidTr="004855EF">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67082F" w:rsidRPr="000A60CB" w:rsidRDefault="0067082F" w:rsidP="004855EF">
            <w:pPr>
              <w:widowControl/>
              <w:spacing w:line="280" w:lineRule="exact"/>
              <w:jc w:val="right"/>
              <w:rPr>
                <w:rFonts w:eastAsia="標楷體"/>
                <w:b/>
                <w:color w:val="000000"/>
              </w:rPr>
            </w:pPr>
            <w:r w:rsidRPr="000A60CB">
              <w:rPr>
                <w:rFonts w:eastAsia="標楷體"/>
                <w:b/>
                <w:color w:val="000000"/>
              </w:rPr>
              <w:t>（</w:t>
            </w:r>
            <w:r w:rsidRPr="000A60CB">
              <w:rPr>
                <w:rFonts w:eastAsia="標楷體"/>
                <w:b/>
                <w:color w:val="000000"/>
              </w:rPr>
              <w:t>B</w:t>
            </w:r>
            <w:r w:rsidRPr="000A60CB">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082F" w:rsidRPr="000A60CB" w:rsidRDefault="0067082F" w:rsidP="004855EF">
            <w:pPr>
              <w:widowControl/>
              <w:spacing w:line="280" w:lineRule="exact"/>
              <w:rPr>
                <w:rFonts w:eastAsia="標楷體"/>
                <w:b/>
                <w:color w:val="000000"/>
              </w:rPr>
            </w:pPr>
            <w:r w:rsidRPr="000A60CB">
              <w:rPr>
                <w:rFonts w:eastAsia="標楷體"/>
                <w:b/>
                <w:color w:val="000000"/>
              </w:rPr>
              <w:t>________ *0.8 =</w:t>
            </w:r>
          </w:p>
        </w:tc>
      </w:tr>
      <w:tr w:rsidR="0067082F" w:rsidRPr="009E3D0C" w:rsidTr="004855EF">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67082F" w:rsidRPr="000A60CB" w:rsidRDefault="0067082F" w:rsidP="004855EF">
            <w:pPr>
              <w:jc w:val="both"/>
              <w:rPr>
                <w:rFonts w:eastAsia="標楷體"/>
                <w:b/>
              </w:rPr>
            </w:pPr>
            <w:r w:rsidRPr="000A60CB">
              <w:rPr>
                <w:rFonts w:eastAsia="標楷體"/>
                <w:b/>
              </w:rPr>
              <w:t>（</w:t>
            </w:r>
            <w:r w:rsidRPr="000A60CB">
              <w:rPr>
                <w:rFonts w:eastAsia="標楷體"/>
                <w:b/>
              </w:rPr>
              <w:t>C</w:t>
            </w:r>
            <w:r w:rsidRPr="000A60CB">
              <w:rPr>
                <w:rFonts w:eastAsia="標楷體"/>
                <w:b/>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67082F" w:rsidRPr="000A60CB" w:rsidRDefault="0067082F" w:rsidP="004855EF">
            <w:pPr>
              <w:jc w:val="center"/>
              <w:rPr>
                <w:rFonts w:eastAsia="標楷體"/>
                <w:b/>
              </w:rPr>
            </w:pPr>
            <w:r w:rsidRPr="000A60CB">
              <w:rPr>
                <w:rFonts w:eastAsia="標楷體"/>
                <w:b/>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67082F" w:rsidRPr="000A60CB" w:rsidRDefault="0067082F" w:rsidP="004855EF">
            <w:pPr>
              <w:jc w:val="center"/>
              <w:rPr>
                <w:rFonts w:eastAsia="標楷體"/>
                <w:b/>
              </w:rPr>
            </w:pPr>
            <w:r w:rsidRPr="000A60CB">
              <w:rPr>
                <w:rFonts w:eastAsia="標楷體"/>
                <w:b/>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7082F" w:rsidRPr="000A60CB" w:rsidRDefault="0067082F" w:rsidP="004855EF">
            <w:pPr>
              <w:jc w:val="center"/>
              <w:rPr>
                <w:rFonts w:eastAsia="標楷體"/>
                <w:b/>
              </w:rPr>
            </w:pPr>
            <w:r w:rsidRPr="000A60CB">
              <w:rPr>
                <w:rFonts w:eastAsia="標楷體"/>
                <w:color w:val="000000"/>
                <w:sz w:val="21"/>
              </w:rPr>
              <w:t>得分</w:t>
            </w:r>
          </w:p>
        </w:tc>
      </w:tr>
      <w:tr w:rsidR="0067082F" w:rsidRPr="009E3D0C" w:rsidTr="004855EF">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67082F" w:rsidRPr="000A60CB" w:rsidRDefault="0067082F" w:rsidP="004855EF">
            <w:pPr>
              <w:spacing w:line="320" w:lineRule="exact"/>
              <w:ind w:left="240" w:hangingChars="100" w:hanging="240"/>
              <w:jc w:val="both"/>
              <w:rPr>
                <w:rFonts w:eastAsia="標楷體"/>
                <w:color w:val="000000"/>
              </w:rPr>
            </w:pPr>
            <w:r w:rsidRPr="000A60CB">
              <w:rPr>
                <w:rFonts w:eastAsia="標楷體"/>
                <w:bCs/>
                <w:color w:val="000000"/>
              </w:rPr>
              <w:t>每學年</w:t>
            </w:r>
            <w:r w:rsidRPr="000A60CB">
              <w:rPr>
                <w:rFonts w:eastAsia="標楷體"/>
                <w:color w:val="000000"/>
              </w:rPr>
              <w:t>教學評量分數在全院前</w:t>
            </w:r>
            <w:r w:rsidRPr="000A60CB">
              <w:rPr>
                <w:rFonts w:eastAsia="標楷體"/>
                <w:color w:val="000000"/>
              </w:rPr>
              <w:t>30%</w:t>
            </w:r>
            <w:r w:rsidRPr="000A60CB">
              <w:rPr>
                <w:rFonts w:eastAsia="標楷體"/>
                <w:color w:val="000000"/>
              </w:rPr>
              <w:t>，得分</w:t>
            </w:r>
            <w:r w:rsidRPr="000A60CB">
              <w:rPr>
                <w:rFonts w:eastAsia="標楷體"/>
                <w:color w:val="000000"/>
              </w:rPr>
              <w:t>30</w:t>
            </w:r>
            <w:r w:rsidRPr="000A60CB">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320" w:lineRule="exact"/>
              <w:jc w:val="center"/>
              <w:rPr>
                <w:rFonts w:eastAsia="標楷體"/>
                <w:b/>
                <w:color w:val="000000"/>
              </w:rPr>
            </w:pPr>
            <w:r w:rsidRPr="000A60CB">
              <w:rPr>
                <w:rFonts w:eastAsia="標楷體"/>
                <w:b/>
                <w:color w:val="000000"/>
              </w:rPr>
              <w:t>30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320" w:lineRule="exact"/>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320" w:lineRule="exact"/>
              <w:rPr>
                <w:rFonts w:eastAsia="標楷體"/>
                <w:b/>
                <w:color w:val="000000"/>
              </w:rPr>
            </w:pPr>
          </w:p>
        </w:tc>
      </w:tr>
      <w:tr w:rsidR="0067082F" w:rsidRPr="009E3D0C" w:rsidTr="004855EF">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67082F" w:rsidRPr="000A60CB" w:rsidRDefault="0067082F" w:rsidP="004855EF">
            <w:pPr>
              <w:spacing w:line="320" w:lineRule="exact"/>
              <w:jc w:val="both"/>
              <w:rPr>
                <w:rFonts w:eastAsia="標楷體"/>
                <w:bCs/>
                <w:color w:val="000000"/>
              </w:rPr>
            </w:pPr>
            <w:r w:rsidRPr="000A60CB">
              <w:rPr>
                <w:rFonts w:eastAsia="標楷體"/>
                <w:bCs/>
                <w:color w:val="000000"/>
              </w:rPr>
              <w:t>每學年教學評量成績為全院前</w:t>
            </w:r>
            <w:r w:rsidRPr="000A60CB">
              <w:rPr>
                <w:rFonts w:eastAsia="標楷體"/>
                <w:bCs/>
                <w:color w:val="000000"/>
              </w:rPr>
              <w:t>30%-50%</w:t>
            </w:r>
            <w:r w:rsidRPr="000A60CB">
              <w:rPr>
                <w:rFonts w:eastAsia="標楷體"/>
                <w:color w:val="000000"/>
              </w:rPr>
              <w:t>，得分</w:t>
            </w:r>
            <w:r w:rsidRPr="000A60CB">
              <w:rPr>
                <w:rFonts w:eastAsia="標楷體"/>
                <w:color w:val="000000"/>
              </w:rPr>
              <w:t>10</w:t>
            </w:r>
            <w:r w:rsidRPr="000A60CB">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320" w:lineRule="exact"/>
              <w:jc w:val="center"/>
              <w:rPr>
                <w:rFonts w:eastAsia="標楷體"/>
                <w:b/>
                <w:color w:val="000000"/>
              </w:rPr>
            </w:pPr>
            <w:r w:rsidRPr="000A60CB">
              <w:rPr>
                <w:rFonts w:eastAsia="標楷體"/>
                <w:b/>
                <w:color w:val="000000"/>
              </w:rPr>
              <w:t>10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320" w:lineRule="exact"/>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320" w:lineRule="exact"/>
              <w:rPr>
                <w:rFonts w:eastAsia="標楷體"/>
                <w:b/>
                <w:color w:val="000000"/>
              </w:rPr>
            </w:pPr>
          </w:p>
        </w:tc>
      </w:tr>
      <w:tr w:rsidR="0067082F" w:rsidRPr="009E3D0C" w:rsidTr="004855EF">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67082F" w:rsidRPr="000A60CB" w:rsidRDefault="0067082F" w:rsidP="004855EF">
            <w:pPr>
              <w:spacing w:line="320" w:lineRule="exact"/>
              <w:jc w:val="right"/>
              <w:rPr>
                <w:rFonts w:eastAsia="標楷體"/>
                <w:b/>
                <w:bCs/>
                <w:color w:val="000000"/>
              </w:rPr>
            </w:pPr>
            <w:r w:rsidRPr="000A60CB">
              <w:rPr>
                <w:rFonts w:eastAsia="標楷體"/>
                <w:b/>
                <w:bCs/>
                <w:color w:val="000000"/>
              </w:rPr>
              <w:t>（</w:t>
            </w:r>
            <w:r w:rsidRPr="000A60CB">
              <w:rPr>
                <w:rFonts w:eastAsia="標楷體"/>
                <w:b/>
                <w:bCs/>
                <w:color w:val="000000"/>
              </w:rPr>
              <w:t>C</w:t>
            </w:r>
            <w:r w:rsidRPr="000A60CB">
              <w:rPr>
                <w:rFonts w:eastAsia="標楷體"/>
                <w:b/>
                <w:bCs/>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tcPr>
          <w:p w:rsidR="0067082F" w:rsidRPr="000A60CB" w:rsidRDefault="0067082F" w:rsidP="004855EF">
            <w:pPr>
              <w:widowControl/>
              <w:spacing w:line="320" w:lineRule="exact"/>
              <w:rPr>
                <w:rFonts w:eastAsia="標楷體"/>
                <w:b/>
                <w:color w:val="000000"/>
              </w:rPr>
            </w:pPr>
          </w:p>
        </w:tc>
      </w:tr>
      <w:tr w:rsidR="0067082F" w:rsidRPr="009E3D0C" w:rsidTr="004855EF">
        <w:trPr>
          <w:trHeight w:val="684"/>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67082F" w:rsidRPr="000A60CB" w:rsidRDefault="0067082F" w:rsidP="004855EF">
            <w:pPr>
              <w:spacing w:line="320" w:lineRule="exact"/>
              <w:jc w:val="right"/>
              <w:rPr>
                <w:rFonts w:eastAsia="標楷體"/>
                <w:b/>
                <w:bCs/>
                <w:color w:val="000000"/>
              </w:rPr>
            </w:pPr>
            <w:r w:rsidRPr="000A60CB">
              <w:rPr>
                <w:b/>
              </w:rPr>
              <w:t xml:space="preserve"> (A+B+C</w:t>
            </w:r>
            <w:r w:rsidRPr="000A60CB">
              <w:rPr>
                <w:b/>
              </w:rPr>
              <w:t>）</w:t>
            </w:r>
            <w:r w:rsidRPr="000A60CB">
              <w:rPr>
                <w:b/>
              </w:rPr>
              <w:t xml:space="preserve">/340*100  </w:t>
            </w:r>
            <w:r w:rsidRPr="000A60CB">
              <w:rPr>
                <w:rFonts w:eastAsia="標楷體"/>
                <w:b/>
                <w:bCs/>
                <w:color w:val="000000"/>
              </w:rPr>
              <w:t>(D)</w:t>
            </w:r>
            <w:r w:rsidRPr="000A60CB">
              <w:rPr>
                <w:rFonts w:eastAsia="標楷體"/>
                <w:b/>
                <w:bCs/>
                <w:color w:val="000000"/>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tcPr>
          <w:p w:rsidR="0067082F" w:rsidRPr="000A60CB" w:rsidRDefault="0067082F" w:rsidP="004855EF">
            <w:pPr>
              <w:widowControl/>
              <w:spacing w:line="320" w:lineRule="exact"/>
              <w:rPr>
                <w:rFonts w:eastAsia="標楷體"/>
                <w:b/>
                <w:color w:val="000000"/>
              </w:rPr>
            </w:pPr>
          </w:p>
        </w:tc>
      </w:tr>
    </w:tbl>
    <w:p w:rsidR="0067082F" w:rsidRPr="00E32417" w:rsidRDefault="0067082F" w:rsidP="0067082F">
      <w:pPr>
        <w:ind w:rightChars="-130" w:right="-312"/>
        <w:rPr>
          <w:rFonts w:eastAsia="標楷體"/>
          <w:b/>
          <w:u w:val="single"/>
        </w:rPr>
      </w:pPr>
    </w:p>
    <w:p w:rsidR="00B037B0" w:rsidRPr="00145D24" w:rsidRDefault="00B037B0" w:rsidP="00F2756E">
      <w:pPr>
        <w:widowControl/>
      </w:pPr>
    </w:p>
    <w:sectPr w:rsidR="00B037B0" w:rsidRPr="00145D24" w:rsidSect="009E3D0C">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CA6" w:rsidRDefault="00C14CA6" w:rsidP="0022347D">
      <w:r>
        <w:separator/>
      </w:r>
    </w:p>
  </w:endnote>
  <w:endnote w:type="continuationSeparator" w:id="0">
    <w:p w:rsidR="00C14CA6" w:rsidRDefault="00C14CA6" w:rsidP="0022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標楷體a....">
    <w:altName w:val="新細明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B14" w:rsidRDefault="00FD70EC">
    <w:pPr>
      <w:pStyle w:val="a3"/>
      <w:framePr w:wrap="around" w:vAnchor="text" w:hAnchor="margin" w:xAlign="center" w:y="1"/>
      <w:rPr>
        <w:rStyle w:val="a4"/>
      </w:rPr>
    </w:pPr>
    <w:r>
      <w:rPr>
        <w:rStyle w:val="a4"/>
      </w:rPr>
      <w:fldChar w:fldCharType="begin"/>
    </w:r>
    <w:r w:rsidR="00DA0B14">
      <w:rPr>
        <w:rStyle w:val="a4"/>
      </w:rPr>
      <w:instrText xml:space="preserve">PAGE  </w:instrText>
    </w:r>
    <w:r>
      <w:rPr>
        <w:rStyle w:val="a4"/>
      </w:rPr>
      <w:fldChar w:fldCharType="end"/>
    </w:r>
  </w:p>
  <w:p w:rsidR="00DA0B14" w:rsidRDefault="00DA0B1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B14" w:rsidRDefault="00FD70EC">
    <w:pPr>
      <w:pStyle w:val="a3"/>
      <w:framePr w:wrap="around" w:vAnchor="text" w:hAnchor="margin" w:xAlign="center" w:y="1"/>
      <w:rPr>
        <w:rStyle w:val="a4"/>
      </w:rPr>
    </w:pPr>
    <w:r>
      <w:rPr>
        <w:rStyle w:val="a4"/>
      </w:rPr>
      <w:fldChar w:fldCharType="begin"/>
    </w:r>
    <w:r w:rsidR="00DA0B14">
      <w:rPr>
        <w:rStyle w:val="a4"/>
      </w:rPr>
      <w:instrText xml:space="preserve">PAGE  </w:instrText>
    </w:r>
    <w:r>
      <w:rPr>
        <w:rStyle w:val="a4"/>
      </w:rPr>
      <w:fldChar w:fldCharType="separate"/>
    </w:r>
    <w:r w:rsidR="00ED07D4">
      <w:rPr>
        <w:rStyle w:val="a4"/>
        <w:noProof/>
      </w:rPr>
      <w:t>1</w:t>
    </w:r>
    <w:r>
      <w:rPr>
        <w:rStyle w:val="a4"/>
      </w:rPr>
      <w:fldChar w:fldCharType="end"/>
    </w:r>
  </w:p>
  <w:p w:rsidR="00DA0B14" w:rsidRDefault="00DA0B1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CA6" w:rsidRDefault="00C14CA6" w:rsidP="0022347D">
      <w:r>
        <w:separator/>
      </w:r>
    </w:p>
  </w:footnote>
  <w:footnote w:type="continuationSeparator" w:id="0">
    <w:p w:rsidR="00C14CA6" w:rsidRDefault="00C14CA6" w:rsidP="00223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B09"/>
    <w:multiLevelType w:val="hybridMultilevel"/>
    <w:tmpl w:val="519AD972"/>
    <w:lvl w:ilvl="0" w:tplc="A35A225A">
      <w:start w:val="1"/>
      <w:numFmt w:val="decimal"/>
      <w:lvlText w:val="(%1)"/>
      <w:lvlJc w:val="left"/>
      <w:pPr>
        <w:tabs>
          <w:tab w:val="num" w:pos="720"/>
        </w:tabs>
        <w:ind w:left="720" w:hanging="360"/>
      </w:pPr>
      <w:rPr>
        <w:rFonts w:hint="eastAsia"/>
        <w:b w:val="0"/>
      </w:rPr>
    </w:lvl>
    <w:lvl w:ilvl="1" w:tplc="8A123888" w:tentative="1">
      <w:start w:val="1"/>
      <w:numFmt w:val="bullet"/>
      <w:lvlText w:val="•"/>
      <w:lvlJc w:val="left"/>
      <w:pPr>
        <w:tabs>
          <w:tab w:val="num" w:pos="1440"/>
        </w:tabs>
        <w:ind w:left="1440" w:hanging="360"/>
      </w:pPr>
      <w:rPr>
        <w:rFonts w:ascii="Arial" w:hAnsi="Arial" w:hint="default"/>
      </w:rPr>
    </w:lvl>
    <w:lvl w:ilvl="2" w:tplc="47283AAC" w:tentative="1">
      <w:start w:val="1"/>
      <w:numFmt w:val="bullet"/>
      <w:lvlText w:val="•"/>
      <w:lvlJc w:val="left"/>
      <w:pPr>
        <w:tabs>
          <w:tab w:val="num" w:pos="2160"/>
        </w:tabs>
        <w:ind w:left="2160" w:hanging="360"/>
      </w:pPr>
      <w:rPr>
        <w:rFonts w:ascii="Arial" w:hAnsi="Arial" w:hint="default"/>
      </w:rPr>
    </w:lvl>
    <w:lvl w:ilvl="3" w:tplc="62746C20" w:tentative="1">
      <w:start w:val="1"/>
      <w:numFmt w:val="bullet"/>
      <w:lvlText w:val="•"/>
      <w:lvlJc w:val="left"/>
      <w:pPr>
        <w:tabs>
          <w:tab w:val="num" w:pos="2880"/>
        </w:tabs>
        <w:ind w:left="2880" w:hanging="360"/>
      </w:pPr>
      <w:rPr>
        <w:rFonts w:ascii="Arial" w:hAnsi="Arial" w:hint="default"/>
      </w:rPr>
    </w:lvl>
    <w:lvl w:ilvl="4" w:tplc="9DB21FE8" w:tentative="1">
      <w:start w:val="1"/>
      <w:numFmt w:val="bullet"/>
      <w:lvlText w:val="•"/>
      <w:lvlJc w:val="left"/>
      <w:pPr>
        <w:tabs>
          <w:tab w:val="num" w:pos="3600"/>
        </w:tabs>
        <w:ind w:left="3600" w:hanging="360"/>
      </w:pPr>
      <w:rPr>
        <w:rFonts w:ascii="Arial" w:hAnsi="Arial" w:hint="default"/>
      </w:rPr>
    </w:lvl>
    <w:lvl w:ilvl="5" w:tplc="689A6FDA" w:tentative="1">
      <w:start w:val="1"/>
      <w:numFmt w:val="bullet"/>
      <w:lvlText w:val="•"/>
      <w:lvlJc w:val="left"/>
      <w:pPr>
        <w:tabs>
          <w:tab w:val="num" w:pos="4320"/>
        </w:tabs>
        <w:ind w:left="4320" w:hanging="360"/>
      </w:pPr>
      <w:rPr>
        <w:rFonts w:ascii="Arial" w:hAnsi="Arial" w:hint="default"/>
      </w:rPr>
    </w:lvl>
    <w:lvl w:ilvl="6" w:tplc="97C26E58" w:tentative="1">
      <w:start w:val="1"/>
      <w:numFmt w:val="bullet"/>
      <w:lvlText w:val="•"/>
      <w:lvlJc w:val="left"/>
      <w:pPr>
        <w:tabs>
          <w:tab w:val="num" w:pos="5040"/>
        </w:tabs>
        <w:ind w:left="5040" w:hanging="360"/>
      </w:pPr>
      <w:rPr>
        <w:rFonts w:ascii="Arial" w:hAnsi="Arial" w:hint="default"/>
      </w:rPr>
    </w:lvl>
    <w:lvl w:ilvl="7" w:tplc="AB6E3E90" w:tentative="1">
      <w:start w:val="1"/>
      <w:numFmt w:val="bullet"/>
      <w:lvlText w:val="•"/>
      <w:lvlJc w:val="left"/>
      <w:pPr>
        <w:tabs>
          <w:tab w:val="num" w:pos="5760"/>
        </w:tabs>
        <w:ind w:left="5760" w:hanging="360"/>
      </w:pPr>
      <w:rPr>
        <w:rFonts w:ascii="Arial" w:hAnsi="Arial" w:hint="default"/>
      </w:rPr>
    </w:lvl>
    <w:lvl w:ilvl="8" w:tplc="9C4A6A92" w:tentative="1">
      <w:start w:val="1"/>
      <w:numFmt w:val="bullet"/>
      <w:lvlText w:val="•"/>
      <w:lvlJc w:val="left"/>
      <w:pPr>
        <w:tabs>
          <w:tab w:val="num" w:pos="6480"/>
        </w:tabs>
        <w:ind w:left="6480" w:hanging="360"/>
      </w:pPr>
      <w:rPr>
        <w:rFonts w:ascii="Arial" w:hAnsi="Arial" w:hint="default"/>
      </w:rPr>
    </w:lvl>
  </w:abstractNum>
  <w:abstractNum w:abstractNumId="1">
    <w:nsid w:val="0DBE6432"/>
    <w:multiLevelType w:val="hybridMultilevel"/>
    <w:tmpl w:val="7AB4C258"/>
    <w:lvl w:ilvl="0" w:tplc="FD36AED4">
      <w:start w:val="1"/>
      <w:numFmt w:val="taiwaneseCountingThousand"/>
      <w:lvlText w:val="(%1)"/>
      <w:lvlJc w:val="left"/>
      <w:pPr>
        <w:ind w:left="408" w:hanging="408"/>
      </w:pPr>
      <w:rPr>
        <w:rFonts w:hint="default"/>
      </w:rPr>
    </w:lvl>
    <w:lvl w:ilvl="1" w:tplc="0409000F">
      <w:start w:val="1"/>
      <w:numFmt w:val="decimal"/>
      <w:lvlText w:val="%2."/>
      <w:lvlJc w:val="left"/>
      <w:pPr>
        <w:ind w:left="960" w:hanging="480"/>
      </w:pPr>
    </w:lvl>
    <w:lvl w:ilvl="2" w:tplc="0409000F">
      <w:start w:val="1"/>
      <w:numFmt w:val="decimal"/>
      <w:lvlText w:val="%3."/>
      <w:lvlJc w:val="left"/>
      <w:pPr>
        <w:ind w:left="1440" w:hanging="480"/>
      </w:pPr>
      <w:rPr>
        <w:rFonts w:hint="eastAsia"/>
      </w:rPr>
    </w:lvl>
    <w:lvl w:ilvl="3" w:tplc="04090001">
      <w:start w:val="1"/>
      <w:numFmt w:val="bullet"/>
      <w:lvlText w:val=""/>
      <w:lvlJc w:val="left"/>
      <w:pPr>
        <w:ind w:left="1920" w:hanging="480"/>
      </w:pPr>
      <w:rPr>
        <w:rFonts w:ascii="Wingdings" w:hAnsi="Wingding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3E41606"/>
    <w:multiLevelType w:val="hybridMultilevel"/>
    <w:tmpl w:val="7338B57C"/>
    <w:lvl w:ilvl="0" w:tplc="D75CA696">
      <w:start w:val="1"/>
      <w:numFmt w:val="lowerLetter"/>
      <w:lvlText w:val="(%1)"/>
      <w:lvlJc w:val="left"/>
      <w:pPr>
        <w:ind w:left="372" w:hanging="37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D6F3A8E"/>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65D5D97"/>
    <w:multiLevelType w:val="hybridMultilevel"/>
    <w:tmpl w:val="4D82F6BE"/>
    <w:lvl w:ilvl="0" w:tplc="70EEE95A">
      <w:start w:val="1"/>
      <w:numFmt w:val="decimal"/>
      <w:lvlText w:val="%1."/>
      <w:lvlJc w:val="left"/>
      <w:pPr>
        <w:ind w:left="480" w:hanging="480"/>
      </w:pPr>
      <w:rPr>
        <w:rFonts w:ascii="Times New Roman" w:hAnsi="Times New Roman" w:cs="Times New Roman" w:hint="default"/>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ECF4484"/>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2382ED4"/>
    <w:multiLevelType w:val="hybridMultilevel"/>
    <w:tmpl w:val="D41A8AE2"/>
    <w:lvl w:ilvl="0" w:tplc="2CD0860E">
      <w:start w:val="1"/>
      <w:numFmt w:val="decimal"/>
      <w:lvlText w:val="(%1)"/>
      <w:lvlJc w:val="left"/>
      <w:pPr>
        <w:tabs>
          <w:tab w:val="num" w:pos="600"/>
        </w:tabs>
        <w:ind w:left="600" w:hanging="360"/>
      </w:pPr>
      <w:rPr>
        <w:rFonts w:cs="新細明體"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05C63D7"/>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8B40A87"/>
    <w:multiLevelType w:val="hybridMultilevel"/>
    <w:tmpl w:val="5622D99E"/>
    <w:lvl w:ilvl="0" w:tplc="202824E4">
      <w:start w:val="1"/>
      <w:numFmt w:val="decimal"/>
      <w:lvlText w:val="(%1)"/>
      <w:lvlJc w:val="left"/>
      <w:pPr>
        <w:tabs>
          <w:tab w:val="num" w:pos="600"/>
        </w:tabs>
        <w:ind w:left="600" w:hanging="360"/>
      </w:pPr>
      <w:rPr>
        <w:rFonts w:cs="新細明體" w:hint="default"/>
        <w:bdr w:val="none" w:sz="0" w:space="0" w:color="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nsid w:val="6D23367C"/>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FB2549D"/>
    <w:multiLevelType w:val="hybridMultilevel"/>
    <w:tmpl w:val="90B60ED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74775832"/>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6"/>
  </w:num>
  <w:num w:numId="2">
    <w:abstractNumId w:val="4"/>
  </w:num>
  <w:num w:numId="3">
    <w:abstractNumId w:val="11"/>
  </w:num>
  <w:num w:numId="4">
    <w:abstractNumId w:val="9"/>
  </w:num>
  <w:num w:numId="5">
    <w:abstractNumId w:val="15"/>
  </w:num>
  <w:num w:numId="6">
    <w:abstractNumId w:val="8"/>
  </w:num>
  <w:num w:numId="7">
    <w:abstractNumId w:val="7"/>
  </w:num>
  <w:num w:numId="8">
    <w:abstractNumId w:val="12"/>
  </w:num>
  <w:num w:numId="9">
    <w:abstractNumId w:val="0"/>
  </w:num>
  <w:num w:numId="10">
    <w:abstractNumId w:val="1"/>
  </w:num>
  <w:num w:numId="11">
    <w:abstractNumId w:val="5"/>
  </w:num>
  <w:num w:numId="12">
    <w:abstractNumId w:val="6"/>
  </w:num>
  <w:num w:numId="13">
    <w:abstractNumId w:val="10"/>
  </w:num>
  <w:num w:numId="14">
    <w:abstractNumId w:val="13"/>
  </w:num>
  <w:num w:numId="15">
    <w:abstractNumId w:val="3"/>
  </w:num>
  <w:num w:numId="16">
    <w:abstractNumId w:val="14"/>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3EC"/>
    <w:rsid w:val="000029AC"/>
    <w:rsid w:val="0000385A"/>
    <w:rsid w:val="00004D22"/>
    <w:rsid w:val="00012365"/>
    <w:rsid w:val="00013559"/>
    <w:rsid w:val="00014577"/>
    <w:rsid w:val="00021380"/>
    <w:rsid w:val="000231A6"/>
    <w:rsid w:val="000234AB"/>
    <w:rsid w:val="000244AA"/>
    <w:rsid w:val="0002693E"/>
    <w:rsid w:val="00030048"/>
    <w:rsid w:val="000336AA"/>
    <w:rsid w:val="00037EE6"/>
    <w:rsid w:val="000410B2"/>
    <w:rsid w:val="00042DEA"/>
    <w:rsid w:val="000456FA"/>
    <w:rsid w:val="00046F7B"/>
    <w:rsid w:val="00047300"/>
    <w:rsid w:val="0005063F"/>
    <w:rsid w:val="00061A78"/>
    <w:rsid w:val="00062137"/>
    <w:rsid w:val="00065B4B"/>
    <w:rsid w:val="00071B9F"/>
    <w:rsid w:val="0007422C"/>
    <w:rsid w:val="0007501E"/>
    <w:rsid w:val="00075B01"/>
    <w:rsid w:val="000909DC"/>
    <w:rsid w:val="00092791"/>
    <w:rsid w:val="000944C8"/>
    <w:rsid w:val="000947D8"/>
    <w:rsid w:val="000A00C9"/>
    <w:rsid w:val="000A241C"/>
    <w:rsid w:val="000A3C64"/>
    <w:rsid w:val="000A3CE0"/>
    <w:rsid w:val="000A4023"/>
    <w:rsid w:val="000A584D"/>
    <w:rsid w:val="000B1BAA"/>
    <w:rsid w:val="000C15EF"/>
    <w:rsid w:val="000C1B83"/>
    <w:rsid w:val="000C37B0"/>
    <w:rsid w:val="000C59FD"/>
    <w:rsid w:val="000C6258"/>
    <w:rsid w:val="000D0903"/>
    <w:rsid w:val="000D31AB"/>
    <w:rsid w:val="000D48DC"/>
    <w:rsid w:val="000D6459"/>
    <w:rsid w:val="000E5010"/>
    <w:rsid w:val="000E637B"/>
    <w:rsid w:val="000F7497"/>
    <w:rsid w:val="00101DCC"/>
    <w:rsid w:val="00101E1A"/>
    <w:rsid w:val="00101F4E"/>
    <w:rsid w:val="00105089"/>
    <w:rsid w:val="001063A2"/>
    <w:rsid w:val="001118DF"/>
    <w:rsid w:val="0011404B"/>
    <w:rsid w:val="001153CF"/>
    <w:rsid w:val="00120B28"/>
    <w:rsid w:val="00122DCD"/>
    <w:rsid w:val="00127CA7"/>
    <w:rsid w:val="001303E9"/>
    <w:rsid w:val="00136E51"/>
    <w:rsid w:val="00140F21"/>
    <w:rsid w:val="001459A9"/>
    <w:rsid w:val="00145D24"/>
    <w:rsid w:val="001519A3"/>
    <w:rsid w:val="001519A8"/>
    <w:rsid w:val="0015550F"/>
    <w:rsid w:val="0015565B"/>
    <w:rsid w:val="001637AB"/>
    <w:rsid w:val="00164559"/>
    <w:rsid w:val="00164692"/>
    <w:rsid w:val="00164923"/>
    <w:rsid w:val="0017097F"/>
    <w:rsid w:val="00171C9F"/>
    <w:rsid w:val="0017738D"/>
    <w:rsid w:val="00181B0C"/>
    <w:rsid w:val="00182357"/>
    <w:rsid w:val="00182695"/>
    <w:rsid w:val="00184D06"/>
    <w:rsid w:val="0018576F"/>
    <w:rsid w:val="00185E86"/>
    <w:rsid w:val="001903DA"/>
    <w:rsid w:val="001916DD"/>
    <w:rsid w:val="0019538F"/>
    <w:rsid w:val="001A13BA"/>
    <w:rsid w:val="001A18C9"/>
    <w:rsid w:val="001A2252"/>
    <w:rsid w:val="001A58DA"/>
    <w:rsid w:val="001A6066"/>
    <w:rsid w:val="001A68F2"/>
    <w:rsid w:val="001A6DDA"/>
    <w:rsid w:val="001B079B"/>
    <w:rsid w:val="001B2FD3"/>
    <w:rsid w:val="001B701D"/>
    <w:rsid w:val="001C0A9B"/>
    <w:rsid w:val="001C2469"/>
    <w:rsid w:val="001C532C"/>
    <w:rsid w:val="001D00F0"/>
    <w:rsid w:val="001D5E9D"/>
    <w:rsid w:val="001D625A"/>
    <w:rsid w:val="001D6CDC"/>
    <w:rsid w:val="001D782B"/>
    <w:rsid w:val="001E1A55"/>
    <w:rsid w:val="001E33BD"/>
    <w:rsid w:val="001E6CA7"/>
    <w:rsid w:val="001E7DBD"/>
    <w:rsid w:val="001F1DBA"/>
    <w:rsid w:val="001F6737"/>
    <w:rsid w:val="00202641"/>
    <w:rsid w:val="00204466"/>
    <w:rsid w:val="00207511"/>
    <w:rsid w:val="00207735"/>
    <w:rsid w:val="00214866"/>
    <w:rsid w:val="002158E6"/>
    <w:rsid w:val="00215D08"/>
    <w:rsid w:val="002172AF"/>
    <w:rsid w:val="00222CF0"/>
    <w:rsid w:val="0022347D"/>
    <w:rsid w:val="0022396F"/>
    <w:rsid w:val="002252DC"/>
    <w:rsid w:val="002278FC"/>
    <w:rsid w:val="0023417F"/>
    <w:rsid w:val="00234699"/>
    <w:rsid w:val="00234FD2"/>
    <w:rsid w:val="002369F5"/>
    <w:rsid w:val="00237F49"/>
    <w:rsid w:val="00246295"/>
    <w:rsid w:val="0025023D"/>
    <w:rsid w:val="00256539"/>
    <w:rsid w:val="002578CD"/>
    <w:rsid w:val="00257B34"/>
    <w:rsid w:val="00271526"/>
    <w:rsid w:val="00272706"/>
    <w:rsid w:val="00276B26"/>
    <w:rsid w:val="00276CCB"/>
    <w:rsid w:val="00277AE5"/>
    <w:rsid w:val="00277D18"/>
    <w:rsid w:val="00280349"/>
    <w:rsid w:val="00280F3B"/>
    <w:rsid w:val="002824C4"/>
    <w:rsid w:val="0028256B"/>
    <w:rsid w:val="0028490E"/>
    <w:rsid w:val="0029225A"/>
    <w:rsid w:val="00293935"/>
    <w:rsid w:val="0029427A"/>
    <w:rsid w:val="002944A4"/>
    <w:rsid w:val="00296981"/>
    <w:rsid w:val="002974BF"/>
    <w:rsid w:val="002978D2"/>
    <w:rsid w:val="002A265E"/>
    <w:rsid w:val="002A2785"/>
    <w:rsid w:val="002A340C"/>
    <w:rsid w:val="002A4959"/>
    <w:rsid w:val="002A4EEC"/>
    <w:rsid w:val="002A6C59"/>
    <w:rsid w:val="002A7476"/>
    <w:rsid w:val="002B16C2"/>
    <w:rsid w:val="002B4CBC"/>
    <w:rsid w:val="002B5090"/>
    <w:rsid w:val="002B51A8"/>
    <w:rsid w:val="002B5FD4"/>
    <w:rsid w:val="002B6067"/>
    <w:rsid w:val="002B6A33"/>
    <w:rsid w:val="002B7D4C"/>
    <w:rsid w:val="002C2082"/>
    <w:rsid w:val="002C420B"/>
    <w:rsid w:val="002C6588"/>
    <w:rsid w:val="002C7657"/>
    <w:rsid w:val="002D0713"/>
    <w:rsid w:val="002D1D61"/>
    <w:rsid w:val="002D2104"/>
    <w:rsid w:val="002D2991"/>
    <w:rsid w:val="002D4A9D"/>
    <w:rsid w:val="002D6670"/>
    <w:rsid w:val="002D7A40"/>
    <w:rsid w:val="002E790D"/>
    <w:rsid w:val="002F1975"/>
    <w:rsid w:val="002F207B"/>
    <w:rsid w:val="002F31B5"/>
    <w:rsid w:val="002F436C"/>
    <w:rsid w:val="002F490F"/>
    <w:rsid w:val="002F7FB5"/>
    <w:rsid w:val="003030F0"/>
    <w:rsid w:val="00310071"/>
    <w:rsid w:val="003135D6"/>
    <w:rsid w:val="00316450"/>
    <w:rsid w:val="00324D40"/>
    <w:rsid w:val="0033030E"/>
    <w:rsid w:val="0033423C"/>
    <w:rsid w:val="00334531"/>
    <w:rsid w:val="003354F2"/>
    <w:rsid w:val="00335F31"/>
    <w:rsid w:val="00340A40"/>
    <w:rsid w:val="00341826"/>
    <w:rsid w:val="00343D49"/>
    <w:rsid w:val="00344BB2"/>
    <w:rsid w:val="0034628C"/>
    <w:rsid w:val="00351B37"/>
    <w:rsid w:val="0035364E"/>
    <w:rsid w:val="003571C0"/>
    <w:rsid w:val="003601A7"/>
    <w:rsid w:val="00360D21"/>
    <w:rsid w:val="00364E0C"/>
    <w:rsid w:val="00366079"/>
    <w:rsid w:val="0036758A"/>
    <w:rsid w:val="003706B4"/>
    <w:rsid w:val="003739B5"/>
    <w:rsid w:val="003742F3"/>
    <w:rsid w:val="00374F97"/>
    <w:rsid w:val="00375D87"/>
    <w:rsid w:val="00380800"/>
    <w:rsid w:val="00384A46"/>
    <w:rsid w:val="00384E0C"/>
    <w:rsid w:val="00385B9B"/>
    <w:rsid w:val="00386E00"/>
    <w:rsid w:val="00393E3F"/>
    <w:rsid w:val="003962AC"/>
    <w:rsid w:val="003A28EC"/>
    <w:rsid w:val="003A32B5"/>
    <w:rsid w:val="003B32E3"/>
    <w:rsid w:val="003C31E1"/>
    <w:rsid w:val="003C3CB9"/>
    <w:rsid w:val="003C5432"/>
    <w:rsid w:val="003C57AE"/>
    <w:rsid w:val="003D34FD"/>
    <w:rsid w:val="003E0D6E"/>
    <w:rsid w:val="003E273D"/>
    <w:rsid w:val="003E2D37"/>
    <w:rsid w:val="003E3591"/>
    <w:rsid w:val="003E5867"/>
    <w:rsid w:val="003E767E"/>
    <w:rsid w:val="003F0F5A"/>
    <w:rsid w:val="003F11D1"/>
    <w:rsid w:val="003F284F"/>
    <w:rsid w:val="003F566D"/>
    <w:rsid w:val="003F56B8"/>
    <w:rsid w:val="003F66C5"/>
    <w:rsid w:val="003F76CC"/>
    <w:rsid w:val="004012F9"/>
    <w:rsid w:val="0040182E"/>
    <w:rsid w:val="00403125"/>
    <w:rsid w:val="00407F34"/>
    <w:rsid w:val="00413D1E"/>
    <w:rsid w:val="0041461C"/>
    <w:rsid w:val="00414830"/>
    <w:rsid w:val="004178AE"/>
    <w:rsid w:val="004216A1"/>
    <w:rsid w:val="00422644"/>
    <w:rsid w:val="0042267C"/>
    <w:rsid w:val="004227F3"/>
    <w:rsid w:val="004235E8"/>
    <w:rsid w:val="00423C59"/>
    <w:rsid w:val="00423C79"/>
    <w:rsid w:val="0042460B"/>
    <w:rsid w:val="0043045F"/>
    <w:rsid w:val="00430963"/>
    <w:rsid w:val="00431E4C"/>
    <w:rsid w:val="00434D0E"/>
    <w:rsid w:val="004378E5"/>
    <w:rsid w:val="00443956"/>
    <w:rsid w:val="0045065C"/>
    <w:rsid w:val="00453403"/>
    <w:rsid w:val="00460734"/>
    <w:rsid w:val="00460D7A"/>
    <w:rsid w:val="004612C5"/>
    <w:rsid w:val="0046312B"/>
    <w:rsid w:val="00463220"/>
    <w:rsid w:val="0046378E"/>
    <w:rsid w:val="00464837"/>
    <w:rsid w:val="00465628"/>
    <w:rsid w:val="00466D76"/>
    <w:rsid w:val="00472C36"/>
    <w:rsid w:val="0047637B"/>
    <w:rsid w:val="0048007D"/>
    <w:rsid w:val="0048189F"/>
    <w:rsid w:val="00485029"/>
    <w:rsid w:val="00490507"/>
    <w:rsid w:val="00492A0C"/>
    <w:rsid w:val="00495A2B"/>
    <w:rsid w:val="004A02CE"/>
    <w:rsid w:val="004A17AB"/>
    <w:rsid w:val="004A4E5E"/>
    <w:rsid w:val="004A7AEB"/>
    <w:rsid w:val="004B09C0"/>
    <w:rsid w:val="004B1A29"/>
    <w:rsid w:val="004B1B50"/>
    <w:rsid w:val="004B2456"/>
    <w:rsid w:val="004B5012"/>
    <w:rsid w:val="004B6605"/>
    <w:rsid w:val="004C2082"/>
    <w:rsid w:val="004C28A0"/>
    <w:rsid w:val="004C3CFE"/>
    <w:rsid w:val="004C5426"/>
    <w:rsid w:val="004C58CA"/>
    <w:rsid w:val="004D6053"/>
    <w:rsid w:val="004D738B"/>
    <w:rsid w:val="004E16F1"/>
    <w:rsid w:val="004E1DBD"/>
    <w:rsid w:val="004E5228"/>
    <w:rsid w:val="004E625D"/>
    <w:rsid w:val="004F159C"/>
    <w:rsid w:val="004F208E"/>
    <w:rsid w:val="004F4DF6"/>
    <w:rsid w:val="004F6A45"/>
    <w:rsid w:val="0050119F"/>
    <w:rsid w:val="00504B3E"/>
    <w:rsid w:val="00505882"/>
    <w:rsid w:val="00507A8D"/>
    <w:rsid w:val="0051360B"/>
    <w:rsid w:val="00517863"/>
    <w:rsid w:val="005178BC"/>
    <w:rsid w:val="00520444"/>
    <w:rsid w:val="005239D5"/>
    <w:rsid w:val="00524703"/>
    <w:rsid w:val="00524A4A"/>
    <w:rsid w:val="00526977"/>
    <w:rsid w:val="00526A7E"/>
    <w:rsid w:val="00527E00"/>
    <w:rsid w:val="00530847"/>
    <w:rsid w:val="00531257"/>
    <w:rsid w:val="00533AE2"/>
    <w:rsid w:val="00535054"/>
    <w:rsid w:val="005372FC"/>
    <w:rsid w:val="0054160B"/>
    <w:rsid w:val="00541BAF"/>
    <w:rsid w:val="005425E0"/>
    <w:rsid w:val="00545FD7"/>
    <w:rsid w:val="0054626C"/>
    <w:rsid w:val="0054660F"/>
    <w:rsid w:val="0054661D"/>
    <w:rsid w:val="00546B92"/>
    <w:rsid w:val="005624E6"/>
    <w:rsid w:val="00564A2C"/>
    <w:rsid w:val="00564E73"/>
    <w:rsid w:val="0056643F"/>
    <w:rsid w:val="00567D18"/>
    <w:rsid w:val="005701FE"/>
    <w:rsid w:val="005706F9"/>
    <w:rsid w:val="00570CC9"/>
    <w:rsid w:val="00571510"/>
    <w:rsid w:val="00572090"/>
    <w:rsid w:val="005758C4"/>
    <w:rsid w:val="005767FF"/>
    <w:rsid w:val="005774D5"/>
    <w:rsid w:val="005813EC"/>
    <w:rsid w:val="00581766"/>
    <w:rsid w:val="0058346E"/>
    <w:rsid w:val="00584A6A"/>
    <w:rsid w:val="00586AB4"/>
    <w:rsid w:val="00593CDB"/>
    <w:rsid w:val="005963BC"/>
    <w:rsid w:val="005978FE"/>
    <w:rsid w:val="005A1946"/>
    <w:rsid w:val="005A2ECB"/>
    <w:rsid w:val="005A4637"/>
    <w:rsid w:val="005A7238"/>
    <w:rsid w:val="005B08D5"/>
    <w:rsid w:val="005B0D14"/>
    <w:rsid w:val="005C0F24"/>
    <w:rsid w:val="005C3933"/>
    <w:rsid w:val="005C597D"/>
    <w:rsid w:val="005C5E0F"/>
    <w:rsid w:val="005D04BA"/>
    <w:rsid w:val="005D232B"/>
    <w:rsid w:val="005D45BF"/>
    <w:rsid w:val="005D5FD5"/>
    <w:rsid w:val="005E0668"/>
    <w:rsid w:val="005E446A"/>
    <w:rsid w:val="005F4D06"/>
    <w:rsid w:val="005F77E3"/>
    <w:rsid w:val="006020B6"/>
    <w:rsid w:val="006039C1"/>
    <w:rsid w:val="0060563C"/>
    <w:rsid w:val="006061D9"/>
    <w:rsid w:val="00606479"/>
    <w:rsid w:val="00612231"/>
    <w:rsid w:val="00612366"/>
    <w:rsid w:val="00612BFF"/>
    <w:rsid w:val="00612D90"/>
    <w:rsid w:val="00626E12"/>
    <w:rsid w:val="00631AE1"/>
    <w:rsid w:val="0063452D"/>
    <w:rsid w:val="00641D4F"/>
    <w:rsid w:val="0064396F"/>
    <w:rsid w:val="0064511A"/>
    <w:rsid w:val="0064527F"/>
    <w:rsid w:val="00650B72"/>
    <w:rsid w:val="00650F62"/>
    <w:rsid w:val="00651B43"/>
    <w:rsid w:val="00652051"/>
    <w:rsid w:val="006535A5"/>
    <w:rsid w:val="00663030"/>
    <w:rsid w:val="0066716A"/>
    <w:rsid w:val="0067082F"/>
    <w:rsid w:val="00670FE3"/>
    <w:rsid w:val="00672334"/>
    <w:rsid w:val="006727EE"/>
    <w:rsid w:val="00673A40"/>
    <w:rsid w:val="00674D84"/>
    <w:rsid w:val="00676AE4"/>
    <w:rsid w:val="00680B12"/>
    <w:rsid w:val="00681AA8"/>
    <w:rsid w:val="00683EA0"/>
    <w:rsid w:val="006872A6"/>
    <w:rsid w:val="00690C84"/>
    <w:rsid w:val="00695130"/>
    <w:rsid w:val="00696F9E"/>
    <w:rsid w:val="00697D0D"/>
    <w:rsid w:val="006A0787"/>
    <w:rsid w:val="006A4996"/>
    <w:rsid w:val="006A59F0"/>
    <w:rsid w:val="006B012D"/>
    <w:rsid w:val="006B1065"/>
    <w:rsid w:val="006B1351"/>
    <w:rsid w:val="006B1438"/>
    <w:rsid w:val="006B159F"/>
    <w:rsid w:val="006B1A87"/>
    <w:rsid w:val="006B2497"/>
    <w:rsid w:val="006B3903"/>
    <w:rsid w:val="006B3CFD"/>
    <w:rsid w:val="006B44E6"/>
    <w:rsid w:val="006B5684"/>
    <w:rsid w:val="006C066E"/>
    <w:rsid w:val="006C1095"/>
    <w:rsid w:val="006C571E"/>
    <w:rsid w:val="006C5E5C"/>
    <w:rsid w:val="006C64E5"/>
    <w:rsid w:val="006D0190"/>
    <w:rsid w:val="006D196B"/>
    <w:rsid w:val="006D29E0"/>
    <w:rsid w:val="006D4629"/>
    <w:rsid w:val="006D53C0"/>
    <w:rsid w:val="006E0CF5"/>
    <w:rsid w:val="006E21E4"/>
    <w:rsid w:val="006E5182"/>
    <w:rsid w:val="006E71C8"/>
    <w:rsid w:val="006F0CB7"/>
    <w:rsid w:val="006F1976"/>
    <w:rsid w:val="006F2134"/>
    <w:rsid w:val="006F2869"/>
    <w:rsid w:val="006F653F"/>
    <w:rsid w:val="006F714C"/>
    <w:rsid w:val="006F73FE"/>
    <w:rsid w:val="007001B3"/>
    <w:rsid w:val="00700A08"/>
    <w:rsid w:val="00701F50"/>
    <w:rsid w:val="007049EB"/>
    <w:rsid w:val="00707069"/>
    <w:rsid w:val="00707C12"/>
    <w:rsid w:val="00712F72"/>
    <w:rsid w:val="00714042"/>
    <w:rsid w:val="00716913"/>
    <w:rsid w:val="00716931"/>
    <w:rsid w:val="00716BA1"/>
    <w:rsid w:val="00721FBC"/>
    <w:rsid w:val="00725F13"/>
    <w:rsid w:val="00730DEB"/>
    <w:rsid w:val="00731F9C"/>
    <w:rsid w:val="00734C52"/>
    <w:rsid w:val="00737032"/>
    <w:rsid w:val="00741F5F"/>
    <w:rsid w:val="00743B50"/>
    <w:rsid w:val="00744C71"/>
    <w:rsid w:val="00752283"/>
    <w:rsid w:val="00752A38"/>
    <w:rsid w:val="00757896"/>
    <w:rsid w:val="007613F9"/>
    <w:rsid w:val="007631F2"/>
    <w:rsid w:val="007658F8"/>
    <w:rsid w:val="00775CF1"/>
    <w:rsid w:val="00775FD5"/>
    <w:rsid w:val="00777754"/>
    <w:rsid w:val="00777A62"/>
    <w:rsid w:val="00786C59"/>
    <w:rsid w:val="007927C8"/>
    <w:rsid w:val="00793C2B"/>
    <w:rsid w:val="00796CA3"/>
    <w:rsid w:val="00796FB5"/>
    <w:rsid w:val="007A1FD9"/>
    <w:rsid w:val="007A429D"/>
    <w:rsid w:val="007A5FBE"/>
    <w:rsid w:val="007B3FDE"/>
    <w:rsid w:val="007B672C"/>
    <w:rsid w:val="007B6BB7"/>
    <w:rsid w:val="007C28A9"/>
    <w:rsid w:val="007C5F3F"/>
    <w:rsid w:val="007D21A8"/>
    <w:rsid w:val="007D2575"/>
    <w:rsid w:val="007D4A3D"/>
    <w:rsid w:val="007E1511"/>
    <w:rsid w:val="007E1F72"/>
    <w:rsid w:val="007E40D7"/>
    <w:rsid w:val="007E4791"/>
    <w:rsid w:val="007F0192"/>
    <w:rsid w:val="007F260F"/>
    <w:rsid w:val="00803A6A"/>
    <w:rsid w:val="0080493C"/>
    <w:rsid w:val="008067BF"/>
    <w:rsid w:val="00810EA6"/>
    <w:rsid w:val="008230BD"/>
    <w:rsid w:val="00823513"/>
    <w:rsid w:val="00823DFD"/>
    <w:rsid w:val="00825517"/>
    <w:rsid w:val="00826CD7"/>
    <w:rsid w:val="00830E3A"/>
    <w:rsid w:val="0083169C"/>
    <w:rsid w:val="008320A7"/>
    <w:rsid w:val="00833239"/>
    <w:rsid w:val="00833EE3"/>
    <w:rsid w:val="008347C2"/>
    <w:rsid w:val="00834D1F"/>
    <w:rsid w:val="00844990"/>
    <w:rsid w:val="00845691"/>
    <w:rsid w:val="00847E39"/>
    <w:rsid w:val="00852AF1"/>
    <w:rsid w:val="00856C92"/>
    <w:rsid w:val="008612A5"/>
    <w:rsid w:val="00861677"/>
    <w:rsid w:val="008645C3"/>
    <w:rsid w:val="0087054A"/>
    <w:rsid w:val="008732EE"/>
    <w:rsid w:val="008738C8"/>
    <w:rsid w:val="008739DD"/>
    <w:rsid w:val="00875D0D"/>
    <w:rsid w:val="00875E41"/>
    <w:rsid w:val="00881474"/>
    <w:rsid w:val="00881B4A"/>
    <w:rsid w:val="0088454A"/>
    <w:rsid w:val="00886F7B"/>
    <w:rsid w:val="00890926"/>
    <w:rsid w:val="00891B12"/>
    <w:rsid w:val="00892F80"/>
    <w:rsid w:val="00894203"/>
    <w:rsid w:val="008944F4"/>
    <w:rsid w:val="008A0CBB"/>
    <w:rsid w:val="008A59A5"/>
    <w:rsid w:val="008A7C41"/>
    <w:rsid w:val="008A7D71"/>
    <w:rsid w:val="008B0275"/>
    <w:rsid w:val="008B45A2"/>
    <w:rsid w:val="008B4719"/>
    <w:rsid w:val="008C2210"/>
    <w:rsid w:val="008C2770"/>
    <w:rsid w:val="008C43E2"/>
    <w:rsid w:val="008C481B"/>
    <w:rsid w:val="008C7059"/>
    <w:rsid w:val="008C7166"/>
    <w:rsid w:val="008C73CD"/>
    <w:rsid w:val="008C79BE"/>
    <w:rsid w:val="008D2257"/>
    <w:rsid w:val="008D24E5"/>
    <w:rsid w:val="008D3134"/>
    <w:rsid w:val="008D44E5"/>
    <w:rsid w:val="008D4A4D"/>
    <w:rsid w:val="008D4C73"/>
    <w:rsid w:val="008D61CB"/>
    <w:rsid w:val="008E3552"/>
    <w:rsid w:val="008E35C8"/>
    <w:rsid w:val="008E58D1"/>
    <w:rsid w:val="008E5B8D"/>
    <w:rsid w:val="008E7834"/>
    <w:rsid w:val="008E79A2"/>
    <w:rsid w:val="008E7BEA"/>
    <w:rsid w:val="008F2B66"/>
    <w:rsid w:val="008F3EA1"/>
    <w:rsid w:val="008F59CA"/>
    <w:rsid w:val="00903AFE"/>
    <w:rsid w:val="009066B4"/>
    <w:rsid w:val="0091055E"/>
    <w:rsid w:val="009115C1"/>
    <w:rsid w:val="00912ACB"/>
    <w:rsid w:val="00913C46"/>
    <w:rsid w:val="00922E4A"/>
    <w:rsid w:val="00924178"/>
    <w:rsid w:val="0092719A"/>
    <w:rsid w:val="00936EB0"/>
    <w:rsid w:val="00945DB7"/>
    <w:rsid w:val="00946599"/>
    <w:rsid w:val="00947408"/>
    <w:rsid w:val="0095247A"/>
    <w:rsid w:val="00954F9C"/>
    <w:rsid w:val="00960631"/>
    <w:rsid w:val="00960AF7"/>
    <w:rsid w:val="00961DFD"/>
    <w:rsid w:val="00962BF3"/>
    <w:rsid w:val="0096322E"/>
    <w:rsid w:val="009653CA"/>
    <w:rsid w:val="009679D1"/>
    <w:rsid w:val="0097588D"/>
    <w:rsid w:val="00980D77"/>
    <w:rsid w:val="00980DE1"/>
    <w:rsid w:val="0098455A"/>
    <w:rsid w:val="00984D4A"/>
    <w:rsid w:val="0098549B"/>
    <w:rsid w:val="00987F68"/>
    <w:rsid w:val="00987FEF"/>
    <w:rsid w:val="00991078"/>
    <w:rsid w:val="009927C5"/>
    <w:rsid w:val="00995C99"/>
    <w:rsid w:val="009968CB"/>
    <w:rsid w:val="00997037"/>
    <w:rsid w:val="009A0ABB"/>
    <w:rsid w:val="009A6855"/>
    <w:rsid w:val="009A6E57"/>
    <w:rsid w:val="009A7C7A"/>
    <w:rsid w:val="009B0A01"/>
    <w:rsid w:val="009B2EBA"/>
    <w:rsid w:val="009B3F5A"/>
    <w:rsid w:val="009C1599"/>
    <w:rsid w:val="009C19ED"/>
    <w:rsid w:val="009C3191"/>
    <w:rsid w:val="009C3617"/>
    <w:rsid w:val="009C575F"/>
    <w:rsid w:val="009C593E"/>
    <w:rsid w:val="009C59FF"/>
    <w:rsid w:val="009C61E7"/>
    <w:rsid w:val="009D2B81"/>
    <w:rsid w:val="009E09D1"/>
    <w:rsid w:val="009E3B1E"/>
    <w:rsid w:val="009E41C1"/>
    <w:rsid w:val="009E4A12"/>
    <w:rsid w:val="009E5F52"/>
    <w:rsid w:val="009F221F"/>
    <w:rsid w:val="009F2757"/>
    <w:rsid w:val="009F32D3"/>
    <w:rsid w:val="009F4704"/>
    <w:rsid w:val="00A00CB9"/>
    <w:rsid w:val="00A04BF3"/>
    <w:rsid w:val="00A06419"/>
    <w:rsid w:val="00A06765"/>
    <w:rsid w:val="00A06AF1"/>
    <w:rsid w:val="00A1162A"/>
    <w:rsid w:val="00A16F11"/>
    <w:rsid w:val="00A1785C"/>
    <w:rsid w:val="00A220F8"/>
    <w:rsid w:val="00A22352"/>
    <w:rsid w:val="00A24FC8"/>
    <w:rsid w:val="00A259E4"/>
    <w:rsid w:val="00A26C59"/>
    <w:rsid w:val="00A27255"/>
    <w:rsid w:val="00A27447"/>
    <w:rsid w:val="00A34D1A"/>
    <w:rsid w:val="00A35C3E"/>
    <w:rsid w:val="00A371AA"/>
    <w:rsid w:val="00A3746C"/>
    <w:rsid w:val="00A4006F"/>
    <w:rsid w:val="00A4165C"/>
    <w:rsid w:val="00A4298C"/>
    <w:rsid w:val="00A448F5"/>
    <w:rsid w:val="00A4761F"/>
    <w:rsid w:val="00A512B9"/>
    <w:rsid w:val="00A52561"/>
    <w:rsid w:val="00A5781F"/>
    <w:rsid w:val="00A6091B"/>
    <w:rsid w:val="00A611B6"/>
    <w:rsid w:val="00A62297"/>
    <w:rsid w:val="00A62F0C"/>
    <w:rsid w:val="00A630F2"/>
    <w:rsid w:val="00A64424"/>
    <w:rsid w:val="00A657E5"/>
    <w:rsid w:val="00A66B90"/>
    <w:rsid w:val="00A760E2"/>
    <w:rsid w:val="00A773E1"/>
    <w:rsid w:val="00A82E02"/>
    <w:rsid w:val="00A8531B"/>
    <w:rsid w:val="00A900A5"/>
    <w:rsid w:val="00A9138B"/>
    <w:rsid w:val="00A927E9"/>
    <w:rsid w:val="00A92D92"/>
    <w:rsid w:val="00A97DDB"/>
    <w:rsid w:val="00AA17DB"/>
    <w:rsid w:val="00AA32F3"/>
    <w:rsid w:val="00AA3E0D"/>
    <w:rsid w:val="00AA4217"/>
    <w:rsid w:val="00AA5C8A"/>
    <w:rsid w:val="00AA6BC1"/>
    <w:rsid w:val="00AB156A"/>
    <w:rsid w:val="00AB6AF6"/>
    <w:rsid w:val="00AC20E9"/>
    <w:rsid w:val="00AC3387"/>
    <w:rsid w:val="00AC5295"/>
    <w:rsid w:val="00AD083B"/>
    <w:rsid w:val="00AD1B85"/>
    <w:rsid w:val="00AD1D6A"/>
    <w:rsid w:val="00AD34BD"/>
    <w:rsid w:val="00AD4419"/>
    <w:rsid w:val="00AD4750"/>
    <w:rsid w:val="00AD5F36"/>
    <w:rsid w:val="00AD7BF6"/>
    <w:rsid w:val="00AE18F8"/>
    <w:rsid w:val="00AE404B"/>
    <w:rsid w:val="00AE5E7E"/>
    <w:rsid w:val="00AE65ED"/>
    <w:rsid w:val="00AF0DE5"/>
    <w:rsid w:val="00B013CF"/>
    <w:rsid w:val="00B037B0"/>
    <w:rsid w:val="00B05798"/>
    <w:rsid w:val="00B06DA6"/>
    <w:rsid w:val="00B12660"/>
    <w:rsid w:val="00B146BC"/>
    <w:rsid w:val="00B151FE"/>
    <w:rsid w:val="00B163CD"/>
    <w:rsid w:val="00B22CAE"/>
    <w:rsid w:val="00B30158"/>
    <w:rsid w:val="00B30BC8"/>
    <w:rsid w:val="00B36073"/>
    <w:rsid w:val="00B36B49"/>
    <w:rsid w:val="00B36FEC"/>
    <w:rsid w:val="00B37D3A"/>
    <w:rsid w:val="00B47FDF"/>
    <w:rsid w:val="00B54297"/>
    <w:rsid w:val="00B55103"/>
    <w:rsid w:val="00B57AEB"/>
    <w:rsid w:val="00B60A7A"/>
    <w:rsid w:val="00B745CC"/>
    <w:rsid w:val="00B76771"/>
    <w:rsid w:val="00B7697A"/>
    <w:rsid w:val="00B7747B"/>
    <w:rsid w:val="00B80329"/>
    <w:rsid w:val="00B81C4B"/>
    <w:rsid w:val="00B82344"/>
    <w:rsid w:val="00B83AC2"/>
    <w:rsid w:val="00B83ADB"/>
    <w:rsid w:val="00B85415"/>
    <w:rsid w:val="00B863AA"/>
    <w:rsid w:val="00B871C1"/>
    <w:rsid w:val="00B9184C"/>
    <w:rsid w:val="00B91F4E"/>
    <w:rsid w:val="00B96532"/>
    <w:rsid w:val="00BA2C05"/>
    <w:rsid w:val="00BA5AD4"/>
    <w:rsid w:val="00BA6C6E"/>
    <w:rsid w:val="00BB6A9A"/>
    <w:rsid w:val="00BC428A"/>
    <w:rsid w:val="00BD65B2"/>
    <w:rsid w:val="00BE3C26"/>
    <w:rsid w:val="00BE3DFC"/>
    <w:rsid w:val="00BE4DA3"/>
    <w:rsid w:val="00BE6521"/>
    <w:rsid w:val="00BF1CC4"/>
    <w:rsid w:val="00C00DFC"/>
    <w:rsid w:val="00C02094"/>
    <w:rsid w:val="00C02412"/>
    <w:rsid w:val="00C025E2"/>
    <w:rsid w:val="00C03FDC"/>
    <w:rsid w:val="00C05C47"/>
    <w:rsid w:val="00C05FE7"/>
    <w:rsid w:val="00C077E0"/>
    <w:rsid w:val="00C146F2"/>
    <w:rsid w:val="00C14CA6"/>
    <w:rsid w:val="00C167F6"/>
    <w:rsid w:val="00C20257"/>
    <w:rsid w:val="00C20466"/>
    <w:rsid w:val="00C220F2"/>
    <w:rsid w:val="00C223A8"/>
    <w:rsid w:val="00C22D4D"/>
    <w:rsid w:val="00C26BE6"/>
    <w:rsid w:val="00C439EA"/>
    <w:rsid w:val="00C453EA"/>
    <w:rsid w:val="00C456F1"/>
    <w:rsid w:val="00C458B6"/>
    <w:rsid w:val="00C47A4B"/>
    <w:rsid w:val="00C50D2D"/>
    <w:rsid w:val="00C51133"/>
    <w:rsid w:val="00C51E13"/>
    <w:rsid w:val="00C53C63"/>
    <w:rsid w:val="00C55051"/>
    <w:rsid w:val="00C57748"/>
    <w:rsid w:val="00C60420"/>
    <w:rsid w:val="00C609AA"/>
    <w:rsid w:val="00C622FC"/>
    <w:rsid w:val="00C66E35"/>
    <w:rsid w:val="00C71ABE"/>
    <w:rsid w:val="00C81CB8"/>
    <w:rsid w:val="00C8430B"/>
    <w:rsid w:val="00C8734A"/>
    <w:rsid w:val="00C876B3"/>
    <w:rsid w:val="00C876CA"/>
    <w:rsid w:val="00C87728"/>
    <w:rsid w:val="00C92CAD"/>
    <w:rsid w:val="00C947DD"/>
    <w:rsid w:val="00C95D5D"/>
    <w:rsid w:val="00C963CE"/>
    <w:rsid w:val="00C96DAD"/>
    <w:rsid w:val="00CA0EFD"/>
    <w:rsid w:val="00CA144B"/>
    <w:rsid w:val="00CA48B9"/>
    <w:rsid w:val="00CA4D40"/>
    <w:rsid w:val="00CA6DA5"/>
    <w:rsid w:val="00CB0A1D"/>
    <w:rsid w:val="00CB3111"/>
    <w:rsid w:val="00CC4663"/>
    <w:rsid w:val="00CC49A5"/>
    <w:rsid w:val="00CC6472"/>
    <w:rsid w:val="00CC6E43"/>
    <w:rsid w:val="00CC6E47"/>
    <w:rsid w:val="00CD1573"/>
    <w:rsid w:val="00CD20A7"/>
    <w:rsid w:val="00CD33B4"/>
    <w:rsid w:val="00CD4735"/>
    <w:rsid w:val="00CD47EB"/>
    <w:rsid w:val="00CD4BB6"/>
    <w:rsid w:val="00CD7E0E"/>
    <w:rsid w:val="00CE1088"/>
    <w:rsid w:val="00CE1682"/>
    <w:rsid w:val="00CE4541"/>
    <w:rsid w:val="00CF001A"/>
    <w:rsid w:val="00CF391D"/>
    <w:rsid w:val="00CF486C"/>
    <w:rsid w:val="00CF514D"/>
    <w:rsid w:val="00CF7E9F"/>
    <w:rsid w:val="00D00091"/>
    <w:rsid w:val="00D00FC4"/>
    <w:rsid w:val="00D04238"/>
    <w:rsid w:val="00D11179"/>
    <w:rsid w:val="00D157E4"/>
    <w:rsid w:val="00D21D20"/>
    <w:rsid w:val="00D23387"/>
    <w:rsid w:val="00D24F39"/>
    <w:rsid w:val="00D24F3B"/>
    <w:rsid w:val="00D2591E"/>
    <w:rsid w:val="00D27347"/>
    <w:rsid w:val="00D303F6"/>
    <w:rsid w:val="00D30791"/>
    <w:rsid w:val="00D33E45"/>
    <w:rsid w:val="00D33EB8"/>
    <w:rsid w:val="00D3400A"/>
    <w:rsid w:val="00D379D2"/>
    <w:rsid w:val="00D44568"/>
    <w:rsid w:val="00D45E16"/>
    <w:rsid w:val="00D47C2B"/>
    <w:rsid w:val="00D504C6"/>
    <w:rsid w:val="00D50F9B"/>
    <w:rsid w:val="00D5141B"/>
    <w:rsid w:val="00D5325B"/>
    <w:rsid w:val="00D53497"/>
    <w:rsid w:val="00D559EA"/>
    <w:rsid w:val="00D55AAA"/>
    <w:rsid w:val="00D61B1F"/>
    <w:rsid w:val="00D70666"/>
    <w:rsid w:val="00D71075"/>
    <w:rsid w:val="00D723E5"/>
    <w:rsid w:val="00D74120"/>
    <w:rsid w:val="00D752FE"/>
    <w:rsid w:val="00D77EE7"/>
    <w:rsid w:val="00D80E1B"/>
    <w:rsid w:val="00D8108A"/>
    <w:rsid w:val="00D877CE"/>
    <w:rsid w:val="00D93D96"/>
    <w:rsid w:val="00D95F60"/>
    <w:rsid w:val="00D97A7E"/>
    <w:rsid w:val="00DA0020"/>
    <w:rsid w:val="00DA0B14"/>
    <w:rsid w:val="00DA2407"/>
    <w:rsid w:val="00DA3CCD"/>
    <w:rsid w:val="00DA3F08"/>
    <w:rsid w:val="00DB03F5"/>
    <w:rsid w:val="00DB2885"/>
    <w:rsid w:val="00DC07CD"/>
    <w:rsid w:val="00DC21BE"/>
    <w:rsid w:val="00DC22EA"/>
    <w:rsid w:val="00DC3462"/>
    <w:rsid w:val="00DC43F7"/>
    <w:rsid w:val="00DC461C"/>
    <w:rsid w:val="00DC584D"/>
    <w:rsid w:val="00DC6E9D"/>
    <w:rsid w:val="00DD4864"/>
    <w:rsid w:val="00DD48C2"/>
    <w:rsid w:val="00DD4C1F"/>
    <w:rsid w:val="00DD7F60"/>
    <w:rsid w:val="00DE01E4"/>
    <w:rsid w:val="00DE4A59"/>
    <w:rsid w:val="00DE5AB6"/>
    <w:rsid w:val="00DE6751"/>
    <w:rsid w:val="00DE7931"/>
    <w:rsid w:val="00DF0E73"/>
    <w:rsid w:val="00DF2EA7"/>
    <w:rsid w:val="00DF36F5"/>
    <w:rsid w:val="00DF5825"/>
    <w:rsid w:val="00DF5EEA"/>
    <w:rsid w:val="00DF68FC"/>
    <w:rsid w:val="00DF7BF4"/>
    <w:rsid w:val="00E00CDC"/>
    <w:rsid w:val="00E0171F"/>
    <w:rsid w:val="00E04B0A"/>
    <w:rsid w:val="00E04C41"/>
    <w:rsid w:val="00E05F9E"/>
    <w:rsid w:val="00E11694"/>
    <w:rsid w:val="00E14BD2"/>
    <w:rsid w:val="00E14F99"/>
    <w:rsid w:val="00E1724C"/>
    <w:rsid w:val="00E17315"/>
    <w:rsid w:val="00E20583"/>
    <w:rsid w:val="00E210E1"/>
    <w:rsid w:val="00E265DD"/>
    <w:rsid w:val="00E26B1D"/>
    <w:rsid w:val="00E27D62"/>
    <w:rsid w:val="00E3275E"/>
    <w:rsid w:val="00E32948"/>
    <w:rsid w:val="00E407B0"/>
    <w:rsid w:val="00E45C53"/>
    <w:rsid w:val="00E476F7"/>
    <w:rsid w:val="00E47E11"/>
    <w:rsid w:val="00E51F60"/>
    <w:rsid w:val="00E53E83"/>
    <w:rsid w:val="00E56C54"/>
    <w:rsid w:val="00E57054"/>
    <w:rsid w:val="00E5771E"/>
    <w:rsid w:val="00E60046"/>
    <w:rsid w:val="00E602E1"/>
    <w:rsid w:val="00E62D1F"/>
    <w:rsid w:val="00E65C40"/>
    <w:rsid w:val="00E70739"/>
    <w:rsid w:val="00E71004"/>
    <w:rsid w:val="00E72388"/>
    <w:rsid w:val="00E7342B"/>
    <w:rsid w:val="00E73BEA"/>
    <w:rsid w:val="00E74677"/>
    <w:rsid w:val="00E751CC"/>
    <w:rsid w:val="00E75F51"/>
    <w:rsid w:val="00E77980"/>
    <w:rsid w:val="00E779EB"/>
    <w:rsid w:val="00E83932"/>
    <w:rsid w:val="00E8396F"/>
    <w:rsid w:val="00E849C0"/>
    <w:rsid w:val="00E90867"/>
    <w:rsid w:val="00E90D98"/>
    <w:rsid w:val="00E924BF"/>
    <w:rsid w:val="00E96C24"/>
    <w:rsid w:val="00EB2187"/>
    <w:rsid w:val="00EB27E0"/>
    <w:rsid w:val="00EB5B5F"/>
    <w:rsid w:val="00EB7AAB"/>
    <w:rsid w:val="00EC75E4"/>
    <w:rsid w:val="00EC7E7D"/>
    <w:rsid w:val="00ED07D4"/>
    <w:rsid w:val="00ED38BA"/>
    <w:rsid w:val="00ED5299"/>
    <w:rsid w:val="00ED5D5D"/>
    <w:rsid w:val="00EE31D2"/>
    <w:rsid w:val="00EE37E7"/>
    <w:rsid w:val="00EE48D3"/>
    <w:rsid w:val="00EE4D55"/>
    <w:rsid w:val="00EF4B97"/>
    <w:rsid w:val="00EF72E6"/>
    <w:rsid w:val="00F0265B"/>
    <w:rsid w:val="00F0500D"/>
    <w:rsid w:val="00F055BE"/>
    <w:rsid w:val="00F07464"/>
    <w:rsid w:val="00F12A39"/>
    <w:rsid w:val="00F12E36"/>
    <w:rsid w:val="00F141AC"/>
    <w:rsid w:val="00F167C7"/>
    <w:rsid w:val="00F213BB"/>
    <w:rsid w:val="00F2756E"/>
    <w:rsid w:val="00F31C1C"/>
    <w:rsid w:val="00F475AD"/>
    <w:rsid w:val="00F5223E"/>
    <w:rsid w:val="00F52ED5"/>
    <w:rsid w:val="00F55FDA"/>
    <w:rsid w:val="00F56BAD"/>
    <w:rsid w:val="00F57D48"/>
    <w:rsid w:val="00F60469"/>
    <w:rsid w:val="00F62065"/>
    <w:rsid w:val="00F6300D"/>
    <w:rsid w:val="00F6428F"/>
    <w:rsid w:val="00F653ED"/>
    <w:rsid w:val="00F7200A"/>
    <w:rsid w:val="00F867C6"/>
    <w:rsid w:val="00F868FA"/>
    <w:rsid w:val="00F90D37"/>
    <w:rsid w:val="00F93C08"/>
    <w:rsid w:val="00F93D83"/>
    <w:rsid w:val="00F944EC"/>
    <w:rsid w:val="00FA1301"/>
    <w:rsid w:val="00FA1345"/>
    <w:rsid w:val="00FA1363"/>
    <w:rsid w:val="00FA19D3"/>
    <w:rsid w:val="00FA3A9D"/>
    <w:rsid w:val="00FA3B69"/>
    <w:rsid w:val="00FA433E"/>
    <w:rsid w:val="00FA467F"/>
    <w:rsid w:val="00FA4F42"/>
    <w:rsid w:val="00FA70C4"/>
    <w:rsid w:val="00FB1FDB"/>
    <w:rsid w:val="00FB2AEC"/>
    <w:rsid w:val="00FB457A"/>
    <w:rsid w:val="00FB7F89"/>
    <w:rsid w:val="00FC4FE7"/>
    <w:rsid w:val="00FD0CD6"/>
    <w:rsid w:val="00FD5D11"/>
    <w:rsid w:val="00FD6691"/>
    <w:rsid w:val="00FD70EC"/>
    <w:rsid w:val="00FE0D0E"/>
    <w:rsid w:val="00FE2D0F"/>
    <w:rsid w:val="00FE3109"/>
    <w:rsid w:val="00FE3940"/>
    <w:rsid w:val="00FE4E37"/>
    <w:rsid w:val="00FF1A9F"/>
    <w:rsid w:val="00FF1D20"/>
    <w:rsid w:val="00FF5FD9"/>
    <w:rsid w:val="00FF7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table" w:styleId="ab">
    <w:name w:val="Table Grid"/>
    <w:basedOn w:val="a1"/>
    <w:uiPriority w:val="59"/>
    <w:rsid w:val="00B12660"/>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12660"/>
    <w:pPr>
      <w:ind w:leftChars="200" w:left="480"/>
    </w:pPr>
    <w:rPr>
      <w:szCs w:val="20"/>
    </w:rPr>
  </w:style>
  <w:style w:type="paragraph" w:customStyle="1" w:styleId="1">
    <w:name w:val="清單段落1"/>
    <w:basedOn w:val="a"/>
    <w:rsid w:val="008D4A4D"/>
    <w:pPr>
      <w:ind w:leftChars="200" w:left="480"/>
    </w:pPr>
    <w:rPr>
      <w:rFonts w:ascii="Calibri" w:hAnsi="Calibri"/>
      <w:szCs w:val="22"/>
    </w:rPr>
  </w:style>
  <w:style w:type="paragraph" w:styleId="2">
    <w:name w:val="Body Text Indent 2"/>
    <w:basedOn w:val="a"/>
    <w:link w:val="20"/>
    <w:rsid w:val="0067082F"/>
    <w:pPr>
      <w:ind w:firstLineChars="400" w:firstLine="960"/>
    </w:pPr>
    <w:rPr>
      <w:rFonts w:ascii="標楷體" w:eastAsia="標楷體"/>
      <w:color w:val="000000"/>
    </w:rPr>
  </w:style>
  <w:style w:type="character" w:customStyle="1" w:styleId="20">
    <w:name w:val="本文縮排 2 字元"/>
    <w:basedOn w:val="a0"/>
    <w:link w:val="2"/>
    <w:rsid w:val="0067082F"/>
    <w:rPr>
      <w:rFonts w:ascii="標楷體" w:eastAsia="標楷體"/>
      <w:color w:val="000000"/>
      <w:kern w:val="2"/>
      <w:sz w:val="24"/>
      <w:szCs w:val="24"/>
    </w:rPr>
  </w:style>
  <w:style w:type="paragraph" w:styleId="ad">
    <w:name w:val="Body Text"/>
    <w:basedOn w:val="a"/>
    <w:link w:val="ae"/>
    <w:rsid w:val="0067082F"/>
    <w:rPr>
      <w:rFonts w:ascii="標楷體" w:eastAsia="標楷體" w:hAnsi="標楷體"/>
      <w:color w:val="000000"/>
    </w:rPr>
  </w:style>
  <w:style w:type="character" w:customStyle="1" w:styleId="ae">
    <w:name w:val="本文 字元"/>
    <w:basedOn w:val="a0"/>
    <w:link w:val="ad"/>
    <w:rsid w:val="0067082F"/>
    <w:rPr>
      <w:rFonts w:ascii="標楷體" w:eastAsia="標楷體" w:hAnsi="標楷體"/>
      <w:color w:val="000000"/>
      <w:kern w:val="2"/>
      <w:sz w:val="24"/>
      <w:szCs w:val="24"/>
    </w:rPr>
  </w:style>
  <w:style w:type="table" w:customStyle="1" w:styleId="10">
    <w:name w:val="表格格線1"/>
    <w:basedOn w:val="a1"/>
    <w:next w:val="ab"/>
    <w:uiPriority w:val="59"/>
    <w:rsid w:val="0067082F"/>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7082F"/>
    <w:pPr>
      <w:widowControl w:val="0"/>
      <w:autoSpaceDE w:val="0"/>
      <w:autoSpaceDN w:val="0"/>
      <w:adjustRightInd w:val="0"/>
    </w:pPr>
    <w:rPr>
      <w:rFonts w:ascii="標楷體a...." w:eastAsia="標楷體a...." w:hAnsi="Calibri" w:cs="標楷體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table" w:styleId="ab">
    <w:name w:val="Table Grid"/>
    <w:basedOn w:val="a1"/>
    <w:uiPriority w:val="59"/>
    <w:rsid w:val="00B12660"/>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12660"/>
    <w:pPr>
      <w:ind w:leftChars="200" w:left="480"/>
    </w:pPr>
    <w:rPr>
      <w:szCs w:val="20"/>
    </w:rPr>
  </w:style>
  <w:style w:type="paragraph" w:customStyle="1" w:styleId="1">
    <w:name w:val="清單段落1"/>
    <w:basedOn w:val="a"/>
    <w:rsid w:val="008D4A4D"/>
    <w:pPr>
      <w:ind w:leftChars="200" w:left="480"/>
    </w:pPr>
    <w:rPr>
      <w:rFonts w:ascii="Calibri" w:hAnsi="Calibri"/>
      <w:szCs w:val="22"/>
    </w:rPr>
  </w:style>
  <w:style w:type="paragraph" w:styleId="2">
    <w:name w:val="Body Text Indent 2"/>
    <w:basedOn w:val="a"/>
    <w:link w:val="20"/>
    <w:rsid w:val="0067082F"/>
    <w:pPr>
      <w:ind w:firstLineChars="400" w:firstLine="960"/>
    </w:pPr>
    <w:rPr>
      <w:rFonts w:ascii="標楷體" w:eastAsia="標楷體"/>
      <w:color w:val="000000"/>
    </w:rPr>
  </w:style>
  <w:style w:type="character" w:customStyle="1" w:styleId="20">
    <w:name w:val="本文縮排 2 字元"/>
    <w:basedOn w:val="a0"/>
    <w:link w:val="2"/>
    <w:rsid w:val="0067082F"/>
    <w:rPr>
      <w:rFonts w:ascii="標楷體" w:eastAsia="標楷體"/>
      <w:color w:val="000000"/>
      <w:kern w:val="2"/>
      <w:sz w:val="24"/>
      <w:szCs w:val="24"/>
    </w:rPr>
  </w:style>
  <w:style w:type="paragraph" w:styleId="ad">
    <w:name w:val="Body Text"/>
    <w:basedOn w:val="a"/>
    <w:link w:val="ae"/>
    <w:rsid w:val="0067082F"/>
    <w:rPr>
      <w:rFonts w:ascii="標楷體" w:eastAsia="標楷體" w:hAnsi="標楷體"/>
      <w:color w:val="000000"/>
    </w:rPr>
  </w:style>
  <w:style w:type="character" w:customStyle="1" w:styleId="ae">
    <w:name w:val="本文 字元"/>
    <w:basedOn w:val="a0"/>
    <w:link w:val="ad"/>
    <w:rsid w:val="0067082F"/>
    <w:rPr>
      <w:rFonts w:ascii="標楷體" w:eastAsia="標楷體" w:hAnsi="標楷體"/>
      <w:color w:val="000000"/>
      <w:kern w:val="2"/>
      <w:sz w:val="24"/>
      <w:szCs w:val="24"/>
    </w:rPr>
  </w:style>
  <w:style w:type="table" w:customStyle="1" w:styleId="10">
    <w:name w:val="表格格線1"/>
    <w:basedOn w:val="a1"/>
    <w:next w:val="ab"/>
    <w:uiPriority w:val="59"/>
    <w:rsid w:val="0067082F"/>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7082F"/>
    <w:pPr>
      <w:widowControl w:val="0"/>
      <w:autoSpaceDE w:val="0"/>
      <w:autoSpaceDN w:val="0"/>
      <w:adjustRightInd w:val="0"/>
    </w:pPr>
    <w:rPr>
      <w:rFonts w:ascii="標楷體a...." w:eastAsia="標楷體a...." w:hAnsi="Calibri" w:cs="標楷體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4647F-C43D-4493-B9E2-7D2303FF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15993</Words>
  <Characters>16634</Characters>
  <Application>Microsoft Office Word</Application>
  <DocSecurity>0</DocSecurity>
  <Lines>924</Lines>
  <Paragraphs>795</Paragraphs>
  <ScaleCrop>false</ScaleCrop>
  <Company>CMT</Company>
  <LinksUpToDate>false</LinksUpToDate>
  <CharactersWithSpaces>31832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高雄醫學大學護理學院新聘教師審查計分細則</dc:title>
  <dc:creator>user</dc:creator>
  <cp:lastModifiedBy>root</cp:lastModifiedBy>
  <cp:revision>2</cp:revision>
  <cp:lastPrinted>2014-06-26T06:35:00Z</cp:lastPrinted>
  <dcterms:created xsi:type="dcterms:W3CDTF">2016-01-29T01:55:00Z</dcterms:created>
  <dcterms:modified xsi:type="dcterms:W3CDTF">2016-01-29T01:55:00Z</dcterms:modified>
</cp:coreProperties>
</file>